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4C5" w:rsidRDefault="003B04C5">
      <w:pPr>
        <w:pStyle w:val="Zkladntext"/>
        <w:rPr>
          <w:rFonts w:ascii="Times New Roman"/>
          <w:sz w:val="58"/>
        </w:rPr>
      </w:pPr>
    </w:p>
    <w:p w:rsidR="003B04C5" w:rsidRDefault="003B04C5">
      <w:pPr>
        <w:pStyle w:val="Zkladntext"/>
        <w:spacing w:before="10"/>
        <w:rPr>
          <w:rFonts w:ascii="Times New Roman"/>
          <w:sz w:val="59"/>
        </w:rPr>
      </w:pPr>
    </w:p>
    <w:p w:rsidR="003B04C5" w:rsidRDefault="00640D2C">
      <w:pPr>
        <w:spacing w:before="1"/>
        <w:ind w:left="2355"/>
        <w:jc w:val="center"/>
        <w:rPr>
          <w:b/>
          <w:sz w:val="52"/>
        </w:rPr>
      </w:pPr>
      <w:r>
        <w:rPr>
          <w:b/>
          <w:color w:val="2A2A2A"/>
          <w:w w:val="105"/>
          <w:sz w:val="52"/>
        </w:rPr>
        <w:t xml:space="preserve">Pojistná </w:t>
      </w:r>
      <w:r>
        <w:rPr>
          <w:b/>
          <w:color w:val="2A2A2A"/>
          <w:spacing w:val="-4"/>
          <w:w w:val="105"/>
          <w:sz w:val="52"/>
        </w:rPr>
        <w:t>sm</w:t>
      </w:r>
      <w:r>
        <w:rPr>
          <w:b/>
          <w:color w:val="3F4446"/>
          <w:spacing w:val="-4"/>
          <w:w w:val="105"/>
          <w:sz w:val="52"/>
        </w:rPr>
        <w:t>l</w:t>
      </w:r>
      <w:r>
        <w:rPr>
          <w:b/>
          <w:color w:val="2A2A2A"/>
          <w:spacing w:val="-4"/>
          <w:w w:val="105"/>
          <w:sz w:val="52"/>
        </w:rPr>
        <w:t>ouva</w:t>
      </w:r>
    </w:p>
    <w:p w:rsidR="003B04C5" w:rsidRDefault="00640D2C">
      <w:pPr>
        <w:spacing w:before="82"/>
        <w:ind w:left="2172"/>
        <w:jc w:val="center"/>
        <w:rPr>
          <w:rFonts w:ascii="Courier New" w:hAnsi="Courier New"/>
          <w:b/>
          <w:sz w:val="59"/>
        </w:rPr>
      </w:pPr>
      <w:r>
        <w:rPr>
          <w:rFonts w:ascii="Courier New" w:hAnsi="Courier New"/>
          <w:b/>
          <w:color w:val="2A2A2A"/>
          <w:spacing w:val="-104"/>
          <w:w w:val="88"/>
          <w:sz w:val="59"/>
        </w:rPr>
        <w:t>č</w:t>
      </w:r>
      <w:r>
        <w:rPr>
          <w:rFonts w:ascii="Courier New" w:hAnsi="Courier New"/>
          <w:b/>
          <w:color w:val="525252"/>
          <w:spacing w:val="3"/>
          <w:w w:val="103"/>
          <w:sz w:val="59"/>
        </w:rPr>
        <w:t>.</w:t>
      </w:r>
      <w:r>
        <w:rPr>
          <w:rFonts w:ascii="Courier New" w:hAnsi="Courier New"/>
          <w:b/>
          <w:color w:val="2A2A2A"/>
          <w:w w:val="104"/>
          <w:sz w:val="59"/>
        </w:rPr>
        <w:t>807548</w:t>
      </w:r>
      <w:r>
        <w:rPr>
          <w:rFonts w:ascii="Courier New" w:hAnsi="Courier New"/>
          <w:b/>
          <w:color w:val="2A2A2A"/>
          <w:spacing w:val="-183"/>
          <w:w w:val="104"/>
          <w:sz w:val="59"/>
        </w:rPr>
        <w:t>3</w:t>
      </w:r>
      <w:r>
        <w:rPr>
          <w:rFonts w:ascii="Courier New" w:hAnsi="Courier New"/>
          <w:b/>
          <w:color w:val="2A2A2A"/>
          <w:spacing w:val="-52"/>
          <w:w w:val="67"/>
          <w:sz w:val="59"/>
        </w:rPr>
        <w:t>1</w:t>
      </w:r>
      <w:r>
        <w:rPr>
          <w:rFonts w:ascii="Courier New" w:hAnsi="Courier New"/>
          <w:b/>
          <w:color w:val="2A2A2A"/>
          <w:spacing w:val="-314"/>
          <w:w w:val="104"/>
          <w:sz w:val="59"/>
        </w:rPr>
        <w:t>6</w:t>
      </w:r>
      <w:r>
        <w:rPr>
          <w:rFonts w:ascii="Courier New" w:hAnsi="Courier New"/>
          <w:b/>
          <w:color w:val="2A2A2A"/>
          <w:w w:val="67"/>
          <w:sz w:val="59"/>
        </w:rPr>
        <w:t>4</w:t>
      </w:r>
    </w:p>
    <w:p w:rsidR="003B04C5" w:rsidRDefault="00640D2C">
      <w:pPr>
        <w:pStyle w:val="Zkladntext"/>
        <w:rPr>
          <w:rFonts w:ascii="Courier New"/>
          <w:b/>
          <w:sz w:val="48"/>
        </w:rPr>
      </w:pPr>
      <w:r>
        <w:br w:type="column"/>
      </w:r>
    </w:p>
    <w:p w:rsidR="003B04C5" w:rsidRDefault="00640D2C">
      <w:pPr>
        <w:spacing w:before="337" w:line="459" w:lineRule="exact"/>
        <w:ind w:left="1809"/>
        <w:rPr>
          <w:rFonts w:ascii="Courier New"/>
          <w:b/>
          <w:sz w:val="43"/>
        </w:rPr>
      </w:pPr>
      <w:r>
        <w:rPr>
          <w:rFonts w:ascii="Courier New"/>
          <w:b/>
          <w:color w:val="3F4446"/>
          <w:w w:val="90"/>
          <w:sz w:val="43"/>
        </w:rPr>
        <w:t>CSOB</w:t>
      </w:r>
    </w:p>
    <w:p w:rsidR="003B04C5" w:rsidRDefault="00640D2C">
      <w:pPr>
        <w:spacing w:line="202" w:lineRule="exact"/>
        <w:ind w:left="1819"/>
        <w:rPr>
          <w:rFonts w:ascii="Times New Roman" w:hAnsi="Times New Roman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12.55pt;margin-top:-68.5pt;width:17.95pt;height:79.75pt;z-index:-11752;mso-position-horizontal-relative:page" filled="f" stroked="f">
            <v:textbox inset="0,0,0,0">
              <w:txbxContent>
                <w:p w:rsidR="003B04C5" w:rsidRDefault="00640D2C">
                  <w:pPr>
                    <w:spacing w:line="1595" w:lineRule="exact"/>
                    <w:rPr>
                      <w:rFonts w:ascii="Times New Roman" w:hAnsi="Times New Roman"/>
                      <w:sz w:val="144"/>
                    </w:rPr>
                  </w:pPr>
                  <w:r>
                    <w:rPr>
                      <w:rFonts w:ascii="Times New Roman" w:hAnsi="Times New Roman"/>
                      <w:color w:val="0E89A7"/>
                      <w:spacing w:val="-123"/>
                      <w:w w:val="60"/>
                      <w:sz w:val="144"/>
                    </w:rPr>
                    <w:t>-·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3F4446"/>
          <w:sz w:val="20"/>
        </w:rPr>
        <w:t>Pojišťovna</w:t>
      </w:r>
    </w:p>
    <w:p w:rsidR="003B04C5" w:rsidRDefault="003B04C5">
      <w:pPr>
        <w:spacing w:line="202" w:lineRule="exact"/>
        <w:rPr>
          <w:rFonts w:ascii="Times New Roman" w:hAnsi="Times New Roman"/>
          <w:sz w:val="20"/>
        </w:rPr>
        <w:sectPr w:rsidR="003B04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0" w:right="760" w:bottom="280" w:left="1480" w:header="708" w:footer="708" w:gutter="0"/>
          <w:cols w:num="2" w:space="708" w:equalWidth="0">
            <w:col w:w="6824" w:space="40"/>
            <w:col w:w="2806"/>
          </w:cols>
        </w:sectPr>
      </w:pPr>
    </w:p>
    <w:p w:rsidR="003B04C5" w:rsidRDefault="003B04C5">
      <w:pPr>
        <w:pStyle w:val="Zkladntext"/>
        <w:rPr>
          <w:rFonts w:ascii="Times New Roman"/>
          <w:sz w:val="20"/>
        </w:rPr>
      </w:pPr>
    </w:p>
    <w:p w:rsidR="003B04C5" w:rsidRDefault="003B04C5">
      <w:pPr>
        <w:pStyle w:val="Zkladntext"/>
        <w:spacing w:before="10"/>
        <w:rPr>
          <w:rFonts w:ascii="Times New Roman"/>
          <w:sz w:val="22"/>
        </w:rPr>
      </w:pPr>
    </w:p>
    <w:p w:rsidR="003B04C5" w:rsidRDefault="00640D2C">
      <w:pPr>
        <w:pStyle w:val="Nadpis4"/>
        <w:ind w:left="181"/>
      </w:pPr>
      <w:r>
        <w:rPr>
          <w:color w:val="2A2A2A"/>
        </w:rPr>
        <w:t>Smluvní strany</w:t>
      </w:r>
      <w:r>
        <w:rPr>
          <w:color w:val="525252"/>
        </w:rPr>
        <w:t>:</w:t>
      </w:r>
    </w:p>
    <w:p w:rsidR="003B04C5" w:rsidRDefault="003B04C5">
      <w:pPr>
        <w:pStyle w:val="Zkladntext"/>
        <w:rPr>
          <w:sz w:val="20"/>
        </w:rPr>
      </w:pPr>
    </w:p>
    <w:p w:rsidR="003B04C5" w:rsidRDefault="003B04C5">
      <w:pPr>
        <w:pStyle w:val="Zkladntext"/>
        <w:rPr>
          <w:sz w:val="20"/>
        </w:rPr>
      </w:pPr>
    </w:p>
    <w:p w:rsidR="003B04C5" w:rsidRDefault="00640D2C">
      <w:pPr>
        <w:spacing w:before="123" w:line="235" w:lineRule="auto"/>
        <w:ind w:left="175" w:right="4540" w:firstLine="4"/>
        <w:rPr>
          <w:sz w:val="19"/>
        </w:rPr>
      </w:pPr>
      <w:r>
        <w:rPr>
          <w:b/>
          <w:color w:val="2A2A2A"/>
          <w:w w:val="105"/>
        </w:rPr>
        <w:t xml:space="preserve">ČSOB Pojišťovna, a. </w:t>
      </w:r>
      <w:r>
        <w:rPr>
          <w:rFonts w:ascii="Times New Roman" w:hAnsi="Times New Roman"/>
          <w:color w:val="2A2A2A"/>
          <w:w w:val="105"/>
          <w:sz w:val="27"/>
        </w:rPr>
        <w:t xml:space="preserve">s., </w:t>
      </w:r>
      <w:r>
        <w:rPr>
          <w:b/>
          <w:color w:val="2A2A2A"/>
          <w:w w:val="105"/>
        </w:rPr>
        <w:t xml:space="preserve">člen holdingu ČSOB </w:t>
      </w:r>
      <w:r>
        <w:rPr>
          <w:color w:val="2A2A2A"/>
          <w:w w:val="105"/>
          <w:sz w:val="19"/>
        </w:rPr>
        <w:t>se sídlem Masarykovo náměstí 1458</w:t>
      </w:r>
      <w:r>
        <w:rPr>
          <w:color w:val="525252"/>
          <w:w w:val="105"/>
          <w:sz w:val="19"/>
        </w:rPr>
        <w:t xml:space="preserve">, </w:t>
      </w:r>
      <w:r>
        <w:rPr>
          <w:color w:val="2A2A2A"/>
          <w:w w:val="105"/>
          <w:sz w:val="19"/>
        </w:rPr>
        <w:t>Zelené Předměstí 53002 Pardubice</w:t>
      </w:r>
      <w:r>
        <w:rPr>
          <w:color w:val="525252"/>
          <w:w w:val="105"/>
          <w:sz w:val="19"/>
        </w:rPr>
        <w:t xml:space="preserve">, </w:t>
      </w:r>
      <w:r>
        <w:rPr>
          <w:color w:val="2A2A2A"/>
          <w:w w:val="105"/>
          <w:sz w:val="19"/>
        </w:rPr>
        <w:t>česká republika</w:t>
      </w:r>
    </w:p>
    <w:p w:rsidR="003B04C5" w:rsidRDefault="00640D2C">
      <w:pPr>
        <w:pStyle w:val="Nadpis4"/>
        <w:spacing w:line="217" w:lineRule="exact"/>
        <w:ind w:left="165"/>
      </w:pPr>
      <w:r>
        <w:rPr>
          <w:color w:val="2A2A2A"/>
          <w:w w:val="105"/>
        </w:rPr>
        <w:t>IČO</w:t>
      </w:r>
      <w:r>
        <w:rPr>
          <w:color w:val="3F4446"/>
          <w:w w:val="105"/>
        </w:rPr>
        <w:t xml:space="preserve">: </w:t>
      </w:r>
      <w:r>
        <w:rPr>
          <w:color w:val="2A2A2A"/>
          <w:w w:val="105"/>
        </w:rPr>
        <w:t>45534306</w:t>
      </w:r>
      <w:r>
        <w:rPr>
          <w:color w:val="525252"/>
          <w:w w:val="105"/>
        </w:rPr>
        <w:t xml:space="preserve">, </w:t>
      </w:r>
      <w:r>
        <w:rPr>
          <w:color w:val="2A2A2A"/>
          <w:w w:val="105"/>
        </w:rPr>
        <w:t>DIČ</w:t>
      </w:r>
      <w:r>
        <w:rPr>
          <w:color w:val="525252"/>
          <w:w w:val="105"/>
        </w:rPr>
        <w:t xml:space="preserve">: </w:t>
      </w:r>
      <w:r>
        <w:rPr>
          <w:color w:val="2A2A2A"/>
          <w:w w:val="105"/>
        </w:rPr>
        <w:t>CZ699000761</w:t>
      </w:r>
    </w:p>
    <w:p w:rsidR="003B04C5" w:rsidRDefault="00640D2C">
      <w:pPr>
        <w:spacing w:before="31" w:line="208" w:lineRule="exact"/>
        <w:ind w:left="164" w:right="1823" w:hanging="7"/>
        <w:rPr>
          <w:sz w:val="19"/>
        </w:rPr>
      </w:pPr>
      <w:r>
        <w:rPr>
          <w:color w:val="2A2A2A"/>
          <w:sz w:val="19"/>
        </w:rPr>
        <w:t>zapsaná v obchodním rejstříku u Krajského soudu Hradec Králové</w:t>
      </w:r>
      <w:r>
        <w:rPr>
          <w:color w:val="525252"/>
          <w:sz w:val="19"/>
        </w:rPr>
        <w:t xml:space="preserve">, </w:t>
      </w:r>
      <w:r>
        <w:rPr>
          <w:color w:val="2A2A2A"/>
          <w:sz w:val="19"/>
        </w:rPr>
        <w:t>oddíl B</w:t>
      </w:r>
      <w:r>
        <w:rPr>
          <w:color w:val="696969"/>
          <w:sz w:val="19"/>
        </w:rPr>
        <w:t xml:space="preserve">, </w:t>
      </w:r>
      <w:r>
        <w:rPr>
          <w:color w:val="2A2A2A"/>
          <w:sz w:val="19"/>
        </w:rPr>
        <w:t xml:space="preserve">vložka 567 </w:t>
      </w:r>
      <w:r>
        <w:rPr>
          <w:color w:val="3F4446"/>
          <w:sz w:val="19"/>
        </w:rPr>
        <w:t>(</w:t>
      </w:r>
      <w:r>
        <w:rPr>
          <w:color w:val="2A2A2A"/>
          <w:sz w:val="19"/>
        </w:rPr>
        <w:t>dále jen pojistitel)</w:t>
      </w:r>
    </w:p>
    <w:p w:rsidR="00C3095D" w:rsidRDefault="00640D2C">
      <w:pPr>
        <w:spacing w:before="3" w:line="554" w:lineRule="auto"/>
        <w:ind w:left="156" w:right="4540" w:firstLine="2"/>
        <w:rPr>
          <w:color w:val="3F4446"/>
          <w:w w:val="105"/>
          <w:sz w:val="19"/>
        </w:rPr>
      </w:pPr>
      <w:r>
        <w:rPr>
          <w:color w:val="2A2A2A"/>
          <w:w w:val="105"/>
          <w:sz w:val="19"/>
        </w:rPr>
        <w:t>te</w:t>
      </w:r>
      <w:r>
        <w:rPr>
          <w:color w:val="3F4446"/>
          <w:w w:val="105"/>
          <w:sz w:val="19"/>
        </w:rPr>
        <w:t xml:space="preserve">l.: </w:t>
      </w:r>
      <w:r w:rsidR="00C3095D">
        <w:rPr>
          <w:color w:val="3F4446"/>
          <w:w w:val="105"/>
          <w:sz w:val="19"/>
        </w:rPr>
        <w:t>xxx</w:t>
      </w:r>
    </w:p>
    <w:p w:rsidR="003B04C5" w:rsidRDefault="00640D2C">
      <w:pPr>
        <w:spacing w:before="3" w:line="554" w:lineRule="auto"/>
        <w:ind w:left="156" w:right="4540" w:firstLine="2"/>
        <w:rPr>
          <w:sz w:val="19"/>
        </w:rPr>
      </w:pPr>
      <w:r>
        <w:rPr>
          <w:color w:val="2A2A2A"/>
          <w:w w:val="105"/>
          <w:sz w:val="19"/>
        </w:rPr>
        <w:t xml:space="preserve"> </w:t>
      </w:r>
      <w:hyperlink r:id="rId13">
        <w:r>
          <w:rPr>
            <w:color w:val="2A2A2A"/>
            <w:w w:val="105"/>
            <w:sz w:val="19"/>
          </w:rPr>
          <w:t>www</w:t>
        </w:r>
        <w:r>
          <w:rPr>
            <w:color w:val="525252"/>
            <w:w w:val="105"/>
            <w:sz w:val="19"/>
          </w:rPr>
          <w:t>.</w:t>
        </w:r>
        <w:r>
          <w:rPr>
            <w:color w:val="2A2A2A"/>
            <w:w w:val="105"/>
            <w:sz w:val="19"/>
          </w:rPr>
          <w:t>csobpo</w:t>
        </w:r>
        <w:r>
          <w:rPr>
            <w:color w:val="3F4446"/>
            <w:w w:val="105"/>
            <w:sz w:val="19"/>
          </w:rPr>
          <w:t>j.</w:t>
        </w:r>
        <w:r>
          <w:rPr>
            <w:color w:val="2A2A2A"/>
            <w:w w:val="105"/>
            <w:sz w:val="19"/>
          </w:rPr>
          <w:t>c</w:t>
        </w:r>
        <w:r>
          <w:rPr>
            <w:color w:val="3F4446"/>
            <w:w w:val="105"/>
            <w:sz w:val="19"/>
          </w:rPr>
          <w:t>z</w:t>
        </w:r>
      </w:hyperlink>
      <w:r>
        <w:rPr>
          <w:color w:val="3F444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pojistitele zastupuje</w:t>
      </w:r>
      <w:r>
        <w:rPr>
          <w:color w:val="696969"/>
          <w:w w:val="105"/>
          <w:sz w:val="19"/>
        </w:rPr>
        <w:t>:</w:t>
      </w:r>
      <w:r w:rsidR="00C3095D">
        <w:rPr>
          <w:color w:val="696969"/>
          <w:w w:val="105"/>
          <w:sz w:val="19"/>
        </w:rPr>
        <w:t>xxx</w:t>
      </w:r>
    </w:p>
    <w:p w:rsidR="003B04C5" w:rsidRDefault="003B04C5">
      <w:pPr>
        <w:pStyle w:val="Zkladntext"/>
        <w:spacing w:before="1"/>
        <w:rPr>
          <w:sz w:val="27"/>
        </w:rPr>
      </w:pPr>
    </w:p>
    <w:p w:rsidR="003B04C5" w:rsidRDefault="00640D2C">
      <w:pPr>
        <w:ind w:left="147"/>
        <w:rPr>
          <w:sz w:val="18"/>
        </w:rPr>
      </w:pPr>
      <w:r>
        <w:rPr>
          <w:color w:val="2A2A2A"/>
          <w:w w:val="101"/>
          <w:sz w:val="18"/>
        </w:rPr>
        <w:t>a</w:t>
      </w:r>
    </w:p>
    <w:p w:rsidR="003B04C5" w:rsidRDefault="003B04C5">
      <w:pPr>
        <w:pStyle w:val="Zkladntext"/>
        <w:rPr>
          <w:sz w:val="20"/>
        </w:rPr>
      </w:pPr>
    </w:p>
    <w:p w:rsidR="003B04C5" w:rsidRDefault="003B04C5">
      <w:pPr>
        <w:pStyle w:val="Zkladntext"/>
        <w:rPr>
          <w:sz w:val="20"/>
        </w:rPr>
      </w:pPr>
    </w:p>
    <w:p w:rsidR="003B04C5" w:rsidRDefault="003B04C5">
      <w:pPr>
        <w:pStyle w:val="Zkladntext"/>
        <w:spacing w:before="8"/>
        <w:rPr>
          <w:sz w:val="15"/>
        </w:rPr>
      </w:pPr>
    </w:p>
    <w:p w:rsidR="003B04C5" w:rsidRDefault="00640D2C">
      <w:pPr>
        <w:pStyle w:val="Nadpis2"/>
        <w:spacing w:line="252" w:lineRule="exact"/>
      </w:pPr>
      <w:r>
        <w:rPr>
          <w:color w:val="2A2A2A"/>
          <w:w w:val="105"/>
        </w:rPr>
        <w:t>Institut plánování a rozvoje hlavního města Prahy</w:t>
      </w:r>
    </w:p>
    <w:p w:rsidR="003B04C5" w:rsidRDefault="00640D2C">
      <w:pPr>
        <w:pStyle w:val="Nadpis4"/>
        <w:spacing w:before="4" w:line="216" w:lineRule="exact"/>
        <w:ind w:left="133" w:right="4607" w:firstLine="7"/>
      </w:pPr>
      <w:r>
        <w:rPr>
          <w:color w:val="2A2A2A"/>
        </w:rPr>
        <w:t>se s</w:t>
      </w:r>
      <w:r>
        <w:rPr>
          <w:color w:val="525252"/>
        </w:rPr>
        <w:t>í</w:t>
      </w:r>
      <w:r>
        <w:rPr>
          <w:color w:val="2A2A2A"/>
        </w:rPr>
        <w:t xml:space="preserve">dlem </w:t>
      </w:r>
      <w:r>
        <w:rPr>
          <w:color w:val="3F4446"/>
        </w:rPr>
        <w:t xml:space="preserve">/ </w:t>
      </w:r>
      <w:r>
        <w:rPr>
          <w:color w:val="2A2A2A"/>
        </w:rPr>
        <w:t>místem podnikání Vyšehradská 2077/57 12800</w:t>
      </w:r>
      <w:r>
        <w:rPr>
          <w:color w:val="525252"/>
        </w:rPr>
        <w:t xml:space="preserve">, </w:t>
      </w:r>
      <w:r>
        <w:rPr>
          <w:color w:val="2A2A2A"/>
        </w:rPr>
        <w:t>Praha 2 - Nové Město</w:t>
      </w:r>
    </w:p>
    <w:p w:rsidR="003B04C5" w:rsidRDefault="003B04C5">
      <w:pPr>
        <w:pStyle w:val="Zkladntext"/>
        <w:spacing w:before="6"/>
        <w:rPr>
          <w:sz w:val="24"/>
        </w:rPr>
      </w:pPr>
    </w:p>
    <w:p w:rsidR="003B04C5" w:rsidRDefault="00640D2C">
      <w:pPr>
        <w:ind w:left="122"/>
        <w:rPr>
          <w:sz w:val="19"/>
        </w:rPr>
      </w:pPr>
      <w:r>
        <w:rPr>
          <w:color w:val="2A2A2A"/>
          <w:sz w:val="19"/>
        </w:rPr>
        <w:t>IČO</w:t>
      </w:r>
      <w:r>
        <w:rPr>
          <w:color w:val="525252"/>
          <w:sz w:val="19"/>
        </w:rPr>
        <w:t xml:space="preserve">: </w:t>
      </w:r>
      <w:r>
        <w:rPr>
          <w:color w:val="2A2A2A"/>
          <w:sz w:val="19"/>
        </w:rPr>
        <w:t>70883858</w:t>
      </w:r>
    </w:p>
    <w:p w:rsidR="003B04C5" w:rsidRDefault="00640D2C">
      <w:pPr>
        <w:spacing w:before="17" w:line="216" w:lineRule="exact"/>
        <w:ind w:left="121" w:right="5960" w:firstLine="4"/>
        <w:rPr>
          <w:sz w:val="19"/>
        </w:rPr>
      </w:pPr>
      <w:r>
        <w:rPr>
          <w:color w:val="2A2A2A"/>
          <w:w w:val="105"/>
          <w:sz w:val="19"/>
        </w:rPr>
        <w:t>Pr</w:t>
      </w:r>
      <w:r>
        <w:rPr>
          <w:color w:val="2A2A2A"/>
          <w:spacing w:val="-25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63</w:t>
      </w:r>
      <w:r>
        <w:rPr>
          <w:color w:val="2A2A2A"/>
          <w:spacing w:val="-18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vedená</w:t>
      </w:r>
      <w:r>
        <w:rPr>
          <w:color w:val="2A2A2A"/>
          <w:spacing w:val="-18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u</w:t>
      </w:r>
      <w:r>
        <w:rPr>
          <w:color w:val="2A2A2A"/>
          <w:spacing w:val="-18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Městského</w:t>
      </w:r>
      <w:r>
        <w:rPr>
          <w:color w:val="2A2A2A"/>
          <w:spacing w:val="-17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soudu</w:t>
      </w:r>
      <w:r>
        <w:rPr>
          <w:color w:val="2A2A2A"/>
          <w:spacing w:val="-20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v</w:t>
      </w:r>
      <w:r>
        <w:rPr>
          <w:color w:val="2A2A2A"/>
          <w:spacing w:val="-2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Praze (dále</w:t>
      </w:r>
      <w:r>
        <w:rPr>
          <w:color w:val="2A2A2A"/>
          <w:spacing w:val="-35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jen</w:t>
      </w:r>
      <w:r>
        <w:rPr>
          <w:color w:val="2A2A2A"/>
          <w:spacing w:val="-35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pojistník)</w:t>
      </w:r>
    </w:p>
    <w:p w:rsidR="003B04C5" w:rsidRDefault="003B04C5">
      <w:pPr>
        <w:pStyle w:val="Zkladntext"/>
        <w:spacing w:before="2"/>
        <w:rPr>
          <w:sz w:val="25"/>
        </w:rPr>
      </w:pPr>
    </w:p>
    <w:p w:rsidR="003B04C5" w:rsidRDefault="00640D2C">
      <w:pPr>
        <w:ind w:left="120"/>
        <w:rPr>
          <w:sz w:val="19"/>
        </w:rPr>
      </w:pPr>
      <w:r>
        <w:rPr>
          <w:color w:val="2A2A2A"/>
          <w:sz w:val="19"/>
        </w:rPr>
        <w:t>pojistníka zastupuje</w:t>
      </w:r>
      <w:r>
        <w:rPr>
          <w:color w:val="525252"/>
          <w:sz w:val="19"/>
        </w:rPr>
        <w:t>:</w:t>
      </w:r>
      <w:r w:rsidR="00C3095D">
        <w:rPr>
          <w:color w:val="525252"/>
          <w:sz w:val="19"/>
        </w:rPr>
        <w:t>xxx</w:t>
      </w:r>
    </w:p>
    <w:p w:rsidR="003B04C5" w:rsidRDefault="003B04C5">
      <w:pPr>
        <w:pStyle w:val="Zkladntext"/>
        <w:spacing w:before="8"/>
        <w:rPr>
          <w:sz w:val="26"/>
        </w:rPr>
      </w:pPr>
    </w:p>
    <w:p w:rsidR="003B04C5" w:rsidRDefault="00640D2C">
      <w:pPr>
        <w:spacing w:line="217" w:lineRule="exact"/>
        <w:ind w:left="4099" w:right="4777"/>
        <w:jc w:val="center"/>
        <w:rPr>
          <w:sz w:val="19"/>
        </w:rPr>
      </w:pPr>
      <w:r>
        <w:rPr>
          <w:color w:val="2A2A2A"/>
          <w:w w:val="105"/>
          <w:sz w:val="19"/>
        </w:rPr>
        <w:t>uzavíraj</w:t>
      </w:r>
      <w:r>
        <w:rPr>
          <w:color w:val="3F4446"/>
          <w:w w:val="105"/>
          <w:sz w:val="19"/>
        </w:rPr>
        <w:t>í</w:t>
      </w:r>
    </w:p>
    <w:p w:rsidR="003B04C5" w:rsidRDefault="00640D2C">
      <w:pPr>
        <w:spacing w:before="10" w:line="208" w:lineRule="exact"/>
        <w:ind w:left="106" w:right="556" w:firstLine="1"/>
        <w:rPr>
          <w:sz w:val="19"/>
        </w:rPr>
      </w:pPr>
      <w:r>
        <w:rPr>
          <w:color w:val="2A2A2A"/>
          <w:w w:val="105"/>
          <w:sz w:val="19"/>
        </w:rPr>
        <w:t>tuto</w:t>
      </w:r>
      <w:r>
        <w:rPr>
          <w:color w:val="2A2A2A"/>
          <w:spacing w:val="-2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pojistnou</w:t>
      </w:r>
      <w:r>
        <w:rPr>
          <w:color w:val="2A2A2A"/>
          <w:spacing w:val="-13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smlouvu</w:t>
      </w:r>
      <w:r>
        <w:rPr>
          <w:color w:val="2A2A2A"/>
          <w:spacing w:val="-23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podle</w:t>
      </w:r>
      <w:r>
        <w:rPr>
          <w:color w:val="2A2A2A"/>
          <w:spacing w:val="-23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zákona</w:t>
      </w:r>
      <w:r>
        <w:rPr>
          <w:color w:val="2A2A2A"/>
          <w:spacing w:val="-13"/>
          <w:w w:val="105"/>
          <w:sz w:val="19"/>
        </w:rPr>
        <w:t xml:space="preserve"> </w:t>
      </w:r>
      <w:r>
        <w:rPr>
          <w:color w:val="2A2A2A"/>
          <w:spacing w:val="-6"/>
          <w:w w:val="105"/>
          <w:sz w:val="19"/>
        </w:rPr>
        <w:t>č</w:t>
      </w:r>
      <w:r>
        <w:rPr>
          <w:color w:val="3F4446"/>
          <w:spacing w:val="-6"/>
          <w:w w:val="105"/>
          <w:sz w:val="19"/>
        </w:rPr>
        <w:t>.</w:t>
      </w:r>
      <w:r>
        <w:rPr>
          <w:color w:val="3F4446"/>
          <w:spacing w:val="-11"/>
          <w:w w:val="105"/>
          <w:sz w:val="19"/>
        </w:rPr>
        <w:t xml:space="preserve"> </w:t>
      </w:r>
      <w:r>
        <w:rPr>
          <w:color w:val="2A2A2A"/>
          <w:spacing w:val="-5"/>
          <w:w w:val="105"/>
          <w:sz w:val="19"/>
        </w:rPr>
        <w:t>89/20</w:t>
      </w:r>
      <w:r>
        <w:rPr>
          <w:color w:val="3F4446"/>
          <w:spacing w:val="-5"/>
          <w:w w:val="105"/>
          <w:sz w:val="19"/>
        </w:rPr>
        <w:t>1</w:t>
      </w:r>
      <w:r>
        <w:rPr>
          <w:color w:val="2A2A2A"/>
          <w:spacing w:val="-5"/>
          <w:w w:val="105"/>
          <w:sz w:val="19"/>
        </w:rPr>
        <w:t>2</w:t>
      </w:r>
      <w:r>
        <w:rPr>
          <w:color w:val="2A2A2A"/>
          <w:spacing w:val="-21"/>
          <w:w w:val="105"/>
          <w:sz w:val="19"/>
        </w:rPr>
        <w:t xml:space="preserve"> </w:t>
      </w:r>
      <w:r>
        <w:rPr>
          <w:color w:val="2A2A2A"/>
          <w:spacing w:val="-4"/>
          <w:w w:val="105"/>
          <w:sz w:val="19"/>
        </w:rPr>
        <w:t>Sb</w:t>
      </w:r>
      <w:r>
        <w:rPr>
          <w:color w:val="525252"/>
          <w:spacing w:val="-4"/>
          <w:w w:val="105"/>
          <w:sz w:val="19"/>
        </w:rPr>
        <w:t>.,</w:t>
      </w:r>
      <w:r>
        <w:rPr>
          <w:color w:val="525252"/>
          <w:spacing w:val="-8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občanský</w:t>
      </w:r>
      <w:r>
        <w:rPr>
          <w:color w:val="2A2A2A"/>
          <w:spacing w:val="-8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zákoní</w:t>
      </w:r>
      <w:r>
        <w:rPr>
          <w:color w:val="3F4446"/>
          <w:w w:val="105"/>
          <w:sz w:val="19"/>
        </w:rPr>
        <w:t>k,</w:t>
      </w:r>
      <w:r>
        <w:rPr>
          <w:color w:val="3F4446"/>
          <w:spacing w:val="-10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ve</w:t>
      </w:r>
      <w:r>
        <w:rPr>
          <w:color w:val="2A2A2A"/>
          <w:spacing w:val="-2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znění</w:t>
      </w:r>
      <w:r>
        <w:rPr>
          <w:color w:val="2A2A2A"/>
          <w:spacing w:val="-13"/>
          <w:w w:val="105"/>
          <w:sz w:val="19"/>
        </w:rPr>
        <w:t xml:space="preserve"> </w:t>
      </w:r>
      <w:r>
        <w:rPr>
          <w:color w:val="2A2A2A"/>
          <w:spacing w:val="-4"/>
          <w:w w:val="105"/>
          <w:sz w:val="19"/>
        </w:rPr>
        <w:t>p</w:t>
      </w:r>
      <w:r>
        <w:rPr>
          <w:color w:val="3F4446"/>
          <w:spacing w:val="-4"/>
          <w:w w:val="105"/>
          <w:sz w:val="19"/>
        </w:rPr>
        <w:t>o</w:t>
      </w:r>
      <w:r>
        <w:rPr>
          <w:color w:val="2A2A2A"/>
          <w:spacing w:val="-4"/>
          <w:w w:val="105"/>
          <w:sz w:val="19"/>
        </w:rPr>
        <w:t>zdě</w:t>
      </w:r>
      <w:r>
        <w:rPr>
          <w:color w:val="3F4446"/>
          <w:spacing w:val="-4"/>
          <w:w w:val="105"/>
          <w:sz w:val="19"/>
        </w:rPr>
        <w:t>j</w:t>
      </w:r>
      <w:r>
        <w:rPr>
          <w:color w:val="2A2A2A"/>
          <w:spacing w:val="-4"/>
          <w:w w:val="105"/>
          <w:sz w:val="19"/>
        </w:rPr>
        <w:t>š</w:t>
      </w:r>
      <w:r>
        <w:rPr>
          <w:color w:val="525252"/>
          <w:spacing w:val="-4"/>
          <w:w w:val="105"/>
          <w:sz w:val="19"/>
        </w:rPr>
        <w:t>í</w:t>
      </w:r>
      <w:r>
        <w:rPr>
          <w:color w:val="2A2A2A"/>
          <w:spacing w:val="-4"/>
          <w:w w:val="105"/>
          <w:sz w:val="19"/>
        </w:rPr>
        <w:t>ch</w:t>
      </w:r>
      <w:r>
        <w:rPr>
          <w:color w:val="2A2A2A"/>
          <w:spacing w:val="-29"/>
          <w:w w:val="105"/>
          <w:sz w:val="19"/>
        </w:rPr>
        <w:t xml:space="preserve"> </w:t>
      </w:r>
      <w:r>
        <w:rPr>
          <w:color w:val="2A2A2A"/>
          <w:spacing w:val="-7"/>
          <w:w w:val="105"/>
          <w:sz w:val="19"/>
        </w:rPr>
        <w:t>p</w:t>
      </w:r>
      <w:r>
        <w:rPr>
          <w:color w:val="3F4446"/>
          <w:spacing w:val="-7"/>
          <w:w w:val="105"/>
          <w:sz w:val="19"/>
        </w:rPr>
        <w:t>ř</w:t>
      </w:r>
      <w:r>
        <w:rPr>
          <w:color w:val="2A2A2A"/>
          <w:spacing w:val="-7"/>
          <w:w w:val="105"/>
          <w:sz w:val="19"/>
        </w:rPr>
        <w:t>edp</w:t>
      </w:r>
      <w:r>
        <w:rPr>
          <w:color w:val="3F4446"/>
          <w:spacing w:val="-7"/>
          <w:w w:val="105"/>
          <w:sz w:val="19"/>
        </w:rPr>
        <w:t>i</w:t>
      </w:r>
      <w:r>
        <w:rPr>
          <w:color w:val="2A2A2A"/>
          <w:spacing w:val="-7"/>
          <w:w w:val="105"/>
          <w:sz w:val="19"/>
        </w:rPr>
        <w:t>s</w:t>
      </w:r>
      <w:r>
        <w:rPr>
          <w:color w:val="3F4446"/>
          <w:spacing w:val="-7"/>
          <w:w w:val="105"/>
          <w:sz w:val="19"/>
        </w:rPr>
        <w:t xml:space="preserve">ů </w:t>
      </w:r>
      <w:r>
        <w:rPr>
          <w:color w:val="3F4446"/>
          <w:w w:val="105"/>
          <w:sz w:val="19"/>
        </w:rPr>
        <w:t>(</w:t>
      </w:r>
      <w:r>
        <w:rPr>
          <w:color w:val="2A2A2A"/>
          <w:w w:val="105"/>
          <w:sz w:val="19"/>
        </w:rPr>
        <w:t xml:space="preserve">dále </w:t>
      </w:r>
      <w:r>
        <w:rPr>
          <w:color w:val="2A2A2A"/>
          <w:spacing w:val="-4"/>
          <w:w w:val="105"/>
          <w:sz w:val="19"/>
        </w:rPr>
        <w:t>jen</w:t>
      </w:r>
      <w:r>
        <w:rPr>
          <w:color w:val="525252"/>
          <w:spacing w:val="-4"/>
          <w:w w:val="105"/>
          <w:sz w:val="19"/>
        </w:rPr>
        <w:t>"</w:t>
      </w:r>
      <w:r>
        <w:rPr>
          <w:color w:val="525252"/>
          <w:spacing w:val="25"/>
          <w:w w:val="105"/>
          <w:sz w:val="19"/>
        </w:rPr>
        <w:t xml:space="preserve"> </w:t>
      </w:r>
      <w:r>
        <w:rPr>
          <w:color w:val="2A2A2A"/>
          <w:spacing w:val="-4"/>
          <w:w w:val="105"/>
          <w:sz w:val="19"/>
        </w:rPr>
        <w:t>občanskýzákoník</w:t>
      </w:r>
      <w:r>
        <w:rPr>
          <w:color w:val="525252"/>
          <w:spacing w:val="-4"/>
          <w:w w:val="105"/>
          <w:sz w:val="19"/>
        </w:rPr>
        <w:t>"</w:t>
      </w:r>
      <w:r>
        <w:rPr>
          <w:color w:val="2A2A2A"/>
          <w:spacing w:val="-4"/>
          <w:w w:val="105"/>
          <w:sz w:val="19"/>
        </w:rPr>
        <w:t>).</w:t>
      </w:r>
    </w:p>
    <w:p w:rsidR="003B04C5" w:rsidRDefault="003B04C5">
      <w:pPr>
        <w:pStyle w:val="Zkladntext"/>
        <w:rPr>
          <w:sz w:val="20"/>
        </w:rPr>
      </w:pPr>
    </w:p>
    <w:p w:rsidR="003B04C5" w:rsidRDefault="003B04C5">
      <w:pPr>
        <w:pStyle w:val="Zkladntext"/>
        <w:rPr>
          <w:sz w:val="20"/>
        </w:rPr>
      </w:pPr>
    </w:p>
    <w:p w:rsidR="003B04C5" w:rsidRDefault="003B04C5">
      <w:pPr>
        <w:pStyle w:val="Zkladntext"/>
        <w:rPr>
          <w:sz w:val="20"/>
        </w:rPr>
      </w:pPr>
    </w:p>
    <w:p w:rsidR="003B04C5" w:rsidRDefault="003B04C5">
      <w:pPr>
        <w:pStyle w:val="Zkladntext"/>
        <w:rPr>
          <w:sz w:val="20"/>
        </w:rPr>
      </w:pPr>
    </w:p>
    <w:p w:rsidR="003B04C5" w:rsidRDefault="003B04C5">
      <w:pPr>
        <w:pStyle w:val="Zkladntext"/>
        <w:rPr>
          <w:sz w:val="20"/>
        </w:rPr>
      </w:pPr>
    </w:p>
    <w:p w:rsidR="003B04C5" w:rsidRDefault="003B04C5">
      <w:pPr>
        <w:pStyle w:val="Zkladntext"/>
        <w:rPr>
          <w:sz w:val="20"/>
        </w:rPr>
      </w:pPr>
    </w:p>
    <w:p w:rsidR="003B04C5" w:rsidRDefault="003B04C5">
      <w:pPr>
        <w:pStyle w:val="Zkladntext"/>
        <w:rPr>
          <w:sz w:val="20"/>
        </w:rPr>
      </w:pPr>
    </w:p>
    <w:p w:rsidR="003B04C5" w:rsidRDefault="003B04C5">
      <w:pPr>
        <w:pStyle w:val="Zkladntext"/>
        <w:rPr>
          <w:sz w:val="20"/>
        </w:rPr>
      </w:pPr>
    </w:p>
    <w:p w:rsidR="003B04C5" w:rsidRDefault="003B04C5">
      <w:pPr>
        <w:pStyle w:val="Zkladntext"/>
        <w:rPr>
          <w:sz w:val="20"/>
        </w:rPr>
      </w:pPr>
    </w:p>
    <w:p w:rsidR="003B04C5" w:rsidRDefault="003B04C5">
      <w:pPr>
        <w:pStyle w:val="Zkladntext"/>
        <w:rPr>
          <w:sz w:val="20"/>
        </w:rPr>
      </w:pPr>
    </w:p>
    <w:p w:rsidR="003B04C5" w:rsidRDefault="003B04C5">
      <w:pPr>
        <w:pStyle w:val="Zkladntext"/>
        <w:rPr>
          <w:sz w:val="20"/>
        </w:rPr>
      </w:pPr>
    </w:p>
    <w:p w:rsidR="003B04C5" w:rsidRDefault="003B04C5">
      <w:pPr>
        <w:pStyle w:val="Zkladntext"/>
        <w:rPr>
          <w:sz w:val="20"/>
        </w:rPr>
      </w:pPr>
    </w:p>
    <w:p w:rsidR="003B04C5" w:rsidRDefault="003B04C5">
      <w:pPr>
        <w:pStyle w:val="Zkladntext"/>
        <w:rPr>
          <w:sz w:val="20"/>
        </w:rPr>
      </w:pPr>
    </w:p>
    <w:p w:rsidR="003B04C5" w:rsidRDefault="003B04C5">
      <w:pPr>
        <w:pStyle w:val="Zkladntext"/>
        <w:rPr>
          <w:sz w:val="20"/>
        </w:rPr>
      </w:pPr>
    </w:p>
    <w:p w:rsidR="003B04C5" w:rsidRDefault="003B04C5">
      <w:pPr>
        <w:pStyle w:val="Zkladntext"/>
        <w:rPr>
          <w:sz w:val="20"/>
        </w:rPr>
      </w:pPr>
    </w:p>
    <w:p w:rsidR="003B04C5" w:rsidRDefault="003B04C5">
      <w:pPr>
        <w:pStyle w:val="Zkladntext"/>
        <w:rPr>
          <w:sz w:val="20"/>
        </w:rPr>
      </w:pPr>
    </w:p>
    <w:p w:rsidR="003B04C5" w:rsidRDefault="003B04C5">
      <w:pPr>
        <w:pStyle w:val="Zkladntext"/>
        <w:rPr>
          <w:sz w:val="20"/>
        </w:rPr>
      </w:pPr>
    </w:p>
    <w:p w:rsidR="003B04C5" w:rsidRDefault="003B04C5">
      <w:pPr>
        <w:pStyle w:val="Zkladntext"/>
        <w:rPr>
          <w:sz w:val="20"/>
        </w:rPr>
      </w:pPr>
    </w:p>
    <w:p w:rsidR="003B04C5" w:rsidRDefault="003B04C5">
      <w:pPr>
        <w:pStyle w:val="Zkladntext"/>
        <w:rPr>
          <w:sz w:val="20"/>
        </w:rPr>
      </w:pPr>
    </w:p>
    <w:p w:rsidR="003B04C5" w:rsidRDefault="003B04C5">
      <w:pPr>
        <w:pStyle w:val="Zkladntext"/>
        <w:rPr>
          <w:sz w:val="20"/>
        </w:rPr>
      </w:pPr>
    </w:p>
    <w:p w:rsidR="003B04C5" w:rsidRDefault="003B04C5">
      <w:pPr>
        <w:pStyle w:val="Zkladntext"/>
        <w:rPr>
          <w:sz w:val="20"/>
        </w:rPr>
      </w:pPr>
    </w:p>
    <w:p w:rsidR="003B04C5" w:rsidRDefault="00640D2C">
      <w:pPr>
        <w:pStyle w:val="Zkladntext"/>
        <w:spacing w:before="10"/>
        <w:rPr>
          <w:sz w:val="1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6460235</wp:posOffset>
            </wp:positionH>
            <wp:positionV relativeFrom="paragraph">
              <wp:posOffset>111450</wp:posOffset>
            </wp:positionV>
            <wp:extent cx="452628" cy="24688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28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04C5" w:rsidRDefault="003B04C5">
      <w:pPr>
        <w:rPr>
          <w:sz w:val="11"/>
        </w:rPr>
        <w:sectPr w:rsidR="003B04C5">
          <w:type w:val="continuous"/>
          <w:pgSz w:w="11910" w:h="16840"/>
          <w:pgMar w:top="0" w:right="760" w:bottom="280" w:left="1480" w:header="708" w:footer="708" w:gutter="0"/>
          <w:cols w:space="708"/>
        </w:sectPr>
      </w:pPr>
    </w:p>
    <w:p w:rsidR="003B04C5" w:rsidRDefault="00640D2C">
      <w:pPr>
        <w:pStyle w:val="Zkladntext"/>
        <w:spacing w:before="79"/>
        <w:ind w:left="113"/>
        <w:jc w:val="both"/>
      </w:pPr>
      <w:r>
        <w:rPr>
          <w:color w:val="2A2B2A"/>
        </w:rPr>
        <w:lastRenderedPageBreak/>
        <w:t>Číslo pojistné smlouvy</w:t>
      </w:r>
      <w:r>
        <w:rPr>
          <w:color w:val="4B4D4D"/>
        </w:rPr>
        <w:t xml:space="preserve">: </w:t>
      </w:r>
      <w:r>
        <w:rPr>
          <w:color w:val="2A2B2A"/>
        </w:rPr>
        <w:t>8075483614</w:t>
      </w:r>
    </w:p>
    <w:p w:rsidR="003B04C5" w:rsidRDefault="003B04C5">
      <w:pPr>
        <w:pStyle w:val="Zkladntext"/>
        <w:rPr>
          <w:sz w:val="18"/>
        </w:rPr>
      </w:pPr>
    </w:p>
    <w:p w:rsidR="003B04C5" w:rsidRDefault="003B04C5">
      <w:pPr>
        <w:pStyle w:val="Zkladntext"/>
        <w:rPr>
          <w:sz w:val="18"/>
        </w:rPr>
      </w:pPr>
    </w:p>
    <w:p w:rsidR="003B04C5" w:rsidRDefault="00640D2C">
      <w:pPr>
        <w:spacing w:before="124"/>
        <w:ind w:left="1454" w:right="1942"/>
        <w:jc w:val="center"/>
        <w:rPr>
          <w:i/>
          <w:sz w:val="27"/>
        </w:rPr>
      </w:pPr>
      <w:r>
        <w:rPr>
          <w:b/>
          <w:i/>
          <w:color w:val="2A2B2A"/>
          <w:sz w:val="26"/>
        </w:rPr>
        <w:t xml:space="preserve">Článek </w:t>
      </w:r>
      <w:r>
        <w:rPr>
          <w:i/>
          <w:color w:val="2A2B2A"/>
          <w:sz w:val="27"/>
        </w:rPr>
        <w:t>I.</w:t>
      </w:r>
    </w:p>
    <w:p w:rsidR="003B04C5" w:rsidRDefault="00640D2C">
      <w:pPr>
        <w:spacing w:before="10"/>
        <w:ind w:left="1430" w:right="1942"/>
        <w:jc w:val="center"/>
        <w:rPr>
          <w:b/>
          <w:i/>
        </w:rPr>
      </w:pPr>
      <w:r>
        <w:rPr>
          <w:b/>
          <w:i/>
          <w:color w:val="2A2B2A"/>
          <w:w w:val="105"/>
        </w:rPr>
        <w:t>Úvodni ustanovení</w:t>
      </w:r>
    </w:p>
    <w:p w:rsidR="003B04C5" w:rsidRDefault="00640D2C">
      <w:pPr>
        <w:pStyle w:val="Odstavecseseznamem"/>
        <w:numPr>
          <w:ilvl w:val="0"/>
          <w:numId w:val="8"/>
        </w:numPr>
        <w:tabs>
          <w:tab w:val="left" w:pos="440"/>
        </w:tabs>
        <w:spacing w:before="175" w:line="256" w:lineRule="auto"/>
        <w:ind w:right="598" w:hanging="320"/>
        <w:rPr>
          <w:color w:val="2A2B2A"/>
          <w:sz w:val="17"/>
        </w:rPr>
      </w:pPr>
      <w:r>
        <w:rPr>
          <w:color w:val="2A2B2A"/>
          <w:sz w:val="17"/>
        </w:rPr>
        <w:t xml:space="preserve">Nedílnou součástí pojistné smlouvy jsou Všeobecné pojistné podmínky - obecná část VPP OC 2014 (dále jen "VPP OC 2014") stejně jako další pojistné podmínky uvedené v této </w:t>
      </w:r>
      <w:proofErr w:type="gramStart"/>
      <w:r>
        <w:rPr>
          <w:color w:val="2A2B2A"/>
          <w:sz w:val="17"/>
        </w:rPr>
        <w:t xml:space="preserve">pojistné </w:t>
      </w:r>
      <w:r>
        <w:rPr>
          <w:color w:val="2A2B2A"/>
          <w:spacing w:val="29"/>
          <w:sz w:val="17"/>
        </w:rPr>
        <w:t xml:space="preserve"> </w:t>
      </w:r>
      <w:r>
        <w:rPr>
          <w:color w:val="2A2B2A"/>
          <w:sz w:val="17"/>
        </w:rPr>
        <w:t>smlouvě</w:t>
      </w:r>
      <w:proofErr w:type="gramEnd"/>
      <w:r>
        <w:rPr>
          <w:color w:val="4B4D4D"/>
          <w:sz w:val="17"/>
        </w:rPr>
        <w:t>.</w:t>
      </w:r>
    </w:p>
    <w:p w:rsidR="003B04C5" w:rsidRDefault="00640D2C">
      <w:pPr>
        <w:pStyle w:val="Odstavecseseznamem"/>
        <w:numPr>
          <w:ilvl w:val="0"/>
          <w:numId w:val="8"/>
        </w:numPr>
        <w:tabs>
          <w:tab w:val="left" w:pos="448"/>
        </w:tabs>
        <w:spacing w:before="142" w:line="252" w:lineRule="auto"/>
        <w:ind w:left="447" w:right="611" w:hanging="315"/>
        <w:rPr>
          <w:rFonts w:ascii="Times New Roman" w:hAnsi="Times New Roman"/>
          <w:color w:val="2A2B2A"/>
          <w:sz w:val="18"/>
        </w:rPr>
      </w:pPr>
      <w:r>
        <w:rPr>
          <w:color w:val="2A2B2A"/>
          <w:sz w:val="17"/>
        </w:rPr>
        <w:t>Nenl-li touto poj</w:t>
      </w:r>
      <w:r>
        <w:rPr>
          <w:color w:val="4B4D4D"/>
          <w:sz w:val="17"/>
        </w:rPr>
        <w:t>i</w:t>
      </w:r>
      <w:r>
        <w:rPr>
          <w:color w:val="2A2B2A"/>
          <w:sz w:val="17"/>
        </w:rPr>
        <w:t>stnou smlouvou dále výslovně sjednáno jinak</w:t>
      </w:r>
      <w:r>
        <w:rPr>
          <w:color w:val="4B4D4D"/>
          <w:sz w:val="17"/>
        </w:rPr>
        <w:t xml:space="preserve">, </w:t>
      </w:r>
      <w:r>
        <w:rPr>
          <w:color w:val="2A2B2A"/>
          <w:sz w:val="17"/>
        </w:rPr>
        <w:t>je p</w:t>
      </w:r>
      <w:r>
        <w:rPr>
          <w:color w:val="2A2B2A"/>
          <w:sz w:val="17"/>
        </w:rPr>
        <w:t>ojištěným v jednotlivých pojištěn</w:t>
      </w:r>
      <w:r>
        <w:rPr>
          <w:color w:val="4B4D4D"/>
          <w:sz w:val="17"/>
        </w:rPr>
        <w:t>í</w:t>
      </w:r>
      <w:r>
        <w:rPr>
          <w:color w:val="2A2B2A"/>
          <w:sz w:val="17"/>
        </w:rPr>
        <w:t>ch sjednaných touto pojistnou</w:t>
      </w:r>
      <w:r>
        <w:rPr>
          <w:color w:val="2A2B2A"/>
          <w:spacing w:val="37"/>
          <w:sz w:val="17"/>
        </w:rPr>
        <w:t xml:space="preserve"> </w:t>
      </w:r>
      <w:r>
        <w:rPr>
          <w:color w:val="2A2B2A"/>
          <w:sz w:val="17"/>
        </w:rPr>
        <w:t>smlouvou</w:t>
      </w:r>
      <w:r>
        <w:rPr>
          <w:color w:val="4B4D4D"/>
          <w:sz w:val="17"/>
        </w:rPr>
        <w:t>:</w:t>
      </w:r>
    </w:p>
    <w:p w:rsidR="003B04C5" w:rsidRDefault="00640D2C">
      <w:pPr>
        <w:pStyle w:val="Odstavecseseznamem"/>
        <w:numPr>
          <w:ilvl w:val="1"/>
          <w:numId w:val="8"/>
        </w:numPr>
        <w:tabs>
          <w:tab w:val="left" w:pos="797"/>
        </w:tabs>
        <w:spacing w:before="147" w:line="247" w:lineRule="auto"/>
        <w:ind w:left="787" w:right="610" w:hanging="334"/>
        <w:rPr>
          <w:color w:val="2A2B2A"/>
          <w:sz w:val="17"/>
        </w:rPr>
      </w:pPr>
      <w:r>
        <w:rPr>
          <w:color w:val="2A2B2A"/>
          <w:w w:val="105"/>
          <w:sz w:val="17"/>
        </w:rPr>
        <w:t xml:space="preserve">v jakémkoliv pojištění majícím charakter pojištění věci nebo jiného majetku vždy vlastník věci či jiného </w:t>
      </w:r>
      <w:r>
        <w:rPr>
          <w:color w:val="2A2B2A"/>
          <w:spacing w:val="-4"/>
          <w:w w:val="105"/>
          <w:sz w:val="17"/>
        </w:rPr>
        <w:t>majetku</w:t>
      </w:r>
      <w:r>
        <w:rPr>
          <w:color w:val="4B4D4D"/>
          <w:spacing w:val="-4"/>
          <w:w w:val="105"/>
          <w:sz w:val="17"/>
        </w:rPr>
        <w:t>,</w:t>
      </w:r>
      <w:r>
        <w:rPr>
          <w:color w:val="4B4D4D"/>
          <w:spacing w:val="-16"/>
          <w:w w:val="105"/>
          <w:sz w:val="17"/>
        </w:rPr>
        <w:t xml:space="preserve"> </w:t>
      </w:r>
      <w:r>
        <w:rPr>
          <w:color w:val="2A2B2A"/>
          <w:w w:val="105"/>
          <w:sz w:val="17"/>
        </w:rPr>
        <w:t>na</w:t>
      </w:r>
      <w:r>
        <w:rPr>
          <w:color w:val="2A2B2A"/>
          <w:spacing w:val="-25"/>
          <w:w w:val="105"/>
          <w:sz w:val="17"/>
        </w:rPr>
        <w:t xml:space="preserve"> </w:t>
      </w:r>
      <w:r>
        <w:rPr>
          <w:color w:val="2A2B2A"/>
          <w:w w:val="105"/>
          <w:sz w:val="17"/>
        </w:rPr>
        <w:t>něž</w:t>
      </w:r>
      <w:r>
        <w:rPr>
          <w:color w:val="2A2B2A"/>
          <w:spacing w:val="-21"/>
          <w:w w:val="105"/>
          <w:sz w:val="17"/>
        </w:rPr>
        <w:t xml:space="preserve"> </w:t>
      </w:r>
      <w:r>
        <w:rPr>
          <w:color w:val="2A2B2A"/>
          <w:w w:val="105"/>
          <w:sz w:val="17"/>
        </w:rPr>
        <w:t>se</w:t>
      </w:r>
      <w:r>
        <w:rPr>
          <w:color w:val="2A2B2A"/>
          <w:spacing w:val="-30"/>
          <w:w w:val="105"/>
          <w:sz w:val="17"/>
        </w:rPr>
        <w:t xml:space="preserve"> </w:t>
      </w:r>
      <w:r>
        <w:rPr>
          <w:color w:val="2A2B2A"/>
          <w:w w:val="105"/>
          <w:sz w:val="17"/>
        </w:rPr>
        <w:t>pojištěni</w:t>
      </w:r>
      <w:r>
        <w:rPr>
          <w:color w:val="2A2B2A"/>
          <w:spacing w:val="-22"/>
          <w:w w:val="105"/>
          <w:sz w:val="17"/>
        </w:rPr>
        <w:t xml:space="preserve"> </w:t>
      </w:r>
      <w:r>
        <w:rPr>
          <w:color w:val="2A2B2A"/>
          <w:w w:val="105"/>
          <w:sz w:val="17"/>
        </w:rPr>
        <w:t>sjednané</w:t>
      </w:r>
      <w:r>
        <w:rPr>
          <w:color w:val="2A2B2A"/>
          <w:spacing w:val="-13"/>
          <w:w w:val="105"/>
          <w:sz w:val="17"/>
        </w:rPr>
        <w:t xml:space="preserve"> </w:t>
      </w:r>
      <w:r>
        <w:rPr>
          <w:color w:val="2A2B2A"/>
          <w:w w:val="105"/>
          <w:sz w:val="17"/>
        </w:rPr>
        <w:t>touto</w:t>
      </w:r>
      <w:r>
        <w:rPr>
          <w:color w:val="2A2B2A"/>
          <w:spacing w:val="-23"/>
          <w:w w:val="105"/>
          <w:sz w:val="17"/>
        </w:rPr>
        <w:t xml:space="preserve"> </w:t>
      </w:r>
      <w:r>
        <w:rPr>
          <w:color w:val="2A2B2A"/>
          <w:w w:val="105"/>
          <w:sz w:val="17"/>
        </w:rPr>
        <w:t>pojistnou</w:t>
      </w:r>
      <w:r>
        <w:rPr>
          <w:color w:val="2A2B2A"/>
          <w:spacing w:val="-14"/>
          <w:w w:val="105"/>
          <w:sz w:val="17"/>
        </w:rPr>
        <w:t xml:space="preserve"> </w:t>
      </w:r>
      <w:r>
        <w:rPr>
          <w:color w:val="2A2B2A"/>
          <w:w w:val="105"/>
          <w:sz w:val="17"/>
        </w:rPr>
        <w:t>smlouvou</w:t>
      </w:r>
      <w:r>
        <w:rPr>
          <w:color w:val="2A2B2A"/>
          <w:spacing w:val="-9"/>
          <w:w w:val="105"/>
          <w:sz w:val="17"/>
        </w:rPr>
        <w:t xml:space="preserve"> </w:t>
      </w:r>
      <w:r>
        <w:rPr>
          <w:color w:val="2A2B2A"/>
          <w:w w:val="105"/>
          <w:sz w:val="17"/>
        </w:rPr>
        <w:t>vztahuje</w:t>
      </w:r>
      <w:r>
        <w:rPr>
          <w:color w:val="646766"/>
          <w:w w:val="105"/>
          <w:sz w:val="17"/>
        </w:rPr>
        <w:t>,</w:t>
      </w:r>
      <w:r>
        <w:rPr>
          <w:color w:val="646766"/>
          <w:spacing w:val="-19"/>
          <w:w w:val="105"/>
          <w:sz w:val="17"/>
        </w:rPr>
        <w:t xml:space="preserve"> </w:t>
      </w:r>
      <w:r>
        <w:rPr>
          <w:color w:val="2A2B2A"/>
          <w:w w:val="105"/>
          <w:sz w:val="17"/>
        </w:rPr>
        <w:t>k</w:t>
      </w:r>
      <w:r>
        <w:rPr>
          <w:color w:val="2A2B2A"/>
          <w:spacing w:val="-13"/>
          <w:w w:val="105"/>
          <w:sz w:val="17"/>
        </w:rPr>
        <w:t xml:space="preserve"> </w:t>
      </w:r>
      <w:r>
        <w:rPr>
          <w:color w:val="2A2B2A"/>
          <w:w w:val="105"/>
          <w:sz w:val="17"/>
        </w:rPr>
        <w:t>okamž</w:t>
      </w:r>
      <w:r>
        <w:rPr>
          <w:color w:val="4B4D4D"/>
          <w:w w:val="105"/>
          <w:sz w:val="17"/>
        </w:rPr>
        <w:t>i</w:t>
      </w:r>
      <w:r>
        <w:rPr>
          <w:color w:val="2A2B2A"/>
          <w:w w:val="105"/>
          <w:sz w:val="17"/>
        </w:rPr>
        <w:t>ku</w:t>
      </w:r>
      <w:r>
        <w:rPr>
          <w:color w:val="2A2B2A"/>
          <w:spacing w:val="-15"/>
          <w:w w:val="105"/>
          <w:sz w:val="17"/>
        </w:rPr>
        <w:t xml:space="preserve"> </w:t>
      </w:r>
      <w:r>
        <w:rPr>
          <w:color w:val="2A2B2A"/>
          <w:w w:val="105"/>
          <w:sz w:val="17"/>
        </w:rPr>
        <w:t>počátku</w:t>
      </w:r>
      <w:r>
        <w:rPr>
          <w:color w:val="2A2B2A"/>
          <w:spacing w:val="-23"/>
          <w:w w:val="105"/>
          <w:sz w:val="17"/>
        </w:rPr>
        <w:t xml:space="preserve"> </w:t>
      </w:r>
      <w:r>
        <w:rPr>
          <w:color w:val="2A2B2A"/>
          <w:w w:val="105"/>
          <w:sz w:val="17"/>
        </w:rPr>
        <w:t>pojištěni</w:t>
      </w:r>
      <w:r>
        <w:rPr>
          <w:color w:val="646766"/>
          <w:w w:val="105"/>
          <w:sz w:val="17"/>
        </w:rPr>
        <w:t>,</w:t>
      </w:r>
    </w:p>
    <w:p w:rsidR="003B04C5" w:rsidRDefault="00640D2C">
      <w:pPr>
        <w:pStyle w:val="Odstavecseseznamem"/>
        <w:numPr>
          <w:ilvl w:val="1"/>
          <w:numId w:val="8"/>
        </w:numPr>
        <w:tabs>
          <w:tab w:val="left" w:pos="797"/>
        </w:tabs>
        <w:spacing w:before="50"/>
        <w:ind w:left="796" w:hanging="329"/>
        <w:rPr>
          <w:rFonts w:ascii="Times New Roman" w:hAnsi="Times New Roman"/>
          <w:color w:val="2A2B2A"/>
          <w:sz w:val="17"/>
        </w:rPr>
      </w:pPr>
      <w:r>
        <w:rPr>
          <w:color w:val="2A2B2A"/>
          <w:w w:val="105"/>
          <w:sz w:val="17"/>
        </w:rPr>
        <w:t>ve</w:t>
      </w:r>
      <w:r>
        <w:rPr>
          <w:color w:val="2A2B2A"/>
          <w:spacing w:val="-29"/>
          <w:w w:val="105"/>
          <w:sz w:val="17"/>
        </w:rPr>
        <w:t xml:space="preserve"> </w:t>
      </w:r>
      <w:r>
        <w:rPr>
          <w:color w:val="2A2B2A"/>
          <w:w w:val="105"/>
          <w:sz w:val="17"/>
        </w:rPr>
        <w:t>všech</w:t>
      </w:r>
      <w:r>
        <w:rPr>
          <w:color w:val="2A2B2A"/>
          <w:spacing w:val="-26"/>
          <w:w w:val="105"/>
          <w:sz w:val="17"/>
        </w:rPr>
        <w:t xml:space="preserve"> </w:t>
      </w:r>
      <w:r>
        <w:rPr>
          <w:color w:val="2A2B2A"/>
          <w:w w:val="105"/>
          <w:sz w:val="17"/>
        </w:rPr>
        <w:t>ostatn</w:t>
      </w:r>
      <w:r>
        <w:rPr>
          <w:color w:val="4B4D4D"/>
          <w:w w:val="105"/>
          <w:sz w:val="17"/>
        </w:rPr>
        <w:t>í</w:t>
      </w:r>
      <w:r>
        <w:rPr>
          <w:color w:val="2A2B2A"/>
          <w:w w:val="105"/>
          <w:sz w:val="17"/>
        </w:rPr>
        <w:t>ch</w:t>
      </w:r>
      <w:r>
        <w:rPr>
          <w:color w:val="2A2B2A"/>
          <w:spacing w:val="-25"/>
          <w:w w:val="105"/>
          <w:sz w:val="17"/>
        </w:rPr>
        <w:t xml:space="preserve"> </w:t>
      </w:r>
      <w:r>
        <w:rPr>
          <w:color w:val="2A2B2A"/>
          <w:w w:val="105"/>
          <w:sz w:val="17"/>
        </w:rPr>
        <w:t>pojištěních</w:t>
      </w:r>
      <w:r>
        <w:rPr>
          <w:color w:val="4B4D4D"/>
          <w:w w:val="105"/>
          <w:sz w:val="17"/>
        </w:rPr>
        <w:t>:</w:t>
      </w:r>
    </w:p>
    <w:p w:rsidR="003B04C5" w:rsidRDefault="003B04C5">
      <w:pPr>
        <w:pStyle w:val="Zkladntext"/>
        <w:spacing w:before="9"/>
        <w:rPr>
          <w:sz w:val="14"/>
        </w:rPr>
      </w:pPr>
    </w:p>
    <w:p w:rsidR="003B04C5" w:rsidRDefault="00640D2C">
      <w:pPr>
        <w:pStyle w:val="Nadpis6"/>
        <w:spacing w:before="1"/>
        <w:ind w:left="455"/>
      </w:pPr>
      <w:r>
        <w:rPr>
          <w:color w:val="2A2B2A"/>
        </w:rPr>
        <w:t xml:space="preserve">Institut plánováni a rozvoje hlavního </w:t>
      </w:r>
      <w:proofErr w:type="gramStart"/>
      <w:r>
        <w:rPr>
          <w:color w:val="2A2B2A"/>
        </w:rPr>
        <w:t>města  Prahy</w:t>
      </w:r>
      <w:proofErr w:type="gramEnd"/>
    </w:p>
    <w:p w:rsidR="003B04C5" w:rsidRDefault="00640D2C">
      <w:pPr>
        <w:pStyle w:val="Zkladntext"/>
        <w:spacing w:before="6"/>
        <w:ind w:left="466"/>
      </w:pPr>
      <w:r>
        <w:rPr>
          <w:color w:val="2A2B2A"/>
        </w:rPr>
        <w:t>Vyšehradská 2077/57</w:t>
      </w:r>
    </w:p>
    <w:p w:rsidR="003B04C5" w:rsidRDefault="00640D2C">
      <w:pPr>
        <w:pStyle w:val="Zkladntext"/>
        <w:spacing w:before="6"/>
        <w:ind w:left="463"/>
      </w:pPr>
      <w:r>
        <w:rPr>
          <w:color w:val="2A2B2A"/>
          <w:w w:val="105"/>
        </w:rPr>
        <w:t>12800</w:t>
      </w:r>
      <w:r>
        <w:rPr>
          <w:color w:val="4B4D4D"/>
          <w:w w:val="105"/>
        </w:rPr>
        <w:t xml:space="preserve">, </w:t>
      </w:r>
      <w:r>
        <w:rPr>
          <w:color w:val="2A2B2A"/>
          <w:w w:val="105"/>
        </w:rPr>
        <w:t>Praha 2 - Nové Město</w:t>
      </w:r>
    </w:p>
    <w:p w:rsidR="003B04C5" w:rsidRDefault="00640D2C">
      <w:pPr>
        <w:pStyle w:val="Zkladntext"/>
        <w:spacing w:before="6"/>
        <w:ind w:left="458"/>
      </w:pPr>
      <w:r>
        <w:rPr>
          <w:color w:val="2A2B2A"/>
        </w:rPr>
        <w:t>IČO</w:t>
      </w:r>
      <w:r>
        <w:rPr>
          <w:color w:val="4B4D4D"/>
        </w:rPr>
        <w:t xml:space="preserve">: </w:t>
      </w:r>
      <w:r>
        <w:rPr>
          <w:color w:val="2A2B2A"/>
        </w:rPr>
        <w:t>70883858</w:t>
      </w:r>
    </w:p>
    <w:p w:rsidR="003B04C5" w:rsidRDefault="00640D2C">
      <w:pPr>
        <w:pStyle w:val="Zkladntext"/>
        <w:spacing w:before="157" w:line="264" w:lineRule="auto"/>
        <w:ind w:left="463" w:right="562" w:firstLine="5"/>
      </w:pPr>
      <w:r>
        <w:rPr>
          <w:color w:val="2A2B2A"/>
        </w:rPr>
        <w:t>Pokud jsou některá pojištěni sjednána ve prospěch dalších pojištěných, jsou tito uvedeni u konkrétního předmětu pojištěni.</w:t>
      </w:r>
    </w:p>
    <w:p w:rsidR="003B04C5" w:rsidRDefault="00640D2C">
      <w:pPr>
        <w:pStyle w:val="Odstavecseseznamem"/>
        <w:numPr>
          <w:ilvl w:val="0"/>
          <w:numId w:val="8"/>
        </w:numPr>
        <w:tabs>
          <w:tab w:val="left" w:pos="469"/>
        </w:tabs>
        <w:spacing w:before="138" w:line="264" w:lineRule="auto"/>
        <w:ind w:left="469" w:right="588" w:hanging="312"/>
        <w:rPr>
          <w:color w:val="4B4D4D"/>
          <w:sz w:val="17"/>
        </w:rPr>
      </w:pPr>
      <w:r>
        <w:rPr>
          <w:color w:val="2A2B2A"/>
          <w:sz w:val="17"/>
        </w:rPr>
        <w:t>Není-li touto pojistnou smlouvou dále výslovně sjednáno jinak</w:t>
      </w:r>
      <w:r>
        <w:rPr>
          <w:color w:val="4B4D4D"/>
          <w:sz w:val="17"/>
        </w:rPr>
        <w:t xml:space="preserve">, </w:t>
      </w:r>
      <w:r>
        <w:rPr>
          <w:color w:val="2A2B2A"/>
          <w:sz w:val="17"/>
        </w:rPr>
        <w:t>je oprávněnou osobou ve všech pojištěn</w:t>
      </w:r>
      <w:r>
        <w:rPr>
          <w:color w:val="4B4D4D"/>
          <w:sz w:val="17"/>
        </w:rPr>
        <w:t>í</w:t>
      </w:r>
      <w:r>
        <w:rPr>
          <w:color w:val="2A2B2A"/>
          <w:sz w:val="17"/>
        </w:rPr>
        <w:t xml:space="preserve">ch </w:t>
      </w:r>
      <w:proofErr w:type="gramStart"/>
      <w:r>
        <w:rPr>
          <w:color w:val="2A2B2A"/>
          <w:sz w:val="17"/>
        </w:rPr>
        <w:t>sjednaných  touto</w:t>
      </w:r>
      <w:proofErr w:type="gramEnd"/>
      <w:r>
        <w:rPr>
          <w:color w:val="2A2B2A"/>
          <w:sz w:val="17"/>
        </w:rPr>
        <w:t xml:space="preserve"> pojistnou</w:t>
      </w:r>
      <w:r>
        <w:rPr>
          <w:color w:val="2A2B2A"/>
          <w:spacing w:val="33"/>
          <w:sz w:val="17"/>
        </w:rPr>
        <w:t xml:space="preserve"> </w:t>
      </w:r>
      <w:r>
        <w:rPr>
          <w:color w:val="2A2B2A"/>
          <w:spacing w:val="-4"/>
          <w:sz w:val="17"/>
        </w:rPr>
        <w:t>smlouvou</w:t>
      </w:r>
      <w:r>
        <w:rPr>
          <w:color w:val="646766"/>
          <w:spacing w:val="-4"/>
          <w:sz w:val="17"/>
        </w:rPr>
        <w:t>:</w:t>
      </w:r>
    </w:p>
    <w:p w:rsidR="003B04C5" w:rsidRDefault="00640D2C">
      <w:pPr>
        <w:pStyle w:val="Odstavecseseznamem"/>
        <w:numPr>
          <w:ilvl w:val="1"/>
          <w:numId w:val="8"/>
        </w:numPr>
        <w:tabs>
          <w:tab w:val="left" w:pos="665"/>
        </w:tabs>
        <w:spacing w:before="15"/>
        <w:ind w:hanging="189"/>
        <w:rPr>
          <w:color w:val="2A2B2A"/>
          <w:sz w:val="17"/>
        </w:rPr>
      </w:pPr>
      <w:r>
        <w:rPr>
          <w:color w:val="2A2B2A"/>
          <w:spacing w:val="-4"/>
          <w:w w:val="105"/>
          <w:sz w:val="17"/>
        </w:rPr>
        <w:t>pojištěný</w:t>
      </w:r>
      <w:r>
        <w:rPr>
          <w:color w:val="646766"/>
          <w:spacing w:val="-4"/>
          <w:w w:val="105"/>
          <w:sz w:val="17"/>
        </w:rPr>
        <w:t>,</w:t>
      </w:r>
      <w:r>
        <w:rPr>
          <w:color w:val="646766"/>
          <w:spacing w:val="-11"/>
          <w:w w:val="105"/>
          <w:sz w:val="17"/>
        </w:rPr>
        <w:t xml:space="preserve"> </w:t>
      </w:r>
      <w:r>
        <w:rPr>
          <w:color w:val="2A2B2A"/>
          <w:w w:val="105"/>
          <w:sz w:val="17"/>
        </w:rPr>
        <w:t>pokud</w:t>
      </w:r>
      <w:r>
        <w:rPr>
          <w:color w:val="2A2B2A"/>
          <w:spacing w:val="-15"/>
          <w:w w:val="105"/>
          <w:sz w:val="17"/>
        </w:rPr>
        <w:t xml:space="preserve"> </w:t>
      </w:r>
      <w:r>
        <w:rPr>
          <w:color w:val="2A2B2A"/>
          <w:w w:val="105"/>
          <w:sz w:val="17"/>
        </w:rPr>
        <w:t>nejde</w:t>
      </w:r>
      <w:r>
        <w:rPr>
          <w:color w:val="2A2B2A"/>
          <w:spacing w:val="-15"/>
          <w:w w:val="105"/>
          <w:sz w:val="17"/>
        </w:rPr>
        <w:t xml:space="preserve"> </w:t>
      </w:r>
      <w:r>
        <w:rPr>
          <w:color w:val="2A2B2A"/>
          <w:w w:val="105"/>
          <w:sz w:val="17"/>
        </w:rPr>
        <w:t>o</w:t>
      </w:r>
      <w:r>
        <w:rPr>
          <w:color w:val="2A2B2A"/>
          <w:spacing w:val="-13"/>
          <w:w w:val="105"/>
          <w:sz w:val="17"/>
        </w:rPr>
        <w:t xml:space="preserve"> </w:t>
      </w:r>
      <w:r>
        <w:rPr>
          <w:color w:val="2A2B2A"/>
          <w:w w:val="105"/>
          <w:sz w:val="17"/>
        </w:rPr>
        <w:t>případ</w:t>
      </w:r>
      <w:r>
        <w:rPr>
          <w:color w:val="2A2B2A"/>
          <w:spacing w:val="-14"/>
          <w:w w:val="105"/>
          <w:sz w:val="17"/>
        </w:rPr>
        <w:t xml:space="preserve"> </w:t>
      </w:r>
      <w:r>
        <w:rPr>
          <w:color w:val="2A2B2A"/>
          <w:w w:val="105"/>
          <w:sz w:val="17"/>
        </w:rPr>
        <w:t>uvedený</w:t>
      </w:r>
      <w:r>
        <w:rPr>
          <w:color w:val="2A2B2A"/>
          <w:spacing w:val="1"/>
          <w:w w:val="105"/>
          <w:sz w:val="17"/>
        </w:rPr>
        <w:t xml:space="preserve"> </w:t>
      </w:r>
      <w:r>
        <w:rPr>
          <w:color w:val="2A2B2A"/>
          <w:w w:val="105"/>
          <w:sz w:val="17"/>
        </w:rPr>
        <w:t>v</w:t>
      </w:r>
      <w:r>
        <w:rPr>
          <w:color w:val="2A2B2A"/>
          <w:spacing w:val="-18"/>
          <w:w w:val="105"/>
          <w:sz w:val="17"/>
        </w:rPr>
        <w:t xml:space="preserve"> </w:t>
      </w:r>
      <w:r>
        <w:rPr>
          <w:color w:val="2A2B2A"/>
          <w:w w:val="105"/>
          <w:sz w:val="17"/>
        </w:rPr>
        <w:t>bodu</w:t>
      </w:r>
      <w:r>
        <w:rPr>
          <w:color w:val="2A2B2A"/>
          <w:spacing w:val="-19"/>
          <w:w w:val="105"/>
          <w:sz w:val="17"/>
        </w:rPr>
        <w:t xml:space="preserve"> </w:t>
      </w:r>
      <w:r>
        <w:rPr>
          <w:color w:val="2A2B2A"/>
          <w:w w:val="105"/>
          <w:sz w:val="17"/>
        </w:rPr>
        <w:t>b)</w:t>
      </w:r>
    </w:p>
    <w:p w:rsidR="003B04C5" w:rsidRDefault="00640D2C">
      <w:pPr>
        <w:pStyle w:val="Odstavecseseznamem"/>
        <w:numPr>
          <w:ilvl w:val="1"/>
          <w:numId w:val="8"/>
        </w:numPr>
        <w:tabs>
          <w:tab w:val="left" w:pos="672"/>
        </w:tabs>
        <w:spacing w:before="34"/>
        <w:ind w:left="672" w:hanging="202"/>
        <w:rPr>
          <w:color w:val="2A2B2A"/>
          <w:sz w:val="17"/>
        </w:rPr>
      </w:pPr>
      <w:r>
        <w:rPr>
          <w:color w:val="2A2B2A"/>
          <w:sz w:val="17"/>
        </w:rPr>
        <w:t xml:space="preserve">pojistník v pojištění cizlho pojistného nebezpečí, spinI-li </w:t>
      </w:r>
      <w:proofErr w:type="gramStart"/>
      <w:r>
        <w:rPr>
          <w:color w:val="2A2B2A"/>
          <w:sz w:val="17"/>
        </w:rPr>
        <w:t>podmínky  stanovené</w:t>
      </w:r>
      <w:proofErr w:type="gramEnd"/>
      <w:r>
        <w:rPr>
          <w:color w:val="2A2B2A"/>
          <w:sz w:val="17"/>
        </w:rPr>
        <w:t xml:space="preserve"> občanským  zákoníkem</w:t>
      </w:r>
      <w:r>
        <w:rPr>
          <w:color w:val="4B4D4D"/>
          <w:sz w:val="17"/>
        </w:rPr>
        <w:t>.</w:t>
      </w:r>
    </w:p>
    <w:p w:rsidR="003B04C5" w:rsidRDefault="003B04C5">
      <w:pPr>
        <w:pStyle w:val="Zkladntext"/>
        <w:spacing w:before="10"/>
        <w:rPr>
          <w:sz w:val="14"/>
        </w:rPr>
      </w:pPr>
    </w:p>
    <w:p w:rsidR="003B04C5" w:rsidRDefault="00640D2C">
      <w:pPr>
        <w:pStyle w:val="Odstavecseseznamem"/>
        <w:numPr>
          <w:ilvl w:val="0"/>
          <w:numId w:val="8"/>
        </w:numPr>
        <w:tabs>
          <w:tab w:val="left" w:pos="469"/>
        </w:tabs>
        <w:spacing w:line="264" w:lineRule="auto"/>
        <w:ind w:left="470" w:right="587" w:hanging="308"/>
        <w:rPr>
          <w:color w:val="2A2B2A"/>
          <w:sz w:val="17"/>
        </w:rPr>
      </w:pPr>
      <w:r>
        <w:rPr>
          <w:color w:val="2A2B2A"/>
          <w:sz w:val="17"/>
        </w:rPr>
        <w:t>Není-li touto pojistnou smlouvou dále výslovně dohodnuto jinak, sjednávají se všechna pojištěn</w:t>
      </w:r>
      <w:r>
        <w:rPr>
          <w:color w:val="4B4D4D"/>
          <w:sz w:val="17"/>
        </w:rPr>
        <w:t xml:space="preserve">i </w:t>
      </w:r>
      <w:r>
        <w:rPr>
          <w:color w:val="2A2B2A"/>
          <w:sz w:val="17"/>
        </w:rPr>
        <w:t xml:space="preserve">sjednaná touto pojistnou smlouvou s následující </w:t>
      </w:r>
      <w:proofErr w:type="gramStart"/>
      <w:r>
        <w:rPr>
          <w:color w:val="2A2B2A"/>
          <w:sz w:val="17"/>
        </w:rPr>
        <w:t xml:space="preserve">pojistnou </w:t>
      </w:r>
      <w:r>
        <w:rPr>
          <w:color w:val="2A2B2A"/>
          <w:spacing w:val="9"/>
          <w:sz w:val="17"/>
        </w:rPr>
        <w:t xml:space="preserve"> </w:t>
      </w:r>
      <w:r>
        <w:rPr>
          <w:color w:val="2A2B2A"/>
          <w:sz w:val="17"/>
        </w:rPr>
        <w:t>dobou</w:t>
      </w:r>
      <w:proofErr w:type="gramEnd"/>
      <w:r>
        <w:rPr>
          <w:color w:val="4B4D4D"/>
          <w:sz w:val="17"/>
        </w:rPr>
        <w:t>:</w:t>
      </w:r>
    </w:p>
    <w:p w:rsidR="003B04C5" w:rsidRDefault="00640D2C">
      <w:pPr>
        <w:pStyle w:val="Nadpis6"/>
        <w:spacing w:before="152" w:line="195" w:lineRule="exact"/>
        <w:ind w:left="476"/>
        <w:rPr>
          <w:b w:val="0"/>
        </w:rPr>
      </w:pPr>
      <w:r>
        <w:rPr>
          <w:color w:val="2A2B2A"/>
        </w:rPr>
        <w:t>Počátek pojištěni:   01</w:t>
      </w:r>
      <w:r>
        <w:rPr>
          <w:color w:val="646766"/>
        </w:rPr>
        <w:t>.</w:t>
      </w:r>
      <w:r>
        <w:rPr>
          <w:color w:val="2A2B2A"/>
        </w:rPr>
        <w:t xml:space="preserve">07.2021 00:00 </w:t>
      </w:r>
      <w:r>
        <w:rPr>
          <w:b w:val="0"/>
          <w:color w:val="2A2B2A"/>
        </w:rPr>
        <w:t>hodin</w:t>
      </w:r>
    </w:p>
    <w:p w:rsidR="003B04C5" w:rsidRDefault="00640D2C">
      <w:pPr>
        <w:tabs>
          <w:tab w:val="left" w:pos="2066"/>
        </w:tabs>
        <w:spacing w:line="195" w:lineRule="exact"/>
        <w:ind w:left="476"/>
        <w:rPr>
          <w:sz w:val="17"/>
        </w:rPr>
      </w:pPr>
      <w:r>
        <w:rPr>
          <w:b/>
          <w:color w:val="2A2B2A"/>
          <w:w w:val="105"/>
          <w:sz w:val="17"/>
        </w:rPr>
        <w:t>Konec</w:t>
      </w:r>
      <w:r>
        <w:rPr>
          <w:b/>
          <w:color w:val="2A2B2A"/>
          <w:spacing w:val="-20"/>
          <w:w w:val="105"/>
          <w:sz w:val="17"/>
        </w:rPr>
        <w:t xml:space="preserve"> </w:t>
      </w:r>
      <w:r>
        <w:rPr>
          <w:b/>
          <w:color w:val="2A2B2A"/>
          <w:w w:val="105"/>
          <w:sz w:val="17"/>
        </w:rPr>
        <w:t>pojištěni</w:t>
      </w:r>
      <w:r>
        <w:rPr>
          <w:b/>
          <w:color w:val="4B4D4D"/>
          <w:w w:val="105"/>
          <w:sz w:val="17"/>
        </w:rPr>
        <w:t>:</w:t>
      </w:r>
      <w:r>
        <w:rPr>
          <w:b/>
          <w:color w:val="4B4D4D"/>
          <w:w w:val="105"/>
          <w:sz w:val="17"/>
        </w:rPr>
        <w:tab/>
      </w:r>
      <w:r>
        <w:rPr>
          <w:b/>
          <w:color w:val="2A2B2A"/>
          <w:w w:val="105"/>
          <w:sz w:val="17"/>
        </w:rPr>
        <w:t>17</w:t>
      </w:r>
      <w:r>
        <w:rPr>
          <w:b/>
          <w:color w:val="4B4D4D"/>
          <w:w w:val="105"/>
          <w:sz w:val="17"/>
        </w:rPr>
        <w:t>.</w:t>
      </w:r>
      <w:r>
        <w:rPr>
          <w:b/>
          <w:color w:val="2A2B2A"/>
          <w:w w:val="105"/>
          <w:sz w:val="17"/>
        </w:rPr>
        <w:t>07.2021</w:t>
      </w:r>
      <w:r>
        <w:rPr>
          <w:b/>
          <w:color w:val="2A2B2A"/>
          <w:spacing w:val="4"/>
          <w:w w:val="105"/>
          <w:sz w:val="17"/>
        </w:rPr>
        <w:t xml:space="preserve"> </w:t>
      </w:r>
      <w:r>
        <w:rPr>
          <w:b/>
          <w:color w:val="2A2B2A"/>
          <w:w w:val="105"/>
          <w:sz w:val="17"/>
        </w:rPr>
        <w:t>00:00</w:t>
      </w:r>
      <w:r>
        <w:rPr>
          <w:b/>
          <w:color w:val="2A2B2A"/>
          <w:spacing w:val="-7"/>
          <w:w w:val="105"/>
          <w:sz w:val="17"/>
        </w:rPr>
        <w:t xml:space="preserve"> </w:t>
      </w:r>
      <w:r>
        <w:rPr>
          <w:color w:val="2A2B2A"/>
          <w:w w:val="105"/>
          <w:sz w:val="17"/>
        </w:rPr>
        <w:t>hodin</w:t>
      </w:r>
      <w:r>
        <w:rPr>
          <w:color w:val="2A2B2A"/>
          <w:spacing w:val="-15"/>
          <w:w w:val="105"/>
          <w:sz w:val="17"/>
        </w:rPr>
        <w:t xml:space="preserve"> </w:t>
      </w:r>
      <w:r>
        <w:rPr>
          <w:color w:val="2A2B2A"/>
          <w:w w:val="105"/>
          <w:sz w:val="17"/>
        </w:rPr>
        <w:t>(tento</w:t>
      </w:r>
      <w:r>
        <w:rPr>
          <w:color w:val="2A2B2A"/>
          <w:spacing w:val="-21"/>
          <w:w w:val="105"/>
          <w:sz w:val="17"/>
        </w:rPr>
        <w:t xml:space="preserve"> </w:t>
      </w:r>
      <w:r>
        <w:rPr>
          <w:color w:val="2A2B2A"/>
          <w:w w:val="105"/>
          <w:sz w:val="17"/>
        </w:rPr>
        <w:t>den</w:t>
      </w:r>
      <w:r>
        <w:rPr>
          <w:color w:val="2A2B2A"/>
          <w:spacing w:val="-16"/>
          <w:w w:val="105"/>
          <w:sz w:val="17"/>
        </w:rPr>
        <w:t xml:space="preserve"> </w:t>
      </w:r>
      <w:r>
        <w:rPr>
          <w:color w:val="2A2B2A"/>
          <w:w w:val="105"/>
          <w:sz w:val="17"/>
        </w:rPr>
        <w:t>již</w:t>
      </w:r>
      <w:r>
        <w:rPr>
          <w:color w:val="2A2B2A"/>
          <w:spacing w:val="-20"/>
          <w:w w:val="105"/>
          <w:sz w:val="17"/>
        </w:rPr>
        <w:t xml:space="preserve"> </w:t>
      </w:r>
      <w:r>
        <w:rPr>
          <w:color w:val="2A2B2A"/>
          <w:w w:val="105"/>
          <w:sz w:val="17"/>
        </w:rPr>
        <w:t>nenl</w:t>
      </w:r>
      <w:r>
        <w:rPr>
          <w:color w:val="2A2B2A"/>
          <w:spacing w:val="-20"/>
          <w:w w:val="105"/>
          <w:sz w:val="17"/>
        </w:rPr>
        <w:t xml:space="preserve"> </w:t>
      </w:r>
      <w:r>
        <w:rPr>
          <w:color w:val="2A2B2A"/>
          <w:w w:val="105"/>
          <w:sz w:val="17"/>
        </w:rPr>
        <w:t>zahrnut</w:t>
      </w:r>
      <w:r>
        <w:rPr>
          <w:color w:val="2A2B2A"/>
          <w:spacing w:val="-13"/>
          <w:w w:val="105"/>
          <w:sz w:val="17"/>
        </w:rPr>
        <w:t xml:space="preserve"> </w:t>
      </w:r>
      <w:r>
        <w:rPr>
          <w:color w:val="2A2B2A"/>
          <w:w w:val="105"/>
          <w:sz w:val="17"/>
        </w:rPr>
        <w:t>do</w:t>
      </w:r>
      <w:r>
        <w:rPr>
          <w:color w:val="2A2B2A"/>
          <w:spacing w:val="-17"/>
          <w:w w:val="105"/>
          <w:sz w:val="17"/>
        </w:rPr>
        <w:t xml:space="preserve"> </w:t>
      </w:r>
      <w:r>
        <w:rPr>
          <w:color w:val="2A2B2A"/>
          <w:spacing w:val="-4"/>
          <w:w w:val="105"/>
          <w:sz w:val="17"/>
        </w:rPr>
        <w:t>pojištěn</w:t>
      </w:r>
      <w:r>
        <w:rPr>
          <w:color w:val="4B4D4D"/>
          <w:spacing w:val="-4"/>
          <w:w w:val="105"/>
          <w:sz w:val="17"/>
        </w:rPr>
        <w:t>i).</w:t>
      </w:r>
    </w:p>
    <w:p w:rsidR="003B04C5" w:rsidRDefault="003B04C5">
      <w:pPr>
        <w:pStyle w:val="Zkladntext"/>
        <w:rPr>
          <w:sz w:val="18"/>
        </w:rPr>
      </w:pPr>
    </w:p>
    <w:p w:rsidR="003B04C5" w:rsidRDefault="003B04C5">
      <w:pPr>
        <w:pStyle w:val="Zkladntext"/>
        <w:spacing w:before="4"/>
        <w:rPr>
          <w:sz w:val="19"/>
        </w:rPr>
      </w:pPr>
    </w:p>
    <w:p w:rsidR="003B04C5" w:rsidRDefault="00640D2C">
      <w:pPr>
        <w:ind w:left="1524" w:right="1911"/>
        <w:jc w:val="center"/>
        <w:rPr>
          <w:rFonts w:ascii="Times New Roman" w:hAnsi="Times New Roman"/>
          <w:b/>
          <w:i/>
          <w:sz w:val="28"/>
        </w:rPr>
      </w:pPr>
      <w:r>
        <w:rPr>
          <w:b/>
          <w:i/>
          <w:color w:val="2A2B2A"/>
          <w:w w:val="105"/>
          <w:sz w:val="26"/>
        </w:rPr>
        <w:t xml:space="preserve">Článek </w:t>
      </w:r>
      <w:r>
        <w:rPr>
          <w:rFonts w:ascii="Times New Roman" w:hAnsi="Times New Roman"/>
          <w:b/>
          <w:i/>
          <w:color w:val="2A2B2A"/>
          <w:w w:val="105"/>
          <w:sz w:val="28"/>
        </w:rPr>
        <w:t>li.</w:t>
      </w:r>
    </w:p>
    <w:p w:rsidR="003B04C5" w:rsidRDefault="00640D2C">
      <w:pPr>
        <w:pStyle w:val="Nadpis3"/>
        <w:spacing w:before="6"/>
        <w:ind w:left="1524" w:right="1942"/>
      </w:pPr>
      <w:r>
        <w:rPr>
          <w:color w:val="2A2B2A"/>
          <w:w w:val="105"/>
        </w:rPr>
        <w:t>Pojistnou smlouvou sjednaná pojištění a jejich rozsah</w:t>
      </w:r>
    </w:p>
    <w:p w:rsidR="003B04C5" w:rsidRDefault="003B04C5">
      <w:pPr>
        <w:pStyle w:val="Zkladntext"/>
        <w:spacing w:before="2"/>
        <w:rPr>
          <w:b/>
          <w:i/>
          <w:sz w:val="31"/>
        </w:rPr>
      </w:pPr>
    </w:p>
    <w:p w:rsidR="003B04C5" w:rsidRDefault="00640D2C">
      <w:pPr>
        <w:ind w:left="169"/>
        <w:jc w:val="both"/>
        <w:rPr>
          <w:b/>
        </w:rPr>
      </w:pPr>
      <w:r>
        <w:rPr>
          <w:b/>
          <w:color w:val="2A2B2A"/>
          <w:w w:val="105"/>
        </w:rPr>
        <w:t>1. Pojištění odpovědnosti za újmu autorizovaných nebo neautorizovaných osob</w:t>
      </w:r>
    </w:p>
    <w:p w:rsidR="003B04C5" w:rsidRDefault="00640D2C">
      <w:pPr>
        <w:pStyle w:val="Zkladntext"/>
        <w:spacing w:before="165" w:line="242" w:lineRule="auto"/>
        <w:ind w:left="172" w:right="553" w:firstLine="6"/>
        <w:jc w:val="both"/>
      </w:pPr>
      <w:r>
        <w:rPr>
          <w:color w:val="2A2B2A"/>
        </w:rPr>
        <w:t xml:space="preserve">V souladu s článkem </w:t>
      </w:r>
      <w:r>
        <w:rPr>
          <w:color w:val="2A2B2A"/>
          <w:sz w:val="18"/>
        </w:rPr>
        <w:t xml:space="preserve">I. </w:t>
      </w:r>
      <w:r>
        <w:rPr>
          <w:color w:val="2A2B2A"/>
        </w:rPr>
        <w:t>pojistné smlouvy se toto pojištění řídí také Všeobecnými pojistnými podmínkami - zvláštn</w:t>
      </w:r>
      <w:r>
        <w:rPr>
          <w:color w:val="4B4D4D"/>
        </w:rPr>
        <w:t xml:space="preserve">í </w:t>
      </w:r>
      <w:r>
        <w:rPr>
          <w:color w:val="2A2B2A"/>
        </w:rPr>
        <w:t>část Pojištěni odpovědnosti za újmu způsobenou v souvislosti s poskytováním odborných služeb VPP OPR 2014 (dále jen "VPP OPR 2014")</w:t>
      </w:r>
      <w:r>
        <w:rPr>
          <w:color w:val="646766"/>
        </w:rPr>
        <w:t xml:space="preserve">, </w:t>
      </w:r>
      <w:r>
        <w:rPr>
          <w:color w:val="2A2B2A"/>
        </w:rPr>
        <w:t>které jsou nedílnou součásti a pr</w:t>
      </w:r>
      <w:r>
        <w:rPr>
          <w:color w:val="2A2B2A"/>
        </w:rPr>
        <w:t>ilohou této pojistné   smlouvy</w:t>
      </w:r>
      <w:r>
        <w:rPr>
          <w:color w:val="646766"/>
        </w:rPr>
        <w:t>.</w:t>
      </w:r>
    </w:p>
    <w:p w:rsidR="003B04C5" w:rsidRDefault="003B04C5">
      <w:pPr>
        <w:pStyle w:val="Zkladntext"/>
        <w:rPr>
          <w:sz w:val="18"/>
        </w:rPr>
      </w:pPr>
    </w:p>
    <w:p w:rsidR="003B04C5" w:rsidRDefault="00640D2C">
      <w:pPr>
        <w:spacing w:before="159"/>
        <w:ind w:left="180"/>
        <w:jc w:val="both"/>
        <w:rPr>
          <w:sz w:val="19"/>
        </w:rPr>
      </w:pPr>
      <w:r>
        <w:rPr>
          <w:b/>
          <w:color w:val="2A2B2A"/>
          <w:sz w:val="18"/>
        </w:rPr>
        <w:t xml:space="preserve">ROZSAH </w:t>
      </w:r>
      <w:r>
        <w:rPr>
          <w:color w:val="2A2B2A"/>
          <w:sz w:val="19"/>
        </w:rPr>
        <w:t>POJIŠTĚNÍ</w:t>
      </w:r>
    </w:p>
    <w:p w:rsidR="003B04C5" w:rsidRDefault="003B04C5">
      <w:pPr>
        <w:pStyle w:val="Zkladntext"/>
        <w:spacing w:before="8"/>
        <w:rPr>
          <w:sz w:val="27"/>
        </w:rPr>
      </w:pPr>
    </w:p>
    <w:p w:rsidR="003B04C5" w:rsidRDefault="00640D2C">
      <w:pPr>
        <w:pStyle w:val="Nadpis5"/>
        <w:ind w:left="180"/>
        <w:jc w:val="both"/>
        <w:rPr>
          <w:b w:val="0"/>
          <w:sz w:val="20"/>
        </w:rPr>
      </w:pPr>
      <w:r>
        <w:rPr>
          <w:color w:val="2A2B2A"/>
          <w:w w:val="105"/>
        </w:rPr>
        <w:t xml:space="preserve">Pojištění </w:t>
      </w:r>
      <w:proofErr w:type="gramStart"/>
      <w:r>
        <w:rPr>
          <w:color w:val="2A2B2A"/>
          <w:w w:val="105"/>
        </w:rPr>
        <w:t>odpovědnosti  autorizovaného</w:t>
      </w:r>
      <w:proofErr w:type="gramEnd"/>
      <w:r>
        <w:rPr>
          <w:color w:val="2A2B2A"/>
          <w:w w:val="105"/>
        </w:rPr>
        <w:t xml:space="preserve"> inženýra a technika za </w:t>
      </w:r>
      <w:r>
        <w:rPr>
          <w:b w:val="0"/>
          <w:color w:val="2A2B2A"/>
          <w:w w:val="105"/>
          <w:sz w:val="20"/>
        </w:rPr>
        <w:t>újmu</w:t>
      </w:r>
    </w:p>
    <w:p w:rsidR="003B04C5" w:rsidRDefault="00640D2C">
      <w:pPr>
        <w:pStyle w:val="Zkladntext"/>
        <w:spacing w:before="97" w:line="194" w:lineRule="exact"/>
        <w:ind w:left="182" w:right="547" w:hanging="2"/>
        <w:jc w:val="both"/>
      </w:pPr>
      <w:r>
        <w:rPr>
          <w:color w:val="2A2B2A"/>
        </w:rPr>
        <w:t>Pojištěni se sjednává v rozsahu čl</w:t>
      </w:r>
      <w:r>
        <w:rPr>
          <w:color w:val="646766"/>
        </w:rPr>
        <w:t xml:space="preserve">. </w:t>
      </w:r>
      <w:r>
        <w:rPr>
          <w:rFonts w:ascii="Times New Roman" w:hAnsi="Times New Roman"/>
          <w:color w:val="2A2B2A"/>
          <w:sz w:val="18"/>
        </w:rPr>
        <w:t xml:space="preserve">li </w:t>
      </w:r>
      <w:r>
        <w:rPr>
          <w:color w:val="2A2B2A"/>
        </w:rPr>
        <w:t xml:space="preserve">odst. </w:t>
      </w:r>
      <w:r>
        <w:rPr>
          <w:color w:val="2A2B2A"/>
          <w:spacing w:val="-4"/>
        </w:rPr>
        <w:t>1</w:t>
      </w:r>
      <w:r>
        <w:rPr>
          <w:color w:val="4B4D4D"/>
          <w:spacing w:val="-4"/>
        </w:rPr>
        <w:t xml:space="preserve">. </w:t>
      </w:r>
      <w:r>
        <w:rPr>
          <w:color w:val="2A2B2A"/>
        </w:rPr>
        <w:t xml:space="preserve">VPP OPR 2014 pro případ </w:t>
      </w:r>
      <w:r>
        <w:rPr>
          <w:color w:val="2A2B2A"/>
          <w:spacing w:val="-3"/>
        </w:rPr>
        <w:t>právn</w:t>
      </w:r>
      <w:r>
        <w:rPr>
          <w:color w:val="4B4D4D"/>
          <w:spacing w:val="-3"/>
        </w:rPr>
        <w:t>í</w:t>
      </w:r>
      <w:r>
        <w:rPr>
          <w:color w:val="2A2B2A"/>
          <w:spacing w:val="-3"/>
        </w:rPr>
        <w:t xml:space="preserve">m </w:t>
      </w:r>
      <w:r>
        <w:rPr>
          <w:color w:val="2A2B2A"/>
        </w:rPr>
        <w:t>předpisem stano</w:t>
      </w:r>
      <w:r>
        <w:rPr>
          <w:color w:val="4B4D4D"/>
        </w:rPr>
        <w:t>v</w:t>
      </w:r>
      <w:r>
        <w:rPr>
          <w:color w:val="2A2B2A"/>
        </w:rPr>
        <w:t>ené odpovědnosti poj</w:t>
      </w:r>
      <w:r>
        <w:rPr>
          <w:color w:val="4B4D4D"/>
        </w:rPr>
        <w:t>i</w:t>
      </w:r>
      <w:r>
        <w:rPr>
          <w:color w:val="2A2B2A"/>
        </w:rPr>
        <w:t>štěného za újmu způso</w:t>
      </w:r>
      <w:r>
        <w:rPr>
          <w:color w:val="2A2B2A"/>
        </w:rPr>
        <w:t>benou jinému v souvislosti s odbornou činností po</w:t>
      </w:r>
      <w:r>
        <w:rPr>
          <w:color w:val="4B4D4D"/>
        </w:rPr>
        <w:t>j</w:t>
      </w:r>
      <w:r>
        <w:rPr>
          <w:color w:val="2A2B2A"/>
        </w:rPr>
        <w:t xml:space="preserve">ištěného jako autorizovaného inženýra nebo technika činného ve výstavbě </w:t>
      </w:r>
      <w:r>
        <w:rPr>
          <w:color w:val="4B4D4D"/>
        </w:rPr>
        <w:t xml:space="preserve">v </w:t>
      </w:r>
      <w:r>
        <w:rPr>
          <w:color w:val="2A2B2A"/>
        </w:rPr>
        <w:t>rozsahu zákona č</w:t>
      </w:r>
      <w:r>
        <w:rPr>
          <w:color w:val="4B4D4D"/>
        </w:rPr>
        <w:t xml:space="preserve">. </w:t>
      </w:r>
      <w:r>
        <w:rPr>
          <w:color w:val="2A2B2A"/>
        </w:rPr>
        <w:t>360</w:t>
      </w:r>
      <w:r>
        <w:rPr>
          <w:color w:val="646766"/>
        </w:rPr>
        <w:t>/</w:t>
      </w:r>
      <w:r>
        <w:rPr>
          <w:color w:val="2A2B2A"/>
        </w:rPr>
        <w:t xml:space="preserve">1992 </w:t>
      </w:r>
      <w:r>
        <w:rPr>
          <w:color w:val="2A2B2A"/>
          <w:spacing w:val="-7"/>
        </w:rPr>
        <w:t>Sb.</w:t>
      </w:r>
      <w:r>
        <w:rPr>
          <w:color w:val="646766"/>
          <w:spacing w:val="-7"/>
        </w:rPr>
        <w:t xml:space="preserve">, </w:t>
      </w:r>
      <w:r>
        <w:rPr>
          <w:color w:val="2A2B2A"/>
        </w:rPr>
        <w:t>o výkonu po</w:t>
      </w:r>
      <w:r>
        <w:rPr>
          <w:color w:val="4B4D4D"/>
        </w:rPr>
        <w:t>v</w:t>
      </w:r>
      <w:r>
        <w:rPr>
          <w:color w:val="2A2B2A"/>
        </w:rPr>
        <w:t xml:space="preserve">olání autorizovaných architektů </w:t>
      </w:r>
      <w:proofErr w:type="gramStart"/>
      <w:r>
        <w:rPr>
          <w:color w:val="2A2B2A"/>
        </w:rPr>
        <w:t>a  o</w:t>
      </w:r>
      <w:proofErr w:type="gramEnd"/>
      <w:r>
        <w:rPr>
          <w:color w:val="2A2B2A"/>
        </w:rPr>
        <w:t xml:space="preserve"> výkonu povoláni  autorizovaných inženýrů  a techn</w:t>
      </w:r>
      <w:r>
        <w:rPr>
          <w:color w:val="4B4D4D"/>
        </w:rPr>
        <w:t>i</w:t>
      </w:r>
      <w:r>
        <w:rPr>
          <w:color w:val="2A2B2A"/>
        </w:rPr>
        <w:t>k</w:t>
      </w:r>
      <w:r>
        <w:rPr>
          <w:color w:val="4B4D4D"/>
        </w:rPr>
        <w:t xml:space="preserve">ů  </w:t>
      </w:r>
      <w:r>
        <w:rPr>
          <w:color w:val="4B4D4D"/>
          <w:spacing w:val="-3"/>
        </w:rPr>
        <w:t>č</w:t>
      </w:r>
      <w:r>
        <w:rPr>
          <w:color w:val="2A2B2A"/>
          <w:spacing w:val="-3"/>
        </w:rPr>
        <w:t xml:space="preserve">inných </w:t>
      </w:r>
      <w:r>
        <w:rPr>
          <w:color w:val="2A2B2A"/>
        </w:rPr>
        <w:t xml:space="preserve">ve </w:t>
      </w:r>
      <w:r>
        <w:rPr>
          <w:color w:val="2A2B2A"/>
          <w:spacing w:val="-4"/>
        </w:rPr>
        <w:t>výstavbě</w:t>
      </w:r>
      <w:r>
        <w:rPr>
          <w:color w:val="646766"/>
          <w:spacing w:val="-4"/>
        </w:rPr>
        <w:t xml:space="preserve">,  </w:t>
      </w:r>
      <w:r>
        <w:rPr>
          <w:color w:val="2A2B2A"/>
        </w:rPr>
        <w:t xml:space="preserve">ve </w:t>
      </w:r>
      <w:r>
        <w:rPr>
          <w:color w:val="2A2B2A"/>
          <w:spacing w:val="5"/>
        </w:rPr>
        <w:t xml:space="preserve"> </w:t>
      </w:r>
      <w:r>
        <w:rPr>
          <w:color w:val="2A2B2A"/>
          <w:spacing w:val="-4"/>
        </w:rPr>
        <w:t>zněn</w:t>
      </w:r>
      <w:r>
        <w:rPr>
          <w:color w:val="4B4D4D"/>
          <w:spacing w:val="-4"/>
        </w:rPr>
        <w:t>í</w:t>
      </w:r>
    </w:p>
    <w:p w:rsidR="003B04C5" w:rsidRDefault="00640D2C">
      <w:pPr>
        <w:pStyle w:val="Zkladntext"/>
        <w:spacing w:before="25"/>
        <w:ind w:left="182"/>
        <w:jc w:val="both"/>
      </w:pPr>
      <w:r>
        <w:rPr>
          <w:color w:val="2A2B2A"/>
        </w:rPr>
        <w:t>pozdějších předpisů</w:t>
      </w:r>
      <w:r>
        <w:rPr>
          <w:color w:val="646766"/>
        </w:rPr>
        <w:t>.</w:t>
      </w:r>
    </w:p>
    <w:p w:rsidR="003B04C5" w:rsidRDefault="00640D2C">
      <w:pPr>
        <w:pStyle w:val="Zkladntext"/>
        <w:spacing w:before="157" w:line="256" w:lineRule="auto"/>
        <w:ind w:left="191" w:right="557" w:firstLine="3"/>
        <w:jc w:val="both"/>
      </w:pPr>
      <w:r>
        <w:rPr>
          <w:color w:val="2A2B2A"/>
          <w:w w:val="105"/>
        </w:rPr>
        <w:t>Pojištěni</w:t>
      </w:r>
      <w:r>
        <w:rPr>
          <w:color w:val="2A2B2A"/>
          <w:spacing w:val="-34"/>
          <w:w w:val="105"/>
        </w:rPr>
        <w:t xml:space="preserve"> </w:t>
      </w:r>
      <w:r>
        <w:rPr>
          <w:color w:val="2A2B2A"/>
          <w:w w:val="105"/>
        </w:rPr>
        <w:t>se</w:t>
      </w:r>
      <w:r>
        <w:rPr>
          <w:color w:val="2A2B2A"/>
          <w:spacing w:val="-34"/>
          <w:w w:val="105"/>
        </w:rPr>
        <w:t xml:space="preserve"> </w:t>
      </w:r>
      <w:r>
        <w:rPr>
          <w:color w:val="2A2B2A"/>
          <w:w w:val="105"/>
        </w:rPr>
        <w:t>vztahuje</w:t>
      </w:r>
      <w:r>
        <w:rPr>
          <w:color w:val="2A2B2A"/>
          <w:spacing w:val="-30"/>
          <w:w w:val="105"/>
        </w:rPr>
        <w:t xml:space="preserve"> </w:t>
      </w:r>
      <w:r>
        <w:rPr>
          <w:color w:val="2A2B2A"/>
          <w:w w:val="105"/>
        </w:rPr>
        <w:t>i</w:t>
      </w:r>
      <w:r>
        <w:rPr>
          <w:color w:val="2A2B2A"/>
          <w:spacing w:val="-28"/>
          <w:w w:val="105"/>
        </w:rPr>
        <w:t xml:space="preserve"> </w:t>
      </w:r>
      <w:r>
        <w:rPr>
          <w:color w:val="2A2B2A"/>
          <w:w w:val="105"/>
        </w:rPr>
        <w:t>na</w:t>
      </w:r>
      <w:r>
        <w:rPr>
          <w:color w:val="2A2B2A"/>
          <w:spacing w:val="-35"/>
          <w:w w:val="105"/>
        </w:rPr>
        <w:t xml:space="preserve"> </w:t>
      </w:r>
      <w:r>
        <w:rPr>
          <w:color w:val="2A2B2A"/>
          <w:w w:val="105"/>
        </w:rPr>
        <w:t>osoby</w:t>
      </w:r>
      <w:r>
        <w:rPr>
          <w:color w:val="646766"/>
          <w:w w:val="105"/>
        </w:rPr>
        <w:t>,</w:t>
      </w:r>
      <w:r>
        <w:rPr>
          <w:color w:val="646766"/>
          <w:spacing w:val="-28"/>
          <w:w w:val="105"/>
        </w:rPr>
        <w:t xml:space="preserve"> </w:t>
      </w:r>
      <w:r>
        <w:rPr>
          <w:color w:val="2A2B2A"/>
          <w:w w:val="105"/>
        </w:rPr>
        <w:t>které</w:t>
      </w:r>
      <w:r>
        <w:rPr>
          <w:color w:val="2A2B2A"/>
          <w:spacing w:val="-36"/>
          <w:w w:val="105"/>
        </w:rPr>
        <w:t xml:space="preserve"> </w:t>
      </w:r>
      <w:r>
        <w:rPr>
          <w:color w:val="2A2B2A"/>
          <w:w w:val="105"/>
        </w:rPr>
        <w:t>pracovaly</w:t>
      </w:r>
      <w:r>
        <w:rPr>
          <w:color w:val="2A2B2A"/>
          <w:spacing w:val="-31"/>
          <w:w w:val="105"/>
        </w:rPr>
        <w:t xml:space="preserve"> </w:t>
      </w:r>
      <w:r>
        <w:rPr>
          <w:color w:val="2A2B2A"/>
          <w:w w:val="105"/>
        </w:rPr>
        <w:t>pro</w:t>
      </w:r>
      <w:r>
        <w:rPr>
          <w:color w:val="2A2B2A"/>
          <w:spacing w:val="-38"/>
          <w:w w:val="105"/>
        </w:rPr>
        <w:t xml:space="preserve"> </w:t>
      </w:r>
      <w:r>
        <w:rPr>
          <w:color w:val="2A2B2A"/>
          <w:w w:val="105"/>
        </w:rPr>
        <w:t>pojištěného</w:t>
      </w:r>
      <w:r>
        <w:rPr>
          <w:color w:val="2A2B2A"/>
          <w:spacing w:val="-29"/>
          <w:w w:val="105"/>
        </w:rPr>
        <w:t xml:space="preserve"> </w:t>
      </w:r>
      <w:r>
        <w:rPr>
          <w:color w:val="2A2B2A"/>
          <w:w w:val="105"/>
        </w:rPr>
        <w:t>formou</w:t>
      </w:r>
      <w:r>
        <w:rPr>
          <w:color w:val="2A2B2A"/>
          <w:spacing w:val="-31"/>
          <w:w w:val="105"/>
        </w:rPr>
        <w:t xml:space="preserve"> </w:t>
      </w:r>
      <w:r>
        <w:rPr>
          <w:color w:val="2A2B2A"/>
          <w:w w:val="105"/>
        </w:rPr>
        <w:t>subdodávky</w:t>
      </w:r>
      <w:r>
        <w:rPr>
          <w:color w:val="2A2B2A"/>
          <w:spacing w:val="-22"/>
          <w:w w:val="105"/>
        </w:rPr>
        <w:t xml:space="preserve"> </w:t>
      </w:r>
      <w:r>
        <w:rPr>
          <w:color w:val="2A2B2A"/>
          <w:w w:val="105"/>
        </w:rPr>
        <w:t>prací</w:t>
      </w:r>
      <w:r>
        <w:rPr>
          <w:color w:val="2A2B2A"/>
          <w:spacing w:val="-33"/>
          <w:w w:val="105"/>
        </w:rPr>
        <w:t xml:space="preserve"> </w:t>
      </w:r>
      <w:r>
        <w:rPr>
          <w:color w:val="2A2B2A"/>
          <w:w w:val="105"/>
        </w:rPr>
        <w:t>nebo</w:t>
      </w:r>
      <w:r>
        <w:rPr>
          <w:color w:val="2A2B2A"/>
          <w:spacing w:val="-31"/>
          <w:w w:val="105"/>
        </w:rPr>
        <w:t xml:space="preserve"> </w:t>
      </w:r>
      <w:r>
        <w:rPr>
          <w:color w:val="2A2B2A"/>
          <w:w w:val="105"/>
        </w:rPr>
        <w:t>v</w:t>
      </w:r>
      <w:r>
        <w:rPr>
          <w:color w:val="2A2B2A"/>
          <w:spacing w:val="-37"/>
          <w:w w:val="105"/>
        </w:rPr>
        <w:t xml:space="preserve"> </w:t>
      </w:r>
      <w:r>
        <w:rPr>
          <w:color w:val="2A2B2A"/>
          <w:w w:val="105"/>
        </w:rPr>
        <w:t>pracovně</w:t>
      </w:r>
      <w:r>
        <w:rPr>
          <w:color w:val="2A2B2A"/>
          <w:spacing w:val="-34"/>
          <w:w w:val="105"/>
        </w:rPr>
        <w:t xml:space="preserve"> </w:t>
      </w:r>
      <w:r>
        <w:rPr>
          <w:color w:val="2A2B2A"/>
          <w:w w:val="105"/>
        </w:rPr>
        <w:t>p</w:t>
      </w:r>
      <w:r>
        <w:rPr>
          <w:color w:val="4B4D4D"/>
          <w:w w:val="105"/>
        </w:rPr>
        <w:t>r</w:t>
      </w:r>
      <w:r>
        <w:rPr>
          <w:color w:val="2A2B2A"/>
          <w:w w:val="105"/>
        </w:rPr>
        <w:t>ávním vztahu</w:t>
      </w:r>
      <w:r>
        <w:rPr>
          <w:color w:val="2A2B2A"/>
          <w:spacing w:val="-26"/>
          <w:w w:val="105"/>
        </w:rPr>
        <w:t xml:space="preserve"> </w:t>
      </w:r>
      <w:r>
        <w:rPr>
          <w:color w:val="2A2B2A"/>
          <w:w w:val="105"/>
        </w:rPr>
        <w:t>v</w:t>
      </w:r>
      <w:r>
        <w:rPr>
          <w:color w:val="2A2B2A"/>
          <w:spacing w:val="-19"/>
          <w:w w:val="105"/>
        </w:rPr>
        <w:t xml:space="preserve"> </w:t>
      </w:r>
      <w:r>
        <w:rPr>
          <w:color w:val="2A2B2A"/>
          <w:w w:val="105"/>
        </w:rPr>
        <w:t>souvislosti</w:t>
      </w:r>
      <w:r>
        <w:rPr>
          <w:color w:val="2A2B2A"/>
          <w:spacing w:val="-16"/>
          <w:w w:val="105"/>
        </w:rPr>
        <w:t xml:space="preserve"> </w:t>
      </w:r>
      <w:r>
        <w:rPr>
          <w:color w:val="2A2B2A"/>
          <w:w w:val="105"/>
        </w:rPr>
        <w:t>s</w:t>
      </w:r>
      <w:r>
        <w:rPr>
          <w:color w:val="2A2B2A"/>
          <w:spacing w:val="-25"/>
          <w:w w:val="105"/>
        </w:rPr>
        <w:t xml:space="preserve"> </w:t>
      </w:r>
      <w:r>
        <w:rPr>
          <w:color w:val="2A2B2A"/>
          <w:w w:val="105"/>
        </w:rPr>
        <w:t>uvedenou</w:t>
      </w:r>
      <w:r>
        <w:rPr>
          <w:color w:val="2A2B2A"/>
          <w:spacing w:val="-17"/>
          <w:w w:val="105"/>
        </w:rPr>
        <w:t xml:space="preserve"> </w:t>
      </w:r>
      <w:r>
        <w:rPr>
          <w:color w:val="2A2B2A"/>
          <w:w w:val="105"/>
        </w:rPr>
        <w:t>odbornou</w:t>
      </w:r>
      <w:r>
        <w:rPr>
          <w:color w:val="2A2B2A"/>
          <w:spacing w:val="-21"/>
          <w:w w:val="105"/>
        </w:rPr>
        <w:t xml:space="preserve"> </w:t>
      </w:r>
      <w:r>
        <w:rPr>
          <w:color w:val="2A2B2A"/>
          <w:w w:val="105"/>
        </w:rPr>
        <w:t>č</w:t>
      </w:r>
      <w:r>
        <w:rPr>
          <w:color w:val="4B4D4D"/>
          <w:w w:val="105"/>
        </w:rPr>
        <w:t>i</w:t>
      </w:r>
      <w:r>
        <w:rPr>
          <w:color w:val="2A2B2A"/>
          <w:w w:val="105"/>
        </w:rPr>
        <w:t>nností</w:t>
      </w:r>
      <w:r>
        <w:rPr>
          <w:color w:val="2A2B2A"/>
          <w:spacing w:val="-26"/>
          <w:w w:val="105"/>
        </w:rPr>
        <w:t xml:space="preserve"> </w:t>
      </w:r>
      <w:r>
        <w:rPr>
          <w:color w:val="2A2B2A"/>
          <w:spacing w:val="-4"/>
          <w:w w:val="105"/>
        </w:rPr>
        <w:t>pojištěného</w:t>
      </w:r>
      <w:r>
        <w:rPr>
          <w:color w:val="4B4D4D"/>
          <w:spacing w:val="-4"/>
          <w:w w:val="105"/>
        </w:rPr>
        <w:t>.</w:t>
      </w:r>
    </w:p>
    <w:p w:rsidR="003B04C5" w:rsidRDefault="00640D2C">
      <w:pPr>
        <w:pStyle w:val="Zkladntext"/>
        <w:spacing w:before="5"/>
        <w:rPr>
          <w:sz w:val="9"/>
        </w:rPr>
      </w:pPr>
      <w:r>
        <w:pict>
          <v:line id="_x0000_s1037" style="position:absolute;z-index:1072;mso-wrap-distance-left:0;mso-wrap-distance-right:0;mso-position-horizontal-relative:page" from="283.3pt,7.95pt" to="521.65pt,7.95pt" strokecolor="#343434" strokeweight="1.08pt">
            <w10:wrap type="topAndBottom" anchorx="page"/>
          </v:line>
        </w:pict>
      </w:r>
    </w:p>
    <w:p w:rsidR="003B04C5" w:rsidRDefault="00640D2C">
      <w:pPr>
        <w:pStyle w:val="Nadpis6"/>
        <w:tabs>
          <w:tab w:val="left" w:pos="4192"/>
        </w:tabs>
        <w:ind w:left="224"/>
        <w:jc w:val="both"/>
      </w:pPr>
      <w:r>
        <w:rPr>
          <w:color w:val="2A2B2A"/>
          <w:w w:val="105"/>
        </w:rPr>
        <w:t>limit pojistného</w:t>
      </w:r>
      <w:r>
        <w:rPr>
          <w:color w:val="2A2B2A"/>
          <w:spacing w:val="-34"/>
          <w:w w:val="105"/>
        </w:rPr>
        <w:t xml:space="preserve"> </w:t>
      </w:r>
      <w:r>
        <w:rPr>
          <w:color w:val="2A2B2A"/>
          <w:w w:val="105"/>
        </w:rPr>
        <w:t>plněni</w:t>
      </w:r>
      <w:r>
        <w:rPr>
          <w:color w:val="2A2B2A"/>
          <w:spacing w:val="-18"/>
          <w:w w:val="105"/>
        </w:rPr>
        <w:t xml:space="preserve"> </w:t>
      </w:r>
      <w:r>
        <w:rPr>
          <w:color w:val="2A2B2A"/>
          <w:w w:val="105"/>
        </w:rPr>
        <w:t>(Kč)</w:t>
      </w:r>
      <w:r>
        <w:rPr>
          <w:color w:val="2A2B2A"/>
          <w:w w:val="105"/>
        </w:rPr>
        <w:tab/>
      </w:r>
      <w:r>
        <w:rPr>
          <w:color w:val="2A2B2A"/>
          <w:w w:val="105"/>
          <w:position w:val="2"/>
        </w:rPr>
        <w:t>spoluúčast</w:t>
      </w:r>
    </w:p>
    <w:p w:rsidR="003B04C5" w:rsidRDefault="00640D2C">
      <w:pPr>
        <w:pStyle w:val="Zkladntext"/>
        <w:spacing w:line="22" w:lineRule="exact"/>
        <w:ind w:left="18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436.7pt;height:1.1pt;mso-position-horizontal-relative:char;mso-position-vertical-relative:line" coordsize="8734,22">
            <v:line id="_x0000_s1036" style="position:absolute" from="11,11" to="8723,11" strokecolor="#343434" strokeweight="1.08pt"/>
            <w10:anchorlock/>
          </v:group>
        </w:pict>
      </w:r>
    </w:p>
    <w:p w:rsidR="003B04C5" w:rsidRDefault="00640D2C">
      <w:pPr>
        <w:pStyle w:val="Zkladntext"/>
        <w:tabs>
          <w:tab w:val="left" w:pos="8080"/>
        </w:tabs>
        <w:spacing w:after="11"/>
        <w:ind w:left="3012"/>
      </w:pPr>
      <w:r>
        <w:rPr>
          <w:color w:val="2A2B2A"/>
          <w:w w:val="105"/>
        </w:rPr>
        <w:t>10 000</w:t>
      </w:r>
      <w:r>
        <w:rPr>
          <w:color w:val="2A2B2A"/>
          <w:spacing w:val="-27"/>
          <w:w w:val="105"/>
        </w:rPr>
        <w:t xml:space="preserve"> </w:t>
      </w:r>
      <w:r>
        <w:rPr>
          <w:color w:val="2A2B2A"/>
          <w:w w:val="105"/>
        </w:rPr>
        <w:t>000</w:t>
      </w:r>
      <w:r>
        <w:rPr>
          <w:color w:val="2A2B2A"/>
          <w:spacing w:val="-8"/>
          <w:w w:val="105"/>
        </w:rPr>
        <w:t xml:space="preserve"> </w:t>
      </w:r>
      <w:r>
        <w:rPr>
          <w:color w:val="2A2B2A"/>
          <w:w w:val="105"/>
        </w:rPr>
        <w:t>Kč</w:t>
      </w:r>
      <w:r>
        <w:rPr>
          <w:color w:val="2A2B2A"/>
          <w:w w:val="105"/>
        </w:rPr>
        <w:tab/>
      </w:r>
      <w:r>
        <w:rPr>
          <w:color w:val="2A2B2A"/>
          <w:w w:val="105"/>
          <w:position w:val="3"/>
        </w:rPr>
        <w:t>10 000</w:t>
      </w:r>
      <w:r>
        <w:rPr>
          <w:color w:val="2A2B2A"/>
          <w:spacing w:val="-15"/>
          <w:w w:val="105"/>
          <w:position w:val="3"/>
        </w:rPr>
        <w:t xml:space="preserve"> </w:t>
      </w:r>
      <w:r>
        <w:rPr>
          <w:color w:val="2A2B2A"/>
          <w:spacing w:val="-7"/>
          <w:w w:val="105"/>
          <w:position w:val="3"/>
        </w:rPr>
        <w:t>K</w:t>
      </w:r>
      <w:r>
        <w:rPr>
          <w:color w:val="4B4D4D"/>
          <w:spacing w:val="-7"/>
          <w:w w:val="105"/>
          <w:position w:val="3"/>
        </w:rPr>
        <w:t>č</w:t>
      </w:r>
    </w:p>
    <w:p w:rsidR="003B04C5" w:rsidRDefault="00640D2C">
      <w:pPr>
        <w:pStyle w:val="Zkladntext"/>
        <w:spacing w:line="22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200.2pt;height:1.1pt;mso-position-horizontal-relative:char;mso-position-vertical-relative:line" coordsize="4004,22">
            <v:line id="_x0000_s1034" style="position:absolute" from="11,11" to="3993,11" strokecolor="#343434" strokeweight="1.08pt"/>
            <w10:anchorlock/>
          </v:group>
        </w:pict>
      </w:r>
    </w:p>
    <w:p w:rsidR="003B04C5" w:rsidRDefault="00640D2C">
      <w:pPr>
        <w:pStyle w:val="Zkladntext"/>
        <w:spacing w:before="196" w:line="247" w:lineRule="auto"/>
        <w:ind w:left="201" w:right="532" w:hanging="7"/>
        <w:jc w:val="both"/>
      </w:pPr>
      <w:r>
        <w:rPr>
          <w:color w:val="2A2B2A"/>
        </w:rPr>
        <w:t xml:space="preserve">Pojištěni odpovědnosti za újmu dle VPP OPR 2014 se vztahuje na odbornou činnost pojištěného vykonávanou autorizovaným architektem </w:t>
      </w:r>
      <w:r>
        <w:rPr>
          <w:color w:val="2A2B2A"/>
        </w:rPr>
        <w:t>nebo autorizovaným inženýrem nebo techn</w:t>
      </w:r>
      <w:r>
        <w:rPr>
          <w:color w:val="4B4D4D"/>
        </w:rPr>
        <w:t>i</w:t>
      </w:r>
      <w:r>
        <w:rPr>
          <w:color w:val="2A2B2A"/>
        </w:rPr>
        <w:t xml:space="preserve">kem </w:t>
      </w:r>
      <w:r>
        <w:rPr>
          <w:color w:val="4B4D4D"/>
        </w:rPr>
        <w:t>č</w:t>
      </w:r>
      <w:r>
        <w:rPr>
          <w:color w:val="2A2B2A"/>
        </w:rPr>
        <w:t xml:space="preserve">inným ve výstavbě </w:t>
      </w:r>
      <w:r>
        <w:rPr>
          <w:color w:val="4B4D4D"/>
        </w:rPr>
        <w:t>(</w:t>
      </w:r>
      <w:r>
        <w:rPr>
          <w:color w:val="2A2B2A"/>
        </w:rPr>
        <w:t xml:space="preserve">dále jen </w:t>
      </w:r>
      <w:proofErr w:type="gramStart"/>
      <w:r>
        <w:rPr>
          <w:color w:val="2A2B2A"/>
        </w:rPr>
        <w:t>autorizovaná  osoba</w:t>
      </w:r>
      <w:proofErr w:type="gramEnd"/>
      <w:r>
        <w:rPr>
          <w:color w:val="2A2B2A"/>
        </w:rPr>
        <w:t>) v rozsahu zákona č</w:t>
      </w:r>
      <w:r>
        <w:rPr>
          <w:color w:val="4B4D4D"/>
        </w:rPr>
        <w:t xml:space="preserve">. </w:t>
      </w:r>
      <w:r>
        <w:rPr>
          <w:color w:val="2A2B2A"/>
        </w:rPr>
        <w:t>360/1992 Sb</w:t>
      </w:r>
      <w:r>
        <w:rPr>
          <w:color w:val="646766"/>
        </w:rPr>
        <w:t>.</w:t>
      </w:r>
      <w:r>
        <w:rPr>
          <w:color w:val="4B4D4D"/>
        </w:rPr>
        <w:t xml:space="preserve">, </w:t>
      </w:r>
      <w:r>
        <w:rPr>
          <w:color w:val="2A2B2A"/>
        </w:rPr>
        <w:t>o výkonu povolán</w:t>
      </w:r>
      <w:r>
        <w:rPr>
          <w:color w:val="4B4D4D"/>
        </w:rPr>
        <w:t xml:space="preserve">i  </w:t>
      </w:r>
      <w:r>
        <w:rPr>
          <w:color w:val="2A2B2A"/>
        </w:rPr>
        <w:t>autorizovaných architektů a  o  výkonu</w:t>
      </w:r>
    </w:p>
    <w:p w:rsidR="003B04C5" w:rsidRDefault="003B04C5">
      <w:pPr>
        <w:spacing w:line="247" w:lineRule="auto"/>
        <w:jc w:val="both"/>
        <w:sectPr w:rsidR="003B04C5">
          <w:footerReference w:type="default" r:id="rId15"/>
          <w:pgSz w:w="11910" w:h="16840"/>
          <w:pgMar w:top="1180" w:right="940" w:bottom="1460" w:left="1520" w:header="0" w:footer="1276" w:gutter="0"/>
          <w:pgNumType w:start="2"/>
          <w:cols w:space="708"/>
        </w:sectPr>
      </w:pPr>
    </w:p>
    <w:p w:rsidR="003B04C5" w:rsidRDefault="00640D2C">
      <w:pPr>
        <w:pStyle w:val="Zkladntext"/>
        <w:spacing w:before="64"/>
        <w:ind w:left="277"/>
        <w:jc w:val="both"/>
      </w:pPr>
      <w:r>
        <w:rPr>
          <w:color w:val="2D2D2D"/>
          <w:w w:val="105"/>
        </w:rPr>
        <w:lastRenderedPageBreak/>
        <w:t>Číslo pojistné smlouvy</w:t>
      </w:r>
      <w:r>
        <w:rPr>
          <w:color w:val="6B6B6B"/>
          <w:w w:val="105"/>
        </w:rPr>
        <w:t xml:space="preserve">: </w:t>
      </w:r>
      <w:r>
        <w:rPr>
          <w:color w:val="2D2D2D"/>
          <w:w w:val="105"/>
        </w:rPr>
        <w:t>8075483614</w:t>
      </w:r>
    </w:p>
    <w:p w:rsidR="003B04C5" w:rsidRDefault="003B04C5">
      <w:pPr>
        <w:pStyle w:val="Zkladntext"/>
        <w:rPr>
          <w:sz w:val="18"/>
        </w:rPr>
      </w:pPr>
    </w:p>
    <w:p w:rsidR="003B04C5" w:rsidRDefault="00640D2C">
      <w:pPr>
        <w:pStyle w:val="Zkladntext"/>
        <w:spacing w:before="118" w:line="235" w:lineRule="auto"/>
        <w:ind w:left="253" w:right="362" w:firstLine="14"/>
        <w:jc w:val="both"/>
      </w:pPr>
      <w:r>
        <w:rPr>
          <w:color w:val="2D2D2D"/>
          <w:w w:val="105"/>
        </w:rPr>
        <w:t>povolání</w:t>
      </w:r>
      <w:r>
        <w:rPr>
          <w:color w:val="2D2D2D"/>
          <w:spacing w:val="-20"/>
          <w:w w:val="105"/>
        </w:rPr>
        <w:t xml:space="preserve"> </w:t>
      </w:r>
      <w:r>
        <w:rPr>
          <w:color w:val="2D2D2D"/>
          <w:w w:val="105"/>
        </w:rPr>
        <w:t>autorizovanýchinženýrů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-20"/>
          <w:w w:val="105"/>
        </w:rPr>
        <w:t xml:space="preserve"> </w:t>
      </w:r>
      <w:r>
        <w:rPr>
          <w:color w:val="424242"/>
          <w:w w:val="105"/>
        </w:rPr>
        <w:t>techniků</w:t>
      </w:r>
      <w:r>
        <w:rPr>
          <w:color w:val="424242"/>
          <w:spacing w:val="-14"/>
          <w:w w:val="105"/>
        </w:rPr>
        <w:t xml:space="preserve"> </w:t>
      </w:r>
      <w:r>
        <w:rPr>
          <w:color w:val="2D2D2D"/>
          <w:w w:val="105"/>
        </w:rPr>
        <w:t>činných</w:t>
      </w:r>
      <w:r>
        <w:rPr>
          <w:color w:val="2D2D2D"/>
          <w:spacing w:val="-17"/>
          <w:w w:val="105"/>
        </w:rPr>
        <w:t xml:space="preserve"> </w:t>
      </w:r>
      <w:r>
        <w:rPr>
          <w:color w:val="424242"/>
          <w:w w:val="105"/>
        </w:rPr>
        <w:t>ve</w:t>
      </w:r>
      <w:r>
        <w:rPr>
          <w:color w:val="424242"/>
          <w:spacing w:val="-19"/>
          <w:w w:val="105"/>
        </w:rPr>
        <w:t xml:space="preserve"> </w:t>
      </w:r>
      <w:r>
        <w:rPr>
          <w:color w:val="2D2D2D"/>
          <w:spacing w:val="-4"/>
          <w:w w:val="105"/>
        </w:rPr>
        <w:t>výstavbě</w:t>
      </w:r>
      <w:r>
        <w:rPr>
          <w:color w:val="595959"/>
          <w:spacing w:val="-4"/>
          <w:w w:val="105"/>
        </w:rPr>
        <w:t>,</w:t>
      </w:r>
      <w:r>
        <w:rPr>
          <w:color w:val="595959"/>
          <w:spacing w:val="-8"/>
          <w:w w:val="105"/>
        </w:rPr>
        <w:t xml:space="preserve"> </w:t>
      </w:r>
      <w:r>
        <w:rPr>
          <w:color w:val="424242"/>
          <w:w w:val="105"/>
        </w:rPr>
        <w:t>ve</w:t>
      </w:r>
      <w:r>
        <w:rPr>
          <w:color w:val="424242"/>
          <w:spacing w:val="-27"/>
          <w:w w:val="105"/>
        </w:rPr>
        <w:t xml:space="preserve"> </w:t>
      </w:r>
      <w:r>
        <w:rPr>
          <w:color w:val="2D2D2D"/>
          <w:w w:val="105"/>
        </w:rPr>
        <w:t>znění</w:t>
      </w:r>
      <w:r>
        <w:rPr>
          <w:color w:val="2D2D2D"/>
          <w:spacing w:val="-20"/>
          <w:w w:val="105"/>
        </w:rPr>
        <w:t xml:space="preserve"> </w:t>
      </w:r>
      <w:r>
        <w:rPr>
          <w:color w:val="2D2D2D"/>
          <w:w w:val="105"/>
        </w:rPr>
        <w:t>pozdě</w:t>
      </w:r>
      <w:r>
        <w:rPr>
          <w:color w:val="6B6B6B"/>
          <w:w w:val="105"/>
        </w:rPr>
        <w:t>j</w:t>
      </w:r>
      <w:r>
        <w:rPr>
          <w:color w:val="424242"/>
          <w:w w:val="105"/>
        </w:rPr>
        <w:t>ších</w:t>
      </w:r>
      <w:r>
        <w:rPr>
          <w:color w:val="424242"/>
          <w:spacing w:val="-25"/>
          <w:w w:val="105"/>
        </w:rPr>
        <w:t xml:space="preserve"> </w:t>
      </w:r>
      <w:r>
        <w:rPr>
          <w:color w:val="2D2D2D"/>
          <w:spacing w:val="-3"/>
          <w:w w:val="105"/>
        </w:rPr>
        <w:t>předpisů</w:t>
      </w:r>
      <w:r>
        <w:rPr>
          <w:color w:val="595959"/>
          <w:spacing w:val="-3"/>
          <w:w w:val="105"/>
        </w:rPr>
        <w:t>.</w:t>
      </w:r>
      <w:r>
        <w:rPr>
          <w:color w:val="595959"/>
          <w:spacing w:val="-5"/>
          <w:w w:val="105"/>
        </w:rPr>
        <w:t xml:space="preserve"> </w:t>
      </w:r>
      <w:r>
        <w:rPr>
          <w:color w:val="2D2D2D"/>
          <w:w w:val="105"/>
        </w:rPr>
        <w:t>Dále</w:t>
      </w:r>
      <w:r>
        <w:rPr>
          <w:color w:val="2D2D2D"/>
          <w:spacing w:val="-20"/>
          <w:w w:val="105"/>
        </w:rPr>
        <w:t xml:space="preserve"> </w:t>
      </w:r>
      <w:r>
        <w:rPr>
          <w:color w:val="2D2D2D"/>
          <w:w w:val="105"/>
        </w:rPr>
        <w:t>se</w:t>
      </w:r>
      <w:r>
        <w:rPr>
          <w:color w:val="2D2D2D"/>
          <w:spacing w:val="-27"/>
          <w:w w:val="105"/>
        </w:rPr>
        <w:t xml:space="preserve"> </w:t>
      </w:r>
      <w:r>
        <w:rPr>
          <w:color w:val="2D2D2D"/>
          <w:spacing w:val="-4"/>
          <w:w w:val="105"/>
        </w:rPr>
        <w:t>ujednává</w:t>
      </w:r>
      <w:r>
        <w:rPr>
          <w:color w:val="6B6B6B"/>
          <w:spacing w:val="-4"/>
          <w:w w:val="105"/>
        </w:rPr>
        <w:t xml:space="preserve">, </w:t>
      </w:r>
      <w:r>
        <w:rPr>
          <w:color w:val="424242"/>
          <w:w w:val="105"/>
        </w:rPr>
        <w:t xml:space="preserve">že </w:t>
      </w:r>
      <w:r>
        <w:rPr>
          <w:color w:val="2D2D2D"/>
          <w:w w:val="105"/>
        </w:rPr>
        <w:t xml:space="preserve">pojištění odpovědnosti za ujmu se vztahuje </w:t>
      </w:r>
      <w:r>
        <w:rPr>
          <w:color w:val="424242"/>
          <w:w w:val="105"/>
        </w:rPr>
        <w:t xml:space="preserve">i </w:t>
      </w:r>
      <w:r>
        <w:rPr>
          <w:color w:val="2D2D2D"/>
          <w:w w:val="105"/>
        </w:rPr>
        <w:t xml:space="preserve">na předmětné </w:t>
      </w:r>
      <w:r>
        <w:rPr>
          <w:color w:val="424242"/>
          <w:w w:val="105"/>
        </w:rPr>
        <w:t xml:space="preserve">činnosti </w:t>
      </w:r>
      <w:r>
        <w:rPr>
          <w:color w:val="2D2D2D"/>
          <w:spacing w:val="-3"/>
          <w:w w:val="105"/>
        </w:rPr>
        <w:t>vyko</w:t>
      </w:r>
      <w:r>
        <w:rPr>
          <w:color w:val="595959"/>
          <w:spacing w:val="-3"/>
          <w:w w:val="105"/>
        </w:rPr>
        <w:t>n</w:t>
      </w:r>
      <w:r>
        <w:rPr>
          <w:color w:val="2D2D2D"/>
          <w:spacing w:val="-3"/>
          <w:w w:val="105"/>
        </w:rPr>
        <w:t>ávané neau</w:t>
      </w:r>
      <w:r>
        <w:rPr>
          <w:color w:val="595959"/>
          <w:spacing w:val="-3"/>
          <w:w w:val="105"/>
        </w:rPr>
        <w:t>torizov</w:t>
      </w:r>
      <w:r>
        <w:rPr>
          <w:color w:val="2D2D2D"/>
          <w:spacing w:val="-3"/>
          <w:w w:val="105"/>
        </w:rPr>
        <w:t xml:space="preserve">anou </w:t>
      </w:r>
      <w:r>
        <w:rPr>
          <w:color w:val="424242"/>
          <w:w w:val="105"/>
        </w:rPr>
        <w:t xml:space="preserve">osobou, za </w:t>
      </w:r>
      <w:proofErr w:type="gramStart"/>
      <w:r>
        <w:rPr>
          <w:color w:val="2D2D2D"/>
          <w:w w:val="105"/>
        </w:rPr>
        <w:t>předpokladu</w:t>
      </w:r>
      <w:r>
        <w:rPr>
          <w:color w:val="2D2D2D"/>
          <w:spacing w:val="-35"/>
          <w:w w:val="105"/>
        </w:rPr>
        <w:t xml:space="preserve"> </w:t>
      </w:r>
      <w:r>
        <w:rPr>
          <w:color w:val="6B6B6B"/>
          <w:w w:val="105"/>
        </w:rPr>
        <w:t>,</w:t>
      </w:r>
      <w:proofErr w:type="gramEnd"/>
      <w:r>
        <w:rPr>
          <w:color w:val="6B6B6B"/>
          <w:spacing w:val="-22"/>
          <w:w w:val="105"/>
        </w:rPr>
        <w:t xml:space="preserve"> </w:t>
      </w:r>
      <w:r>
        <w:rPr>
          <w:color w:val="2D2D2D"/>
          <w:w w:val="105"/>
        </w:rPr>
        <w:t>že</w:t>
      </w:r>
      <w:r>
        <w:rPr>
          <w:color w:val="2D2D2D"/>
          <w:spacing w:val="-28"/>
          <w:w w:val="105"/>
        </w:rPr>
        <w:t xml:space="preserve"> </w:t>
      </w:r>
      <w:r>
        <w:rPr>
          <w:color w:val="2D2D2D"/>
          <w:w w:val="105"/>
        </w:rPr>
        <w:t>takové</w:t>
      </w:r>
      <w:r>
        <w:rPr>
          <w:color w:val="2D2D2D"/>
          <w:spacing w:val="-21"/>
          <w:w w:val="105"/>
        </w:rPr>
        <w:t xml:space="preserve"> </w:t>
      </w:r>
      <w:r>
        <w:rPr>
          <w:color w:val="2D2D2D"/>
          <w:w w:val="105"/>
        </w:rPr>
        <w:t>činnosti</w:t>
      </w:r>
      <w:r>
        <w:rPr>
          <w:color w:val="2D2D2D"/>
          <w:spacing w:val="-29"/>
          <w:w w:val="105"/>
        </w:rPr>
        <w:t xml:space="preserve"> </w:t>
      </w:r>
      <w:r>
        <w:rPr>
          <w:color w:val="2D2D2D"/>
          <w:w w:val="105"/>
        </w:rPr>
        <w:t>může</w:t>
      </w:r>
      <w:r>
        <w:rPr>
          <w:color w:val="2D2D2D"/>
          <w:spacing w:val="-29"/>
          <w:w w:val="105"/>
        </w:rPr>
        <w:t xml:space="preserve"> </w:t>
      </w:r>
      <w:r>
        <w:rPr>
          <w:color w:val="424242"/>
          <w:w w:val="105"/>
        </w:rPr>
        <w:t>vykonávat</w:t>
      </w:r>
      <w:r>
        <w:rPr>
          <w:color w:val="424242"/>
          <w:spacing w:val="-22"/>
          <w:w w:val="105"/>
        </w:rPr>
        <w:t xml:space="preserve"> </w:t>
      </w:r>
      <w:r>
        <w:rPr>
          <w:color w:val="2D2D2D"/>
          <w:w w:val="105"/>
        </w:rPr>
        <w:t>i</w:t>
      </w:r>
      <w:r>
        <w:rPr>
          <w:color w:val="2D2D2D"/>
          <w:spacing w:val="-20"/>
          <w:w w:val="105"/>
        </w:rPr>
        <w:t xml:space="preserve"> </w:t>
      </w:r>
      <w:r>
        <w:rPr>
          <w:color w:val="2D2D2D"/>
          <w:w w:val="105"/>
        </w:rPr>
        <w:t>neautorizovaná</w:t>
      </w:r>
      <w:r>
        <w:rPr>
          <w:color w:val="2D2D2D"/>
          <w:spacing w:val="-25"/>
          <w:w w:val="105"/>
        </w:rPr>
        <w:t xml:space="preserve"> </w:t>
      </w:r>
      <w:r>
        <w:rPr>
          <w:color w:val="2D2D2D"/>
          <w:w w:val="105"/>
        </w:rPr>
        <w:t>osoba</w:t>
      </w:r>
      <w:r>
        <w:rPr>
          <w:color w:val="595959"/>
          <w:w w:val="105"/>
        </w:rPr>
        <w:t>.</w:t>
      </w:r>
    </w:p>
    <w:p w:rsidR="003B04C5" w:rsidRDefault="003B04C5">
      <w:pPr>
        <w:pStyle w:val="Zkladntext"/>
        <w:rPr>
          <w:sz w:val="18"/>
        </w:rPr>
      </w:pPr>
    </w:p>
    <w:p w:rsidR="003B04C5" w:rsidRDefault="003B04C5">
      <w:pPr>
        <w:pStyle w:val="Zkladntext"/>
        <w:spacing w:before="1"/>
        <w:rPr>
          <w:sz w:val="22"/>
        </w:rPr>
      </w:pPr>
    </w:p>
    <w:p w:rsidR="003B04C5" w:rsidRDefault="00640D2C">
      <w:pPr>
        <w:pStyle w:val="Nadpis1"/>
        <w:ind w:left="3147"/>
      </w:pPr>
      <w:r>
        <w:rPr>
          <w:color w:val="2D2D2D"/>
          <w:w w:val="105"/>
        </w:rPr>
        <w:t>Článek Ill.</w:t>
      </w:r>
    </w:p>
    <w:p w:rsidR="003B04C5" w:rsidRDefault="00640D2C">
      <w:pPr>
        <w:pStyle w:val="Nadpis3"/>
        <w:ind w:left="3147"/>
      </w:pPr>
      <w:r>
        <w:rPr>
          <w:color w:val="2D2D2D"/>
          <w:w w:val="105"/>
        </w:rPr>
        <w:t>Hlášení škodných událostí</w:t>
      </w:r>
    </w:p>
    <w:p w:rsidR="003B04C5" w:rsidRDefault="00640D2C">
      <w:pPr>
        <w:pStyle w:val="Zkladntext"/>
        <w:spacing w:before="168"/>
        <w:ind w:left="239" w:right="386" w:firstLine="10"/>
        <w:jc w:val="both"/>
      </w:pPr>
      <w:r>
        <w:rPr>
          <w:color w:val="2D2D2D"/>
          <w:w w:val="105"/>
        </w:rPr>
        <w:t>Vznik škodné události je účastník pojištění podle ustanovení § 2796 občanského zákon</w:t>
      </w:r>
      <w:r>
        <w:rPr>
          <w:color w:val="595959"/>
          <w:w w:val="105"/>
        </w:rPr>
        <w:t>í</w:t>
      </w:r>
      <w:r>
        <w:rPr>
          <w:color w:val="2D2D2D"/>
          <w:w w:val="105"/>
        </w:rPr>
        <w:t>ku pov</w:t>
      </w:r>
      <w:r>
        <w:rPr>
          <w:color w:val="6B6B6B"/>
          <w:w w:val="105"/>
        </w:rPr>
        <w:t>i</w:t>
      </w:r>
      <w:r>
        <w:rPr>
          <w:color w:val="2D2D2D"/>
          <w:w w:val="105"/>
        </w:rPr>
        <w:t xml:space="preserve">nen </w:t>
      </w:r>
      <w:r>
        <w:rPr>
          <w:color w:val="424242"/>
          <w:w w:val="105"/>
        </w:rPr>
        <w:t xml:space="preserve">oznámit pojistiteli na </w:t>
      </w:r>
      <w:r>
        <w:rPr>
          <w:color w:val="2D2D2D"/>
          <w:w w:val="105"/>
        </w:rPr>
        <w:t>tel.</w:t>
      </w:r>
      <w:r>
        <w:rPr>
          <w:color w:val="6B6B6B"/>
          <w:w w:val="105"/>
        </w:rPr>
        <w:t xml:space="preserve">: </w:t>
      </w:r>
      <w:r w:rsidR="00C3095D">
        <w:rPr>
          <w:color w:val="6B6B6B"/>
          <w:w w:val="105"/>
        </w:rPr>
        <w:t>xxx</w:t>
      </w:r>
      <w:r>
        <w:rPr>
          <w:b/>
          <w:color w:val="2D2D2D"/>
          <w:w w:val="105"/>
        </w:rPr>
        <w:t xml:space="preserve"> </w:t>
      </w:r>
      <w:r>
        <w:rPr>
          <w:color w:val="2D2D2D"/>
          <w:w w:val="105"/>
        </w:rPr>
        <w:t xml:space="preserve">nebo na </w:t>
      </w:r>
      <w:hyperlink r:id="rId16">
        <w:r>
          <w:rPr>
            <w:b/>
            <w:color w:val="2D2D2D"/>
            <w:w w:val="105"/>
          </w:rPr>
          <w:t>http://www.csobpoj</w:t>
        </w:r>
        <w:r>
          <w:rPr>
            <w:b/>
            <w:color w:val="595959"/>
            <w:w w:val="105"/>
          </w:rPr>
          <w:t>.</w:t>
        </w:r>
        <w:r>
          <w:rPr>
            <w:b/>
            <w:color w:val="2D2D2D"/>
            <w:w w:val="105"/>
          </w:rPr>
          <w:t>cz</w:t>
        </w:r>
      </w:hyperlink>
      <w:r>
        <w:rPr>
          <w:b/>
          <w:color w:val="2D2D2D"/>
          <w:w w:val="105"/>
        </w:rPr>
        <w:t xml:space="preserve"> </w:t>
      </w:r>
      <w:r>
        <w:rPr>
          <w:color w:val="2D2D2D"/>
          <w:w w:val="105"/>
        </w:rPr>
        <w:t>nebo na adrese</w:t>
      </w:r>
      <w:r>
        <w:rPr>
          <w:color w:val="595959"/>
          <w:w w:val="105"/>
        </w:rPr>
        <w:t>:</w:t>
      </w:r>
    </w:p>
    <w:p w:rsidR="003B04C5" w:rsidRDefault="003B04C5">
      <w:pPr>
        <w:jc w:val="both"/>
        <w:sectPr w:rsidR="003B04C5">
          <w:pgSz w:w="11910" w:h="16840"/>
          <w:pgMar w:top="1260" w:right="1120" w:bottom="1460" w:left="1420" w:header="0" w:footer="1276" w:gutter="0"/>
          <w:cols w:space="708"/>
        </w:sectPr>
      </w:pPr>
    </w:p>
    <w:p w:rsidR="003B04C5" w:rsidRDefault="003B04C5">
      <w:pPr>
        <w:pStyle w:val="Zkladntext"/>
        <w:spacing w:before="3"/>
        <w:rPr>
          <w:sz w:val="14"/>
        </w:rPr>
      </w:pPr>
    </w:p>
    <w:p w:rsidR="003B04C5" w:rsidRDefault="00640D2C">
      <w:pPr>
        <w:pStyle w:val="Zkladntext"/>
        <w:ind w:left="235" w:right="-13" w:hanging="1"/>
      </w:pPr>
      <w:r>
        <w:rPr>
          <w:color w:val="2D2D2D"/>
          <w:w w:val="105"/>
        </w:rPr>
        <w:t>ČSOB</w:t>
      </w:r>
      <w:r>
        <w:rPr>
          <w:color w:val="2D2D2D"/>
          <w:spacing w:val="-17"/>
          <w:w w:val="105"/>
        </w:rPr>
        <w:t xml:space="preserve"> </w:t>
      </w:r>
      <w:r>
        <w:rPr>
          <w:color w:val="2D2D2D"/>
          <w:w w:val="105"/>
        </w:rPr>
        <w:t>Pojišťo</w:t>
      </w:r>
      <w:r>
        <w:rPr>
          <w:color w:val="2D2D2D"/>
          <w:w w:val="105"/>
        </w:rPr>
        <w:t>vna,</w:t>
      </w:r>
      <w:r>
        <w:rPr>
          <w:color w:val="2D2D2D"/>
          <w:spacing w:val="-13"/>
          <w:w w:val="105"/>
        </w:rPr>
        <w:t xml:space="preserve"> </w:t>
      </w:r>
      <w:r>
        <w:rPr>
          <w:color w:val="2D2D2D"/>
          <w:spacing w:val="-3"/>
          <w:w w:val="105"/>
        </w:rPr>
        <w:t>a</w:t>
      </w:r>
      <w:r>
        <w:rPr>
          <w:color w:val="595959"/>
          <w:spacing w:val="-3"/>
          <w:w w:val="105"/>
        </w:rPr>
        <w:t>.</w:t>
      </w:r>
      <w:r>
        <w:rPr>
          <w:color w:val="595959"/>
          <w:spacing w:val="-14"/>
          <w:w w:val="105"/>
        </w:rPr>
        <w:t xml:space="preserve"> </w:t>
      </w:r>
      <w:r>
        <w:rPr>
          <w:color w:val="2D2D2D"/>
          <w:w w:val="105"/>
        </w:rPr>
        <w:t>s.</w:t>
      </w:r>
      <w:r>
        <w:rPr>
          <w:color w:val="6B6B6B"/>
          <w:w w:val="105"/>
        </w:rPr>
        <w:t>,</w:t>
      </w:r>
      <w:r>
        <w:rPr>
          <w:color w:val="6B6B6B"/>
          <w:spacing w:val="-19"/>
          <w:w w:val="105"/>
        </w:rPr>
        <w:t xml:space="preserve"> </w:t>
      </w:r>
      <w:r>
        <w:rPr>
          <w:color w:val="2D2D2D"/>
          <w:w w:val="105"/>
        </w:rPr>
        <w:t>člen</w:t>
      </w:r>
      <w:r>
        <w:rPr>
          <w:color w:val="2D2D2D"/>
          <w:spacing w:val="-25"/>
          <w:w w:val="105"/>
        </w:rPr>
        <w:t xml:space="preserve"> </w:t>
      </w:r>
      <w:r>
        <w:rPr>
          <w:color w:val="2D2D2D"/>
          <w:w w:val="105"/>
        </w:rPr>
        <w:t>holdingu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ČSOB Odbor</w:t>
      </w:r>
      <w:r>
        <w:rPr>
          <w:color w:val="2D2D2D"/>
          <w:spacing w:val="-32"/>
          <w:w w:val="105"/>
        </w:rPr>
        <w:t xml:space="preserve"> </w:t>
      </w:r>
      <w:r>
        <w:rPr>
          <w:color w:val="2D2D2D"/>
          <w:w w:val="105"/>
        </w:rPr>
        <w:t>klientského</w:t>
      </w:r>
      <w:r>
        <w:rPr>
          <w:color w:val="2D2D2D"/>
          <w:spacing w:val="-32"/>
          <w:w w:val="105"/>
        </w:rPr>
        <w:t xml:space="preserve"> </w:t>
      </w:r>
      <w:r>
        <w:rPr>
          <w:color w:val="2D2D2D"/>
          <w:w w:val="105"/>
        </w:rPr>
        <w:t>centra</w:t>
      </w:r>
    </w:p>
    <w:p w:rsidR="003B04C5" w:rsidRDefault="00640D2C">
      <w:pPr>
        <w:pStyle w:val="Zkladntext"/>
        <w:spacing w:before="5"/>
        <w:ind w:left="223"/>
      </w:pPr>
      <w:r>
        <w:rPr>
          <w:color w:val="2D2D2D"/>
        </w:rPr>
        <w:t xml:space="preserve">Masarykovo náměstí 1458, </w:t>
      </w:r>
      <w:proofErr w:type="gramStart"/>
      <w:r>
        <w:rPr>
          <w:color w:val="2D2D2D"/>
        </w:rPr>
        <w:t>53002  Pardubice</w:t>
      </w:r>
      <w:proofErr w:type="gramEnd"/>
    </w:p>
    <w:p w:rsidR="003B04C5" w:rsidRDefault="00640D2C">
      <w:pPr>
        <w:pStyle w:val="Zkladntext"/>
        <w:spacing w:before="9"/>
        <w:rPr>
          <w:sz w:val="16"/>
        </w:rPr>
      </w:pPr>
      <w:r>
        <w:br w:type="column"/>
      </w:r>
    </w:p>
    <w:p w:rsidR="003B04C5" w:rsidRDefault="00640D2C">
      <w:pPr>
        <w:pStyle w:val="Zkladntext"/>
        <w:spacing w:line="195" w:lineRule="exact"/>
        <w:ind w:left="228"/>
      </w:pPr>
      <w:r>
        <w:rPr>
          <w:color w:val="2D2D2D"/>
          <w:w w:val="105"/>
        </w:rPr>
        <w:t>RENOMIA</w:t>
      </w:r>
      <w:r>
        <w:rPr>
          <w:color w:val="595959"/>
          <w:w w:val="105"/>
        </w:rPr>
        <w:t xml:space="preserve">, </w:t>
      </w:r>
      <w:r>
        <w:rPr>
          <w:color w:val="424242"/>
          <w:w w:val="105"/>
        </w:rPr>
        <w:t>a. s.</w:t>
      </w:r>
    </w:p>
    <w:p w:rsidR="003B04C5" w:rsidRDefault="00640D2C">
      <w:pPr>
        <w:pStyle w:val="Zkladntext"/>
        <w:spacing w:line="195" w:lineRule="exact"/>
        <w:ind w:left="228"/>
      </w:pPr>
      <w:r>
        <w:rPr>
          <w:color w:val="2D2D2D"/>
          <w:w w:val="105"/>
        </w:rPr>
        <w:t xml:space="preserve">Na Florenci </w:t>
      </w:r>
      <w:r>
        <w:rPr>
          <w:color w:val="424242"/>
          <w:w w:val="105"/>
        </w:rPr>
        <w:t>15</w:t>
      </w:r>
    </w:p>
    <w:p w:rsidR="003B04C5" w:rsidRDefault="00640D2C">
      <w:pPr>
        <w:pStyle w:val="Zkladntext"/>
        <w:spacing w:before="6"/>
        <w:ind w:left="223"/>
      </w:pPr>
      <w:r>
        <w:rPr>
          <w:color w:val="2D2D2D"/>
          <w:w w:val="105"/>
        </w:rPr>
        <w:t>11000 PRAHA 1</w:t>
      </w:r>
    </w:p>
    <w:p w:rsidR="003B04C5" w:rsidRDefault="003B04C5">
      <w:pPr>
        <w:sectPr w:rsidR="003B04C5">
          <w:type w:val="continuous"/>
          <w:pgSz w:w="11910" w:h="16840"/>
          <w:pgMar w:top="0" w:right="1120" w:bottom="280" w:left="1420" w:header="708" w:footer="708" w:gutter="0"/>
          <w:cols w:num="2" w:space="708" w:equalWidth="0">
            <w:col w:w="3671" w:space="1047"/>
            <w:col w:w="4652"/>
          </w:cols>
        </w:sectPr>
      </w:pPr>
    </w:p>
    <w:p w:rsidR="003B04C5" w:rsidRDefault="003B04C5">
      <w:pPr>
        <w:pStyle w:val="Zkladntext"/>
        <w:rPr>
          <w:sz w:val="20"/>
        </w:rPr>
      </w:pPr>
    </w:p>
    <w:p w:rsidR="003B04C5" w:rsidRDefault="00640D2C">
      <w:pPr>
        <w:pStyle w:val="Nadpis1"/>
        <w:spacing w:before="224"/>
        <w:ind w:right="3269"/>
      </w:pPr>
      <w:r>
        <w:rPr>
          <w:color w:val="2D2D2D"/>
          <w:w w:val="105"/>
        </w:rPr>
        <w:t>Článek IV.</w:t>
      </w:r>
    </w:p>
    <w:p w:rsidR="003B04C5" w:rsidRDefault="00640D2C">
      <w:pPr>
        <w:pStyle w:val="Nadpis3"/>
        <w:ind w:left="3086"/>
      </w:pPr>
      <w:r>
        <w:rPr>
          <w:color w:val="2D2D2D"/>
          <w:w w:val="105"/>
        </w:rPr>
        <w:t>Pojistné</w:t>
      </w:r>
    </w:p>
    <w:p w:rsidR="003B04C5" w:rsidRDefault="00640D2C">
      <w:pPr>
        <w:pStyle w:val="Zkladntext"/>
        <w:spacing w:before="202" w:line="166" w:lineRule="exact"/>
        <w:ind w:left="215" w:hanging="7"/>
      </w:pPr>
      <w:r>
        <w:rPr>
          <w:color w:val="2D2D2D"/>
        </w:rPr>
        <w:t xml:space="preserve">Pojistitel a pojistník sjednávají, že pojistné za všechna pojištění sjednaná touto pojistnou </w:t>
      </w:r>
      <w:r>
        <w:rPr>
          <w:color w:val="424242"/>
        </w:rPr>
        <w:t xml:space="preserve">smlouvou </w:t>
      </w:r>
      <w:r>
        <w:rPr>
          <w:color w:val="2D2D2D"/>
        </w:rPr>
        <w:t>je pojistným jednorázovým.</w:t>
      </w:r>
    </w:p>
    <w:p w:rsidR="003B04C5" w:rsidRDefault="003B04C5">
      <w:pPr>
        <w:pStyle w:val="Zkladntext"/>
        <w:spacing w:before="4"/>
        <w:rPr>
          <w:sz w:val="16"/>
        </w:rPr>
      </w:pPr>
    </w:p>
    <w:p w:rsidR="003B04C5" w:rsidRDefault="00640D2C">
      <w:pPr>
        <w:pStyle w:val="Zkladntext"/>
        <w:spacing w:before="1"/>
        <w:ind w:left="206"/>
      </w:pPr>
      <w:r>
        <w:rPr>
          <w:color w:val="424242"/>
          <w:w w:val="105"/>
        </w:rPr>
        <w:t xml:space="preserve">Výše </w:t>
      </w:r>
      <w:r>
        <w:rPr>
          <w:color w:val="2D2D2D"/>
          <w:w w:val="105"/>
        </w:rPr>
        <w:t xml:space="preserve">pojistného za </w:t>
      </w:r>
      <w:r>
        <w:rPr>
          <w:color w:val="424242"/>
          <w:w w:val="105"/>
        </w:rPr>
        <w:t xml:space="preserve">jednotlivá </w:t>
      </w:r>
      <w:r>
        <w:rPr>
          <w:color w:val="2D2D2D"/>
          <w:w w:val="105"/>
        </w:rPr>
        <w:t xml:space="preserve">pojištění </w:t>
      </w:r>
      <w:r>
        <w:rPr>
          <w:color w:val="424242"/>
          <w:w w:val="105"/>
        </w:rPr>
        <w:t>činí:</w:t>
      </w:r>
    </w:p>
    <w:p w:rsidR="003B04C5" w:rsidRDefault="003B04C5">
      <w:pPr>
        <w:pStyle w:val="Zkladntext"/>
        <w:spacing w:before="5"/>
        <w:rPr>
          <w:sz w:val="13"/>
        </w:rPr>
      </w:pPr>
    </w:p>
    <w:tbl>
      <w:tblPr>
        <w:tblStyle w:val="TableNormal"/>
        <w:tblW w:w="0" w:type="auto"/>
        <w:tblInd w:w="182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74"/>
        <w:gridCol w:w="3046"/>
        <w:gridCol w:w="1325"/>
      </w:tblGrid>
      <w:tr w:rsidR="003B04C5">
        <w:trPr>
          <w:trHeight w:hRule="exact" w:val="279"/>
        </w:trPr>
        <w:tc>
          <w:tcPr>
            <w:tcW w:w="389" w:type="dxa"/>
          </w:tcPr>
          <w:p w:rsidR="003B04C5" w:rsidRDefault="003B04C5"/>
        </w:tc>
        <w:tc>
          <w:tcPr>
            <w:tcW w:w="3974" w:type="dxa"/>
            <w:tcBorders>
              <w:bottom w:val="thinThickMediumGap" w:sz="9" w:space="0" w:color="000000"/>
            </w:tcBorders>
          </w:tcPr>
          <w:p w:rsidR="003B04C5" w:rsidRDefault="00640D2C">
            <w:pPr>
              <w:pStyle w:val="TableParagraph"/>
              <w:spacing w:before="18"/>
              <w:ind w:left="27"/>
              <w:rPr>
                <w:b/>
                <w:sz w:val="17"/>
              </w:rPr>
            </w:pPr>
            <w:r>
              <w:rPr>
                <w:b/>
                <w:color w:val="2D2D2D"/>
                <w:w w:val="105"/>
                <w:sz w:val="17"/>
              </w:rPr>
              <w:t>Pojištění</w:t>
            </w:r>
          </w:p>
        </w:tc>
        <w:tc>
          <w:tcPr>
            <w:tcW w:w="3046" w:type="dxa"/>
            <w:tcBorders>
              <w:top w:val="double" w:sz="6" w:space="0" w:color="000000"/>
              <w:bottom w:val="single" w:sz="6" w:space="0" w:color="000000"/>
              <w:right w:val="nil"/>
            </w:tcBorders>
          </w:tcPr>
          <w:p w:rsidR="003B04C5" w:rsidRDefault="003B04C5"/>
        </w:tc>
        <w:tc>
          <w:tcPr>
            <w:tcW w:w="1325" w:type="dxa"/>
            <w:vMerge w:val="restart"/>
            <w:tcBorders>
              <w:left w:val="nil"/>
            </w:tcBorders>
          </w:tcPr>
          <w:p w:rsidR="003B04C5" w:rsidRDefault="00640D2C">
            <w:pPr>
              <w:pStyle w:val="TableParagraph"/>
              <w:spacing w:before="83"/>
              <w:ind w:left="613"/>
              <w:rPr>
                <w:b/>
                <w:sz w:val="17"/>
              </w:rPr>
            </w:pPr>
            <w:r>
              <w:rPr>
                <w:b/>
                <w:color w:val="2D2D2D"/>
                <w:sz w:val="17"/>
              </w:rPr>
              <w:t>Pojistné</w:t>
            </w:r>
          </w:p>
          <w:p w:rsidR="003B04C5" w:rsidRDefault="00640D2C">
            <w:pPr>
              <w:pStyle w:val="TableParagraph"/>
              <w:spacing w:before="156"/>
              <w:ind w:left="604"/>
              <w:rPr>
                <w:sz w:val="17"/>
              </w:rPr>
            </w:pPr>
            <w:r>
              <w:rPr>
                <w:color w:val="2D2D2D"/>
                <w:w w:val="105"/>
                <w:sz w:val="17"/>
              </w:rPr>
              <w:t xml:space="preserve">5 675 </w:t>
            </w:r>
            <w:r>
              <w:rPr>
                <w:color w:val="424242"/>
                <w:w w:val="105"/>
                <w:sz w:val="17"/>
              </w:rPr>
              <w:t>Kč</w:t>
            </w:r>
          </w:p>
        </w:tc>
      </w:tr>
      <w:tr w:rsidR="003B04C5">
        <w:trPr>
          <w:trHeight w:hRule="exact" w:val="463"/>
        </w:trPr>
        <w:tc>
          <w:tcPr>
            <w:tcW w:w="389" w:type="dxa"/>
          </w:tcPr>
          <w:p w:rsidR="003B04C5" w:rsidRDefault="00640D2C">
            <w:pPr>
              <w:pStyle w:val="TableParagraph"/>
              <w:spacing w:before="92"/>
              <w:ind w:left="33"/>
              <w:rPr>
                <w:b/>
                <w:sz w:val="17"/>
              </w:rPr>
            </w:pPr>
            <w:r>
              <w:rPr>
                <w:b/>
                <w:color w:val="2D2D2D"/>
                <w:w w:val="105"/>
                <w:sz w:val="17"/>
              </w:rPr>
              <w:t>1.</w:t>
            </w:r>
          </w:p>
        </w:tc>
        <w:tc>
          <w:tcPr>
            <w:tcW w:w="3974" w:type="dxa"/>
            <w:tcBorders>
              <w:top w:val="thickThinMediumGap" w:sz="9" w:space="0" w:color="000000"/>
              <w:bottom w:val="thinThickMediumGap" w:sz="14" w:space="0" w:color="000000"/>
            </w:tcBorders>
          </w:tcPr>
          <w:p w:rsidR="003B04C5" w:rsidRDefault="00640D2C">
            <w:pPr>
              <w:pStyle w:val="TableParagraph"/>
              <w:spacing w:line="237" w:lineRule="auto"/>
              <w:ind w:left="21" w:right="291" w:firstLine="5"/>
              <w:rPr>
                <w:sz w:val="17"/>
              </w:rPr>
            </w:pPr>
            <w:r>
              <w:rPr>
                <w:color w:val="2D2D2D"/>
                <w:w w:val="105"/>
                <w:sz w:val="17"/>
              </w:rPr>
              <w:t>Pojištění</w:t>
            </w:r>
            <w:r>
              <w:rPr>
                <w:color w:val="2D2D2D"/>
                <w:spacing w:val="-28"/>
                <w:w w:val="105"/>
                <w:sz w:val="17"/>
              </w:rPr>
              <w:t xml:space="preserve"> </w:t>
            </w:r>
            <w:r>
              <w:rPr>
                <w:color w:val="2D2D2D"/>
                <w:w w:val="105"/>
                <w:sz w:val="17"/>
              </w:rPr>
              <w:t>odpovědnosti</w:t>
            </w:r>
            <w:r>
              <w:rPr>
                <w:color w:val="2D2D2D"/>
                <w:spacing w:val="-22"/>
                <w:w w:val="105"/>
                <w:sz w:val="17"/>
              </w:rPr>
              <w:t xml:space="preserve"> </w:t>
            </w:r>
            <w:r>
              <w:rPr>
                <w:color w:val="2D2D2D"/>
                <w:w w:val="105"/>
                <w:sz w:val="17"/>
              </w:rPr>
              <w:t>za</w:t>
            </w:r>
            <w:r>
              <w:rPr>
                <w:color w:val="2D2D2D"/>
                <w:spacing w:val="-27"/>
                <w:w w:val="105"/>
                <w:sz w:val="17"/>
              </w:rPr>
              <w:t xml:space="preserve"> </w:t>
            </w:r>
            <w:r>
              <w:rPr>
                <w:color w:val="2D2D2D"/>
                <w:w w:val="105"/>
                <w:sz w:val="17"/>
              </w:rPr>
              <w:t>újmu</w:t>
            </w:r>
            <w:r>
              <w:rPr>
                <w:color w:val="2D2D2D"/>
                <w:spacing w:val="-29"/>
                <w:w w:val="105"/>
                <w:sz w:val="17"/>
              </w:rPr>
              <w:t xml:space="preserve"> </w:t>
            </w:r>
            <w:r>
              <w:rPr>
                <w:color w:val="2D2D2D"/>
                <w:w w:val="105"/>
                <w:sz w:val="17"/>
              </w:rPr>
              <w:t>autorizovaných nebo</w:t>
            </w:r>
            <w:r>
              <w:rPr>
                <w:color w:val="2D2D2D"/>
                <w:spacing w:val="-29"/>
                <w:w w:val="105"/>
                <w:sz w:val="17"/>
              </w:rPr>
              <w:t xml:space="preserve"> </w:t>
            </w:r>
            <w:r>
              <w:rPr>
                <w:color w:val="2D2D2D"/>
                <w:w w:val="105"/>
                <w:sz w:val="17"/>
              </w:rPr>
              <w:t>neautorizovaných</w:t>
            </w:r>
            <w:r>
              <w:rPr>
                <w:color w:val="2D2D2D"/>
                <w:spacing w:val="-34"/>
                <w:w w:val="105"/>
                <w:sz w:val="17"/>
              </w:rPr>
              <w:t xml:space="preserve"> </w:t>
            </w:r>
            <w:r>
              <w:rPr>
                <w:color w:val="2D2D2D"/>
                <w:w w:val="105"/>
                <w:sz w:val="17"/>
              </w:rPr>
              <w:t>osob</w:t>
            </w:r>
          </w:p>
        </w:tc>
        <w:tc>
          <w:tcPr>
            <w:tcW w:w="3046" w:type="dxa"/>
            <w:tcBorders>
              <w:top w:val="single" w:sz="6" w:space="0" w:color="000000"/>
              <w:right w:val="nil"/>
            </w:tcBorders>
          </w:tcPr>
          <w:p w:rsidR="003B04C5" w:rsidRDefault="003B04C5"/>
        </w:tc>
        <w:tc>
          <w:tcPr>
            <w:tcW w:w="1325" w:type="dxa"/>
            <w:vMerge/>
            <w:tcBorders>
              <w:left w:val="nil"/>
            </w:tcBorders>
          </w:tcPr>
          <w:p w:rsidR="003B04C5" w:rsidRDefault="003B04C5"/>
        </w:tc>
      </w:tr>
      <w:tr w:rsidR="003B04C5">
        <w:trPr>
          <w:trHeight w:hRule="exact" w:val="263"/>
        </w:trPr>
        <w:tc>
          <w:tcPr>
            <w:tcW w:w="389" w:type="dxa"/>
          </w:tcPr>
          <w:p w:rsidR="003B04C5" w:rsidRDefault="003B04C5"/>
        </w:tc>
        <w:tc>
          <w:tcPr>
            <w:tcW w:w="3974" w:type="dxa"/>
            <w:tcBorders>
              <w:top w:val="thickThinMediumGap" w:sz="14" w:space="0" w:color="000000"/>
              <w:bottom w:val="thickThinMediumGap" w:sz="9" w:space="0" w:color="000000"/>
            </w:tcBorders>
          </w:tcPr>
          <w:p w:rsidR="003B04C5" w:rsidRDefault="00640D2C">
            <w:pPr>
              <w:pStyle w:val="TableParagraph"/>
              <w:spacing w:line="162" w:lineRule="exact"/>
              <w:ind w:left="19"/>
              <w:rPr>
                <w:b/>
                <w:sz w:val="17"/>
              </w:rPr>
            </w:pPr>
            <w:r>
              <w:rPr>
                <w:b/>
                <w:color w:val="2D2D2D"/>
                <w:w w:val="105"/>
                <w:sz w:val="17"/>
              </w:rPr>
              <w:t>Součet</w:t>
            </w:r>
          </w:p>
        </w:tc>
        <w:tc>
          <w:tcPr>
            <w:tcW w:w="4370" w:type="dxa"/>
            <w:gridSpan w:val="2"/>
          </w:tcPr>
          <w:p w:rsidR="003B04C5" w:rsidRDefault="00640D2C">
            <w:pPr>
              <w:pStyle w:val="TableParagraph"/>
              <w:spacing w:before="47"/>
              <w:ind w:right="30"/>
              <w:jc w:val="right"/>
              <w:rPr>
                <w:b/>
                <w:sz w:val="17"/>
              </w:rPr>
            </w:pPr>
            <w:r>
              <w:rPr>
                <w:b/>
                <w:color w:val="2D2D2D"/>
                <w:w w:val="105"/>
                <w:sz w:val="17"/>
              </w:rPr>
              <w:t>5 675 Kč</w:t>
            </w:r>
          </w:p>
        </w:tc>
      </w:tr>
    </w:tbl>
    <w:p w:rsidR="003B04C5" w:rsidRDefault="003B04C5">
      <w:pPr>
        <w:pStyle w:val="Zkladntext"/>
        <w:rPr>
          <w:sz w:val="18"/>
        </w:rPr>
      </w:pPr>
    </w:p>
    <w:p w:rsidR="003B04C5" w:rsidRDefault="00640D2C">
      <w:pPr>
        <w:pStyle w:val="Zkladntext"/>
        <w:spacing w:before="141"/>
        <w:ind w:left="180"/>
      </w:pPr>
      <w:r>
        <w:rPr>
          <w:b/>
          <w:color w:val="2D2D2D"/>
          <w:u w:val="single" w:color="000000"/>
        </w:rPr>
        <w:t xml:space="preserve">Pojistné </w:t>
      </w:r>
      <w:proofErr w:type="gramStart"/>
      <w:r>
        <w:rPr>
          <w:color w:val="2D2D2D"/>
          <w:sz w:val="10"/>
        </w:rPr>
        <w:t>a::</w:t>
      </w:r>
      <w:proofErr w:type="gramEnd"/>
      <w:r>
        <w:rPr>
          <w:color w:val="2D2D2D"/>
          <w:sz w:val="10"/>
        </w:rPr>
        <w:t xml:space="preserve"> </w:t>
      </w:r>
      <w:r>
        <w:rPr>
          <w:color w:val="2D2D2D"/>
        </w:rPr>
        <w:t xml:space="preserve">pojistné za </w:t>
      </w:r>
      <w:r>
        <w:rPr>
          <w:color w:val="424242"/>
        </w:rPr>
        <w:t xml:space="preserve">všechna </w:t>
      </w:r>
      <w:r>
        <w:rPr>
          <w:color w:val="2D2D2D"/>
        </w:rPr>
        <w:t>pojištění sjednaná touto pojistnou smlouvou za pojistnou   dobu</w:t>
      </w:r>
    </w:p>
    <w:p w:rsidR="003B04C5" w:rsidRDefault="00640D2C">
      <w:pPr>
        <w:pStyle w:val="Zkladntext"/>
        <w:spacing w:before="6"/>
        <w:rPr>
          <w:sz w:val="11"/>
        </w:rPr>
      </w:pPr>
      <w:r>
        <w:pict>
          <v:line id="_x0000_s1032" style="position:absolute;z-index:1144;mso-wrap-distance-left:0;mso-wrap-distance-right:0;mso-position-horizontal-relative:page" from="79.9pt,9.7pt" to="516.6pt,9.7pt" strokeweight="2.16pt">
            <w10:wrap type="topAndBottom" anchorx="page"/>
          </v:line>
        </w:pict>
      </w:r>
    </w:p>
    <w:p w:rsidR="003B04C5" w:rsidRDefault="00640D2C">
      <w:pPr>
        <w:pStyle w:val="Nadpis5"/>
        <w:spacing w:before="53"/>
      </w:pPr>
      <w:r>
        <w:rPr>
          <w:color w:val="2D2D2D"/>
          <w:w w:val="105"/>
        </w:rPr>
        <w:t>Splátkový kalendář</w:t>
      </w:r>
    </w:p>
    <w:p w:rsidR="003B04C5" w:rsidRDefault="00640D2C">
      <w:pPr>
        <w:spacing w:before="154" w:line="172" w:lineRule="exact"/>
        <w:ind w:left="166" w:hanging="1"/>
        <w:rPr>
          <w:b/>
          <w:sz w:val="17"/>
        </w:rPr>
      </w:pPr>
      <w:r>
        <w:rPr>
          <w:b/>
          <w:color w:val="2D2D2D"/>
          <w:sz w:val="17"/>
        </w:rPr>
        <w:t xml:space="preserve">Placení pojistného </w:t>
      </w:r>
      <w:r>
        <w:rPr>
          <w:color w:val="2D2D2D"/>
          <w:sz w:val="17"/>
        </w:rPr>
        <w:t xml:space="preserve">za všechna pojištění sjednaná touto pojistnou smlouvou </w:t>
      </w:r>
      <w:r>
        <w:rPr>
          <w:b/>
          <w:color w:val="2D2D2D"/>
          <w:sz w:val="17"/>
        </w:rPr>
        <w:t>se do 17.07</w:t>
      </w:r>
      <w:r>
        <w:rPr>
          <w:b/>
          <w:color w:val="6B6B6B"/>
          <w:sz w:val="17"/>
        </w:rPr>
        <w:t>.</w:t>
      </w:r>
      <w:r>
        <w:rPr>
          <w:b/>
          <w:color w:val="2D2D2D"/>
          <w:sz w:val="17"/>
        </w:rPr>
        <w:t xml:space="preserve">2021 </w:t>
      </w:r>
      <w:r>
        <w:rPr>
          <w:color w:val="424242"/>
          <w:sz w:val="17"/>
        </w:rPr>
        <w:t>00</w:t>
      </w:r>
      <w:r>
        <w:rPr>
          <w:color w:val="6B6B6B"/>
          <w:sz w:val="17"/>
        </w:rPr>
        <w:t>:</w:t>
      </w:r>
      <w:r>
        <w:rPr>
          <w:color w:val="424242"/>
          <w:sz w:val="17"/>
        </w:rPr>
        <w:t xml:space="preserve">00 hodin </w:t>
      </w:r>
      <w:r>
        <w:rPr>
          <w:b/>
          <w:color w:val="2D2D2D"/>
          <w:sz w:val="17"/>
        </w:rPr>
        <w:t xml:space="preserve">řídí </w:t>
      </w:r>
      <w:proofErr w:type="gramStart"/>
      <w:r>
        <w:rPr>
          <w:b/>
          <w:color w:val="2D2D2D"/>
          <w:sz w:val="17"/>
        </w:rPr>
        <w:t>následujícím  splátkovým</w:t>
      </w:r>
      <w:proofErr w:type="gramEnd"/>
      <w:r>
        <w:rPr>
          <w:b/>
          <w:color w:val="2D2D2D"/>
          <w:sz w:val="17"/>
        </w:rPr>
        <w:t xml:space="preserve"> kalendářem:</w:t>
      </w:r>
    </w:p>
    <w:p w:rsidR="003B04C5" w:rsidRDefault="003B04C5">
      <w:pPr>
        <w:pStyle w:val="Zkladntext"/>
        <w:rPr>
          <w:b/>
          <w:sz w:val="23"/>
        </w:rPr>
      </w:pPr>
    </w:p>
    <w:p w:rsidR="003B04C5" w:rsidRDefault="003B04C5">
      <w:pPr>
        <w:rPr>
          <w:sz w:val="23"/>
        </w:rPr>
        <w:sectPr w:rsidR="003B04C5">
          <w:type w:val="continuous"/>
          <w:pgSz w:w="11910" w:h="16840"/>
          <w:pgMar w:top="0" w:right="1120" w:bottom="280" w:left="1420" w:header="708" w:footer="708" w:gutter="0"/>
          <w:cols w:space="708"/>
        </w:sectPr>
      </w:pPr>
    </w:p>
    <w:p w:rsidR="003B04C5" w:rsidRDefault="00640D2C">
      <w:pPr>
        <w:pStyle w:val="Zkladntext"/>
        <w:spacing w:before="95"/>
        <w:ind w:left="158"/>
      </w:pPr>
      <w:r>
        <w:rPr>
          <w:color w:val="2D2D2D"/>
        </w:rPr>
        <w:t xml:space="preserve">Pojistník je povinen platit pojistné </w:t>
      </w:r>
      <w:r>
        <w:rPr>
          <w:color w:val="424242"/>
        </w:rPr>
        <w:t xml:space="preserve">v </w:t>
      </w:r>
      <w:r>
        <w:rPr>
          <w:color w:val="2D2D2D"/>
        </w:rPr>
        <w:t xml:space="preserve">následujících termínech </w:t>
      </w:r>
      <w:proofErr w:type="gramStart"/>
      <w:r>
        <w:rPr>
          <w:color w:val="2D2D2D"/>
        </w:rPr>
        <w:t>a  splátkách</w:t>
      </w:r>
      <w:proofErr w:type="gramEnd"/>
      <w:r>
        <w:rPr>
          <w:color w:val="595959"/>
        </w:rPr>
        <w:t>:</w:t>
      </w:r>
    </w:p>
    <w:p w:rsidR="003B04C5" w:rsidRDefault="003B04C5">
      <w:pPr>
        <w:pStyle w:val="Zkladntext"/>
        <w:spacing w:before="4"/>
      </w:pPr>
    </w:p>
    <w:p w:rsidR="003B04C5" w:rsidRDefault="00640D2C">
      <w:pPr>
        <w:pStyle w:val="Nadpis6"/>
        <w:ind w:left="194"/>
      </w:pPr>
      <w:r>
        <w:pict>
          <v:line id="_x0000_s1031" style="position:absolute;left:0;text-align:left;z-index:1168;mso-position-horizontal-relative:page" from="77.75pt,-.65pt" to="516.25pt,-.65pt" strokeweight="1.08pt">
            <w10:wrap anchorx="page"/>
          </v:line>
        </w:pict>
      </w:r>
      <w:r>
        <w:rPr>
          <w:color w:val="2D2D2D"/>
        </w:rPr>
        <w:t>Datum splátky pojistného</w:t>
      </w:r>
    </w:p>
    <w:p w:rsidR="003B04C5" w:rsidRDefault="00640D2C">
      <w:pPr>
        <w:pStyle w:val="Zkladntext"/>
        <w:spacing w:before="34"/>
        <w:ind w:left="203"/>
      </w:pPr>
      <w:r>
        <w:pict>
          <v:line id="_x0000_s1030" style="position:absolute;left:0;text-align:left;z-index:-11608;mso-position-horizontal-relative:page" from="77.4pt,2.45pt" to="515.9pt,2.45pt" strokeweight="1.08pt">
            <w10:wrap anchorx="page"/>
          </v:line>
        </w:pict>
      </w:r>
      <w:r>
        <w:rPr>
          <w:color w:val="2D2D2D"/>
        </w:rPr>
        <w:t>17.07.2021</w:t>
      </w:r>
    </w:p>
    <w:p w:rsidR="003B04C5" w:rsidRDefault="00640D2C">
      <w:pPr>
        <w:pStyle w:val="Zkladntext"/>
        <w:rPr>
          <w:sz w:val="18"/>
        </w:rPr>
      </w:pPr>
      <w:r>
        <w:br w:type="column"/>
      </w:r>
    </w:p>
    <w:p w:rsidR="003B04C5" w:rsidRDefault="003B04C5">
      <w:pPr>
        <w:pStyle w:val="Zkladntext"/>
        <w:rPr>
          <w:sz w:val="18"/>
        </w:rPr>
      </w:pPr>
    </w:p>
    <w:p w:rsidR="003B04C5" w:rsidRDefault="00640D2C">
      <w:pPr>
        <w:pStyle w:val="Nadpis6"/>
        <w:spacing w:before="135"/>
      </w:pPr>
      <w:r>
        <w:rPr>
          <w:color w:val="2D2D2D"/>
        </w:rPr>
        <w:t>Splátka pojistného</w:t>
      </w:r>
    </w:p>
    <w:p w:rsidR="003B04C5" w:rsidRDefault="00640D2C">
      <w:pPr>
        <w:pStyle w:val="Zkladntext"/>
        <w:spacing w:before="42"/>
        <w:ind w:left="992"/>
      </w:pPr>
      <w:r>
        <w:pict>
          <v:line id="_x0000_s1029" style="position:absolute;left:0;text-align:left;z-index:-11584;mso-position-horizontal-relative:page" from="77.75pt,10.45pt" to="515.15pt,10.45pt" strokeweight="1.08pt">
            <w10:wrap anchorx="page"/>
          </v:line>
        </w:pict>
      </w:r>
      <w:r>
        <w:rPr>
          <w:color w:val="424242"/>
          <w:w w:val="105"/>
        </w:rPr>
        <w:t xml:space="preserve">5 </w:t>
      </w:r>
      <w:r>
        <w:rPr>
          <w:color w:val="2D2D2D"/>
          <w:w w:val="105"/>
        </w:rPr>
        <w:t>675 Kč</w:t>
      </w:r>
    </w:p>
    <w:p w:rsidR="003B04C5" w:rsidRDefault="003B04C5">
      <w:pPr>
        <w:sectPr w:rsidR="003B04C5">
          <w:type w:val="continuous"/>
          <w:pgSz w:w="11910" w:h="16840"/>
          <w:pgMar w:top="0" w:right="1120" w:bottom="280" w:left="1420" w:header="708" w:footer="708" w:gutter="0"/>
          <w:cols w:num="2" w:space="708" w:equalWidth="0">
            <w:col w:w="5683" w:space="1474"/>
            <w:col w:w="2213"/>
          </w:cols>
        </w:sectPr>
      </w:pPr>
    </w:p>
    <w:p w:rsidR="003B04C5" w:rsidRDefault="003B04C5">
      <w:pPr>
        <w:pStyle w:val="Zkladntext"/>
        <w:spacing w:before="8"/>
        <w:rPr>
          <w:sz w:val="21"/>
        </w:rPr>
      </w:pPr>
    </w:p>
    <w:p w:rsidR="003B04C5" w:rsidRDefault="00640D2C">
      <w:pPr>
        <w:spacing w:before="104" w:line="188" w:lineRule="exact"/>
        <w:ind w:left="142" w:right="5248"/>
        <w:rPr>
          <w:b/>
          <w:sz w:val="17"/>
        </w:rPr>
      </w:pPr>
      <w:r>
        <w:rPr>
          <w:color w:val="2D2D2D"/>
          <w:w w:val="105"/>
          <w:sz w:val="17"/>
        </w:rPr>
        <w:t xml:space="preserve">Pojistné poukáže pojistník na účet </w:t>
      </w:r>
      <w:r>
        <w:rPr>
          <w:color w:val="2D2D2D"/>
          <w:spacing w:val="-5"/>
          <w:w w:val="105"/>
          <w:sz w:val="17"/>
        </w:rPr>
        <w:t>RENOMIA</w:t>
      </w:r>
      <w:r>
        <w:rPr>
          <w:color w:val="6B6B6B"/>
          <w:spacing w:val="-5"/>
          <w:w w:val="105"/>
          <w:sz w:val="17"/>
        </w:rPr>
        <w:t xml:space="preserve">, </w:t>
      </w:r>
      <w:r>
        <w:rPr>
          <w:color w:val="2D2D2D"/>
          <w:w w:val="105"/>
          <w:sz w:val="17"/>
        </w:rPr>
        <w:t xml:space="preserve">a. </w:t>
      </w:r>
      <w:r>
        <w:rPr>
          <w:color w:val="2D2D2D"/>
          <w:spacing w:val="-7"/>
          <w:w w:val="105"/>
          <w:sz w:val="17"/>
        </w:rPr>
        <w:t>s</w:t>
      </w:r>
      <w:r>
        <w:rPr>
          <w:color w:val="595959"/>
          <w:spacing w:val="-7"/>
          <w:w w:val="105"/>
          <w:sz w:val="17"/>
        </w:rPr>
        <w:t xml:space="preserve">. </w:t>
      </w:r>
      <w:r>
        <w:rPr>
          <w:color w:val="424242"/>
          <w:sz w:val="17"/>
        </w:rPr>
        <w:t xml:space="preserve">číslo </w:t>
      </w:r>
      <w:r w:rsidR="00C3095D">
        <w:rPr>
          <w:color w:val="424242"/>
          <w:sz w:val="17"/>
        </w:rPr>
        <w:t>xxx</w:t>
      </w:r>
    </w:p>
    <w:p w:rsidR="003B04C5" w:rsidRDefault="00640D2C">
      <w:pPr>
        <w:pStyle w:val="Zkladntext"/>
        <w:spacing w:line="193" w:lineRule="exact"/>
        <w:ind w:left="138"/>
      </w:pPr>
      <w:r>
        <w:rPr>
          <w:color w:val="2D2D2D"/>
          <w:w w:val="105"/>
        </w:rPr>
        <w:t xml:space="preserve">konstantní symbol </w:t>
      </w:r>
      <w:r w:rsidR="00C3095D">
        <w:rPr>
          <w:color w:val="2D2D2D"/>
          <w:w w:val="105"/>
        </w:rPr>
        <w:t>xxx</w:t>
      </w:r>
      <w:r>
        <w:rPr>
          <w:color w:val="6B6B6B"/>
          <w:w w:val="105"/>
        </w:rPr>
        <w:t>,</w:t>
      </w:r>
    </w:p>
    <w:p w:rsidR="003B04C5" w:rsidRDefault="00640D2C">
      <w:pPr>
        <w:spacing w:before="6"/>
        <w:ind w:left="133"/>
        <w:rPr>
          <w:b/>
          <w:sz w:val="17"/>
        </w:rPr>
      </w:pPr>
      <w:proofErr w:type="gramStart"/>
      <w:r>
        <w:rPr>
          <w:color w:val="424242"/>
          <w:sz w:val="17"/>
        </w:rPr>
        <w:t xml:space="preserve">variabilní  </w:t>
      </w:r>
      <w:r>
        <w:rPr>
          <w:color w:val="2D2D2D"/>
          <w:sz w:val="17"/>
        </w:rPr>
        <w:t>symbol</w:t>
      </w:r>
      <w:proofErr w:type="gramEnd"/>
      <w:r>
        <w:rPr>
          <w:color w:val="2D2D2D"/>
          <w:sz w:val="17"/>
        </w:rPr>
        <w:t xml:space="preserve"> </w:t>
      </w:r>
      <w:r w:rsidR="00C3095D">
        <w:rPr>
          <w:color w:val="2D2D2D"/>
          <w:sz w:val="17"/>
        </w:rPr>
        <w:t>xxx</w:t>
      </w:r>
      <w:r>
        <w:rPr>
          <w:b/>
          <w:color w:val="2D2D2D"/>
          <w:sz w:val="17"/>
        </w:rPr>
        <w:t>.</w:t>
      </w:r>
    </w:p>
    <w:p w:rsidR="003B04C5" w:rsidRDefault="00640D2C">
      <w:pPr>
        <w:pStyle w:val="Zkladntext"/>
        <w:spacing w:before="13"/>
        <w:ind w:left="136"/>
      </w:pPr>
      <w:r>
        <w:rPr>
          <w:color w:val="2D2D2D"/>
          <w:w w:val="105"/>
        </w:rPr>
        <w:t>Pojistné se považuje za uhrazené dnem připsání na účet RENOMIA</w:t>
      </w:r>
      <w:r>
        <w:rPr>
          <w:color w:val="6B6B6B"/>
          <w:w w:val="105"/>
        </w:rPr>
        <w:t xml:space="preserve">, </w:t>
      </w:r>
      <w:r>
        <w:rPr>
          <w:color w:val="2D2D2D"/>
          <w:w w:val="105"/>
        </w:rPr>
        <w:t>a</w:t>
      </w:r>
      <w:r>
        <w:rPr>
          <w:color w:val="595959"/>
          <w:w w:val="105"/>
        </w:rPr>
        <w:t xml:space="preserve">. </w:t>
      </w:r>
      <w:r>
        <w:rPr>
          <w:color w:val="2D2D2D"/>
          <w:w w:val="105"/>
        </w:rPr>
        <w:t>s</w:t>
      </w:r>
      <w:r>
        <w:rPr>
          <w:color w:val="595959"/>
          <w:w w:val="105"/>
        </w:rPr>
        <w:t>.</w:t>
      </w:r>
    </w:p>
    <w:p w:rsidR="003B04C5" w:rsidRDefault="00640D2C">
      <w:pPr>
        <w:pStyle w:val="Zkladntext"/>
        <w:spacing w:before="53" w:line="158" w:lineRule="exact"/>
        <w:ind w:left="128" w:right="301"/>
      </w:pPr>
      <w:r>
        <w:rPr>
          <w:color w:val="2D2D2D"/>
          <w:w w:val="105"/>
        </w:rPr>
        <w:t>Případný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rozdíl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mezi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součtem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pojistného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sumou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splátek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pojistného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je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způsoben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zaokrouhlováním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-8"/>
          <w:w w:val="105"/>
        </w:rPr>
        <w:t xml:space="preserve"> </w:t>
      </w:r>
      <w:r>
        <w:rPr>
          <w:color w:val="424242"/>
          <w:w w:val="105"/>
        </w:rPr>
        <w:t>v</w:t>
      </w:r>
      <w:r>
        <w:rPr>
          <w:color w:val="424242"/>
          <w:spacing w:val="-14"/>
          <w:w w:val="105"/>
        </w:rPr>
        <w:t xml:space="preserve"> </w:t>
      </w:r>
      <w:r>
        <w:rPr>
          <w:color w:val="2D2D2D"/>
          <w:w w:val="105"/>
        </w:rPr>
        <w:t>celé</w:t>
      </w:r>
      <w:r>
        <w:rPr>
          <w:color w:val="2D2D2D"/>
          <w:spacing w:val="-1"/>
          <w:w w:val="105"/>
        </w:rPr>
        <w:t xml:space="preserve"> </w:t>
      </w:r>
      <w:r>
        <w:rPr>
          <w:color w:val="424242"/>
          <w:w w:val="105"/>
        </w:rPr>
        <w:t>výši jde</w:t>
      </w:r>
      <w:r>
        <w:rPr>
          <w:color w:val="424242"/>
          <w:spacing w:val="-19"/>
          <w:w w:val="105"/>
        </w:rPr>
        <w:t xml:space="preserve"> </w:t>
      </w:r>
      <w:r>
        <w:rPr>
          <w:color w:val="2D2D2D"/>
          <w:w w:val="105"/>
        </w:rPr>
        <w:t>na</w:t>
      </w:r>
      <w:r>
        <w:rPr>
          <w:color w:val="2D2D2D"/>
          <w:spacing w:val="-17"/>
          <w:w w:val="105"/>
        </w:rPr>
        <w:t xml:space="preserve"> </w:t>
      </w:r>
      <w:r>
        <w:rPr>
          <w:color w:val="2D2D2D"/>
          <w:w w:val="105"/>
        </w:rPr>
        <w:t>vrub</w:t>
      </w:r>
      <w:r>
        <w:rPr>
          <w:color w:val="2D2D2D"/>
          <w:spacing w:val="-22"/>
          <w:w w:val="105"/>
        </w:rPr>
        <w:t xml:space="preserve"> </w:t>
      </w:r>
      <w:r>
        <w:rPr>
          <w:color w:val="2D2D2D"/>
          <w:w w:val="105"/>
        </w:rPr>
        <w:t>pojistitele.</w:t>
      </w:r>
    </w:p>
    <w:p w:rsidR="003B04C5" w:rsidRDefault="003B04C5">
      <w:pPr>
        <w:pStyle w:val="Zkladntext"/>
        <w:rPr>
          <w:sz w:val="18"/>
        </w:rPr>
      </w:pPr>
    </w:p>
    <w:p w:rsidR="003B04C5" w:rsidRDefault="003B04C5">
      <w:pPr>
        <w:pStyle w:val="Zkladntext"/>
        <w:spacing w:before="9"/>
        <w:rPr>
          <w:sz w:val="22"/>
        </w:rPr>
      </w:pPr>
    </w:p>
    <w:p w:rsidR="003B04C5" w:rsidRDefault="00640D2C">
      <w:pPr>
        <w:spacing w:before="1" w:line="322" w:lineRule="exact"/>
        <w:ind w:left="2912" w:right="3269"/>
        <w:jc w:val="center"/>
        <w:rPr>
          <w:rFonts w:ascii="Times New Roman" w:hAnsi="Times New Roman"/>
          <w:b/>
          <w:i/>
          <w:sz w:val="28"/>
        </w:rPr>
      </w:pPr>
      <w:r>
        <w:rPr>
          <w:b/>
          <w:i/>
          <w:color w:val="2D2D2D"/>
          <w:w w:val="105"/>
          <w:sz w:val="26"/>
        </w:rPr>
        <w:t xml:space="preserve">Článek </w:t>
      </w:r>
      <w:r>
        <w:rPr>
          <w:rFonts w:ascii="Times New Roman" w:hAnsi="Times New Roman"/>
          <w:b/>
          <w:i/>
          <w:color w:val="2D2D2D"/>
          <w:w w:val="105"/>
          <w:sz w:val="28"/>
        </w:rPr>
        <w:t>V.</w:t>
      </w:r>
    </w:p>
    <w:p w:rsidR="003B04C5" w:rsidRDefault="00640D2C">
      <w:pPr>
        <w:pStyle w:val="Nadpis3"/>
        <w:spacing w:before="0" w:line="253" w:lineRule="exact"/>
        <w:ind w:left="2857"/>
      </w:pPr>
      <w:r>
        <w:rPr>
          <w:color w:val="2D2D2D"/>
          <w:w w:val="105"/>
        </w:rPr>
        <w:t>Závěrečná ustanovení</w:t>
      </w:r>
    </w:p>
    <w:p w:rsidR="003B04C5" w:rsidRDefault="00640D2C">
      <w:pPr>
        <w:pStyle w:val="Zkladntext"/>
        <w:spacing w:before="153"/>
        <w:ind w:left="112"/>
      </w:pPr>
      <w:r>
        <w:rPr>
          <w:color w:val="2D2D2D"/>
          <w:w w:val="105"/>
        </w:rPr>
        <w:t>Správce pojistné smlouvy</w:t>
      </w:r>
      <w:r>
        <w:rPr>
          <w:color w:val="6B6B6B"/>
          <w:w w:val="105"/>
        </w:rPr>
        <w:t xml:space="preserve">: </w:t>
      </w:r>
      <w:r w:rsidR="00C3095D">
        <w:rPr>
          <w:color w:val="6B6B6B"/>
          <w:w w:val="105"/>
        </w:rPr>
        <w:t>xxx</w:t>
      </w:r>
    </w:p>
    <w:p w:rsidR="003B04C5" w:rsidRDefault="003B04C5">
      <w:pPr>
        <w:pStyle w:val="Zkladntext"/>
        <w:spacing w:before="9"/>
        <w:rPr>
          <w:sz w:val="14"/>
        </w:rPr>
      </w:pPr>
    </w:p>
    <w:p w:rsidR="003B04C5" w:rsidRDefault="00640D2C">
      <w:pPr>
        <w:pStyle w:val="Nadpis6"/>
        <w:numPr>
          <w:ilvl w:val="0"/>
          <w:numId w:val="7"/>
        </w:numPr>
        <w:tabs>
          <w:tab w:val="left" w:pos="390"/>
        </w:tabs>
        <w:spacing w:before="1"/>
        <w:ind w:hanging="412"/>
        <w:jc w:val="left"/>
        <w:rPr>
          <w:color w:val="2D2D2D"/>
        </w:rPr>
      </w:pPr>
      <w:r>
        <w:rPr>
          <w:color w:val="2D2D2D"/>
        </w:rPr>
        <w:t>Elektronická</w:t>
      </w:r>
      <w:r>
        <w:rPr>
          <w:color w:val="2D2D2D"/>
          <w:spacing w:val="31"/>
        </w:rPr>
        <w:t xml:space="preserve"> </w:t>
      </w:r>
      <w:r>
        <w:rPr>
          <w:color w:val="2D2D2D"/>
        </w:rPr>
        <w:t>komunikace:</w:t>
      </w:r>
    </w:p>
    <w:p w:rsidR="003B04C5" w:rsidRDefault="00640D2C">
      <w:pPr>
        <w:pStyle w:val="Odstavecseseznamem"/>
        <w:numPr>
          <w:ilvl w:val="1"/>
          <w:numId w:val="7"/>
        </w:numPr>
        <w:tabs>
          <w:tab w:val="left" w:pos="495"/>
        </w:tabs>
        <w:spacing w:before="26" w:line="228" w:lineRule="auto"/>
        <w:ind w:left="469" w:right="519" w:hanging="367"/>
        <w:jc w:val="both"/>
        <w:rPr>
          <w:color w:val="424242"/>
          <w:sz w:val="17"/>
        </w:rPr>
      </w:pPr>
      <w:r>
        <w:rPr>
          <w:color w:val="424242"/>
          <w:w w:val="105"/>
          <w:sz w:val="17"/>
        </w:rPr>
        <w:t>V</w:t>
      </w:r>
      <w:r>
        <w:rPr>
          <w:color w:val="424242"/>
          <w:spacing w:val="-20"/>
          <w:w w:val="105"/>
          <w:sz w:val="17"/>
        </w:rPr>
        <w:t xml:space="preserve"> </w:t>
      </w:r>
      <w:r>
        <w:rPr>
          <w:color w:val="424242"/>
          <w:w w:val="105"/>
          <w:sz w:val="17"/>
        </w:rPr>
        <w:t>souladu</w:t>
      </w:r>
      <w:r>
        <w:rPr>
          <w:color w:val="424242"/>
          <w:spacing w:val="-8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s</w:t>
      </w:r>
      <w:r>
        <w:rPr>
          <w:color w:val="2D2D2D"/>
          <w:spacing w:val="-19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ustanoveními</w:t>
      </w:r>
      <w:r>
        <w:rPr>
          <w:color w:val="2D2D2D"/>
          <w:spacing w:val="-13"/>
          <w:w w:val="105"/>
          <w:sz w:val="17"/>
        </w:rPr>
        <w:t xml:space="preserve"> </w:t>
      </w:r>
      <w:r>
        <w:rPr>
          <w:rFonts w:ascii="Times New Roman" w:hAnsi="Times New Roman"/>
          <w:color w:val="2D2D2D"/>
          <w:w w:val="105"/>
          <w:sz w:val="19"/>
        </w:rPr>
        <w:t>§</w:t>
      </w:r>
      <w:r>
        <w:rPr>
          <w:rFonts w:ascii="Times New Roman" w:hAnsi="Times New Roman"/>
          <w:color w:val="2D2D2D"/>
          <w:spacing w:val="4"/>
          <w:w w:val="105"/>
          <w:sz w:val="19"/>
        </w:rPr>
        <w:t xml:space="preserve"> </w:t>
      </w:r>
      <w:r>
        <w:rPr>
          <w:color w:val="2D2D2D"/>
          <w:w w:val="105"/>
          <w:sz w:val="17"/>
        </w:rPr>
        <w:t>562</w:t>
      </w:r>
      <w:r>
        <w:rPr>
          <w:color w:val="595959"/>
          <w:w w:val="105"/>
          <w:sz w:val="17"/>
        </w:rPr>
        <w:t>,</w:t>
      </w:r>
      <w:r>
        <w:rPr>
          <w:color w:val="595959"/>
          <w:spacing w:val="-9"/>
          <w:w w:val="105"/>
          <w:sz w:val="17"/>
        </w:rPr>
        <w:t xml:space="preserve"> </w:t>
      </w:r>
      <w:r>
        <w:rPr>
          <w:rFonts w:ascii="Times New Roman" w:hAnsi="Times New Roman"/>
          <w:color w:val="2D2D2D"/>
          <w:w w:val="105"/>
          <w:sz w:val="19"/>
        </w:rPr>
        <w:t>§</w:t>
      </w:r>
      <w:r>
        <w:rPr>
          <w:rFonts w:ascii="Times New Roman" w:hAnsi="Times New Roman"/>
          <w:color w:val="2D2D2D"/>
          <w:spacing w:val="-10"/>
          <w:w w:val="105"/>
          <w:sz w:val="19"/>
        </w:rPr>
        <w:t xml:space="preserve"> </w:t>
      </w:r>
      <w:r>
        <w:rPr>
          <w:color w:val="2D2D2D"/>
          <w:w w:val="105"/>
          <w:sz w:val="17"/>
        </w:rPr>
        <w:t>570</w:t>
      </w:r>
      <w:r>
        <w:rPr>
          <w:color w:val="2D2D2D"/>
          <w:spacing w:val="-19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a</w:t>
      </w:r>
      <w:r>
        <w:rPr>
          <w:color w:val="2D2D2D"/>
          <w:spacing w:val="-16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násl.</w:t>
      </w:r>
      <w:r>
        <w:rPr>
          <w:color w:val="2D2D2D"/>
          <w:spacing w:val="-12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a</w:t>
      </w:r>
      <w:r>
        <w:rPr>
          <w:color w:val="2D2D2D"/>
          <w:spacing w:val="-9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§</w:t>
      </w:r>
      <w:r>
        <w:rPr>
          <w:color w:val="2D2D2D"/>
          <w:spacing w:val="-6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2773</w:t>
      </w:r>
      <w:r>
        <w:rPr>
          <w:color w:val="2D2D2D"/>
          <w:spacing w:val="-15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občanského</w:t>
      </w:r>
      <w:r>
        <w:rPr>
          <w:color w:val="2D2D2D"/>
          <w:spacing w:val="-2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zákoníku</w:t>
      </w:r>
      <w:r>
        <w:rPr>
          <w:color w:val="595959"/>
          <w:w w:val="105"/>
          <w:sz w:val="17"/>
        </w:rPr>
        <w:t>,</w:t>
      </w:r>
      <w:r>
        <w:rPr>
          <w:color w:val="595959"/>
          <w:spacing w:val="1"/>
          <w:w w:val="105"/>
          <w:sz w:val="17"/>
        </w:rPr>
        <w:t xml:space="preserve"> </w:t>
      </w:r>
      <w:r>
        <w:rPr>
          <w:color w:val="424242"/>
          <w:w w:val="105"/>
          <w:sz w:val="17"/>
        </w:rPr>
        <w:t>pojistitel</w:t>
      </w:r>
      <w:r>
        <w:rPr>
          <w:color w:val="424242"/>
          <w:spacing w:val="-18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a</w:t>
      </w:r>
      <w:r>
        <w:rPr>
          <w:color w:val="2D2D2D"/>
          <w:spacing w:val="-17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poj</w:t>
      </w:r>
      <w:r>
        <w:rPr>
          <w:color w:val="595959"/>
          <w:w w:val="105"/>
          <w:sz w:val="17"/>
        </w:rPr>
        <w:t>i</w:t>
      </w:r>
      <w:r>
        <w:rPr>
          <w:color w:val="2D2D2D"/>
          <w:w w:val="105"/>
          <w:sz w:val="17"/>
        </w:rPr>
        <w:t>stník</w:t>
      </w:r>
      <w:r>
        <w:rPr>
          <w:color w:val="2D2D2D"/>
          <w:spacing w:val="-19"/>
          <w:w w:val="105"/>
          <w:sz w:val="17"/>
        </w:rPr>
        <w:t xml:space="preserve"> </w:t>
      </w:r>
      <w:r>
        <w:rPr>
          <w:color w:val="424242"/>
          <w:w w:val="105"/>
          <w:sz w:val="17"/>
        </w:rPr>
        <w:t xml:space="preserve">výslovně </w:t>
      </w:r>
      <w:r>
        <w:rPr>
          <w:color w:val="2D2D2D"/>
          <w:w w:val="105"/>
          <w:sz w:val="17"/>
        </w:rPr>
        <w:t>deklarují</w:t>
      </w:r>
      <w:r>
        <w:rPr>
          <w:color w:val="595959"/>
          <w:w w:val="105"/>
          <w:sz w:val="17"/>
        </w:rPr>
        <w:t xml:space="preserve">, </w:t>
      </w:r>
      <w:r>
        <w:rPr>
          <w:color w:val="2D2D2D"/>
          <w:w w:val="105"/>
          <w:sz w:val="17"/>
        </w:rPr>
        <w:t xml:space="preserve">že </w:t>
      </w:r>
      <w:r>
        <w:rPr>
          <w:color w:val="424242"/>
          <w:w w:val="105"/>
          <w:sz w:val="17"/>
        </w:rPr>
        <w:t xml:space="preserve">veškerá </w:t>
      </w:r>
      <w:r>
        <w:rPr>
          <w:color w:val="2D2D2D"/>
          <w:w w:val="105"/>
          <w:sz w:val="17"/>
        </w:rPr>
        <w:t xml:space="preserve">písemná právní </w:t>
      </w:r>
      <w:r>
        <w:rPr>
          <w:color w:val="424242"/>
          <w:w w:val="105"/>
          <w:sz w:val="17"/>
        </w:rPr>
        <w:t xml:space="preserve">jednání týkající </w:t>
      </w:r>
      <w:r>
        <w:rPr>
          <w:color w:val="2D2D2D"/>
          <w:w w:val="105"/>
          <w:sz w:val="17"/>
        </w:rPr>
        <w:t xml:space="preserve">se pojištění mohou </w:t>
      </w:r>
      <w:r>
        <w:rPr>
          <w:color w:val="424242"/>
          <w:w w:val="105"/>
          <w:sz w:val="17"/>
        </w:rPr>
        <w:t xml:space="preserve">být učiněna také </w:t>
      </w:r>
      <w:r>
        <w:rPr>
          <w:color w:val="2D2D2D"/>
          <w:w w:val="105"/>
          <w:sz w:val="17"/>
        </w:rPr>
        <w:t>elektron</w:t>
      </w:r>
      <w:r>
        <w:rPr>
          <w:color w:val="6B6B6B"/>
          <w:w w:val="105"/>
          <w:sz w:val="17"/>
        </w:rPr>
        <w:t>i</w:t>
      </w:r>
      <w:r>
        <w:rPr>
          <w:color w:val="424242"/>
          <w:w w:val="105"/>
          <w:sz w:val="17"/>
        </w:rPr>
        <w:t xml:space="preserve">ckými </w:t>
      </w:r>
      <w:r>
        <w:rPr>
          <w:color w:val="2D2D2D"/>
          <w:w w:val="105"/>
          <w:sz w:val="17"/>
        </w:rPr>
        <w:t>prostředky</w:t>
      </w:r>
      <w:r>
        <w:rPr>
          <w:color w:val="595959"/>
          <w:w w:val="105"/>
          <w:sz w:val="17"/>
        </w:rPr>
        <w:t>.</w:t>
      </w:r>
    </w:p>
    <w:p w:rsidR="003B04C5" w:rsidRDefault="003B04C5">
      <w:pPr>
        <w:spacing w:line="228" w:lineRule="auto"/>
        <w:jc w:val="both"/>
        <w:rPr>
          <w:sz w:val="17"/>
        </w:rPr>
        <w:sectPr w:rsidR="003B04C5">
          <w:type w:val="continuous"/>
          <w:pgSz w:w="11910" w:h="16840"/>
          <w:pgMar w:top="0" w:right="1120" w:bottom="280" w:left="1420" w:header="708" w:footer="708" w:gutter="0"/>
          <w:cols w:space="708"/>
        </w:sectPr>
      </w:pPr>
    </w:p>
    <w:p w:rsidR="003B04C5" w:rsidRDefault="00640D2C">
      <w:pPr>
        <w:pStyle w:val="Zkladntext"/>
        <w:spacing w:before="67"/>
        <w:ind w:left="104"/>
      </w:pPr>
      <w:r>
        <w:rPr>
          <w:color w:val="2A2B2B"/>
          <w:w w:val="105"/>
        </w:rPr>
        <w:lastRenderedPageBreak/>
        <w:t>Číslo pojistné smlouvy</w:t>
      </w:r>
      <w:r>
        <w:rPr>
          <w:color w:val="595959"/>
          <w:w w:val="105"/>
        </w:rPr>
        <w:t xml:space="preserve">: </w:t>
      </w:r>
      <w:r>
        <w:rPr>
          <w:color w:val="2A2B2B"/>
          <w:w w:val="105"/>
        </w:rPr>
        <w:t>8075483614</w:t>
      </w:r>
    </w:p>
    <w:p w:rsidR="003B04C5" w:rsidRDefault="003B04C5">
      <w:pPr>
        <w:pStyle w:val="Zkladntext"/>
        <w:spacing w:before="3"/>
        <w:rPr>
          <w:sz w:val="24"/>
        </w:rPr>
      </w:pPr>
    </w:p>
    <w:p w:rsidR="003B04C5" w:rsidRDefault="00640D2C">
      <w:pPr>
        <w:pStyle w:val="Odstavecseseznamem"/>
        <w:numPr>
          <w:ilvl w:val="1"/>
          <w:numId w:val="7"/>
        </w:numPr>
        <w:tabs>
          <w:tab w:val="left" w:pos="496"/>
        </w:tabs>
        <w:spacing w:line="242" w:lineRule="auto"/>
        <w:ind w:left="490" w:right="634" w:hanging="382"/>
        <w:jc w:val="both"/>
        <w:rPr>
          <w:color w:val="2A2B2B"/>
          <w:sz w:val="17"/>
        </w:rPr>
      </w:pPr>
      <w:r>
        <w:rPr>
          <w:color w:val="2A2B2B"/>
          <w:sz w:val="17"/>
        </w:rPr>
        <w:t xml:space="preserve">Na žádost pojistníka stvrzenou podpisem pojistné smlouvy, pojistitel a pojistník </w:t>
      </w:r>
      <w:r>
        <w:rPr>
          <w:color w:val="2A2B2B"/>
          <w:spacing w:val="-4"/>
          <w:sz w:val="17"/>
        </w:rPr>
        <w:t>sjednávají</w:t>
      </w:r>
      <w:r>
        <w:rPr>
          <w:color w:val="595959"/>
          <w:spacing w:val="-4"/>
          <w:sz w:val="17"/>
        </w:rPr>
        <w:t xml:space="preserve">, </w:t>
      </w:r>
      <w:r>
        <w:rPr>
          <w:color w:val="2A2B2B"/>
          <w:sz w:val="17"/>
        </w:rPr>
        <w:t xml:space="preserve">že </w:t>
      </w:r>
      <w:r>
        <w:rPr>
          <w:color w:val="2A2B2B"/>
          <w:spacing w:val="-3"/>
          <w:sz w:val="17"/>
        </w:rPr>
        <w:t>právn</w:t>
      </w:r>
      <w:r>
        <w:rPr>
          <w:color w:val="595959"/>
          <w:spacing w:val="-3"/>
          <w:sz w:val="17"/>
        </w:rPr>
        <w:t xml:space="preserve">í </w:t>
      </w:r>
      <w:r>
        <w:rPr>
          <w:color w:val="2A2B2B"/>
          <w:sz w:val="17"/>
        </w:rPr>
        <w:t>jednání pojistitele adresovaná účastníkům pojištění a učiněná elektronickou poštou se považují za doručená, bez ohledu na to, zda se s jejich obsahem adr</w:t>
      </w:r>
      <w:r>
        <w:rPr>
          <w:color w:val="2A2B2B"/>
          <w:sz w:val="17"/>
        </w:rPr>
        <w:t xml:space="preserve">esát skutečně </w:t>
      </w:r>
      <w:proofErr w:type="gramStart"/>
      <w:r>
        <w:rPr>
          <w:color w:val="2A2B2B"/>
          <w:sz w:val="17"/>
        </w:rPr>
        <w:t>seznámil,  okamžikem</w:t>
      </w:r>
      <w:proofErr w:type="gramEnd"/>
      <w:r>
        <w:rPr>
          <w:color w:val="6B6B6B"/>
          <w:sz w:val="17"/>
        </w:rPr>
        <w:t xml:space="preserve">, </w:t>
      </w:r>
      <w:r>
        <w:rPr>
          <w:color w:val="424242"/>
          <w:sz w:val="17"/>
        </w:rPr>
        <w:t xml:space="preserve">kdy </w:t>
      </w:r>
      <w:r>
        <w:rPr>
          <w:color w:val="2A2B2B"/>
          <w:sz w:val="17"/>
        </w:rPr>
        <w:t xml:space="preserve">byla  </w:t>
      </w:r>
      <w:r>
        <w:rPr>
          <w:color w:val="2A2B2B"/>
          <w:spacing w:val="6"/>
          <w:sz w:val="17"/>
        </w:rPr>
        <w:t xml:space="preserve"> </w:t>
      </w:r>
      <w:r>
        <w:rPr>
          <w:color w:val="2A2B2B"/>
          <w:spacing w:val="-6"/>
          <w:sz w:val="17"/>
        </w:rPr>
        <w:t>doručena</w:t>
      </w:r>
      <w:r>
        <w:rPr>
          <w:color w:val="595959"/>
          <w:spacing w:val="-6"/>
          <w:sz w:val="17"/>
        </w:rPr>
        <w:t>:</w:t>
      </w:r>
    </w:p>
    <w:p w:rsidR="003B04C5" w:rsidRDefault="003B04C5">
      <w:pPr>
        <w:pStyle w:val="Zkladntext"/>
        <w:spacing w:before="6"/>
        <w:rPr>
          <w:sz w:val="16"/>
        </w:rPr>
      </w:pPr>
    </w:p>
    <w:p w:rsidR="003B04C5" w:rsidRDefault="00640D2C">
      <w:pPr>
        <w:pStyle w:val="Odstavecseseznamem"/>
        <w:numPr>
          <w:ilvl w:val="2"/>
          <w:numId w:val="7"/>
        </w:numPr>
        <w:tabs>
          <w:tab w:val="left" w:pos="750"/>
        </w:tabs>
        <w:ind w:hanging="261"/>
        <w:rPr>
          <w:color w:val="2A2B2B"/>
          <w:sz w:val="17"/>
        </w:rPr>
      </w:pPr>
      <w:r>
        <w:rPr>
          <w:color w:val="2A2B2B"/>
          <w:sz w:val="17"/>
        </w:rPr>
        <w:t xml:space="preserve">na e-mailovou adresu účastníka pojištění uvedenou v </w:t>
      </w:r>
      <w:proofErr w:type="gramStart"/>
      <w:r>
        <w:rPr>
          <w:color w:val="2A2B2B"/>
          <w:sz w:val="17"/>
        </w:rPr>
        <w:t xml:space="preserve">pojistné </w:t>
      </w:r>
      <w:r>
        <w:rPr>
          <w:color w:val="2A2B2B"/>
          <w:spacing w:val="36"/>
          <w:sz w:val="17"/>
        </w:rPr>
        <w:t xml:space="preserve"> </w:t>
      </w:r>
      <w:r>
        <w:rPr>
          <w:color w:val="2A2B2B"/>
          <w:sz w:val="17"/>
        </w:rPr>
        <w:t>smlouvě</w:t>
      </w:r>
      <w:proofErr w:type="gramEnd"/>
      <w:r>
        <w:rPr>
          <w:color w:val="2A2B2B"/>
          <w:sz w:val="17"/>
        </w:rPr>
        <w:t>,</w:t>
      </w:r>
    </w:p>
    <w:p w:rsidR="003B04C5" w:rsidRDefault="003B04C5">
      <w:pPr>
        <w:pStyle w:val="Zkladntext"/>
        <w:spacing w:before="5"/>
        <w:rPr>
          <w:sz w:val="15"/>
        </w:rPr>
      </w:pPr>
    </w:p>
    <w:p w:rsidR="003B04C5" w:rsidRDefault="00640D2C">
      <w:pPr>
        <w:pStyle w:val="Odstavecseseznamem"/>
        <w:numPr>
          <w:ilvl w:val="2"/>
          <w:numId w:val="7"/>
        </w:numPr>
        <w:tabs>
          <w:tab w:val="left" w:pos="757"/>
        </w:tabs>
        <w:ind w:left="756" w:hanging="252"/>
        <w:rPr>
          <w:color w:val="2A2B2B"/>
          <w:sz w:val="17"/>
        </w:rPr>
      </w:pPr>
      <w:r>
        <w:rPr>
          <w:color w:val="2A2B2B"/>
          <w:sz w:val="17"/>
        </w:rPr>
        <w:t xml:space="preserve">na e-mailovou adresu účastníka pojištění sdělenou prokazatelně pojistiteli kdykoliv v době trvání  </w:t>
      </w:r>
      <w:r>
        <w:rPr>
          <w:color w:val="2A2B2B"/>
          <w:spacing w:val="7"/>
          <w:sz w:val="17"/>
        </w:rPr>
        <w:t xml:space="preserve"> </w:t>
      </w:r>
      <w:r>
        <w:rPr>
          <w:color w:val="2A2B2B"/>
          <w:sz w:val="17"/>
        </w:rPr>
        <w:t>pojištění,</w:t>
      </w:r>
    </w:p>
    <w:p w:rsidR="003B04C5" w:rsidRDefault="003B04C5">
      <w:pPr>
        <w:pStyle w:val="Zkladntext"/>
        <w:spacing w:before="1"/>
        <w:rPr>
          <w:sz w:val="16"/>
        </w:rPr>
      </w:pPr>
    </w:p>
    <w:p w:rsidR="003B04C5" w:rsidRDefault="00640D2C">
      <w:pPr>
        <w:pStyle w:val="Odstavecseseznamem"/>
        <w:numPr>
          <w:ilvl w:val="2"/>
          <w:numId w:val="7"/>
        </w:numPr>
        <w:tabs>
          <w:tab w:val="left" w:pos="756"/>
        </w:tabs>
        <w:spacing w:line="195" w:lineRule="exact"/>
        <w:ind w:left="755" w:hanging="246"/>
        <w:rPr>
          <w:color w:val="424242"/>
          <w:sz w:val="17"/>
        </w:rPr>
      </w:pPr>
      <w:r>
        <w:rPr>
          <w:color w:val="2A2B2B"/>
          <w:w w:val="105"/>
          <w:sz w:val="17"/>
        </w:rPr>
        <w:t>do</w:t>
      </w:r>
      <w:r>
        <w:rPr>
          <w:color w:val="2A2B2B"/>
          <w:spacing w:val="-26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datového</w:t>
      </w:r>
      <w:r>
        <w:rPr>
          <w:color w:val="2A2B2B"/>
          <w:spacing w:val="-23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prostoru</w:t>
      </w:r>
      <w:r>
        <w:rPr>
          <w:color w:val="2A2B2B"/>
          <w:spacing w:val="-25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v</w:t>
      </w:r>
      <w:r>
        <w:rPr>
          <w:color w:val="2A2B2B"/>
          <w:spacing w:val="-22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internetové</w:t>
      </w:r>
      <w:r>
        <w:rPr>
          <w:color w:val="2A2B2B"/>
          <w:spacing w:val="-22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aplikaci</w:t>
      </w:r>
      <w:r>
        <w:rPr>
          <w:color w:val="2A2B2B"/>
          <w:spacing w:val="-25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elektronického</w:t>
      </w:r>
      <w:r>
        <w:rPr>
          <w:color w:val="2A2B2B"/>
          <w:spacing w:val="-26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bankovnictví</w:t>
      </w:r>
      <w:r>
        <w:rPr>
          <w:color w:val="2A2B2B"/>
          <w:spacing w:val="-16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československé</w:t>
      </w:r>
      <w:r>
        <w:rPr>
          <w:color w:val="2A2B2B"/>
          <w:spacing w:val="-33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obchodní</w:t>
      </w:r>
      <w:r>
        <w:rPr>
          <w:color w:val="2A2B2B"/>
          <w:spacing w:val="-24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banky,</w:t>
      </w:r>
    </w:p>
    <w:p w:rsidR="003B04C5" w:rsidRDefault="00640D2C">
      <w:pPr>
        <w:pStyle w:val="Odstavecseseznamem"/>
        <w:numPr>
          <w:ilvl w:val="3"/>
          <w:numId w:val="7"/>
        </w:numPr>
        <w:tabs>
          <w:tab w:val="left" w:pos="943"/>
        </w:tabs>
        <w:spacing w:line="192" w:lineRule="exact"/>
        <w:ind w:hanging="188"/>
        <w:rPr>
          <w:sz w:val="17"/>
        </w:rPr>
      </w:pPr>
      <w:r>
        <w:rPr>
          <w:color w:val="2A2B2B"/>
          <w:w w:val="105"/>
          <w:sz w:val="17"/>
        </w:rPr>
        <w:t>s.</w:t>
      </w:r>
      <w:r>
        <w:rPr>
          <w:color w:val="595959"/>
          <w:w w:val="105"/>
          <w:sz w:val="17"/>
        </w:rPr>
        <w:t>,</w:t>
      </w:r>
      <w:r>
        <w:rPr>
          <w:color w:val="595959"/>
          <w:spacing w:val="-27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prístupného</w:t>
      </w:r>
      <w:r>
        <w:rPr>
          <w:color w:val="2A2B2B"/>
          <w:spacing w:val="-26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účastníkovi</w:t>
      </w:r>
      <w:r>
        <w:rPr>
          <w:color w:val="2A2B2B"/>
          <w:spacing w:val="-35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pojištění</w:t>
      </w:r>
      <w:r>
        <w:rPr>
          <w:color w:val="2A2B2B"/>
          <w:spacing w:val="-28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z</w:t>
      </w:r>
      <w:r>
        <w:rPr>
          <w:color w:val="2A2B2B"/>
          <w:spacing w:val="-26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titulu</w:t>
      </w:r>
      <w:r>
        <w:rPr>
          <w:color w:val="2A2B2B"/>
          <w:spacing w:val="-34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jeho</w:t>
      </w:r>
      <w:r>
        <w:rPr>
          <w:color w:val="2A2B2B"/>
          <w:spacing w:val="-29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smluvního</w:t>
      </w:r>
      <w:r>
        <w:rPr>
          <w:color w:val="2A2B2B"/>
          <w:spacing w:val="-27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vztahu</w:t>
      </w:r>
      <w:r>
        <w:rPr>
          <w:color w:val="2A2B2B"/>
          <w:spacing w:val="-34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s</w:t>
      </w:r>
      <w:r>
        <w:rPr>
          <w:color w:val="2A2B2B"/>
          <w:spacing w:val="-28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československou</w:t>
      </w:r>
      <w:r>
        <w:rPr>
          <w:color w:val="2A2B2B"/>
          <w:spacing w:val="-36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obchodní</w:t>
      </w:r>
      <w:r>
        <w:rPr>
          <w:color w:val="2A2B2B"/>
          <w:spacing w:val="-26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bankou,</w:t>
      </w:r>
    </w:p>
    <w:p w:rsidR="003B04C5" w:rsidRDefault="00640D2C">
      <w:pPr>
        <w:spacing w:line="227" w:lineRule="exact"/>
        <w:ind w:left="761"/>
        <w:rPr>
          <w:sz w:val="17"/>
        </w:rPr>
      </w:pPr>
      <w:r>
        <w:rPr>
          <w:rFonts w:ascii="Times New Roman"/>
          <w:color w:val="2A2B2B"/>
          <w:w w:val="105"/>
          <w:sz w:val="20"/>
        </w:rPr>
        <w:t>a</w:t>
      </w:r>
      <w:r>
        <w:rPr>
          <w:rFonts w:ascii="Times New Roman"/>
          <w:color w:val="6B6B6B"/>
          <w:w w:val="105"/>
          <w:sz w:val="20"/>
        </w:rPr>
        <w:t xml:space="preserve">. </w:t>
      </w:r>
      <w:r>
        <w:rPr>
          <w:rFonts w:ascii="Times New Roman"/>
          <w:color w:val="2A2B2B"/>
          <w:w w:val="105"/>
          <w:sz w:val="20"/>
        </w:rPr>
        <w:t>s</w:t>
      </w:r>
      <w:r>
        <w:rPr>
          <w:rFonts w:ascii="Times New Roman"/>
          <w:color w:val="595959"/>
          <w:w w:val="105"/>
          <w:sz w:val="20"/>
        </w:rPr>
        <w:t xml:space="preserve">., </w:t>
      </w:r>
      <w:r>
        <w:rPr>
          <w:color w:val="2A2B2B"/>
          <w:w w:val="105"/>
          <w:sz w:val="17"/>
        </w:rPr>
        <w:t>nebo</w:t>
      </w:r>
    </w:p>
    <w:p w:rsidR="003B04C5" w:rsidRDefault="00640D2C">
      <w:pPr>
        <w:pStyle w:val="Odstavecseseznamem"/>
        <w:numPr>
          <w:ilvl w:val="2"/>
          <w:numId w:val="7"/>
        </w:numPr>
        <w:tabs>
          <w:tab w:val="left" w:pos="770"/>
        </w:tabs>
        <w:spacing w:before="164"/>
        <w:ind w:right="1181" w:hanging="253"/>
        <w:rPr>
          <w:color w:val="2A2B2B"/>
          <w:sz w:val="17"/>
        </w:rPr>
      </w:pPr>
      <w:r>
        <w:rPr>
          <w:color w:val="2A2B2B"/>
          <w:w w:val="105"/>
          <w:sz w:val="17"/>
        </w:rPr>
        <w:t>do</w:t>
      </w:r>
      <w:r>
        <w:rPr>
          <w:color w:val="2A2B2B"/>
          <w:spacing w:val="-29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datového</w:t>
      </w:r>
      <w:r>
        <w:rPr>
          <w:color w:val="2A2B2B"/>
          <w:spacing w:val="-27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prostoru</w:t>
      </w:r>
      <w:r>
        <w:rPr>
          <w:color w:val="2A2B2B"/>
          <w:spacing w:val="-27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v</w:t>
      </w:r>
      <w:r>
        <w:rPr>
          <w:color w:val="2A2B2B"/>
          <w:spacing w:val="-26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internetové</w:t>
      </w:r>
      <w:r>
        <w:rPr>
          <w:color w:val="2A2B2B"/>
          <w:spacing w:val="-21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aplikaci</w:t>
      </w:r>
      <w:r>
        <w:rPr>
          <w:color w:val="2A2B2B"/>
          <w:spacing w:val="-27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pojistitele</w:t>
      </w:r>
      <w:r>
        <w:rPr>
          <w:color w:val="2A2B2B"/>
          <w:spacing w:val="-18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"Online</w:t>
      </w:r>
      <w:r>
        <w:rPr>
          <w:color w:val="2A2B2B"/>
          <w:spacing w:val="-23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klientská</w:t>
      </w:r>
      <w:r>
        <w:rPr>
          <w:color w:val="2A2B2B"/>
          <w:spacing w:val="-26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zóna"</w:t>
      </w:r>
      <w:r>
        <w:rPr>
          <w:color w:val="2A2B2B"/>
          <w:spacing w:val="-26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pristupné</w:t>
      </w:r>
      <w:r>
        <w:rPr>
          <w:color w:val="2A2B2B"/>
          <w:spacing w:val="-23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účastníkov</w:t>
      </w:r>
      <w:r>
        <w:rPr>
          <w:color w:val="595959"/>
          <w:w w:val="105"/>
          <w:sz w:val="17"/>
        </w:rPr>
        <w:t xml:space="preserve">i </w:t>
      </w:r>
      <w:r>
        <w:rPr>
          <w:color w:val="2A2B2B"/>
          <w:w w:val="105"/>
          <w:sz w:val="17"/>
        </w:rPr>
        <w:t>pojištění</w:t>
      </w:r>
      <w:r>
        <w:rPr>
          <w:color w:val="2A2B2B"/>
          <w:spacing w:val="-24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na</w:t>
      </w:r>
      <w:r>
        <w:rPr>
          <w:color w:val="2A2B2B"/>
          <w:spacing w:val="-20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internetové</w:t>
      </w:r>
      <w:r>
        <w:rPr>
          <w:color w:val="2A2B2B"/>
          <w:spacing w:val="-26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adrese</w:t>
      </w:r>
      <w:r>
        <w:rPr>
          <w:color w:val="2A2B2B"/>
          <w:spacing w:val="-26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pojistitele</w:t>
      </w:r>
      <w:r>
        <w:rPr>
          <w:color w:val="2A2B2B"/>
          <w:spacing w:val="-21"/>
          <w:w w:val="105"/>
          <w:sz w:val="17"/>
        </w:rPr>
        <w:t xml:space="preserve"> </w:t>
      </w:r>
      <w:hyperlink r:id="rId17">
        <w:r>
          <w:rPr>
            <w:color w:val="424242"/>
            <w:w w:val="105"/>
            <w:sz w:val="17"/>
          </w:rPr>
          <w:t>"www.csobpoj.cz"</w:t>
        </w:r>
      </w:hyperlink>
      <w:r>
        <w:rPr>
          <w:color w:val="424242"/>
          <w:spacing w:val="-33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z</w:t>
      </w:r>
      <w:r>
        <w:rPr>
          <w:color w:val="2A2B2B"/>
          <w:spacing w:val="-22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titulu</w:t>
      </w:r>
      <w:r>
        <w:rPr>
          <w:color w:val="2A2B2B"/>
          <w:spacing w:val="-31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uzavfení</w:t>
      </w:r>
      <w:r>
        <w:rPr>
          <w:color w:val="2A2B2B"/>
          <w:spacing w:val="-25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pojistné</w:t>
      </w:r>
      <w:r>
        <w:rPr>
          <w:color w:val="2A2B2B"/>
          <w:spacing w:val="-26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smlouvy</w:t>
      </w:r>
      <w:r>
        <w:rPr>
          <w:color w:val="6B6B6B"/>
          <w:w w:val="105"/>
          <w:sz w:val="17"/>
        </w:rPr>
        <w:t>.</w:t>
      </w:r>
    </w:p>
    <w:p w:rsidR="003B04C5" w:rsidRDefault="003B04C5">
      <w:pPr>
        <w:pStyle w:val="Zkladntext"/>
        <w:spacing w:before="4"/>
      </w:pPr>
    </w:p>
    <w:p w:rsidR="003B04C5" w:rsidRDefault="00640D2C">
      <w:pPr>
        <w:pStyle w:val="Nadpis6"/>
        <w:numPr>
          <w:ilvl w:val="0"/>
          <w:numId w:val="7"/>
        </w:numPr>
        <w:tabs>
          <w:tab w:val="left" w:pos="424"/>
        </w:tabs>
        <w:spacing w:before="1" w:line="195" w:lineRule="exact"/>
        <w:ind w:left="423" w:hanging="286"/>
        <w:jc w:val="left"/>
        <w:rPr>
          <w:color w:val="2A2B2B"/>
        </w:rPr>
      </w:pPr>
      <w:r>
        <w:rPr>
          <w:color w:val="2A2B2B"/>
        </w:rPr>
        <w:t xml:space="preserve">Speciální ujednáni o fonně právních jednání týkajících </w:t>
      </w:r>
      <w:proofErr w:type="gramStart"/>
      <w:r>
        <w:rPr>
          <w:color w:val="2A2B2B"/>
        </w:rPr>
        <w:t xml:space="preserve">se </w:t>
      </w:r>
      <w:r>
        <w:rPr>
          <w:color w:val="2A2B2B"/>
          <w:spacing w:val="41"/>
        </w:rPr>
        <w:t xml:space="preserve"> </w:t>
      </w:r>
      <w:r>
        <w:rPr>
          <w:color w:val="2A2B2B"/>
        </w:rPr>
        <w:t>pojištěni</w:t>
      </w:r>
      <w:proofErr w:type="gramEnd"/>
      <w:r>
        <w:rPr>
          <w:color w:val="2A2B2B"/>
        </w:rPr>
        <w:t>:</w:t>
      </w:r>
    </w:p>
    <w:p w:rsidR="003B04C5" w:rsidRDefault="00640D2C">
      <w:pPr>
        <w:pStyle w:val="Odstavecseseznamem"/>
        <w:numPr>
          <w:ilvl w:val="1"/>
          <w:numId w:val="7"/>
        </w:numPr>
        <w:tabs>
          <w:tab w:val="left" w:pos="523"/>
        </w:tabs>
        <w:spacing w:line="249" w:lineRule="auto"/>
        <w:ind w:left="519" w:right="610" w:hanging="383"/>
        <w:jc w:val="both"/>
        <w:rPr>
          <w:color w:val="424242"/>
          <w:sz w:val="17"/>
        </w:rPr>
      </w:pPr>
      <w:r>
        <w:rPr>
          <w:color w:val="2A2B2B"/>
          <w:sz w:val="17"/>
        </w:rPr>
        <w:t xml:space="preserve">V souladu s ustanovením § 1 odst. 2 občanského zákoníku pojistitel a pojistník </w:t>
      </w:r>
      <w:r>
        <w:rPr>
          <w:color w:val="424242"/>
          <w:sz w:val="17"/>
        </w:rPr>
        <w:t xml:space="preserve">výslovně </w:t>
      </w:r>
      <w:r>
        <w:rPr>
          <w:color w:val="2A2B2B"/>
          <w:sz w:val="17"/>
        </w:rPr>
        <w:t xml:space="preserve">sjednávají, že odchylně od ustanovení § 2773 občanského zákoníku mohou být zcela </w:t>
      </w:r>
      <w:r>
        <w:rPr>
          <w:color w:val="424242"/>
          <w:sz w:val="17"/>
        </w:rPr>
        <w:t xml:space="preserve">všechna </w:t>
      </w:r>
      <w:r>
        <w:rPr>
          <w:color w:val="2A2B2B"/>
          <w:sz w:val="17"/>
        </w:rPr>
        <w:t xml:space="preserve">právní jednání týkající se pojištění, bez ohledu na závažnost jejich obsahu a bez ohledu na právní důsledky s právním </w:t>
      </w:r>
      <w:r>
        <w:rPr>
          <w:color w:val="424242"/>
          <w:sz w:val="17"/>
        </w:rPr>
        <w:t xml:space="preserve">jednáním </w:t>
      </w:r>
      <w:r>
        <w:rPr>
          <w:color w:val="2A2B2B"/>
          <w:sz w:val="17"/>
        </w:rPr>
        <w:t>související, učiněná účastníky pojištění vedle písemné formy také v některé z následujících forem</w:t>
      </w:r>
      <w:r>
        <w:rPr>
          <w:color w:val="6B6B6B"/>
          <w:sz w:val="17"/>
        </w:rPr>
        <w:t xml:space="preserve">, </w:t>
      </w:r>
      <w:r>
        <w:rPr>
          <w:color w:val="2A2B2B"/>
          <w:sz w:val="17"/>
        </w:rPr>
        <w:t>respektive některým z následuj</w:t>
      </w:r>
      <w:r>
        <w:rPr>
          <w:color w:val="2A2B2B"/>
          <w:sz w:val="17"/>
        </w:rPr>
        <w:t>ících</w:t>
      </w:r>
      <w:r>
        <w:rPr>
          <w:color w:val="2A2B2B"/>
          <w:spacing w:val="40"/>
          <w:sz w:val="17"/>
        </w:rPr>
        <w:t xml:space="preserve"> </w:t>
      </w:r>
      <w:r>
        <w:rPr>
          <w:color w:val="2A2B2B"/>
          <w:sz w:val="17"/>
        </w:rPr>
        <w:t>způsobů</w:t>
      </w:r>
      <w:r>
        <w:rPr>
          <w:color w:val="595959"/>
          <w:sz w:val="17"/>
        </w:rPr>
        <w:t>:</w:t>
      </w:r>
    </w:p>
    <w:p w:rsidR="003B04C5" w:rsidRDefault="003B04C5">
      <w:pPr>
        <w:pStyle w:val="Zkladntext"/>
        <w:spacing w:before="3"/>
        <w:rPr>
          <w:sz w:val="14"/>
        </w:rPr>
      </w:pPr>
    </w:p>
    <w:p w:rsidR="003B04C5" w:rsidRDefault="00640D2C">
      <w:pPr>
        <w:pStyle w:val="Odstavecseseznamem"/>
        <w:numPr>
          <w:ilvl w:val="2"/>
          <w:numId w:val="7"/>
        </w:numPr>
        <w:tabs>
          <w:tab w:val="left" w:pos="769"/>
        </w:tabs>
        <w:spacing w:line="256" w:lineRule="auto"/>
        <w:ind w:left="771" w:right="612" w:hanging="247"/>
        <w:rPr>
          <w:color w:val="424242"/>
          <w:sz w:val="17"/>
        </w:rPr>
      </w:pPr>
      <w:r>
        <w:rPr>
          <w:color w:val="2A2B2B"/>
          <w:sz w:val="17"/>
        </w:rPr>
        <w:t>elektronickou poštou formou prostých e-mailových zpráv (tzn. e-mailových zpráv nevyžadujících opatfení zaručeným elektronickým</w:t>
      </w:r>
      <w:r>
        <w:rPr>
          <w:color w:val="2A2B2B"/>
          <w:spacing w:val="44"/>
          <w:sz w:val="17"/>
        </w:rPr>
        <w:t xml:space="preserve"> </w:t>
      </w:r>
      <w:r>
        <w:rPr>
          <w:color w:val="2A2B2B"/>
          <w:sz w:val="17"/>
        </w:rPr>
        <w:t>podpisem)</w:t>
      </w:r>
      <w:r>
        <w:rPr>
          <w:color w:val="595959"/>
          <w:sz w:val="17"/>
        </w:rPr>
        <w:t>,</w:t>
      </w:r>
    </w:p>
    <w:p w:rsidR="003B04C5" w:rsidRDefault="003B04C5">
      <w:pPr>
        <w:pStyle w:val="Zkladntext"/>
        <w:spacing w:before="4"/>
        <w:rPr>
          <w:sz w:val="14"/>
        </w:rPr>
      </w:pPr>
    </w:p>
    <w:p w:rsidR="003B04C5" w:rsidRDefault="00640D2C">
      <w:pPr>
        <w:pStyle w:val="Odstavecseseznamem"/>
        <w:numPr>
          <w:ilvl w:val="2"/>
          <w:numId w:val="7"/>
        </w:numPr>
        <w:tabs>
          <w:tab w:val="left" w:pos="779"/>
        </w:tabs>
        <w:ind w:left="778" w:hanging="245"/>
        <w:rPr>
          <w:color w:val="2A2B2B"/>
          <w:sz w:val="17"/>
        </w:rPr>
      </w:pPr>
      <w:r>
        <w:rPr>
          <w:color w:val="2A2B2B"/>
          <w:w w:val="105"/>
          <w:sz w:val="17"/>
        </w:rPr>
        <w:t>ústně</w:t>
      </w:r>
      <w:r>
        <w:rPr>
          <w:color w:val="2A2B2B"/>
          <w:spacing w:val="-26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prostfednictvím</w:t>
      </w:r>
      <w:r>
        <w:rPr>
          <w:color w:val="2A2B2B"/>
          <w:spacing w:val="-28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telefonu;</w:t>
      </w:r>
      <w:r>
        <w:rPr>
          <w:color w:val="2A2B2B"/>
          <w:spacing w:val="-16"/>
          <w:w w:val="105"/>
          <w:sz w:val="17"/>
        </w:rPr>
        <w:t xml:space="preserve"> </w:t>
      </w:r>
      <w:r>
        <w:rPr>
          <w:color w:val="424242"/>
          <w:w w:val="105"/>
          <w:sz w:val="17"/>
        </w:rPr>
        <w:t>v</w:t>
      </w:r>
      <w:r>
        <w:rPr>
          <w:color w:val="424242"/>
          <w:spacing w:val="-18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takovém</w:t>
      </w:r>
      <w:r>
        <w:rPr>
          <w:color w:val="2A2B2B"/>
          <w:spacing w:val="-25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pfípadě</w:t>
      </w:r>
      <w:r>
        <w:rPr>
          <w:color w:val="2A2B2B"/>
          <w:spacing w:val="-24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však</w:t>
      </w:r>
      <w:r>
        <w:rPr>
          <w:color w:val="2A2B2B"/>
          <w:spacing w:val="-25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výhradně</w:t>
      </w:r>
      <w:r>
        <w:rPr>
          <w:color w:val="2A2B2B"/>
          <w:spacing w:val="-21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prostfednictvím</w:t>
      </w:r>
    </w:p>
    <w:p w:rsidR="003B04C5" w:rsidRDefault="003B04C5">
      <w:pPr>
        <w:pStyle w:val="Zkladntext"/>
        <w:spacing w:before="9"/>
        <w:rPr>
          <w:sz w:val="16"/>
        </w:rPr>
      </w:pPr>
    </w:p>
    <w:p w:rsidR="003B04C5" w:rsidRDefault="00640D2C">
      <w:pPr>
        <w:pStyle w:val="Odstavecseseznamem"/>
        <w:numPr>
          <w:ilvl w:val="0"/>
          <w:numId w:val="6"/>
        </w:numPr>
        <w:tabs>
          <w:tab w:val="left" w:pos="1039"/>
        </w:tabs>
        <w:ind w:hanging="257"/>
        <w:rPr>
          <w:sz w:val="17"/>
        </w:rPr>
      </w:pPr>
      <w:r>
        <w:rPr>
          <w:color w:val="2A2B2B"/>
          <w:w w:val="105"/>
          <w:sz w:val="17"/>
        </w:rPr>
        <w:t>telefonního</w:t>
      </w:r>
      <w:r>
        <w:rPr>
          <w:color w:val="2A2B2B"/>
          <w:spacing w:val="-9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čísla</w:t>
      </w:r>
      <w:r>
        <w:rPr>
          <w:color w:val="2A2B2B"/>
          <w:spacing w:val="-20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pojistitele</w:t>
      </w:r>
      <w:r>
        <w:rPr>
          <w:color w:val="2A2B2B"/>
          <w:spacing w:val="-18"/>
          <w:w w:val="105"/>
          <w:sz w:val="17"/>
        </w:rPr>
        <w:t xml:space="preserve"> </w:t>
      </w:r>
      <w:r w:rsidR="00C3095D">
        <w:rPr>
          <w:color w:val="2A2B2B"/>
          <w:spacing w:val="-18"/>
          <w:w w:val="105"/>
          <w:sz w:val="17"/>
        </w:rPr>
        <w:t>xxx</w:t>
      </w:r>
      <w:r>
        <w:rPr>
          <w:color w:val="2A2B2B"/>
          <w:spacing w:val="-22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nebo</w:t>
      </w:r>
    </w:p>
    <w:p w:rsidR="003B04C5" w:rsidRDefault="00640D2C">
      <w:pPr>
        <w:pStyle w:val="Odstavecseseznamem"/>
        <w:numPr>
          <w:ilvl w:val="0"/>
          <w:numId w:val="6"/>
        </w:numPr>
        <w:tabs>
          <w:tab w:val="left" w:pos="1043"/>
        </w:tabs>
        <w:spacing w:before="63" w:line="244" w:lineRule="auto"/>
        <w:ind w:right="591" w:hanging="250"/>
        <w:jc w:val="both"/>
        <w:rPr>
          <w:sz w:val="17"/>
        </w:rPr>
      </w:pPr>
      <w:r>
        <w:rPr>
          <w:color w:val="424242"/>
          <w:w w:val="105"/>
          <w:sz w:val="17"/>
        </w:rPr>
        <w:t>jiných</w:t>
      </w:r>
      <w:r>
        <w:rPr>
          <w:color w:val="424242"/>
          <w:spacing w:val="-38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telefonních</w:t>
      </w:r>
      <w:r>
        <w:rPr>
          <w:color w:val="2A2B2B"/>
          <w:spacing w:val="-34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číselpojistitele</w:t>
      </w:r>
      <w:r>
        <w:rPr>
          <w:color w:val="2A2B2B"/>
          <w:spacing w:val="-34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(nikoliv</w:t>
      </w:r>
      <w:r>
        <w:rPr>
          <w:color w:val="2A2B2B"/>
          <w:spacing w:val="-38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napf.</w:t>
      </w:r>
      <w:r>
        <w:rPr>
          <w:color w:val="2A2B2B"/>
          <w:spacing w:val="-37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telefonních</w:t>
      </w:r>
      <w:r>
        <w:rPr>
          <w:color w:val="2A2B2B"/>
          <w:spacing w:val="-37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čísel</w:t>
      </w:r>
      <w:r>
        <w:rPr>
          <w:color w:val="2A2B2B"/>
          <w:spacing w:val="-40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pojišťovacího</w:t>
      </w:r>
      <w:r>
        <w:rPr>
          <w:color w:val="2A2B2B"/>
          <w:spacing w:val="-36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zprostředkovatele</w:t>
      </w:r>
      <w:r>
        <w:rPr>
          <w:color w:val="2A2B2B"/>
          <w:spacing w:val="-40"/>
          <w:w w:val="105"/>
          <w:sz w:val="17"/>
        </w:rPr>
        <w:t xml:space="preserve"> </w:t>
      </w:r>
      <w:r>
        <w:rPr>
          <w:color w:val="424242"/>
          <w:w w:val="105"/>
          <w:sz w:val="17"/>
        </w:rPr>
        <w:t>činného pro</w:t>
      </w:r>
      <w:r>
        <w:rPr>
          <w:color w:val="424242"/>
          <w:spacing w:val="-32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pojistitele)</w:t>
      </w:r>
      <w:r>
        <w:rPr>
          <w:color w:val="2A2B2B"/>
          <w:spacing w:val="-20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zvefejněných</w:t>
      </w:r>
      <w:r>
        <w:rPr>
          <w:color w:val="2A2B2B"/>
          <w:spacing w:val="-17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a</w:t>
      </w:r>
      <w:r>
        <w:rPr>
          <w:color w:val="2A2B2B"/>
          <w:spacing w:val="-28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určených</w:t>
      </w:r>
      <w:r>
        <w:rPr>
          <w:color w:val="2A2B2B"/>
          <w:spacing w:val="-31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pojistitelem</w:t>
      </w:r>
      <w:r>
        <w:rPr>
          <w:color w:val="2A2B2B"/>
          <w:spacing w:val="-25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k</w:t>
      </w:r>
      <w:r>
        <w:rPr>
          <w:color w:val="2A2B2B"/>
          <w:spacing w:val="-10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telefonní</w:t>
      </w:r>
      <w:r>
        <w:rPr>
          <w:color w:val="2A2B2B"/>
          <w:spacing w:val="-23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komunikaci</w:t>
      </w:r>
      <w:r>
        <w:rPr>
          <w:color w:val="2A2B2B"/>
          <w:spacing w:val="-26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s</w:t>
      </w:r>
      <w:r>
        <w:rPr>
          <w:color w:val="2A2B2B"/>
          <w:spacing w:val="-18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účastníky</w:t>
      </w:r>
      <w:r>
        <w:rPr>
          <w:color w:val="2A2B2B"/>
          <w:spacing w:val="-23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pojištění</w:t>
      </w:r>
      <w:r>
        <w:rPr>
          <w:color w:val="2A2B2B"/>
          <w:spacing w:val="-21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ve</w:t>
      </w:r>
      <w:r>
        <w:rPr>
          <w:color w:val="2A2B2B"/>
          <w:spacing w:val="-28"/>
          <w:w w:val="105"/>
          <w:sz w:val="17"/>
        </w:rPr>
        <w:t xml:space="preserve"> </w:t>
      </w:r>
      <w:r>
        <w:rPr>
          <w:color w:val="424242"/>
          <w:w w:val="105"/>
          <w:sz w:val="17"/>
        </w:rPr>
        <w:t xml:space="preserve">věci </w:t>
      </w:r>
      <w:r>
        <w:rPr>
          <w:color w:val="2A2B2B"/>
          <w:w w:val="105"/>
          <w:sz w:val="17"/>
        </w:rPr>
        <w:t>vzniku,</w:t>
      </w:r>
      <w:r>
        <w:rPr>
          <w:color w:val="2A2B2B"/>
          <w:spacing w:val="-21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změny</w:t>
      </w:r>
      <w:r>
        <w:rPr>
          <w:color w:val="2A2B2B"/>
          <w:spacing w:val="-19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či</w:t>
      </w:r>
      <w:r>
        <w:rPr>
          <w:color w:val="2A2B2B"/>
          <w:spacing w:val="-25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zániku</w:t>
      </w:r>
      <w:r>
        <w:rPr>
          <w:color w:val="2A2B2B"/>
          <w:spacing w:val="-31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pojištěni</w:t>
      </w:r>
      <w:r>
        <w:rPr>
          <w:color w:val="2A2B2B"/>
          <w:spacing w:val="-22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nebo</w:t>
      </w:r>
      <w:r>
        <w:rPr>
          <w:color w:val="2A2B2B"/>
          <w:spacing w:val="-28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ve</w:t>
      </w:r>
      <w:r>
        <w:rPr>
          <w:color w:val="2A2B2B"/>
          <w:spacing w:val="-30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věci</w:t>
      </w:r>
      <w:r>
        <w:rPr>
          <w:color w:val="2A2B2B"/>
          <w:spacing w:val="-23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šetření</w:t>
      </w:r>
      <w:r>
        <w:rPr>
          <w:color w:val="2A2B2B"/>
          <w:spacing w:val="-15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škodných</w:t>
      </w:r>
      <w:r>
        <w:rPr>
          <w:color w:val="2A2B2B"/>
          <w:spacing w:val="-18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událostí,</w:t>
      </w:r>
      <w:r>
        <w:rPr>
          <w:color w:val="2A2B2B"/>
          <w:spacing w:val="-22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za</w:t>
      </w:r>
      <w:r>
        <w:rPr>
          <w:color w:val="2A2B2B"/>
          <w:spacing w:val="-26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podm</w:t>
      </w:r>
      <w:r>
        <w:rPr>
          <w:color w:val="424242"/>
          <w:w w:val="105"/>
          <w:sz w:val="17"/>
        </w:rPr>
        <w:t>Inky</w:t>
      </w:r>
      <w:r>
        <w:rPr>
          <w:color w:val="6B6B6B"/>
          <w:w w:val="105"/>
          <w:sz w:val="17"/>
        </w:rPr>
        <w:t>,</w:t>
      </w:r>
      <w:r>
        <w:rPr>
          <w:color w:val="6B6B6B"/>
          <w:spacing w:val="-23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že</w:t>
      </w:r>
      <w:r>
        <w:rPr>
          <w:color w:val="2A2B2B"/>
          <w:spacing w:val="-33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o</w:t>
      </w:r>
      <w:r>
        <w:rPr>
          <w:color w:val="2A2B2B"/>
          <w:spacing w:val="-20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telefonních hovorech realizovaných prostfednictvím těchto telefonních čísel je pojistitelem pořizován zvukový záznam</w:t>
      </w:r>
      <w:r>
        <w:rPr>
          <w:color w:val="595959"/>
          <w:w w:val="105"/>
          <w:sz w:val="17"/>
        </w:rPr>
        <w:t>,</w:t>
      </w:r>
      <w:r>
        <w:rPr>
          <w:color w:val="595959"/>
          <w:spacing w:val="-20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o</w:t>
      </w:r>
      <w:r>
        <w:rPr>
          <w:color w:val="2A2B2B"/>
          <w:spacing w:val="-21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jehož</w:t>
      </w:r>
      <w:r>
        <w:rPr>
          <w:color w:val="2A2B2B"/>
          <w:spacing w:val="-26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pořízení</w:t>
      </w:r>
      <w:r>
        <w:rPr>
          <w:color w:val="2A2B2B"/>
          <w:spacing w:val="-18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je</w:t>
      </w:r>
      <w:r>
        <w:rPr>
          <w:color w:val="2A2B2B"/>
          <w:spacing w:val="-28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každá</w:t>
      </w:r>
      <w:r>
        <w:rPr>
          <w:color w:val="2A2B2B"/>
          <w:spacing w:val="-20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osoba</w:t>
      </w:r>
      <w:r>
        <w:rPr>
          <w:color w:val="2A2B2B"/>
          <w:spacing w:val="-24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volající</w:t>
      </w:r>
      <w:r>
        <w:rPr>
          <w:color w:val="2A2B2B"/>
          <w:spacing w:val="-27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na</w:t>
      </w:r>
      <w:r>
        <w:rPr>
          <w:color w:val="2A2B2B"/>
          <w:spacing w:val="-23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tato</w:t>
      </w:r>
      <w:r>
        <w:rPr>
          <w:color w:val="2A2B2B"/>
          <w:spacing w:val="-26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telefonní</w:t>
      </w:r>
      <w:r>
        <w:rPr>
          <w:color w:val="2A2B2B"/>
          <w:spacing w:val="-18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čísla</w:t>
      </w:r>
      <w:r>
        <w:rPr>
          <w:color w:val="2A2B2B"/>
          <w:spacing w:val="-25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hlasovým</w:t>
      </w:r>
      <w:r>
        <w:rPr>
          <w:color w:val="2A2B2B"/>
          <w:spacing w:val="-18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automatem</w:t>
      </w:r>
      <w:r>
        <w:rPr>
          <w:color w:val="2A2B2B"/>
          <w:spacing w:val="-18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 xml:space="preserve">pojistitele </w:t>
      </w:r>
      <w:r>
        <w:rPr>
          <w:color w:val="2A2B2B"/>
          <w:sz w:val="17"/>
        </w:rPr>
        <w:t xml:space="preserve">informována před zahájením zaznamenávaného telefonního </w:t>
      </w:r>
      <w:r>
        <w:rPr>
          <w:color w:val="2A2B2B"/>
          <w:spacing w:val="15"/>
          <w:sz w:val="17"/>
        </w:rPr>
        <w:t xml:space="preserve"> </w:t>
      </w:r>
      <w:r>
        <w:rPr>
          <w:color w:val="2A2B2B"/>
          <w:sz w:val="17"/>
        </w:rPr>
        <w:t>hovoru,</w:t>
      </w:r>
    </w:p>
    <w:p w:rsidR="003B04C5" w:rsidRDefault="00640D2C">
      <w:pPr>
        <w:pStyle w:val="Odstavecseseznamem"/>
        <w:numPr>
          <w:ilvl w:val="2"/>
          <w:numId w:val="7"/>
        </w:numPr>
        <w:tabs>
          <w:tab w:val="left" w:pos="798"/>
        </w:tabs>
        <w:spacing w:before="66" w:line="247" w:lineRule="auto"/>
        <w:ind w:left="792" w:right="598"/>
        <w:jc w:val="both"/>
        <w:rPr>
          <w:color w:val="424242"/>
          <w:sz w:val="17"/>
        </w:rPr>
      </w:pPr>
      <w:r>
        <w:rPr>
          <w:color w:val="2A2B2B"/>
          <w:w w:val="105"/>
          <w:sz w:val="17"/>
        </w:rPr>
        <w:t xml:space="preserve">elektronickými prostfedky prostřednictvím internetové aplikace </w:t>
      </w:r>
      <w:r>
        <w:rPr>
          <w:color w:val="595959"/>
          <w:w w:val="105"/>
          <w:sz w:val="17"/>
        </w:rPr>
        <w:t>"</w:t>
      </w:r>
      <w:r>
        <w:rPr>
          <w:color w:val="2A2B2B"/>
          <w:w w:val="105"/>
          <w:sz w:val="17"/>
        </w:rPr>
        <w:t xml:space="preserve">Online klientská zóna" </w:t>
      </w:r>
      <w:r>
        <w:rPr>
          <w:color w:val="424242"/>
          <w:w w:val="105"/>
          <w:sz w:val="17"/>
        </w:rPr>
        <w:t xml:space="preserve">(zřízené </w:t>
      </w:r>
      <w:r>
        <w:rPr>
          <w:color w:val="2A2B2B"/>
          <w:w w:val="105"/>
          <w:sz w:val="17"/>
        </w:rPr>
        <w:t>a provozované pojistitelem a dostupné účastníkovi</w:t>
      </w:r>
      <w:r>
        <w:rPr>
          <w:color w:val="2A2B2B"/>
          <w:w w:val="105"/>
          <w:sz w:val="17"/>
        </w:rPr>
        <w:t xml:space="preserve"> pojištění na </w:t>
      </w:r>
      <w:r>
        <w:rPr>
          <w:color w:val="595959"/>
          <w:w w:val="105"/>
          <w:sz w:val="17"/>
        </w:rPr>
        <w:t>i</w:t>
      </w:r>
      <w:r>
        <w:rPr>
          <w:color w:val="2A2B2B"/>
          <w:w w:val="105"/>
          <w:sz w:val="17"/>
        </w:rPr>
        <w:t>nternetové adrese pojistitele www.csobpoj.cz)</w:t>
      </w:r>
      <w:r>
        <w:rPr>
          <w:color w:val="2A2B2B"/>
          <w:spacing w:val="-28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zabezpečeného</w:t>
      </w:r>
      <w:r>
        <w:rPr>
          <w:color w:val="2A2B2B"/>
          <w:spacing w:val="-24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internetového</w:t>
      </w:r>
      <w:r>
        <w:rPr>
          <w:color w:val="2A2B2B"/>
          <w:spacing w:val="-23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pfístupu,</w:t>
      </w:r>
      <w:r>
        <w:rPr>
          <w:color w:val="2A2B2B"/>
          <w:spacing w:val="-25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k</w:t>
      </w:r>
      <w:r>
        <w:rPr>
          <w:color w:val="2A2B2B"/>
          <w:spacing w:val="-26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němuž</w:t>
      </w:r>
      <w:r>
        <w:rPr>
          <w:color w:val="2A2B2B"/>
          <w:spacing w:val="-28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účastník</w:t>
      </w:r>
      <w:r>
        <w:rPr>
          <w:color w:val="2A2B2B"/>
          <w:spacing w:val="-29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pojištění</w:t>
      </w:r>
      <w:r>
        <w:rPr>
          <w:color w:val="2A2B2B"/>
          <w:spacing w:val="-24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obdržel</w:t>
      </w:r>
      <w:r>
        <w:rPr>
          <w:color w:val="2A2B2B"/>
          <w:spacing w:val="-28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od</w:t>
      </w:r>
      <w:r>
        <w:rPr>
          <w:color w:val="2A2B2B"/>
          <w:spacing w:val="-28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pojistitele aktivační</w:t>
      </w:r>
      <w:r>
        <w:rPr>
          <w:color w:val="2A2B2B"/>
          <w:spacing w:val="-25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klíč</w:t>
      </w:r>
      <w:r>
        <w:rPr>
          <w:color w:val="2A2B2B"/>
          <w:spacing w:val="-21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(dále</w:t>
      </w:r>
      <w:r>
        <w:rPr>
          <w:color w:val="2A2B2B"/>
          <w:spacing w:val="-28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také</w:t>
      </w:r>
      <w:r>
        <w:rPr>
          <w:color w:val="2A2B2B"/>
          <w:spacing w:val="-25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jen</w:t>
      </w:r>
      <w:r>
        <w:rPr>
          <w:color w:val="2A2B2B"/>
          <w:spacing w:val="-25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"internetová</w:t>
      </w:r>
      <w:r>
        <w:rPr>
          <w:color w:val="2A2B2B"/>
          <w:spacing w:val="-12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aplikace")</w:t>
      </w:r>
      <w:r>
        <w:rPr>
          <w:color w:val="595959"/>
          <w:w w:val="105"/>
          <w:sz w:val="17"/>
        </w:rPr>
        <w:t>.</w:t>
      </w:r>
    </w:p>
    <w:p w:rsidR="003B04C5" w:rsidRDefault="003B04C5">
      <w:pPr>
        <w:pStyle w:val="Zkladntext"/>
        <w:rPr>
          <w:sz w:val="15"/>
        </w:rPr>
      </w:pPr>
    </w:p>
    <w:p w:rsidR="003B04C5" w:rsidRDefault="00640D2C">
      <w:pPr>
        <w:pStyle w:val="Zkladntext"/>
        <w:spacing w:line="247" w:lineRule="auto"/>
        <w:ind w:left="557" w:right="148" w:hanging="12"/>
      </w:pPr>
      <w:r>
        <w:rPr>
          <w:color w:val="2A2B2B"/>
        </w:rPr>
        <w:t xml:space="preserve">Další ujednání a informace k formě právních jednání a oznámení týkajících se pojištění jsou uvedena </w:t>
      </w:r>
      <w:r>
        <w:rPr>
          <w:color w:val="424242"/>
        </w:rPr>
        <w:t xml:space="preserve">ve </w:t>
      </w:r>
      <w:r>
        <w:rPr>
          <w:color w:val="2A2B2B"/>
        </w:rPr>
        <w:t>všeobecných pojistných podmínkách</w:t>
      </w:r>
      <w:r>
        <w:rPr>
          <w:color w:val="595959"/>
        </w:rPr>
        <w:t xml:space="preserve">, </w:t>
      </w:r>
      <w:r>
        <w:rPr>
          <w:color w:val="2A2B2B"/>
        </w:rPr>
        <w:t xml:space="preserve">které jsou součásti této </w:t>
      </w:r>
      <w:proofErr w:type="gramStart"/>
      <w:r>
        <w:rPr>
          <w:color w:val="2A2B2B"/>
        </w:rPr>
        <w:t>pojistné  smlouvy</w:t>
      </w:r>
      <w:proofErr w:type="gramEnd"/>
      <w:r>
        <w:rPr>
          <w:color w:val="2A2B2B"/>
        </w:rPr>
        <w:t>.</w:t>
      </w:r>
    </w:p>
    <w:p w:rsidR="003B04C5" w:rsidRDefault="003B04C5">
      <w:pPr>
        <w:pStyle w:val="Zkladntext"/>
        <w:spacing w:before="3"/>
        <w:rPr>
          <w:sz w:val="16"/>
        </w:rPr>
      </w:pPr>
    </w:p>
    <w:p w:rsidR="003B04C5" w:rsidRDefault="00640D2C">
      <w:pPr>
        <w:pStyle w:val="Nadpis6"/>
        <w:numPr>
          <w:ilvl w:val="0"/>
          <w:numId w:val="7"/>
        </w:numPr>
        <w:tabs>
          <w:tab w:val="left" w:pos="461"/>
        </w:tabs>
        <w:spacing w:line="191" w:lineRule="exact"/>
        <w:ind w:left="460" w:hanging="297"/>
        <w:jc w:val="left"/>
        <w:rPr>
          <w:color w:val="2A2B2B"/>
        </w:rPr>
      </w:pPr>
      <w:r>
        <w:rPr>
          <w:color w:val="2A2B2B"/>
        </w:rPr>
        <w:t>Registr</w:t>
      </w:r>
      <w:r>
        <w:rPr>
          <w:color w:val="2A2B2B"/>
          <w:spacing w:val="22"/>
        </w:rPr>
        <w:t xml:space="preserve"> </w:t>
      </w:r>
      <w:r>
        <w:rPr>
          <w:color w:val="2A2B2B"/>
        </w:rPr>
        <w:t>smluv</w:t>
      </w:r>
    </w:p>
    <w:p w:rsidR="003B04C5" w:rsidRDefault="00640D2C">
      <w:pPr>
        <w:pStyle w:val="Odstavecseseznamem"/>
        <w:numPr>
          <w:ilvl w:val="1"/>
          <w:numId w:val="7"/>
        </w:numPr>
        <w:tabs>
          <w:tab w:val="left" w:pos="552"/>
        </w:tabs>
        <w:spacing w:line="244" w:lineRule="auto"/>
        <w:ind w:left="551" w:right="565" w:hanging="381"/>
        <w:jc w:val="both"/>
        <w:rPr>
          <w:color w:val="424242"/>
          <w:sz w:val="17"/>
        </w:rPr>
      </w:pPr>
      <w:r>
        <w:rPr>
          <w:color w:val="2A2B2B"/>
          <w:sz w:val="17"/>
        </w:rPr>
        <w:t xml:space="preserve">Smluvní strany této pojistné smlouvy </w:t>
      </w:r>
      <w:r>
        <w:rPr>
          <w:color w:val="2A2B2B"/>
          <w:spacing w:val="-4"/>
          <w:sz w:val="17"/>
        </w:rPr>
        <w:t>sjednávají</w:t>
      </w:r>
      <w:r>
        <w:rPr>
          <w:color w:val="6B6B6B"/>
          <w:spacing w:val="-4"/>
          <w:sz w:val="17"/>
        </w:rPr>
        <w:t xml:space="preserve">, </w:t>
      </w:r>
      <w:r>
        <w:rPr>
          <w:color w:val="2A2B2B"/>
          <w:sz w:val="17"/>
        </w:rPr>
        <w:t xml:space="preserve">že povinnost řádně a včas zaslat tuto pojistnou smlouvu a její dodatky </w:t>
      </w:r>
      <w:r>
        <w:rPr>
          <w:color w:val="424242"/>
          <w:sz w:val="17"/>
        </w:rPr>
        <w:t xml:space="preserve">(elektronický </w:t>
      </w:r>
      <w:r>
        <w:rPr>
          <w:color w:val="2A2B2B"/>
          <w:sz w:val="17"/>
        </w:rPr>
        <w:t xml:space="preserve">obraz textového obsahu této smlouvy v otevfeném a strojově </w:t>
      </w:r>
      <w:r>
        <w:rPr>
          <w:color w:val="424242"/>
          <w:sz w:val="17"/>
        </w:rPr>
        <w:t xml:space="preserve">čitelném </w:t>
      </w:r>
      <w:r>
        <w:rPr>
          <w:color w:val="2A2B2B"/>
          <w:sz w:val="17"/>
        </w:rPr>
        <w:t>formátu a rovněž stanovená metadata této smlouvy) správci registru smluv k uveřejnění prostřednictvím r</w:t>
      </w:r>
      <w:r>
        <w:rPr>
          <w:color w:val="2A2B2B"/>
          <w:sz w:val="17"/>
        </w:rPr>
        <w:t xml:space="preserve">egistru smluv </w:t>
      </w:r>
      <w:r>
        <w:rPr>
          <w:color w:val="424242"/>
          <w:sz w:val="17"/>
        </w:rPr>
        <w:t xml:space="preserve">(dále </w:t>
      </w:r>
      <w:r>
        <w:rPr>
          <w:color w:val="2A2B2B"/>
          <w:sz w:val="17"/>
        </w:rPr>
        <w:t xml:space="preserve">jen </w:t>
      </w:r>
      <w:r>
        <w:rPr>
          <w:color w:val="424242"/>
          <w:sz w:val="17"/>
        </w:rPr>
        <w:t xml:space="preserve">"registr'') </w:t>
      </w:r>
      <w:r>
        <w:rPr>
          <w:color w:val="2A2B2B"/>
          <w:sz w:val="17"/>
        </w:rPr>
        <w:t xml:space="preserve">podle§ 5 zákona č. 340/2015 </w:t>
      </w:r>
      <w:r>
        <w:rPr>
          <w:color w:val="2A2B2B"/>
          <w:spacing w:val="-6"/>
          <w:sz w:val="17"/>
        </w:rPr>
        <w:t>Sb</w:t>
      </w:r>
      <w:r>
        <w:rPr>
          <w:color w:val="595959"/>
          <w:spacing w:val="-6"/>
          <w:sz w:val="17"/>
        </w:rPr>
        <w:t xml:space="preserve">., </w:t>
      </w:r>
      <w:r>
        <w:rPr>
          <w:color w:val="2A2B2B"/>
          <w:sz w:val="17"/>
        </w:rPr>
        <w:t>o zvláštních podmínkách úč</w:t>
      </w:r>
      <w:r>
        <w:rPr>
          <w:color w:val="595959"/>
          <w:sz w:val="17"/>
        </w:rPr>
        <w:t>i</w:t>
      </w:r>
      <w:r>
        <w:rPr>
          <w:color w:val="2A2B2B"/>
          <w:sz w:val="17"/>
        </w:rPr>
        <w:t>nnosti některých smluv</w:t>
      </w:r>
      <w:r>
        <w:rPr>
          <w:color w:val="595959"/>
          <w:sz w:val="17"/>
        </w:rPr>
        <w:t xml:space="preserve">, </w:t>
      </w:r>
      <w:r>
        <w:rPr>
          <w:color w:val="2A2B2B"/>
          <w:sz w:val="17"/>
        </w:rPr>
        <w:t xml:space="preserve">uveřejňování těchto smluv a o registru smluv </w:t>
      </w:r>
      <w:r>
        <w:rPr>
          <w:color w:val="424242"/>
          <w:sz w:val="17"/>
        </w:rPr>
        <w:t xml:space="preserve">(zákon </w:t>
      </w:r>
      <w:r>
        <w:rPr>
          <w:color w:val="2A2B2B"/>
          <w:sz w:val="17"/>
        </w:rPr>
        <w:t xml:space="preserve">o registru smluv), ve znění pozdějších pfedpisů </w:t>
      </w:r>
      <w:r>
        <w:rPr>
          <w:color w:val="424242"/>
          <w:sz w:val="17"/>
        </w:rPr>
        <w:t xml:space="preserve">(dále </w:t>
      </w:r>
      <w:r>
        <w:rPr>
          <w:color w:val="2A2B2B"/>
          <w:sz w:val="17"/>
        </w:rPr>
        <w:t xml:space="preserve">také jen "ZRS"), má  </w:t>
      </w:r>
      <w:r>
        <w:rPr>
          <w:color w:val="2A2B2B"/>
          <w:spacing w:val="-3"/>
          <w:sz w:val="17"/>
        </w:rPr>
        <w:t>pojistník</w:t>
      </w:r>
      <w:r>
        <w:rPr>
          <w:color w:val="6B6B6B"/>
          <w:spacing w:val="-3"/>
          <w:sz w:val="17"/>
        </w:rPr>
        <w:t xml:space="preserve">.  </w:t>
      </w:r>
      <w:proofErr w:type="gramStart"/>
      <w:r>
        <w:rPr>
          <w:color w:val="2A2B2B"/>
          <w:sz w:val="17"/>
        </w:rPr>
        <w:t>Předchozí  větou</w:t>
      </w:r>
      <w:proofErr w:type="gramEnd"/>
      <w:r>
        <w:rPr>
          <w:color w:val="2A2B2B"/>
          <w:sz w:val="17"/>
        </w:rPr>
        <w:t xml:space="preserve">  není  dotčeno  právo  </w:t>
      </w:r>
      <w:r>
        <w:rPr>
          <w:color w:val="2A2B2B"/>
          <w:spacing w:val="-3"/>
          <w:sz w:val="17"/>
        </w:rPr>
        <w:t>pojistitele</w:t>
      </w:r>
      <w:r>
        <w:rPr>
          <w:color w:val="595959"/>
          <w:spacing w:val="-3"/>
          <w:sz w:val="17"/>
        </w:rPr>
        <w:t xml:space="preserve">,  </w:t>
      </w:r>
      <w:r>
        <w:rPr>
          <w:color w:val="2A2B2B"/>
          <w:sz w:val="17"/>
        </w:rPr>
        <w:t xml:space="preserve">aby  tuto  pojistnou  smlouvu  </w:t>
      </w:r>
      <w:r>
        <w:rPr>
          <w:color w:val="424242"/>
          <w:sz w:val="17"/>
        </w:rPr>
        <w:t>v registru</w:t>
      </w:r>
      <w:r>
        <w:rPr>
          <w:color w:val="424242"/>
          <w:spacing w:val="11"/>
          <w:sz w:val="17"/>
        </w:rPr>
        <w:t xml:space="preserve"> </w:t>
      </w:r>
      <w:r>
        <w:rPr>
          <w:color w:val="424242"/>
          <w:sz w:val="17"/>
        </w:rPr>
        <w:t>smluv</w:t>
      </w:r>
    </w:p>
    <w:p w:rsidR="003B04C5" w:rsidRDefault="00640D2C">
      <w:pPr>
        <w:pStyle w:val="Zkladntext"/>
        <w:spacing w:before="28"/>
        <w:ind w:left="562"/>
      </w:pPr>
      <w:r>
        <w:rPr>
          <w:color w:val="2A2B2B"/>
          <w:w w:val="105"/>
        </w:rPr>
        <w:t>uveřejnil sám.</w:t>
      </w:r>
    </w:p>
    <w:p w:rsidR="003B04C5" w:rsidRDefault="00640D2C">
      <w:pPr>
        <w:pStyle w:val="Odstavecseseznamem"/>
        <w:numPr>
          <w:ilvl w:val="1"/>
          <w:numId w:val="7"/>
        </w:numPr>
        <w:tabs>
          <w:tab w:val="left" w:pos="566"/>
        </w:tabs>
        <w:spacing w:before="149" w:line="242" w:lineRule="auto"/>
        <w:ind w:left="562" w:right="566" w:hanging="385"/>
        <w:jc w:val="both"/>
        <w:rPr>
          <w:color w:val="424242"/>
          <w:sz w:val="17"/>
        </w:rPr>
      </w:pPr>
      <w:r>
        <w:rPr>
          <w:color w:val="2A2B2B"/>
          <w:w w:val="105"/>
          <w:sz w:val="17"/>
        </w:rPr>
        <w:t xml:space="preserve">Obě dvě smluvní strany této pojistné smlouvy čestně prohlašují a </w:t>
      </w:r>
      <w:r>
        <w:rPr>
          <w:color w:val="2A2B2B"/>
          <w:spacing w:val="-4"/>
          <w:w w:val="105"/>
          <w:sz w:val="17"/>
        </w:rPr>
        <w:t>svým</w:t>
      </w:r>
      <w:r>
        <w:rPr>
          <w:color w:val="595959"/>
          <w:spacing w:val="-4"/>
          <w:w w:val="105"/>
          <w:sz w:val="17"/>
        </w:rPr>
        <w:t xml:space="preserve">i </w:t>
      </w:r>
      <w:r>
        <w:rPr>
          <w:color w:val="2A2B2B"/>
          <w:spacing w:val="-4"/>
          <w:w w:val="105"/>
          <w:sz w:val="17"/>
        </w:rPr>
        <w:t>podpisy</w:t>
      </w:r>
      <w:r>
        <w:rPr>
          <w:color w:val="6B6B6B"/>
          <w:spacing w:val="-4"/>
          <w:w w:val="105"/>
          <w:sz w:val="17"/>
        </w:rPr>
        <w:t xml:space="preserve">, </w:t>
      </w:r>
      <w:r>
        <w:rPr>
          <w:color w:val="2A2B2B"/>
          <w:w w:val="105"/>
          <w:sz w:val="17"/>
        </w:rPr>
        <w:t>respektive podpisy svých oprávněných</w:t>
      </w:r>
      <w:r>
        <w:rPr>
          <w:color w:val="2A2B2B"/>
          <w:spacing w:val="-6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zástupců,</w:t>
      </w:r>
      <w:r>
        <w:rPr>
          <w:color w:val="2A2B2B"/>
          <w:spacing w:val="-2"/>
          <w:w w:val="105"/>
          <w:sz w:val="17"/>
        </w:rPr>
        <w:t xml:space="preserve"> </w:t>
      </w:r>
      <w:r>
        <w:rPr>
          <w:color w:val="424242"/>
          <w:w w:val="105"/>
          <w:sz w:val="17"/>
        </w:rPr>
        <w:t>výslovně</w:t>
      </w:r>
      <w:r>
        <w:rPr>
          <w:color w:val="424242"/>
          <w:spacing w:val="-15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stvrzují,</w:t>
      </w:r>
      <w:r>
        <w:rPr>
          <w:color w:val="2A2B2B"/>
          <w:spacing w:val="-15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že</w:t>
      </w:r>
      <w:r>
        <w:rPr>
          <w:color w:val="2A2B2B"/>
          <w:spacing w:val="2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souhlasí</w:t>
      </w:r>
      <w:r>
        <w:rPr>
          <w:color w:val="2A2B2B"/>
          <w:spacing w:val="-2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s</w:t>
      </w:r>
      <w:r>
        <w:rPr>
          <w:color w:val="2A2B2B"/>
          <w:spacing w:val="-13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uvefejněním</w:t>
      </w:r>
      <w:r>
        <w:rPr>
          <w:color w:val="2A2B2B"/>
          <w:spacing w:val="-1"/>
          <w:w w:val="105"/>
          <w:sz w:val="17"/>
        </w:rPr>
        <w:t xml:space="preserve"> </w:t>
      </w:r>
      <w:r>
        <w:rPr>
          <w:color w:val="424242"/>
          <w:w w:val="105"/>
          <w:sz w:val="17"/>
        </w:rPr>
        <w:t>celého</w:t>
      </w:r>
      <w:r>
        <w:rPr>
          <w:color w:val="424242"/>
          <w:spacing w:val="-11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obsahu</w:t>
      </w:r>
      <w:r>
        <w:rPr>
          <w:color w:val="2A2B2B"/>
          <w:spacing w:val="-18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této</w:t>
      </w:r>
      <w:r>
        <w:rPr>
          <w:color w:val="2A2B2B"/>
          <w:spacing w:val="-13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pojistné</w:t>
      </w:r>
      <w:r>
        <w:rPr>
          <w:color w:val="2A2B2B"/>
          <w:spacing w:val="-8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smlouvy</w:t>
      </w:r>
      <w:r>
        <w:rPr>
          <w:color w:val="2A2B2B"/>
          <w:spacing w:val="-5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a všech</w:t>
      </w:r>
      <w:r>
        <w:rPr>
          <w:color w:val="2A2B2B"/>
          <w:spacing w:val="-8"/>
          <w:w w:val="105"/>
          <w:sz w:val="17"/>
        </w:rPr>
        <w:t xml:space="preserve"> </w:t>
      </w:r>
      <w:r>
        <w:rPr>
          <w:color w:val="424242"/>
          <w:w w:val="105"/>
          <w:sz w:val="17"/>
        </w:rPr>
        <w:t>informací</w:t>
      </w:r>
      <w:r>
        <w:rPr>
          <w:color w:val="424242"/>
          <w:spacing w:val="-2"/>
          <w:w w:val="105"/>
          <w:sz w:val="17"/>
        </w:rPr>
        <w:t xml:space="preserve"> </w:t>
      </w:r>
      <w:r>
        <w:rPr>
          <w:color w:val="424242"/>
          <w:w w:val="105"/>
          <w:sz w:val="17"/>
        </w:rPr>
        <w:t>v</w:t>
      </w:r>
      <w:r>
        <w:rPr>
          <w:color w:val="424242"/>
          <w:spacing w:val="-8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ní</w:t>
      </w:r>
      <w:r>
        <w:rPr>
          <w:color w:val="2A2B2B"/>
          <w:spacing w:val="-11"/>
          <w:w w:val="105"/>
          <w:sz w:val="17"/>
        </w:rPr>
        <w:t xml:space="preserve"> </w:t>
      </w:r>
      <w:r>
        <w:rPr>
          <w:color w:val="2A2B2B"/>
          <w:spacing w:val="-6"/>
          <w:w w:val="105"/>
          <w:sz w:val="17"/>
        </w:rPr>
        <w:t>obsažených</w:t>
      </w:r>
      <w:r>
        <w:rPr>
          <w:color w:val="595959"/>
          <w:spacing w:val="-6"/>
          <w:w w:val="105"/>
          <w:sz w:val="17"/>
        </w:rPr>
        <w:t>,</w:t>
      </w:r>
      <w:r>
        <w:rPr>
          <w:color w:val="595959"/>
          <w:spacing w:val="-2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s</w:t>
      </w:r>
      <w:r>
        <w:rPr>
          <w:color w:val="2A2B2B"/>
          <w:spacing w:val="-16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výjimkou</w:t>
      </w:r>
      <w:r>
        <w:rPr>
          <w:color w:val="2A2B2B"/>
          <w:spacing w:val="-15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případných</w:t>
      </w:r>
      <w:r>
        <w:rPr>
          <w:color w:val="2A2B2B"/>
          <w:spacing w:val="-7"/>
          <w:w w:val="105"/>
          <w:sz w:val="17"/>
        </w:rPr>
        <w:t xml:space="preserve"> </w:t>
      </w:r>
      <w:r>
        <w:rPr>
          <w:color w:val="424242"/>
          <w:w w:val="105"/>
          <w:sz w:val="17"/>
        </w:rPr>
        <w:t>osobních</w:t>
      </w:r>
      <w:r>
        <w:rPr>
          <w:color w:val="424242"/>
          <w:spacing w:val="-7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údajů</w:t>
      </w:r>
      <w:r>
        <w:rPr>
          <w:color w:val="2A2B2B"/>
          <w:spacing w:val="-17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třetích</w:t>
      </w:r>
      <w:r>
        <w:rPr>
          <w:color w:val="2A2B2B"/>
          <w:spacing w:val="-12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fyz</w:t>
      </w:r>
      <w:r>
        <w:rPr>
          <w:color w:val="595959"/>
          <w:w w:val="105"/>
          <w:sz w:val="17"/>
        </w:rPr>
        <w:t>i</w:t>
      </w:r>
      <w:r>
        <w:rPr>
          <w:color w:val="2A2B2B"/>
          <w:w w:val="105"/>
          <w:sz w:val="17"/>
        </w:rPr>
        <w:t>ckých</w:t>
      </w:r>
      <w:r>
        <w:rPr>
          <w:color w:val="2A2B2B"/>
          <w:spacing w:val="-13"/>
          <w:w w:val="105"/>
          <w:sz w:val="17"/>
        </w:rPr>
        <w:t xml:space="preserve"> </w:t>
      </w:r>
      <w:r>
        <w:rPr>
          <w:color w:val="424242"/>
          <w:w w:val="105"/>
          <w:sz w:val="17"/>
        </w:rPr>
        <w:t>osob</w:t>
      </w:r>
      <w:r>
        <w:rPr>
          <w:color w:val="424242"/>
          <w:spacing w:val="-2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odlišných</w:t>
      </w:r>
      <w:r>
        <w:rPr>
          <w:color w:val="2A2B2B"/>
          <w:spacing w:val="-1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od pojistitele</w:t>
      </w:r>
      <w:r>
        <w:rPr>
          <w:color w:val="2A2B2B"/>
          <w:spacing w:val="3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a</w:t>
      </w:r>
      <w:r>
        <w:rPr>
          <w:color w:val="2A2B2B"/>
          <w:spacing w:val="-7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pojistníka</w:t>
      </w:r>
      <w:r>
        <w:rPr>
          <w:color w:val="6B6B6B"/>
          <w:w w:val="105"/>
          <w:sz w:val="17"/>
        </w:rPr>
        <w:t>,</w:t>
      </w:r>
      <w:r>
        <w:rPr>
          <w:color w:val="6B6B6B"/>
          <w:spacing w:val="-18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prostřednictvím</w:t>
      </w:r>
      <w:r>
        <w:rPr>
          <w:color w:val="2A2B2B"/>
          <w:spacing w:val="-17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registru</w:t>
      </w:r>
      <w:r>
        <w:rPr>
          <w:color w:val="2A2B2B"/>
          <w:spacing w:val="-13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smluv</w:t>
      </w:r>
      <w:r>
        <w:rPr>
          <w:color w:val="2A2B2B"/>
          <w:spacing w:val="-12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dle</w:t>
      </w:r>
      <w:r>
        <w:rPr>
          <w:color w:val="2A2B2B"/>
          <w:spacing w:val="-11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ZRS.</w:t>
      </w:r>
      <w:r>
        <w:rPr>
          <w:color w:val="2A2B2B"/>
          <w:spacing w:val="-3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Pojistník</w:t>
      </w:r>
      <w:r>
        <w:rPr>
          <w:color w:val="2A2B2B"/>
          <w:spacing w:val="-3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se</w:t>
      </w:r>
      <w:r>
        <w:rPr>
          <w:color w:val="2A2B2B"/>
          <w:spacing w:val="-14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dále</w:t>
      </w:r>
      <w:r>
        <w:rPr>
          <w:color w:val="2A2B2B"/>
          <w:spacing w:val="-15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zavazuje</w:t>
      </w:r>
      <w:r>
        <w:rPr>
          <w:color w:val="595959"/>
          <w:w w:val="105"/>
          <w:sz w:val="17"/>
        </w:rPr>
        <w:t>,</w:t>
      </w:r>
      <w:r>
        <w:rPr>
          <w:color w:val="595959"/>
          <w:spacing w:val="-9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že</w:t>
      </w:r>
      <w:r>
        <w:rPr>
          <w:color w:val="2A2B2B"/>
          <w:spacing w:val="-18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před</w:t>
      </w:r>
      <w:r>
        <w:rPr>
          <w:color w:val="2A2B2B"/>
          <w:spacing w:val="-19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zasláním této</w:t>
      </w:r>
      <w:r>
        <w:rPr>
          <w:color w:val="2A2B2B"/>
          <w:spacing w:val="-9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pojistné</w:t>
      </w:r>
      <w:r>
        <w:rPr>
          <w:color w:val="2A2B2B"/>
          <w:spacing w:val="2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smlouvy k</w:t>
      </w:r>
      <w:r>
        <w:rPr>
          <w:color w:val="2A2B2B"/>
          <w:spacing w:val="-18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uveřejnění</w:t>
      </w:r>
      <w:r>
        <w:rPr>
          <w:color w:val="2A2B2B"/>
          <w:spacing w:val="4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správci</w:t>
      </w:r>
      <w:r>
        <w:rPr>
          <w:color w:val="2A2B2B"/>
          <w:spacing w:val="-5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registru smluv</w:t>
      </w:r>
      <w:r>
        <w:rPr>
          <w:color w:val="2A2B2B"/>
          <w:spacing w:val="-2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k</w:t>
      </w:r>
      <w:r>
        <w:rPr>
          <w:color w:val="2A2B2B"/>
          <w:spacing w:val="-4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 xml:space="preserve">uveřejnění </w:t>
      </w:r>
      <w:r>
        <w:rPr>
          <w:color w:val="2A2B2B"/>
          <w:spacing w:val="-3"/>
          <w:w w:val="105"/>
          <w:sz w:val="17"/>
        </w:rPr>
        <w:t>prostředn</w:t>
      </w:r>
      <w:r>
        <w:rPr>
          <w:color w:val="595959"/>
          <w:spacing w:val="-3"/>
          <w:w w:val="105"/>
          <w:sz w:val="17"/>
        </w:rPr>
        <w:t>i</w:t>
      </w:r>
      <w:r>
        <w:rPr>
          <w:color w:val="2A2B2B"/>
          <w:spacing w:val="-3"/>
          <w:w w:val="105"/>
          <w:sz w:val="17"/>
        </w:rPr>
        <w:t>ctvím</w:t>
      </w:r>
      <w:r>
        <w:rPr>
          <w:color w:val="2A2B2B"/>
          <w:spacing w:val="-10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registru smluv</w:t>
      </w:r>
      <w:r>
        <w:rPr>
          <w:color w:val="2A2B2B"/>
          <w:spacing w:val="-9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 xml:space="preserve">zajistí </w:t>
      </w:r>
      <w:proofErr w:type="gramStart"/>
      <w:r>
        <w:rPr>
          <w:color w:val="2A2B2B"/>
          <w:w w:val="105"/>
          <w:sz w:val="17"/>
        </w:rPr>
        <w:t>znečitelněn[</w:t>
      </w:r>
      <w:proofErr w:type="gramEnd"/>
      <w:r>
        <w:rPr>
          <w:color w:val="2A2B2B"/>
          <w:spacing w:val="-20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všech</w:t>
      </w:r>
      <w:r>
        <w:rPr>
          <w:color w:val="2A2B2B"/>
          <w:spacing w:val="-30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případných</w:t>
      </w:r>
      <w:r>
        <w:rPr>
          <w:color w:val="2A2B2B"/>
          <w:spacing w:val="-24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osobních</w:t>
      </w:r>
      <w:r>
        <w:rPr>
          <w:color w:val="2A2B2B"/>
          <w:spacing w:val="-25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údajů</w:t>
      </w:r>
      <w:r>
        <w:rPr>
          <w:color w:val="2A2B2B"/>
          <w:spacing w:val="-30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třetích</w:t>
      </w:r>
      <w:r>
        <w:rPr>
          <w:color w:val="2A2B2B"/>
          <w:spacing w:val="-24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fyzických</w:t>
      </w:r>
      <w:r>
        <w:rPr>
          <w:color w:val="2A2B2B"/>
          <w:spacing w:val="-25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osob</w:t>
      </w:r>
      <w:r>
        <w:rPr>
          <w:color w:val="2A2B2B"/>
          <w:spacing w:val="-30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odlišných</w:t>
      </w:r>
      <w:r>
        <w:rPr>
          <w:color w:val="2A2B2B"/>
          <w:spacing w:val="-24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od</w:t>
      </w:r>
      <w:r>
        <w:rPr>
          <w:color w:val="2A2B2B"/>
          <w:spacing w:val="-23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pojistitele</w:t>
      </w:r>
      <w:r>
        <w:rPr>
          <w:color w:val="2A2B2B"/>
          <w:spacing w:val="-21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a</w:t>
      </w:r>
      <w:r>
        <w:rPr>
          <w:color w:val="2A2B2B"/>
          <w:spacing w:val="-26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pojistníka</w:t>
      </w:r>
      <w:r>
        <w:rPr>
          <w:color w:val="595959"/>
          <w:w w:val="105"/>
          <w:sz w:val="17"/>
        </w:rPr>
        <w:t>.</w:t>
      </w:r>
    </w:p>
    <w:p w:rsidR="003B04C5" w:rsidRDefault="003B04C5">
      <w:pPr>
        <w:pStyle w:val="Zkladntext"/>
        <w:spacing w:before="4"/>
        <w:rPr>
          <w:sz w:val="15"/>
        </w:rPr>
      </w:pPr>
    </w:p>
    <w:p w:rsidR="003B04C5" w:rsidRDefault="00640D2C">
      <w:pPr>
        <w:pStyle w:val="Odstavecseseznamem"/>
        <w:numPr>
          <w:ilvl w:val="1"/>
          <w:numId w:val="7"/>
        </w:numPr>
        <w:tabs>
          <w:tab w:val="left" w:pos="575"/>
        </w:tabs>
        <w:spacing w:line="242" w:lineRule="auto"/>
        <w:ind w:left="570" w:right="562" w:hanging="378"/>
        <w:jc w:val="both"/>
        <w:rPr>
          <w:color w:val="424242"/>
          <w:sz w:val="17"/>
        </w:rPr>
      </w:pPr>
      <w:r>
        <w:rPr>
          <w:color w:val="2A2B2B"/>
          <w:w w:val="105"/>
          <w:sz w:val="17"/>
        </w:rPr>
        <w:t>Pojistník a pojistitel se dále dohodli</w:t>
      </w:r>
      <w:r>
        <w:rPr>
          <w:color w:val="595959"/>
          <w:w w:val="105"/>
          <w:sz w:val="17"/>
        </w:rPr>
        <w:t xml:space="preserve">, </w:t>
      </w:r>
      <w:r>
        <w:rPr>
          <w:color w:val="2A2B2B"/>
          <w:w w:val="105"/>
          <w:sz w:val="17"/>
        </w:rPr>
        <w:t xml:space="preserve">že ode dne nabytí účinnosti této pojistné smlouvy a </w:t>
      </w:r>
      <w:r>
        <w:rPr>
          <w:color w:val="424242"/>
          <w:w w:val="105"/>
          <w:sz w:val="17"/>
        </w:rPr>
        <w:t xml:space="preserve">jejích </w:t>
      </w:r>
      <w:r>
        <w:rPr>
          <w:color w:val="2A2B2B"/>
          <w:w w:val="105"/>
          <w:sz w:val="17"/>
        </w:rPr>
        <w:t>dodatků zveřejněním</w:t>
      </w:r>
      <w:r>
        <w:rPr>
          <w:color w:val="2A2B2B"/>
          <w:spacing w:val="4"/>
          <w:w w:val="105"/>
          <w:sz w:val="17"/>
        </w:rPr>
        <w:t xml:space="preserve"> </w:t>
      </w:r>
      <w:r>
        <w:rPr>
          <w:color w:val="424242"/>
          <w:w w:val="105"/>
          <w:sz w:val="17"/>
        </w:rPr>
        <w:t>v</w:t>
      </w:r>
      <w:r>
        <w:rPr>
          <w:color w:val="424242"/>
          <w:spacing w:val="-14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registru</w:t>
      </w:r>
      <w:r>
        <w:rPr>
          <w:color w:val="2A2B2B"/>
          <w:spacing w:val="-8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smluv</w:t>
      </w:r>
      <w:r>
        <w:rPr>
          <w:color w:val="2A2B2B"/>
          <w:spacing w:val="-2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se</w:t>
      </w:r>
      <w:r>
        <w:rPr>
          <w:color w:val="2A2B2B"/>
          <w:spacing w:val="-13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účinky</w:t>
      </w:r>
      <w:r>
        <w:rPr>
          <w:color w:val="2A2B2B"/>
          <w:spacing w:val="1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sjednaných</w:t>
      </w:r>
      <w:r>
        <w:rPr>
          <w:color w:val="2A2B2B"/>
          <w:spacing w:val="8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pojištění</w:t>
      </w:r>
      <w:r>
        <w:rPr>
          <w:color w:val="595959"/>
          <w:w w:val="105"/>
          <w:sz w:val="17"/>
        </w:rPr>
        <w:t>,</w:t>
      </w:r>
      <w:r>
        <w:rPr>
          <w:color w:val="595959"/>
          <w:spacing w:val="-1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včetně</w:t>
      </w:r>
      <w:r>
        <w:rPr>
          <w:color w:val="2A2B2B"/>
          <w:spacing w:val="-12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práv</w:t>
      </w:r>
      <w:r>
        <w:rPr>
          <w:color w:val="2A2B2B"/>
          <w:spacing w:val="-4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a</w:t>
      </w:r>
      <w:r>
        <w:rPr>
          <w:color w:val="2A2B2B"/>
          <w:spacing w:val="-9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povinností</w:t>
      </w:r>
      <w:r>
        <w:rPr>
          <w:color w:val="2A2B2B"/>
          <w:spacing w:val="2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z</w:t>
      </w:r>
      <w:r>
        <w:rPr>
          <w:color w:val="2A2B2B"/>
          <w:spacing w:val="-8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nich</w:t>
      </w:r>
      <w:r>
        <w:rPr>
          <w:color w:val="2A2B2B"/>
          <w:spacing w:val="-8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vyplývajících</w:t>
      </w:r>
      <w:r>
        <w:rPr>
          <w:color w:val="6B6B6B"/>
          <w:w w:val="105"/>
          <w:sz w:val="17"/>
        </w:rPr>
        <w:t xml:space="preserve">, </w:t>
      </w:r>
      <w:r>
        <w:rPr>
          <w:color w:val="2A2B2B"/>
          <w:w w:val="105"/>
          <w:sz w:val="17"/>
        </w:rPr>
        <w:t>vztahuji</w:t>
      </w:r>
      <w:r>
        <w:rPr>
          <w:color w:val="2A2B2B"/>
          <w:spacing w:val="-23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i</w:t>
      </w:r>
      <w:r>
        <w:rPr>
          <w:color w:val="2A2B2B"/>
          <w:spacing w:val="-14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na</w:t>
      </w:r>
      <w:r>
        <w:rPr>
          <w:color w:val="2A2B2B"/>
          <w:spacing w:val="-12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období</w:t>
      </w:r>
      <w:r>
        <w:rPr>
          <w:color w:val="2A2B2B"/>
          <w:spacing w:val="-13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od</w:t>
      </w:r>
      <w:r>
        <w:rPr>
          <w:color w:val="2A2B2B"/>
          <w:spacing w:val="-29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okamžiku</w:t>
      </w:r>
      <w:r>
        <w:rPr>
          <w:color w:val="2A2B2B"/>
          <w:spacing w:val="-9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sjednaného</w:t>
      </w:r>
      <w:r>
        <w:rPr>
          <w:color w:val="2A2B2B"/>
          <w:spacing w:val="-6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v</w:t>
      </w:r>
      <w:r>
        <w:rPr>
          <w:color w:val="2A2B2B"/>
          <w:spacing w:val="-20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této</w:t>
      </w:r>
      <w:r>
        <w:rPr>
          <w:color w:val="2A2B2B"/>
          <w:spacing w:val="-22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pojistné</w:t>
      </w:r>
      <w:r>
        <w:rPr>
          <w:color w:val="2A2B2B"/>
          <w:spacing w:val="-16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smlouvě</w:t>
      </w:r>
      <w:r>
        <w:rPr>
          <w:color w:val="2A2B2B"/>
          <w:spacing w:val="-6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jako</w:t>
      </w:r>
      <w:r>
        <w:rPr>
          <w:color w:val="2A2B2B"/>
          <w:spacing w:val="-24"/>
          <w:w w:val="105"/>
          <w:sz w:val="17"/>
        </w:rPr>
        <w:t xml:space="preserve"> </w:t>
      </w:r>
      <w:r>
        <w:rPr>
          <w:color w:val="424242"/>
          <w:w w:val="105"/>
          <w:sz w:val="17"/>
        </w:rPr>
        <w:t>počátek</w:t>
      </w:r>
      <w:r>
        <w:rPr>
          <w:color w:val="424242"/>
          <w:spacing w:val="-16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pojištění</w:t>
      </w:r>
      <w:r>
        <w:rPr>
          <w:color w:val="2A2B2B"/>
          <w:spacing w:val="-13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do</w:t>
      </w:r>
      <w:r>
        <w:rPr>
          <w:color w:val="2A2B2B"/>
          <w:spacing w:val="-23"/>
          <w:w w:val="105"/>
          <w:sz w:val="17"/>
        </w:rPr>
        <w:t xml:space="preserve"> </w:t>
      </w:r>
      <w:r>
        <w:rPr>
          <w:color w:val="2A2B2B"/>
          <w:spacing w:val="-6"/>
          <w:w w:val="105"/>
          <w:sz w:val="17"/>
        </w:rPr>
        <w:t>budoucna</w:t>
      </w:r>
      <w:r>
        <w:rPr>
          <w:color w:val="595959"/>
          <w:spacing w:val="-6"/>
          <w:w w:val="105"/>
          <w:sz w:val="17"/>
        </w:rPr>
        <w:t>.</w:t>
      </w:r>
    </w:p>
    <w:p w:rsidR="003B04C5" w:rsidRDefault="003B04C5">
      <w:pPr>
        <w:pStyle w:val="Zkladntext"/>
        <w:spacing w:before="8"/>
        <w:rPr>
          <w:sz w:val="14"/>
        </w:rPr>
      </w:pPr>
    </w:p>
    <w:p w:rsidR="003B04C5" w:rsidRDefault="00640D2C">
      <w:pPr>
        <w:pStyle w:val="Odstavecseseznamem"/>
        <w:numPr>
          <w:ilvl w:val="1"/>
          <w:numId w:val="7"/>
        </w:numPr>
        <w:tabs>
          <w:tab w:val="left" w:pos="575"/>
        </w:tabs>
        <w:spacing w:line="247" w:lineRule="auto"/>
        <w:ind w:left="576" w:right="544" w:hanging="384"/>
        <w:jc w:val="both"/>
        <w:rPr>
          <w:color w:val="2A2B2B"/>
          <w:sz w:val="17"/>
        </w:rPr>
      </w:pPr>
      <w:r>
        <w:rPr>
          <w:color w:val="2A2B2B"/>
          <w:w w:val="105"/>
          <w:sz w:val="17"/>
        </w:rPr>
        <w:t>Právní</w:t>
      </w:r>
      <w:r>
        <w:rPr>
          <w:color w:val="2A2B2B"/>
          <w:spacing w:val="-22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úprava</w:t>
      </w:r>
      <w:r>
        <w:rPr>
          <w:color w:val="2A2B2B"/>
          <w:spacing w:val="-23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obsažená</w:t>
      </w:r>
      <w:r>
        <w:rPr>
          <w:color w:val="2A2B2B"/>
          <w:spacing w:val="-16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v</w:t>
      </w:r>
      <w:r>
        <w:rPr>
          <w:color w:val="2A2B2B"/>
          <w:spacing w:val="-22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tomto</w:t>
      </w:r>
      <w:r>
        <w:rPr>
          <w:color w:val="2A2B2B"/>
          <w:spacing w:val="-29"/>
          <w:w w:val="105"/>
          <w:sz w:val="17"/>
        </w:rPr>
        <w:t xml:space="preserve"> </w:t>
      </w:r>
      <w:r>
        <w:rPr>
          <w:color w:val="424242"/>
          <w:w w:val="105"/>
          <w:sz w:val="17"/>
        </w:rPr>
        <w:t>článku</w:t>
      </w:r>
      <w:r>
        <w:rPr>
          <w:color w:val="424242"/>
          <w:spacing w:val="10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odst.</w:t>
      </w:r>
      <w:r>
        <w:rPr>
          <w:color w:val="2A2B2B"/>
          <w:spacing w:val="-25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3</w:t>
      </w:r>
      <w:r>
        <w:rPr>
          <w:color w:val="595959"/>
          <w:w w:val="105"/>
          <w:sz w:val="17"/>
        </w:rPr>
        <w:t>.</w:t>
      </w:r>
      <w:r>
        <w:rPr>
          <w:color w:val="595959"/>
          <w:spacing w:val="-26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pojistné</w:t>
      </w:r>
      <w:r>
        <w:rPr>
          <w:color w:val="2A2B2B"/>
          <w:spacing w:val="-25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smlouvy</w:t>
      </w:r>
      <w:r>
        <w:rPr>
          <w:color w:val="2A2B2B"/>
          <w:spacing w:val="-17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(tzn.</w:t>
      </w:r>
      <w:r>
        <w:rPr>
          <w:color w:val="2A2B2B"/>
          <w:spacing w:val="-30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práva</w:t>
      </w:r>
      <w:r>
        <w:rPr>
          <w:color w:val="2A2B2B"/>
          <w:spacing w:val="-27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a</w:t>
      </w:r>
      <w:r>
        <w:rPr>
          <w:color w:val="2A2B2B"/>
          <w:spacing w:val="-20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povinnosti</w:t>
      </w:r>
      <w:r>
        <w:rPr>
          <w:color w:val="2A2B2B"/>
          <w:spacing w:val="-22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smluvn</w:t>
      </w:r>
      <w:r>
        <w:rPr>
          <w:color w:val="595959"/>
          <w:w w:val="105"/>
          <w:sz w:val="17"/>
        </w:rPr>
        <w:t>ích</w:t>
      </w:r>
      <w:r>
        <w:rPr>
          <w:color w:val="595959"/>
          <w:spacing w:val="-20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stran</w:t>
      </w:r>
      <w:r>
        <w:rPr>
          <w:color w:val="2A2B2B"/>
          <w:spacing w:val="-32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této pojistné</w:t>
      </w:r>
      <w:r>
        <w:rPr>
          <w:color w:val="2A2B2B"/>
          <w:spacing w:val="-25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smlouvy</w:t>
      </w:r>
      <w:r>
        <w:rPr>
          <w:color w:val="2A2B2B"/>
          <w:spacing w:val="-29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související</w:t>
      </w:r>
      <w:r>
        <w:rPr>
          <w:color w:val="2A2B2B"/>
          <w:spacing w:val="-25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s</w:t>
      </w:r>
      <w:r>
        <w:rPr>
          <w:color w:val="2A2B2B"/>
          <w:spacing w:val="-26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jejím</w:t>
      </w:r>
      <w:r>
        <w:rPr>
          <w:color w:val="2A2B2B"/>
          <w:spacing w:val="-32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uveřejněním</w:t>
      </w:r>
      <w:r>
        <w:rPr>
          <w:color w:val="2A2B2B"/>
          <w:spacing w:val="-19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prostřednictvím</w:t>
      </w:r>
      <w:r>
        <w:rPr>
          <w:color w:val="2A2B2B"/>
          <w:spacing w:val="-32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registru</w:t>
      </w:r>
      <w:r>
        <w:rPr>
          <w:color w:val="2A2B2B"/>
          <w:spacing w:val="-25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smluv)</w:t>
      </w:r>
      <w:r>
        <w:rPr>
          <w:color w:val="2A2B2B"/>
          <w:spacing w:val="-31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se</w:t>
      </w:r>
      <w:r>
        <w:rPr>
          <w:color w:val="2A2B2B"/>
          <w:spacing w:val="-33"/>
          <w:w w:val="105"/>
          <w:sz w:val="17"/>
        </w:rPr>
        <w:t xml:space="preserve"> </w:t>
      </w:r>
      <w:r>
        <w:rPr>
          <w:color w:val="2A2B2B"/>
          <w:spacing w:val="-6"/>
          <w:w w:val="105"/>
          <w:sz w:val="17"/>
        </w:rPr>
        <w:t>použ</w:t>
      </w:r>
      <w:r>
        <w:rPr>
          <w:color w:val="595959"/>
          <w:spacing w:val="-6"/>
          <w:w w:val="105"/>
          <w:sz w:val="17"/>
        </w:rPr>
        <w:t>ij</w:t>
      </w:r>
      <w:r>
        <w:rPr>
          <w:color w:val="2A2B2B"/>
          <w:spacing w:val="-6"/>
          <w:w w:val="105"/>
          <w:sz w:val="17"/>
        </w:rPr>
        <w:t>e</w:t>
      </w:r>
      <w:r>
        <w:rPr>
          <w:color w:val="2A2B2B"/>
          <w:spacing w:val="-37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pouze</w:t>
      </w:r>
      <w:r>
        <w:rPr>
          <w:color w:val="2A2B2B"/>
          <w:spacing w:val="-27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tehdy,</w:t>
      </w:r>
      <w:r>
        <w:rPr>
          <w:color w:val="2A2B2B"/>
          <w:spacing w:val="-29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 xml:space="preserve">pokud se </w:t>
      </w:r>
      <w:r>
        <w:rPr>
          <w:color w:val="424242"/>
          <w:w w:val="105"/>
          <w:sz w:val="17"/>
        </w:rPr>
        <w:t xml:space="preserve">na </w:t>
      </w:r>
      <w:r>
        <w:rPr>
          <w:color w:val="2A2B2B"/>
          <w:w w:val="105"/>
          <w:sz w:val="17"/>
        </w:rPr>
        <w:t xml:space="preserve">tuto pojistnou </w:t>
      </w:r>
      <w:r>
        <w:rPr>
          <w:color w:val="424242"/>
          <w:w w:val="105"/>
          <w:sz w:val="17"/>
        </w:rPr>
        <w:t xml:space="preserve">smlouvu, </w:t>
      </w:r>
      <w:r>
        <w:rPr>
          <w:color w:val="2A2B2B"/>
          <w:w w:val="105"/>
          <w:sz w:val="17"/>
        </w:rPr>
        <w:t>s ohledem na charakter jejich smluvních stran a s ohledem na obsah této smlouvy</w:t>
      </w:r>
      <w:r>
        <w:rPr>
          <w:color w:val="595959"/>
          <w:w w:val="105"/>
          <w:sz w:val="17"/>
        </w:rPr>
        <w:t>,</w:t>
      </w:r>
      <w:r>
        <w:rPr>
          <w:color w:val="595959"/>
          <w:spacing w:val="-20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vztahuje</w:t>
      </w:r>
      <w:r>
        <w:rPr>
          <w:color w:val="2A2B2B"/>
          <w:spacing w:val="-23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povinnost</w:t>
      </w:r>
      <w:r>
        <w:rPr>
          <w:color w:val="2A2B2B"/>
          <w:spacing w:val="-22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jejího</w:t>
      </w:r>
      <w:r>
        <w:rPr>
          <w:color w:val="2A2B2B"/>
          <w:spacing w:val="-24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uveřejnění</w:t>
      </w:r>
      <w:r>
        <w:rPr>
          <w:color w:val="2A2B2B"/>
          <w:spacing w:val="-22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prostfednictvím</w:t>
      </w:r>
      <w:r>
        <w:rPr>
          <w:color w:val="2A2B2B"/>
          <w:spacing w:val="-27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registru</w:t>
      </w:r>
      <w:r>
        <w:rPr>
          <w:color w:val="2A2B2B"/>
          <w:spacing w:val="-25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smluv</w:t>
      </w:r>
      <w:r>
        <w:rPr>
          <w:color w:val="2A2B2B"/>
          <w:spacing w:val="-29"/>
          <w:w w:val="105"/>
          <w:sz w:val="17"/>
        </w:rPr>
        <w:t xml:space="preserve"> </w:t>
      </w:r>
      <w:r>
        <w:rPr>
          <w:color w:val="2A2B2B"/>
          <w:w w:val="105"/>
          <w:sz w:val="17"/>
        </w:rPr>
        <w:t>dle</w:t>
      </w:r>
      <w:r>
        <w:rPr>
          <w:color w:val="2A2B2B"/>
          <w:spacing w:val="-29"/>
          <w:w w:val="105"/>
          <w:sz w:val="17"/>
        </w:rPr>
        <w:t xml:space="preserve"> </w:t>
      </w:r>
      <w:r>
        <w:rPr>
          <w:color w:val="2A2B2B"/>
          <w:spacing w:val="-3"/>
          <w:w w:val="105"/>
          <w:sz w:val="17"/>
        </w:rPr>
        <w:t>ZRS</w:t>
      </w:r>
      <w:r>
        <w:rPr>
          <w:color w:val="595959"/>
          <w:spacing w:val="-3"/>
          <w:w w:val="105"/>
          <w:sz w:val="17"/>
        </w:rPr>
        <w:t>.</w:t>
      </w:r>
    </w:p>
    <w:p w:rsidR="003B04C5" w:rsidRDefault="003B04C5">
      <w:pPr>
        <w:spacing w:line="247" w:lineRule="auto"/>
        <w:jc w:val="both"/>
        <w:rPr>
          <w:sz w:val="17"/>
        </w:rPr>
        <w:sectPr w:rsidR="003B04C5">
          <w:pgSz w:w="11910" w:h="16840"/>
          <w:pgMar w:top="1200" w:right="920" w:bottom="1620" w:left="1500" w:header="0" w:footer="1276" w:gutter="0"/>
          <w:cols w:space="708"/>
        </w:sectPr>
      </w:pPr>
    </w:p>
    <w:p w:rsidR="003B04C5" w:rsidRDefault="00640D2C">
      <w:pPr>
        <w:pStyle w:val="Zkladntext"/>
        <w:spacing w:before="64"/>
        <w:ind w:left="256"/>
      </w:pPr>
      <w:r>
        <w:rPr>
          <w:color w:val="2D2D2D"/>
        </w:rPr>
        <w:lastRenderedPageBreak/>
        <w:t xml:space="preserve">Číslo </w:t>
      </w:r>
      <w:proofErr w:type="gramStart"/>
      <w:r>
        <w:rPr>
          <w:color w:val="2D2D2D"/>
        </w:rPr>
        <w:t>pojistné  smlouvy</w:t>
      </w:r>
      <w:proofErr w:type="gramEnd"/>
      <w:r>
        <w:rPr>
          <w:color w:val="606060"/>
        </w:rPr>
        <w:t xml:space="preserve">: </w:t>
      </w:r>
      <w:r>
        <w:rPr>
          <w:color w:val="2D2D2D"/>
        </w:rPr>
        <w:t>8075483614</w:t>
      </w:r>
    </w:p>
    <w:p w:rsidR="003B04C5" w:rsidRDefault="003B04C5">
      <w:pPr>
        <w:pStyle w:val="Zkladntext"/>
        <w:spacing w:before="6"/>
        <w:rPr>
          <w:sz w:val="25"/>
        </w:rPr>
      </w:pPr>
    </w:p>
    <w:p w:rsidR="003B04C5" w:rsidRDefault="00640D2C">
      <w:pPr>
        <w:pStyle w:val="Nadpis6"/>
        <w:numPr>
          <w:ilvl w:val="0"/>
          <w:numId w:val="7"/>
        </w:numPr>
        <w:tabs>
          <w:tab w:val="left" w:pos="526"/>
        </w:tabs>
        <w:ind w:left="526" w:hanging="279"/>
        <w:jc w:val="left"/>
        <w:rPr>
          <w:color w:val="2D2D2D"/>
        </w:rPr>
      </w:pPr>
      <w:r>
        <w:rPr>
          <w:color w:val="2D2D2D"/>
        </w:rPr>
        <w:t>Prohlášení</w:t>
      </w:r>
      <w:r>
        <w:rPr>
          <w:color w:val="2D2D2D"/>
          <w:spacing w:val="27"/>
        </w:rPr>
        <w:t xml:space="preserve"> </w:t>
      </w:r>
      <w:r>
        <w:rPr>
          <w:color w:val="2D2D2D"/>
        </w:rPr>
        <w:t>pojistníka</w:t>
      </w:r>
    </w:p>
    <w:p w:rsidR="003B04C5" w:rsidRDefault="003B04C5">
      <w:pPr>
        <w:pStyle w:val="Zkladntext"/>
        <w:rPr>
          <w:b/>
          <w:sz w:val="18"/>
        </w:rPr>
      </w:pPr>
    </w:p>
    <w:p w:rsidR="003B04C5" w:rsidRDefault="00640D2C">
      <w:pPr>
        <w:pStyle w:val="Odstavecseseznamem"/>
        <w:numPr>
          <w:ilvl w:val="1"/>
          <w:numId w:val="7"/>
        </w:numPr>
        <w:tabs>
          <w:tab w:val="left" w:pos="627"/>
        </w:tabs>
        <w:ind w:hanging="228"/>
        <w:jc w:val="left"/>
        <w:rPr>
          <w:color w:val="2D2D2D"/>
          <w:sz w:val="17"/>
        </w:rPr>
      </w:pPr>
      <w:r>
        <w:rPr>
          <w:b/>
          <w:color w:val="2D2D2D"/>
          <w:w w:val="105"/>
          <w:sz w:val="17"/>
        </w:rPr>
        <w:t>Prohlášení</w:t>
      </w:r>
      <w:r>
        <w:rPr>
          <w:b/>
          <w:color w:val="2D2D2D"/>
          <w:spacing w:val="-22"/>
          <w:w w:val="105"/>
          <w:sz w:val="17"/>
        </w:rPr>
        <w:t xml:space="preserve"> </w:t>
      </w:r>
      <w:r>
        <w:rPr>
          <w:b/>
          <w:color w:val="2D2D2D"/>
          <w:w w:val="105"/>
          <w:sz w:val="17"/>
        </w:rPr>
        <w:t>pojistníka,</w:t>
      </w:r>
      <w:r>
        <w:rPr>
          <w:b/>
          <w:color w:val="2D2D2D"/>
          <w:spacing w:val="-20"/>
          <w:w w:val="105"/>
          <w:sz w:val="17"/>
        </w:rPr>
        <w:t xml:space="preserve"> </w:t>
      </w:r>
      <w:r>
        <w:rPr>
          <w:b/>
          <w:color w:val="2D2D2D"/>
          <w:w w:val="105"/>
          <w:sz w:val="17"/>
        </w:rPr>
        <w:t>je-li</w:t>
      </w:r>
      <w:r>
        <w:rPr>
          <w:b/>
          <w:color w:val="2D2D2D"/>
          <w:spacing w:val="-29"/>
          <w:w w:val="105"/>
          <w:sz w:val="17"/>
        </w:rPr>
        <w:t xml:space="preserve"> </w:t>
      </w:r>
      <w:r>
        <w:rPr>
          <w:b/>
          <w:color w:val="2D2D2D"/>
          <w:w w:val="105"/>
          <w:sz w:val="17"/>
        </w:rPr>
        <w:t>pojistník</w:t>
      </w:r>
      <w:r>
        <w:rPr>
          <w:b/>
          <w:color w:val="2D2D2D"/>
          <w:spacing w:val="-25"/>
          <w:w w:val="105"/>
          <w:sz w:val="17"/>
        </w:rPr>
        <w:t xml:space="preserve"> </w:t>
      </w:r>
      <w:r>
        <w:rPr>
          <w:b/>
          <w:color w:val="2D2D2D"/>
          <w:w w:val="105"/>
          <w:sz w:val="17"/>
        </w:rPr>
        <w:t>fyzickou</w:t>
      </w:r>
      <w:r>
        <w:rPr>
          <w:b/>
          <w:color w:val="2D2D2D"/>
          <w:spacing w:val="-22"/>
          <w:w w:val="105"/>
          <w:sz w:val="17"/>
        </w:rPr>
        <w:t xml:space="preserve"> </w:t>
      </w:r>
      <w:r>
        <w:rPr>
          <w:b/>
          <w:color w:val="2D2D2D"/>
          <w:w w:val="105"/>
          <w:sz w:val="17"/>
        </w:rPr>
        <w:t>osobou:</w:t>
      </w:r>
      <w:r>
        <w:rPr>
          <w:b/>
          <w:color w:val="2D2D2D"/>
          <w:spacing w:val="-21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Prohlašuji</w:t>
      </w:r>
      <w:r>
        <w:rPr>
          <w:color w:val="2D2D2D"/>
          <w:spacing w:val="-16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a</w:t>
      </w:r>
      <w:r>
        <w:rPr>
          <w:color w:val="2D2D2D"/>
          <w:spacing w:val="-19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svým</w:t>
      </w:r>
      <w:r>
        <w:rPr>
          <w:color w:val="2D2D2D"/>
          <w:spacing w:val="-27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podpisem</w:t>
      </w:r>
      <w:r>
        <w:rPr>
          <w:color w:val="2D2D2D"/>
          <w:spacing w:val="-15"/>
          <w:w w:val="105"/>
          <w:sz w:val="17"/>
        </w:rPr>
        <w:t xml:space="preserve"> </w:t>
      </w:r>
      <w:r>
        <w:rPr>
          <w:color w:val="606060"/>
          <w:w w:val="105"/>
          <w:sz w:val="17"/>
        </w:rPr>
        <w:t>ní</w:t>
      </w:r>
      <w:r>
        <w:rPr>
          <w:color w:val="2D2D2D"/>
          <w:w w:val="105"/>
          <w:sz w:val="17"/>
        </w:rPr>
        <w:t>že</w:t>
      </w:r>
      <w:r>
        <w:rPr>
          <w:color w:val="2D2D2D"/>
          <w:spacing w:val="-21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stvrzuji</w:t>
      </w:r>
      <w:r>
        <w:rPr>
          <w:color w:val="606060"/>
          <w:w w:val="105"/>
          <w:sz w:val="17"/>
        </w:rPr>
        <w:t>,</w:t>
      </w:r>
      <w:r>
        <w:rPr>
          <w:color w:val="606060"/>
          <w:spacing w:val="-21"/>
          <w:w w:val="105"/>
          <w:sz w:val="17"/>
        </w:rPr>
        <w:t xml:space="preserve"> </w:t>
      </w:r>
      <w:r>
        <w:rPr>
          <w:color w:val="2D2D2D"/>
          <w:spacing w:val="-7"/>
          <w:w w:val="105"/>
          <w:sz w:val="17"/>
        </w:rPr>
        <w:t>že</w:t>
      </w:r>
      <w:r>
        <w:rPr>
          <w:color w:val="606060"/>
          <w:spacing w:val="-7"/>
          <w:w w:val="105"/>
          <w:sz w:val="17"/>
        </w:rPr>
        <w:t>:</w:t>
      </w:r>
    </w:p>
    <w:p w:rsidR="003B04C5" w:rsidRDefault="003B04C5">
      <w:pPr>
        <w:pStyle w:val="Zkladntext"/>
        <w:spacing w:before="10"/>
        <w:rPr>
          <w:sz w:val="16"/>
        </w:rPr>
      </w:pPr>
    </w:p>
    <w:p w:rsidR="003B04C5" w:rsidRDefault="00640D2C">
      <w:pPr>
        <w:pStyle w:val="Odstavecseseznamem"/>
        <w:numPr>
          <w:ilvl w:val="2"/>
          <w:numId w:val="7"/>
        </w:numPr>
        <w:tabs>
          <w:tab w:val="left" w:pos="878"/>
        </w:tabs>
        <w:spacing w:line="237" w:lineRule="auto"/>
        <w:ind w:left="849" w:right="352" w:hanging="231"/>
        <w:jc w:val="both"/>
        <w:rPr>
          <w:color w:val="2D2D2D"/>
          <w:sz w:val="17"/>
        </w:rPr>
      </w:pPr>
      <w:r>
        <w:rPr>
          <w:color w:val="2D2D2D"/>
          <w:w w:val="105"/>
          <w:sz w:val="17"/>
        </w:rPr>
        <w:t xml:space="preserve">jsem byl před uzavfením pojistné </w:t>
      </w:r>
      <w:r>
        <w:rPr>
          <w:color w:val="2D2D2D"/>
          <w:spacing w:val="-3"/>
          <w:w w:val="105"/>
          <w:sz w:val="17"/>
        </w:rPr>
        <w:t>smlouvy</w:t>
      </w:r>
      <w:r>
        <w:rPr>
          <w:color w:val="606060"/>
          <w:spacing w:val="-3"/>
          <w:w w:val="105"/>
          <w:sz w:val="17"/>
        </w:rPr>
        <w:t xml:space="preserve">, </w:t>
      </w:r>
      <w:r>
        <w:rPr>
          <w:color w:val="2D2D2D"/>
          <w:w w:val="105"/>
          <w:sz w:val="17"/>
        </w:rPr>
        <w:t xml:space="preserve">zcela </w:t>
      </w:r>
      <w:r>
        <w:rPr>
          <w:color w:val="444444"/>
          <w:w w:val="105"/>
          <w:sz w:val="17"/>
        </w:rPr>
        <w:t xml:space="preserve">v </w:t>
      </w:r>
      <w:r>
        <w:rPr>
          <w:color w:val="2D2D2D"/>
          <w:w w:val="105"/>
          <w:sz w:val="17"/>
        </w:rPr>
        <w:t>souladu s ustanovením čl</w:t>
      </w:r>
      <w:r>
        <w:rPr>
          <w:color w:val="606060"/>
          <w:w w:val="105"/>
          <w:sz w:val="17"/>
        </w:rPr>
        <w:t xml:space="preserve">. </w:t>
      </w:r>
      <w:r>
        <w:rPr>
          <w:color w:val="2D2D2D"/>
          <w:w w:val="105"/>
          <w:sz w:val="17"/>
        </w:rPr>
        <w:t xml:space="preserve">13 a </w:t>
      </w:r>
      <w:r>
        <w:rPr>
          <w:color w:val="444444"/>
          <w:w w:val="105"/>
          <w:sz w:val="17"/>
        </w:rPr>
        <w:t xml:space="preserve">čl. </w:t>
      </w:r>
      <w:r>
        <w:rPr>
          <w:color w:val="2D2D2D"/>
          <w:w w:val="105"/>
          <w:sz w:val="17"/>
        </w:rPr>
        <w:t>14 Nafízen</w:t>
      </w:r>
      <w:r>
        <w:rPr>
          <w:color w:val="606060"/>
          <w:w w:val="105"/>
          <w:sz w:val="17"/>
        </w:rPr>
        <w:t xml:space="preserve">í </w:t>
      </w:r>
      <w:r>
        <w:rPr>
          <w:color w:val="2D2D2D"/>
          <w:w w:val="105"/>
          <w:sz w:val="17"/>
        </w:rPr>
        <w:t xml:space="preserve">Evropského parlamentu a Rady </w:t>
      </w:r>
      <w:r>
        <w:rPr>
          <w:color w:val="444444"/>
          <w:w w:val="105"/>
          <w:sz w:val="17"/>
        </w:rPr>
        <w:t xml:space="preserve">(EU) </w:t>
      </w:r>
      <w:r>
        <w:rPr>
          <w:color w:val="2D2D2D"/>
          <w:w w:val="105"/>
          <w:sz w:val="17"/>
        </w:rPr>
        <w:t xml:space="preserve">č. 2016/679 ze dne 27. dubna 2016 o ochraně fyzických osob </w:t>
      </w:r>
      <w:r>
        <w:rPr>
          <w:color w:val="444444"/>
          <w:w w:val="105"/>
          <w:sz w:val="17"/>
        </w:rPr>
        <w:t xml:space="preserve">v </w:t>
      </w:r>
      <w:r>
        <w:rPr>
          <w:color w:val="2D2D2D"/>
          <w:w w:val="105"/>
          <w:sz w:val="17"/>
        </w:rPr>
        <w:t>souvislosti</w:t>
      </w:r>
      <w:r>
        <w:rPr>
          <w:color w:val="2D2D2D"/>
          <w:spacing w:val="-23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se</w:t>
      </w:r>
      <w:r>
        <w:rPr>
          <w:color w:val="2D2D2D"/>
          <w:spacing w:val="-27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zpracováním</w:t>
      </w:r>
      <w:r>
        <w:rPr>
          <w:color w:val="2D2D2D"/>
          <w:spacing w:val="-7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osobních</w:t>
      </w:r>
      <w:r>
        <w:rPr>
          <w:color w:val="2D2D2D"/>
          <w:spacing w:val="-17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údajů</w:t>
      </w:r>
      <w:r>
        <w:rPr>
          <w:color w:val="2D2D2D"/>
          <w:spacing w:val="-23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a</w:t>
      </w:r>
      <w:r>
        <w:rPr>
          <w:color w:val="2D2D2D"/>
          <w:spacing w:val="-18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o</w:t>
      </w:r>
      <w:r>
        <w:rPr>
          <w:color w:val="2D2D2D"/>
          <w:spacing w:val="-22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volném</w:t>
      </w:r>
      <w:r>
        <w:rPr>
          <w:color w:val="2D2D2D"/>
          <w:spacing w:val="-21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pohybu</w:t>
      </w:r>
      <w:r>
        <w:rPr>
          <w:color w:val="2D2D2D"/>
          <w:spacing w:val="-22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těchto</w:t>
      </w:r>
      <w:r>
        <w:rPr>
          <w:color w:val="2D2D2D"/>
          <w:spacing w:val="-22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údajů</w:t>
      </w:r>
      <w:r>
        <w:rPr>
          <w:color w:val="2D2D2D"/>
          <w:spacing w:val="-23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a</w:t>
      </w:r>
      <w:r>
        <w:rPr>
          <w:color w:val="2D2D2D"/>
          <w:spacing w:val="-12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o</w:t>
      </w:r>
      <w:r>
        <w:rPr>
          <w:color w:val="2D2D2D"/>
          <w:spacing w:val="-22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z</w:t>
      </w:r>
      <w:r>
        <w:rPr>
          <w:color w:val="606060"/>
          <w:w w:val="105"/>
          <w:sz w:val="17"/>
        </w:rPr>
        <w:t>r</w:t>
      </w:r>
      <w:r>
        <w:rPr>
          <w:color w:val="2D2D2D"/>
          <w:w w:val="105"/>
          <w:sz w:val="17"/>
        </w:rPr>
        <w:t>ušenísměrn</w:t>
      </w:r>
      <w:r>
        <w:rPr>
          <w:color w:val="606060"/>
          <w:w w:val="105"/>
          <w:sz w:val="17"/>
        </w:rPr>
        <w:t>i</w:t>
      </w:r>
      <w:r>
        <w:rPr>
          <w:color w:val="2D2D2D"/>
          <w:w w:val="105"/>
          <w:sz w:val="17"/>
        </w:rPr>
        <w:t>ce</w:t>
      </w:r>
      <w:r>
        <w:rPr>
          <w:color w:val="2D2D2D"/>
          <w:spacing w:val="-19"/>
          <w:w w:val="105"/>
          <w:sz w:val="17"/>
        </w:rPr>
        <w:t xml:space="preserve"> </w:t>
      </w:r>
      <w:r>
        <w:rPr>
          <w:color w:val="2D2D2D"/>
          <w:spacing w:val="-6"/>
          <w:w w:val="105"/>
          <w:sz w:val="17"/>
        </w:rPr>
        <w:t>95</w:t>
      </w:r>
      <w:r>
        <w:rPr>
          <w:color w:val="606060"/>
          <w:spacing w:val="-6"/>
          <w:w w:val="105"/>
          <w:sz w:val="17"/>
        </w:rPr>
        <w:t>/</w:t>
      </w:r>
      <w:r>
        <w:rPr>
          <w:color w:val="2D2D2D"/>
          <w:spacing w:val="-6"/>
          <w:w w:val="105"/>
          <w:sz w:val="17"/>
        </w:rPr>
        <w:t>46</w:t>
      </w:r>
      <w:r>
        <w:rPr>
          <w:color w:val="606060"/>
          <w:spacing w:val="-6"/>
          <w:w w:val="105"/>
          <w:sz w:val="17"/>
        </w:rPr>
        <w:t>/</w:t>
      </w:r>
      <w:r>
        <w:rPr>
          <w:color w:val="181818"/>
          <w:spacing w:val="-6"/>
          <w:w w:val="105"/>
          <w:sz w:val="17"/>
        </w:rPr>
        <w:t xml:space="preserve">ES </w:t>
      </w:r>
      <w:r>
        <w:rPr>
          <w:color w:val="444444"/>
          <w:w w:val="105"/>
          <w:sz w:val="17"/>
        </w:rPr>
        <w:t xml:space="preserve">(obecné </w:t>
      </w:r>
      <w:r>
        <w:rPr>
          <w:color w:val="2D2D2D"/>
          <w:w w:val="105"/>
          <w:sz w:val="17"/>
        </w:rPr>
        <w:t>nafízení o ochraně osobních údajů</w:t>
      </w:r>
      <w:r>
        <w:rPr>
          <w:color w:val="606060"/>
          <w:w w:val="105"/>
          <w:sz w:val="17"/>
        </w:rPr>
        <w:t xml:space="preserve">; </w:t>
      </w:r>
      <w:r>
        <w:rPr>
          <w:color w:val="2D2D2D"/>
          <w:w w:val="105"/>
          <w:sz w:val="17"/>
        </w:rPr>
        <w:t xml:space="preserve">dále jen </w:t>
      </w:r>
      <w:r>
        <w:rPr>
          <w:color w:val="2D2D2D"/>
          <w:spacing w:val="-7"/>
          <w:w w:val="105"/>
          <w:sz w:val="17"/>
        </w:rPr>
        <w:t>"GDPR")</w:t>
      </w:r>
      <w:r>
        <w:rPr>
          <w:color w:val="606060"/>
          <w:spacing w:val="-7"/>
          <w:w w:val="105"/>
          <w:sz w:val="17"/>
        </w:rPr>
        <w:t xml:space="preserve">, </w:t>
      </w:r>
      <w:r>
        <w:rPr>
          <w:color w:val="2D2D2D"/>
          <w:w w:val="105"/>
          <w:sz w:val="17"/>
        </w:rPr>
        <w:t xml:space="preserve">pojistitelem </w:t>
      </w:r>
      <w:r>
        <w:rPr>
          <w:color w:val="444444"/>
          <w:w w:val="105"/>
          <w:sz w:val="17"/>
        </w:rPr>
        <w:t xml:space="preserve">řádně </w:t>
      </w:r>
      <w:r>
        <w:rPr>
          <w:color w:val="2D2D2D"/>
          <w:w w:val="105"/>
          <w:sz w:val="17"/>
        </w:rPr>
        <w:t xml:space="preserve">a detailně </w:t>
      </w:r>
      <w:r>
        <w:rPr>
          <w:color w:val="444444"/>
          <w:w w:val="105"/>
          <w:sz w:val="17"/>
        </w:rPr>
        <w:t xml:space="preserve">(co </w:t>
      </w:r>
      <w:r>
        <w:rPr>
          <w:color w:val="2D2D2D"/>
          <w:w w:val="105"/>
          <w:sz w:val="17"/>
        </w:rPr>
        <w:t xml:space="preserve">do </w:t>
      </w:r>
      <w:r>
        <w:rPr>
          <w:color w:val="444444"/>
          <w:w w:val="105"/>
          <w:sz w:val="17"/>
        </w:rPr>
        <w:t>vysvětlení</w:t>
      </w:r>
      <w:r>
        <w:rPr>
          <w:color w:val="444444"/>
          <w:spacing w:val="-17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obsahu</w:t>
      </w:r>
      <w:r>
        <w:rPr>
          <w:color w:val="2D2D2D"/>
          <w:spacing w:val="-24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a</w:t>
      </w:r>
      <w:r>
        <w:rPr>
          <w:color w:val="2D2D2D"/>
          <w:spacing w:val="-10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významu</w:t>
      </w:r>
      <w:r>
        <w:rPr>
          <w:color w:val="2D2D2D"/>
          <w:spacing w:val="-25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všech</w:t>
      </w:r>
      <w:r>
        <w:rPr>
          <w:color w:val="2D2D2D"/>
          <w:spacing w:val="-20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jeho</w:t>
      </w:r>
      <w:r>
        <w:rPr>
          <w:color w:val="2D2D2D"/>
          <w:spacing w:val="-23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jednotlivých</w:t>
      </w:r>
      <w:r>
        <w:rPr>
          <w:color w:val="2D2D2D"/>
          <w:spacing w:val="-20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ustanovení)</w:t>
      </w:r>
      <w:r>
        <w:rPr>
          <w:color w:val="2D2D2D"/>
          <w:spacing w:val="-14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seznámen</w:t>
      </w:r>
      <w:r>
        <w:rPr>
          <w:color w:val="2D2D2D"/>
          <w:spacing w:val="-20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s</w:t>
      </w:r>
      <w:r>
        <w:rPr>
          <w:color w:val="2D2D2D"/>
          <w:spacing w:val="-22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Informacemi</w:t>
      </w:r>
      <w:r>
        <w:rPr>
          <w:color w:val="2D2D2D"/>
          <w:spacing w:val="-19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o</w:t>
      </w:r>
      <w:r>
        <w:rPr>
          <w:color w:val="2D2D2D"/>
          <w:spacing w:val="-20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zpracování osobních</w:t>
      </w:r>
      <w:r>
        <w:rPr>
          <w:color w:val="2D2D2D"/>
          <w:spacing w:val="-26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údajů</w:t>
      </w:r>
      <w:r>
        <w:rPr>
          <w:color w:val="2D2D2D"/>
          <w:spacing w:val="-34"/>
          <w:w w:val="105"/>
          <w:sz w:val="17"/>
        </w:rPr>
        <w:t xml:space="preserve"> </w:t>
      </w:r>
      <w:r>
        <w:rPr>
          <w:color w:val="444444"/>
          <w:w w:val="105"/>
          <w:sz w:val="17"/>
        </w:rPr>
        <w:t>(tzv.</w:t>
      </w:r>
      <w:r>
        <w:rPr>
          <w:color w:val="444444"/>
          <w:spacing w:val="-30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Informačním</w:t>
      </w:r>
      <w:r>
        <w:rPr>
          <w:color w:val="2D2D2D"/>
          <w:spacing w:val="-25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memorandem)</w:t>
      </w:r>
      <w:r>
        <w:rPr>
          <w:color w:val="606060"/>
          <w:w w:val="105"/>
          <w:sz w:val="17"/>
        </w:rPr>
        <w:t>;</w:t>
      </w:r>
    </w:p>
    <w:p w:rsidR="003B04C5" w:rsidRDefault="003B04C5">
      <w:pPr>
        <w:pStyle w:val="Zkladntext"/>
        <w:rPr>
          <w:sz w:val="18"/>
        </w:rPr>
      </w:pPr>
    </w:p>
    <w:p w:rsidR="003B04C5" w:rsidRDefault="00640D2C">
      <w:pPr>
        <w:pStyle w:val="Odstavecseseznamem"/>
        <w:numPr>
          <w:ilvl w:val="2"/>
          <w:numId w:val="7"/>
        </w:numPr>
        <w:tabs>
          <w:tab w:val="left" w:pos="850"/>
        </w:tabs>
        <w:spacing w:before="1"/>
        <w:ind w:left="843" w:right="373" w:hanging="244"/>
        <w:jc w:val="both"/>
        <w:rPr>
          <w:color w:val="2D2D2D"/>
          <w:sz w:val="17"/>
        </w:rPr>
      </w:pPr>
      <w:r>
        <w:rPr>
          <w:color w:val="2D2D2D"/>
          <w:w w:val="105"/>
          <w:sz w:val="17"/>
        </w:rPr>
        <w:t>seznámení</w:t>
      </w:r>
      <w:r>
        <w:rPr>
          <w:color w:val="2D2D2D"/>
          <w:spacing w:val="-15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s</w:t>
      </w:r>
      <w:r>
        <w:rPr>
          <w:color w:val="2D2D2D"/>
          <w:spacing w:val="-14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Informačním</w:t>
      </w:r>
      <w:r>
        <w:rPr>
          <w:color w:val="2D2D2D"/>
          <w:spacing w:val="-16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memorandem</w:t>
      </w:r>
      <w:r>
        <w:rPr>
          <w:color w:val="2D2D2D"/>
          <w:spacing w:val="-10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za</w:t>
      </w:r>
      <w:r>
        <w:rPr>
          <w:color w:val="2D2D2D"/>
          <w:spacing w:val="-27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pojistitele</w:t>
      </w:r>
      <w:r>
        <w:rPr>
          <w:color w:val="2D2D2D"/>
          <w:spacing w:val="-19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provedla</w:t>
      </w:r>
      <w:r>
        <w:rPr>
          <w:color w:val="2D2D2D"/>
          <w:spacing w:val="-15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právě</w:t>
      </w:r>
      <w:r>
        <w:rPr>
          <w:color w:val="2D2D2D"/>
          <w:spacing w:val="-19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ta</w:t>
      </w:r>
      <w:r>
        <w:rPr>
          <w:color w:val="2D2D2D"/>
          <w:spacing w:val="-23"/>
          <w:w w:val="105"/>
          <w:sz w:val="17"/>
        </w:rPr>
        <w:t xml:space="preserve"> </w:t>
      </w:r>
      <w:r>
        <w:rPr>
          <w:color w:val="444444"/>
          <w:w w:val="105"/>
          <w:sz w:val="17"/>
        </w:rPr>
        <w:t>konkrétní</w:t>
      </w:r>
      <w:r>
        <w:rPr>
          <w:color w:val="444444"/>
          <w:spacing w:val="-11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fyzická</w:t>
      </w:r>
      <w:r>
        <w:rPr>
          <w:color w:val="2D2D2D"/>
          <w:spacing w:val="-19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osoba,</w:t>
      </w:r>
      <w:r>
        <w:rPr>
          <w:color w:val="2D2D2D"/>
          <w:spacing w:val="-19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která</w:t>
      </w:r>
      <w:r>
        <w:rPr>
          <w:color w:val="2D2D2D"/>
          <w:spacing w:val="-25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za pojistitele</w:t>
      </w:r>
      <w:r>
        <w:rPr>
          <w:color w:val="2D2D2D"/>
          <w:spacing w:val="-24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podepsala</w:t>
      </w:r>
      <w:r>
        <w:rPr>
          <w:color w:val="2D2D2D"/>
          <w:spacing w:val="-23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tuto</w:t>
      </w:r>
      <w:r>
        <w:rPr>
          <w:color w:val="2D2D2D"/>
          <w:spacing w:val="-31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pojistnou</w:t>
      </w:r>
      <w:r>
        <w:rPr>
          <w:color w:val="2D2D2D"/>
          <w:spacing w:val="-20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smlouvu</w:t>
      </w:r>
      <w:r>
        <w:rPr>
          <w:color w:val="2D2D2D"/>
          <w:spacing w:val="-28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(přičemž</w:t>
      </w:r>
      <w:r>
        <w:rPr>
          <w:color w:val="2D2D2D"/>
          <w:spacing w:val="-26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adresátem</w:t>
      </w:r>
      <w:r>
        <w:rPr>
          <w:color w:val="2D2D2D"/>
          <w:spacing w:val="-19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uvedených</w:t>
      </w:r>
      <w:r>
        <w:rPr>
          <w:color w:val="2D2D2D"/>
          <w:spacing w:val="-29"/>
          <w:w w:val="105"/>
          <w:sz w:val="17"/>
        </w:rPr>
        <w:t xml:space="preserve"> </w:t>
      </w:r>
      <w:r>
        <w:rPr>
          <w:color w:val="2D2D2D"/>
          <w:spacing w:val="-3"/>
          <w:w w:val="105"/>
          <w:sz w:val="17"/>
        </w:rPr>
        <w:t>informac</w:t>
      </w:r>
      <w:r>
        <w:rPr>
          <w:color w:val="606060"/>
          <w:spacing w:val="-3"/>
          <w:w w:val="105"/>
          <w:sz w:val="17"/>
        </w:rPr>
        <w:t>í</w:t>
      </w:r>
      <w:r>
        <w:rPr>
          <w:color w:val="606060"/>
          <w:spacing w:val="-35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může</w:t>
      </w:r>
      <w:r>
        <w:rPr>
          <w:color w:val="2D2D2D"/>
          <w:spacing w:val="-30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být</w:t>
      </w:r>
      <w:r>
        <w:rPr>
          <w:color w:val="2D2D2D"/>
          <w:spacing w:val="-33"/>
          <w:w w:val="105"/>
          <w:sz w:val="17"/>
        </w:rPr>
        <w:t xml:space="preserve"> </w:t>
      </w:r>
      <w:r>
        <w:rPr>
          <w:color w:val="2D2D2D"/>
          <w:spacing w:val="-3"/>
          <w:w w:val="105"/>
          <w:sz w:val="17"/>
        </w:rPr>
        <w:t>pojišťo</w:t>
      </w:r>
      <w:r>
        <w:rPr>
          <w:color w:val="606060"/>
          <w:spacing w:val="-3"/>
          <w:w w:val="105"/>
          <w:sz w:val="17"/>
        </w:rPr>
        <w:t>v</w:t>
      </w:r>
      <w:r>
        <w:rPr>
          <w:color w:val="2D2D2D"/>
          <w:spacing w:val="-3"/>
          <w:w w:val="105"/>
          <w:sz w:val="17"/>
        </w:rPr>
        <w:t xml:space="preserve">ací </w:t>
      </w:r>
      <w:r>
        <w:rPr>
          <w:color w:val="2D2D2D"/>
          <w:w w:val="105"/>
          <w:sz w:val="17"/>
        </w:rPr>
        <w:t>makléř,</w:t>
      </w:r>
      <w:r>
        <w:rPr>
          <w:color w:val="2D2D2D"/>
          <w:spacing w:val="-33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coby</w:t>
      </w:r>
      <w:r>
        <w:rPr>
          <w:color w:val="2D2D2D"/>
          <w:spacing w:val="-37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pojišťovací</w:t>
      </w:r>
      <w:r>
        <w:rPr>
          <w:color w:val="2D2D2D"/>
          <w:spacing w:val="-32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zprostředkovatel</w:t>
      </w:r>
      <w:r>
        <w:rPr>
          <w:color w:val="2D2D2D"/>
          <w:spacing w:val="-38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zastupující</w:t>
      </w:r>
      <w:r>
        <w:rPr>
          <w:color w:val="2D2D2D"/>
          <w:spacing w:val="-35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pojistníka);</w:t>
      </w:r>
    </w:p>
    <w:p w:rsidR="003B04C5" w:rsidRDefault="003B04C5">
      <w:pPr>
        <w:pStyle w:val="Zkladntext"/>
        <w:spacing w:before="1"/>
      </w:pPr>
    </w:p>
    <w:p w:rsidR="003B04C5" w:rsidRDefault="00640D2C">
      <w:pPr>
        <w:pStyle w:val="Odstavecseseznamem"/>
        <w:numPr>
          <w:ilvl w:val="2"/>
          <w:numId w:val="7"/>
        </w:numPr>
        <w:tabs>
          <w:tab w:val="left" w:pos="837"/>
        </w:tabs>
        <w:spacing w:line="235" w:lineRule="auto"/>
        <w:ind w:left="829" w:right="381" w:hanging="240"/>
        <w:jc w:val="both"/>
        <w:rPr>
          <w:color w:val="444444"/>
          <w:sz w:val="17"/>
        </w:rPr>
      </w:pPr>
      <w:r>
        <w:rPr>
          <w:color w:val="2D2D2D"/>
          <w:sz w:val="17"/>
        </w:rPr>
        <w:t>po seznámení se s Informačním memorandem a před uzavřením po</w:t>
      </w:r>
      <w:r>
        <w:rPr>
          <w:color w:val="606060"/>
          <w:sz w:val="17"/>
        </w:rPr>
        <w:t>j</w:t>
      </w:r>
      <w:r>
        <w:rPr>
          <w:color w:val="444444"/>
          <w:sz w:val="17"/>
        </w:rPr>
        <w:t xml:space="preserve">istné </w:t>
      </w:r>
      <w:r>
        <w:rPr>
          <w:color w:val="2D2D2D"/>
          <w:sz w:val="17"/>
        </w:rPr>
        <w:t xml:space="preserve">smlouvy mně byl dán naprosto dostatečný časový prostor pro vlastní seznámení se s Informačním memorandem a pro zodpovězení </w:t>
      </w:r>
      <w:r>
        <w:rPr>
          <w:color w:val="444444"/>
          <w:sz w:val="17"/>
        </w:rPr>
        <w:t xml:space="preserve">všech </w:t>
      </w:r>
      <w:r>
        <w:rPr>
          <w:color w:val="2D2D2D"/>
          <w:sz w:val="17"/>
        </w:rPr>
        <w:t xml:space="preserve">mých případných dotazů k </w:t>
      </w:r>
      <w:proofErr w:type="gramStart"/>
      <w:r>
        <w:rPr>
          <w:color w:val="2D2D2D"/>
          <w:sz w:val="17"/>
        </w:rPr>
        <w:t xml:space="preserve">Informačnímu </w:t>
      </w:r>
      <w:r>
        <w:rPr>
          <w:color w:val="2D2D2D"/>
          <w:spacing w:val="18"/>
          <w:sz w:val="17"/>
        </w:rPr>
        <w:t xml:space="preserve"> </w:t>
      </w:r>
      <w:r>
        <w:rPr>
          <w:color w:val="2D2D2D"/>
          <w:sz w:val="17"/>
        </w:rPr>
        <w:t>memorandu</w:t>
      </w:r>
      <w:proofErr w:type="gramEnd"/>
      <w:r>
        <w:rPr>
          <w:color w:val="606060"/>
          <w:sz w:val="17"/>
        </w:rPr>
        <w:t>;</w:t>
      </w:r>
    </w:p>
    <w:p w:rsidR="003B04C5" w:rsidRDefault="003B04C5">
      <w:pPr>
        <w:pStyle w:val="Zkladntext"/>
        <w:spacing w:before="5"/>
      </w:pPr>
    </w:p>
    <w:p w:rsidR="003B04C5" w:rsidRDefault="00640D2C">
      <w:pPr>
        <w:pStyle w:val="Odstavecseseznamem"/>
        <w:numPr>
          <w:ilvl w:val="2"/>
          <w:numId w:val="7"/>
        </w:numPr>
        <w:tabs>
          <w:tab w:val="left" w:pos="830"/>
        </w:tabs>
        <w:spacing w:line="247" w:lineRule="auto"/>
        <w:ind w:left="815" w:right="392" w:hanging="239"/>
        <w:jc w:val="both"/>
        <w:rPr>
          <w:color w:val="2D2D2D"/>
          <w:sz w:val="17"/>
        </w:rPr>
      </w:pPr>
      <w:r>
        <w:rPr>
          <w:color w:val="2D2D2D"/>
          <w:w w:val="105"/>
          <w:sz w:val="17"/>
        </w:rPr>
        <w:t xml:space="preserve">beru na </w:t>
      </w:r>
      <w:r>
        <w:rPr>
          <w:color w:val="444444"/>
          <w:w w:val="105"/>
          <w:sz w:val="17"/>
        </w:rPr>
        <w:t xml:space="preserve">vědomí </w:t>
      </w:r>
      <w:r>
        <w:rPr>
          <w:color w:val="2D2D2D"/>
          <w:w w:val="105"/>
          <w:sz w:val="17"/>
        </w:rPr>
        <w:t>a jsem srozuměn s informací pojistitele o tom, že Informační memorandum je a bude zájemci</w:t>
      </w:r>
      <w:r>
        <w:rPr>
          <w:color w:val="2D2D2D"/>
          <w:spacing w:val="-18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o</w:t>
      </w:r>
      <w:r>
        <w:rPr>
          <w:color w:val="2D2D2D"/>
          <w:spacing w:val="-17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pojištění</w:t>
      </w:r>
      <w:r>
        <w:rPr>
          <w:color w:val="2D2D2D"/>
          <w:spacing w:val="-14"/>
          <w:w w:val="105"/>
          <w:sz w:val="17"/>
        </w:rPr>
        <w:t xml:space="preserve"> </w:t>
      </w:r>
      <w:r>
        <w:rPr>
          <w:color w:val="2D2D2D"/>
          <w:spacing w:val="-3"/>
          <w:w w:val="105"/>
          <w:sz w:val="17"/>
        </w:rPr>
        <w:t>resp</w:t>
      </w:r>
      <w:r>
        <w:rPr>
          <w:color w:val="606060"/>
          <w:spacing w:val="-3"/>
          <w:w w:val="105"/>
          <w:sz w:val="17"/>
        </w:rPr>
        <w:t>.</w:t>
      </w:r>
      <w:r>
        <w:rPr>
          <w:color w:val="606060"/>
          <w:spacing w:val="-11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pojistníkovi</w:t>
      </w:r>
      <w:r>
        <w:rPr>
          <w:color w:val="2D2D2D"/>
          <w:spacing w:val="-18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a</w:t>
      </w:r>
      <w:r>
        <w:rPr>
          <w:color w:val="2D2D2D"/>
          <w:spacing w:val="-13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jinému</w:t>
      </w:r>
      <w:r>
        <w:rPr>
          <w:color w:val="2D2D2D"/>
          <w:spacing w:val="-13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účastníku</w:t>
      </w:r>
      <w:r>
        <w:rPr>
          <w:color w:val="2D2D2D"/>
          <w:spacing w:val="-17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pojištění</w:t>
      </w:r>
      <w:r>
        <w:rPr>
          <w:color w:val="2D2D2D"/>
          <w:spacing w:val="-18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k</w:t>
      </w:r>
      <w:r>
        <w:rPr>
          <w:color w:val="2D2D2D"/>
          <w:spacing w:val="-12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d</w:t>
      </w:r>
      <w:r>
        <w:rPr>
          <w:color w:val="606060"/>
          <w:w w:val="105"/>
          <w:sz w:val="17"/>
        </w:rPr>
        <w:t>i</w:t>
      </w:r>
      <w:r>
        <w:rPr>
          <w:color w:val="2D2D2D"/>
          <w:w w:val="105"/>
          <w:sz w:val="17"/>
        </w:rPr>
        <w:t>spoz</w:t>
      </w:r>
      <w:r>
        <w:rPr>
          <w:color w:val="606060"/>
          <w:w w:val="105"/>
          <w:sz w:val="17"/>
        </w:rPr>
        <w:t>i</w:t>
      </w:r>
      <w:r>
        <w:rPr>
          <w:color w:val="2D2D2D"/>
          <w:w w:val="105"/>
          <w:sz w:val="17"/>
        </w:rPr>
        <w:t>ci</w:t>
      </w:r>
      <w:r>
        <w:rPr>
          <w:color w:val="2D2D2D"/>
          <w:spacing w:val="-18"/>
          <w:w w:val="105"/>
          <w:sz w:val="17"/>
        </w:rPr>
        <w:t xml:space="preserve"> </w:t>
      </w:r>
      <w:r>
        <w:rPr>
          <w:color w:val="444444"/>
          <w:w w:val="105"/>
          <w:sz w:val="17"/>
        </w:rPr>
        <w:t>na</w:t>
      </w:r>
      <w:r>
        <w:rPr>
          <w:color w:val="444444"/>
          <w:spacing w:val="-17"/>
          <w:w w:val="105"/>
          <w:sz w:val="17"/>
        </w:rPr>
        <w:t xml:space="preserve"> </w:t>
      </w:r>
      <w:r>
        <w:rPr>
          <w:color w:val="444444"/>
          <w:w w:val="105"/>
          <w:sz w:val="17"/>
        </w:rPr>
        <w:t>internetových</w:t>
      </w:r>
      <w:r>
        <w:rPr>
          <w:color w:val="444444"/>
          <w:spacing w:val="-12"/>
          <w:w w:val="105"/>
          <w:sz w:val="17"/>
        </w:rPr>
        <w:t xml:space="preserve"> </w:t>
      </w:r>
      <w:r>
        <w:rPr>
          <w:color w:val="444444"/>
          <w:w w:val="105"/>
          <w:sz w:val="17"/>
        </w:rPr>
        <w:t xml:space="preserve">(webových) </w:t>
      </w:r>
      <w:r>
        <w:rPr>
          <w:color w:val="2D2D2D"/>
          <w:w w:val="105"/>
          <w:sz w:val="17"/>
        </w:rPr>
        <w:t>stránkách</w:t>
      </w:r>
      <w:r>
        <w:rPr>
          <w:color w:val="2D2D2D"/>
          <w:spacing w:val="-17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pojistitele</w:t>
      </w:r>
      <w:r>
        <w:rPr>
          <w:color w:val="2D2D2D"/>
          <w:spacing w:val="-15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na</w:t>
      </w:r>
      <w:r>
        <w:rPr>
          <w:color w:val="2D2D2D"/>
          <w:spacing w:val="-24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adrese</w:t>
      </w:r>
      <w:r>
        <w:rPr>
          <w:color w:val="2D2D2D"/>
          <w:spacing w:val="-18"/>
          <w:w w:val="105"/>
          <w:sz w:val="17"/>
        </w:rPr>
        <w:t xml:space="preserve"> </w:t>
      </w:r>
      <w:hyperlink r:id="rId18">
        <w:r>
          <w:rPr>
            <w:color w:val="2D2D2D"/>
            <w:w w:val="105"/>
            <w:sz w:val="17"/>
          </w:rPr>
          <w:t>www.csobpoj.cz</w:t>
        </w:r>
      </w:hyperlink>
      <w:r>
        <w:rPr>
          <w:color w:val="2D2D2D"/>
          <w:spacing w:val="-24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nebo</w:t>
      </w:r>
      <w:r>
        <w:rPr>
          <w:color w:val="2D2D2D"/>
          <w:spacing w:val="-24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na</w:t>
      </w:r>
      <w:r>
        <w:rPr>
          <w:color w:val="2D2D2D"/>
          <w:spacing w:val="-10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vyžádání</w:t>
      </w:r>
      <w:r>
        <w:rPr>
          <w:color w:val="2D2D2D"/>
          <w:spacing w:val="-20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pojistníka</w:t>
      </w:r>
      <w:r>
        <w:rPr>
          <w:color w:val="2D2D2D"/>
          <w:spacing w:val="-14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u</w:t>
      </w:r>
      <w:r>
        <w:rPr>
          <w:color w:val="2D2D2D"/>
          <w:spacing w:val="-23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té</w:t>
      </w:r>
      <w:r>
        <w:rPr>
          <w:color w:val="2D2D2D"/>
          <w:spacing w:val="-14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konkrétní</w:t>
      </w:r>
      <w:r>
        <w:rPr>
          <w:color w:val="2D2D2D"/>
          <w:spacing w:val="-9"/>
          <w:w w:val="105"/>
          <w:sz w:val="17"/>
        </w:rPr>
        <w:t xml:space="preserve"> </w:t>
      </w:r>
      <w:r>
        <w:rPr>
          <w:color w:val="444444"/>
          <w:w w:val="105"/>
          <w:sz w:val="17"/>
        </w:rPr>
        <w:t>fyzické</w:t>
      </w:r>
      <w:r>
        <w:rPr>
          <w:color w:val="444444"/>
          <w:spacing w:val="-17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osoby,</w:t>
      </w:r>
    </w:p>
    <w:p w:rsidR="003B04C5" w:rsidRDefault="00640D2C">
      <w:pPr>
        <w:pStyle w:val="Zkladntext"/>
        <w:spacing w:before="14" w:line="172" w:lineRule="exact"/>
        <w:ind w:left="815" w:hanging="1"/>
      </w:pPr>
      <w:r>
        <w:rPr>
          <w:color w:val="2D2D2D"/>
          <w:w w:val="105"/>
        </w:rPr>
        <w:t>která jménem pojistitele podepsala tuto pojistnou smlouvu</w:t>
      </w:r>
      <w:r>
        <w:rPr>
          <w:color w:val="606060"/>
          <w:w w:val="105"/>
        </w:rPr>
        <w:t xml:space="preserve">, </w:t>
      </w:r>
      <w:r>
        <w:rPr>
          <w:color w:val="2D2D2D"/>
          <w:w w:val="105"/>
        </w:rPr>
        <w:t xml:space="preserve">anebo </w:t>
      </w:r>
      <w:r>
        <w:rPr>
          <w:color w:val="444444"/>
          <w:w w:val="105"/>
        </w:rPr>
        <w:t xml:space="preserve">na </w:t>
      </w:r>
      <w:r>
        <w:rPr>
          <w:color w:val="2D2D2D"/>
          <w:w w:val="105"/>
        </w:rPr>
        <w:t>kterémkoliv obchodním místě pojistitele.</w:t>
      </w:r>
    </w:p>
    <w:p w:rsidR="003B04C5" w:rsidRDefault="003B04C5">
      <w:pPr>
        <w:pStyle w:val="Zkladntext"/>
        <w:spacing w:before="10"/>
        <w:rPr>
          <w:sz w:val="16"/>
        </w:rPr>
      </w:pPr>
    </w:p>
    <w:p w:rsidR="003B04C5" w:rsidRDefault="00640D2C">
      <w:pPr>
        <w:pStyle w:val="Odstavecseseznamem"/>
        <w:numPr>
          <w:ilvl w:val="1"/>
          <w:numId w:val="7"/>
        </w:numPr>
        <w:tabs>
          <w:tab w:val="left" w:pos="569"/>
        </w:tabs>
        <w:ind w:left="568" w:hanging="385"/>
        <w:jc w:val="left"/>
        <w:rPr>
          <w:color w:val="444444"/>
          <w:sz w:val="17"/>
        </w:rPr>
      </w:pPr>
      <w:r>
        <w:rPr>
          <w:color w:val="2D2D2D"/>
          <w:w w:val="105"/>
          <w:sz w:val="17"/>
        </w:rPr>
        <w:t>Prohlašuji</w:t>
      </w:r>
      <w:r>
        <w:rPr>
          <w:color w:val="2D2D2D"/>
          <w:spacing w:val="-18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a</w:t>
      </w:r>
      <w:r>
        <w:rPr>
          <w:color w:val="2D2D2D"/>
          <w:spacing w:val="-22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svým</w:t>
      </w:r>
      <w:r>
        <w:rPr>
          <w:color w:val="2D2D2D"/>
          <w:spacing w:val="-25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podpisem</w:t>
      </w:r>
      <w:r>
        <w:rPr>
          <w:color w:val="2D2D2D"/>
          <w:spacing w:val="-22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níže</w:t>
      </w:r>
      <w:r>
        <w:rPr>
          <w:color w:val="2D2D2D"/>
          <w:spacing w:val="-19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stvrzuji,</w:t>
      </w:r>
      <w:r>
        <w:rPr>
          <w:color w:val="2D2D2D"/>
          <w:spacing w:val="-15"/>
          <w:w w:val="105"/>
          <w:sz w:val="17"/>
        </w:rPr>
        <w:t xml:space="preserve"> </w:t>
      </w:r>
      <w:r>
        <w:rPr>
          <w:color w:val="2D2D2D"/>
          <w:spacing w:val="-3"/>
          <w:w w:val="105"/>
          <w:sz w:val="17"/>
        </w:rPr>
        <w:t>že</w:t>
      </w:r>
      <w:r>
        <w:rPr>
          <w:color w:val="606060"/>
          <w:spacing w:val="-3"/>
          <w:w w:val="105"/>
          <w:sz w:val="17"/>
        </w:rPr>
        <w:t>:</w:t>
      </w:r>
    </w:p>
    <w:p w:rsidR="003B04C5" w:rsidRDefault="003B04C5">
      <w:pPr>
        <w:pStyle w:val="Zkladntext"/>
        <w:spacing w:before="4"/>
      </w:pPr>
    </w:p>
    <w:p w:rsidR="003B04C5" w:rsidRDefault="00640D2C">
      <w:pPr>
        <w:pStyle w:val="Odstavecseseznamem"/>
        <w:numPr>
          <w:ilvl w:val="2"/>
          <w:numId w:val="7"/>
        </w:numPr>
        <w:tabs>
          <w:tab w:val="left" w:pos="813"/>
        </w:tabs>
        <w:spacing w:line="247" w:lineRule="auto"/>
        <w:ind w:left="800" w:right="418" w:hanging="239"/>
        <w:jc w:val="both"/>
        <w:rPr>
          <w:color w:val="444444"/>
          <w:sz w:val="17"/>
        </w:rPr>
      </w:pPr>
      <w:r>
        <w:rPr>
          <w:color w:val="2D2D2D"/>
          <w:sz w:val="17"/>
        </w:rPr>
        <w:t xml:space="preserve">jsem byl před uzavřením této pojistné </w:t>
      </w:r>
      <w:r>
        <w:rPr>
          <w:color w:val="2D2D2D"/>
          <w:spacing w:val="-5"/>
          <w:sz w:val="17"/>
        </w:rPr>
        <w:t>smlouvy</w:t>
      </w:r>
      <w:r>
        <w:rPr>
          <w:color w:val="606060"/>
          <w:spacing w:val="-5"/>
          <w:sz w:val="17"/>
        </w:rPr>
        <w:t xml:space="preserve">, </w:t>
      </w:r>
      <w:r>
        <w:rPr>
          <w:color w:val="444444"/>
          <w:sz w:val="17"/>
        </w:rPr>
        <w:t xml:space="preserve">zcela v </w:t>
      </w:r>
      <w:r>
        <w:rPr>
          <w:color w:val="2D2D2D"/>
          <w:sz w:val="17"/>
        </w:rPr>
        <w:t xml:space="preserve">souladu s ustanovením § </w:t>
      </w:r>
      <w:proofErr w:type="gramStart"/>
      <w:r>
        <w:rPr>
          <w:color w:val="2D2D2D"/>
          <w:sz w:val="17"/>
        </w:rPr>
        <w:t xml:space="preserve">2774  </w:t>
      </w:r>
      <w:r>
        <w:rPr>
          <w:color w:val="444444"/>
          <w:sz w:val="17"/>
        </w:rPr>
        <w:t>občanského</w:t>
      </w:r>
      <w:proofErr w:type="gramEnd"/>
      <w:r>
        <w:rPr>
          <w:color w:val="444444"/>
          <w:sz w:val="17"/>
        </w:rPr>
        <w:t xml:space="preserve"> </w:t>
      </w:r>
      <w:r>
        <w:rPr>
          <w:color w:val="2D2D2D"/>
          <w:sz w:val="17"/>
        </w:rPr>
        <w:t>zákoníku</w:t>
      </w:r>
      <w:r>
        <w:rPr>
          <w:color w:val="606060"/>
          <w:sz w:val="17"/>
        </w:rPr>
        <w:t xml:space="preserve">, </w:t>
      </w:r>
      <w:r>
        <w:rPr>
          <w:color w:val="2D2D2D"/>
          <w:sz w:val="17"/>
        </w:rPr>
        <w:t xml:space="preserve">pojistitelem řádně a detailně </w:t>
      </w:r>
      <w:r>
        <w:rPr>
          <w:color w:val="444444"/>
          <w:sz w:val="17"/>
        </w:rPr>
        <w:t xml:space="preserve">(co </w:t>
      </w:r>
      <w:r>
        <w:rPr>
          <w:color w:val="2D2D2D"/>
          <w:sz w:val="17"/>
        </w:rPr>
        <w:t xml:space="preserve">do vysvětlení obsahu a </w:t>
      </w:r>
      <w:r>
        <w:rPr>
          <w:color w:val="444444"/>
          <w:sz w:val="17"/>
        </w:rPr>
        <w:t xml:space="preserve">významu všech </w:t>
      </w:r>
      <w:r>
        <w:rPr>
          <w:color w:val="2D2D2D"/>
          <w:sz w:val="17"/>
        </w:rPr>
        <w:t>je</w:t>
      </w:r>
      <w:r>
        <w:rPr>
          <w:color w:val="606060"/>
          <w:sz w:val="17"/>
        </w:rPr>
        <w:t>ji</w:t>
      </w:r>
      <w:r>
        <w:rPr>
          <w:color w:val="444444"/>
          <w:sz w:val="17"/>
        </w:rPr>
        <w:t xml:space="preserve">ch </w:t>
      </w:r>
      <w:r>
        <w:rPr>
          <w:color w:val="2D2D2D"/>
          <w:sz w:val="17"/>
        </w:rPr>
        <w:t>jednotlivých ustanovení)   seznámen   s  lnfolistem  produktu</w:t>
      </w:r>
      <w:r>
        <w:rPr>
          <w:color w:val="606060"/>
          <w:sz w:val="17"/>
        </w:rPr>
        <w:t xml:space="preserve">,  </w:t>
      </w:r>
      <w:r>
        <w:rPr>
          <w:color w:val="2D2D2D"/>
          <w:sz w:val="17"/>
        </w:rPr>
        <w:t>s  Informačním  dokumentem   o  pojistném  produktu</w:t>
      </w:r>
      <w:r>
        <w:rPr>
          <w:color w:val="7C7C7C"/>
          <w:sz w:val="17"/>
        </w:rPr>
        <w:t xml:space="preserve">,  </w:t>
      </w:r>
      <w:r>
        <w:rPr>
          <w:color w:val="7C7C7C"/>
          <w:spacing w:val="46"/>
          <w:sz w:val="17"/>
        </w:rPr>
        <w:t xml:space="preserve"> </w:t>
      </w:r>
      <w:r>
        <w:rPr>
          <w:color w:val="2D2D2D"/>
          <w:sz w:val="17"/>
        </w:rPr>
        <w:t>s</w:t>
      </w:r>
    </w:p>
    <w:p w:rsidR="003B04C5" w:rsidRDefault="00640D2C">
      <w:pPr>
        <w:pStyle w:val="Zkladntext"/>
        <w:spacing w:before="21" w:line="172" w:lineRule="exact"/>
        <w:ind w:left="800" w:right="343"/>
      </w:pPr>
      <w:r>
        <w:rPr>
          <w:color w:val="2D2D2D"/>
        </w:rPr>
        <w:t>rozsahem</w:t>
      </w:r>
      <w:r>
        <w:rPr>
          <w:color w:val="2D2D2D"/>
        </w:rPr>
        <w:t xml:space="preserve"> </w:t>
      </w:r>
      <w:r>
        <w:rPr>
          <w:color w:val="2D2D2D"/>
          <w:w w:val="101"/>
        </w:rPr>
        <w:t>pojištění</w:t>
      </w:r>
      <w:r>
        <w:rPr>
          <w:color w:val="2D2D2D"/>
        </w:rPr>
        <w:t xml:space="preserve"> </w:t>
      </w:r>
      <w:r>
        <w:rPr>
          <w:color w:val="2D2D2D"/>
          <w:w w:val="101"/>
        </w:rPr>
        <w:t>a</w:t>
      </w:r>
      <w:r>
        <w:rPr>
          <w:color w:val="2D2D2D"/>
        </w:rPr>
        <w:t xml:space="preserve"> </w:t>
      </w:r>
      <w:r>
        <w:rPr>
          <w:color w:val="2D2D2D"/>
          <w:w w:val="102"/>
        </w:rPr>
        <w:t>s</w:t>
      </w:r>
      <w:r>
        <w:rPr>
          <w:color w:val="2D2D2D"/>
        </w:rPr>
        <w:t xml:space="preserve"> </w:t>
      </w:r>
      <w:r>
        <w:rPr>
          <w:color w:val="2D2D2D"/>
          <w:w w:val="101"/>
        </w:rPr>
        <w:t>všeobecnými</w:t>
      </w:r>
      <w:r>
        <w:rPr>
          <w:color w:val="2D2D2D"/>
        </w:rPr>
        <w:t xml:space="preserve"> </w:t>
      </w:r>
      <w:r>
        <w:rPr>
          <w:color w:val="2D2D2D"/>
        </w:rPr>
        <w:t>pojistnými</w:t>
      </w:r>
      <w:r>
        <w:rPr>
          <w:color w:val="2D2D2D"/>
        </w:rPr>
        <w:t xml:space="preserve"> </w:t>
      </w:r>
      <w:r>
        <w:rPr>
          <w:color w:val="2D2D2D"/>
          <w:w w:val="101"/>
        </w:rPr>
        <w:t>podmínkami</w:t>
      </w:r>
      <w:r>
        <w:rPr>
          <w:color w:val="2D2D2D"/>
        </w:rPr>
        <w:t xml:space="preserve"> </w:t>
      </w:r>
      <w:r>
        <w:rPr>
          <w:color w:val="444444"/>
          <w:w w:val="103"/>
        </w:rPr>
        <w:t>(dále</w:t>
      </w:r>
      <w:r>
        <w:rPr>
          <w:color w:val="444444"/>
        </w:rPr>
        <w:t xml:space="preserve"> </w:t>
      </w:r>
      <w:r>
        <w:rPr>
          <w:color w:val="2D2D2D"/>
          <w:w w:val="101"/>
        </w:rPr>
        <w:t>také</w:t>
      </w:r>
      <w:r>
        <w:rPr>
          <w:color w:val="2D2D2D"/>
        </w:rPr>
        <w:t xml:space="preserve"> </w:t>
      </w:r>
      <w:r>
        <w:rPr>
          <w:color w:val="2D2D2D"/>
          <w:w w:val="104"/>
        </w:rPr>
        <w:t>jen</w:t>
      </w:r>
      <w:r>
        <w:rPr>
          <w:color w:val="2D2D2D"/>
        </w:rPr>
        <w:t xml:space="preserve"> </w:t>
      </w:r>
      <w:r>
        <w:rPr>
          <w:color w:val="444444"/>
          <w:w w:val="104"/>
        </w:rPr>
        <w:t>"po</w:t>
      </w:r>
      <w:r>
        <w:rPr>
          <w:color w:val="444444"/>
          <w:spacing w:val="-3"/>
          <w:w w:val="104"/>
        </w:rPr>
        <w:t>j</w:t>
      </w:r>
      <w:r>
        <w:rPr>
          <w:color w:val="606060"/>
          <w:spacing w:val="-5"/>
          <w:w w:val="104"/>
        </w:rPr>
        <w:t>i</w:t>
      </w:r>
      <w:r>
        <w:rPr>
          <w:color w:val="2D2D2D"/>
          <w:w w:val="104"/>
        </w:rPr>
        <w:t>stné</w:t>
      </w:r>
      <w:r>
        <w:rPr>
          <w:color w:val="2D2D2D"/>
        </w:rPr>
        <w:t xml:space="preserve"> </w:t>
      </w:r>
      <w:r>
        <w:rPr>
          <w:color w:val="2D2D2D"/>
          <w:w w:val="108"/>
        </w:rPr>
        <w:t>podmínk</w:t>
      </w:r>
      <w:r>
        <w:rPr>
          <w:color w:val="2D2D2D"/>
          <w:spacing w:val="-66"/>
          <w:w w:val="109"/>
        </w:rPr>
        <w:t>y</w:t>
      </w:r>
      <w:r>
        <w:rPr>
          <w:color w:val="606060"/>
          <w:spacing w:val="5"/>
          <w:w w:val="105"/>
        </w:rPr>
        <w:t>"</w:t>
      </w:r>
      <w:r>
        <w:rPr>
          <w:color w:val="444444"/>
          <w:w w:val="105"/>
        </w:rPr>
        <w:t>),</w:t>
      </w:r>
      <w:r>
        <w:rPr>
          <w:color w:val="444444"/>
        </w:rPr>
        <w:t xml:space="preserve"> </w:t>
      </w:r>
      <w:r>
        <w:rPr>
          <w:color w:val="2D2D2D"/>
          <w:w w:val="103"/>
        </w:rPr>
        <w:t>které</w:t>
      </w:r>
      <w:r>
        <w:rPr>
          <w:color w:val="2D2D2D"/>
        </w:rPr>
        <w:t xml:space="preserve"> </w:t>
      </w:r>
      <w:r>
        <w:rPr>
          <w:color w:val="606060"/>
          <w:spacing w:val="-10"/>
          <w:w w:val="103"/>
        </w:rPr>
        <w:t>j</w:t>
      </w:r>
      <w:r>
        <w:rPr>
          <w:color w:val="2D2D2D"/>
          <w:w w:val="103"/>
        </w:rPr>
        <w:t xml:space="preserve">sou </w:t>
      </w:r>
      <w:r>
        <w:rPr>
          <w:color w:val="2D2D2D"/>
          <w:w w:val="105"/>
        </w:rPr>
        <w:t xml:space="preserve">nedílnou součástí této pojistné </w:t>
      </w:r>
      <w:r>
        <w:rPr>
          <w:color w:val="2D2D2D"/>
          <w:spacing w:val="-3"/>
          <w:w w:val="105"/>
        </w:rPr>
        <w:t>smlouvy</w:t>
      </w:r>
      <w:r>
        <w:rPr>
          <w:color w:val="606060"/>
          <w:spacing w:val="-3"/>
          <w:w w:val="105"/>
        </w:rPr>
        <w:t>;</w:t>
      </w:r>
    </w:p>
    <w:p w:rsidR="003B04C5" w:rsidRDefault="003B04C5">
      <w:pPr>
        <w:pStyle w:val="Zkladntext"/>
        <w:spacing w:before="3"/>
        <w:rPr>
          <w:sz w:val="18"/>
        </w:rPr>
      </w:pPr>
    </w:p>
    <w:p w:rsidR="003B04C5" w:rsidRDefault="00640D2C">
      <w:pPr>
        <w:pStyle w:val="Odstavecseseznamem"/>
        <w:numPr>
          <w:ilvl w:val="2"/>
          <w:numId w:val="7"/>
        </w:numPr>
        <w:tabs>
          <w:tab w:val="left" w:pos="799"/>
        </w:tabs>
        <w:spacing w:line="237" w:lineRule="auto"/>
        <w:ind w:left="779" w:right="433" w:hanging="238"/>
        <w:jc w:val="both"/>
        <w:rPr>
          <w:color w:val="2D2D2D"/>
          <w:sz w:val="17"/>
        </w:rPr>
      </w:pPr>
      <w:r>
        <w:rPr>
          <w:color w:val="2D2D2D"/>
          <w:sz w:val="17"/>
        </w:rPr>
        <w:t xml:space="preserve">jsem byl před uzavřením této pojistné smlouvy podrobně seznámen se </w:t>
      </w:r>
      <w:r>
        <w:rPr>
          <w:color w:val="444444"/>
          <w:sz w:val="17"/>
        </w:rPr>
        <w:t xml:space="preserve">všemi vybranými </w:t>
      </w:r>
      <w:r>
        <w:rPr>
          <w:color w:val="2D2D2D"/>
          <w:sz w:val="17"/>
        </w:rPr>
        <w:t xml:space="preserve">ustanoveními pojistných podmínek zvlášť uvedenými v </w:t>
      </w:r>
      <w:proofErr w:type="gramStart"/>
      <w:r>
        <w:rPr>
          <w:color w:val="2D2D2D"/>
          <w:sz w:val="17"/>
        </w:rPr>
        <w:t xml:space="preserve">dokumentu </w:t>
      </w:r>
      <w:r>
        <w:rPr>
          <w:color w:val="606060"/>
          <w:sz w:val="17"/>
        </w:rPr>
        <w:t>.</w:t>
      </w:r>
      <w:proofErr w:type="gramEnd"/>
      <w:r>
        <w:rPr>
          <w:color w:val="606060"/>
          <w:sz w:val="17"/>
        </w:rPr>
        <w:t xml:space="preserve"> </w:t>
      </w:r>
      <w:r>
        <w:rPr>
          <w:color w:val="2D2D2D"/>
          <w:sz w:val="17"/>
        </w:rPr>
        <w:t xml:space="preserve">lnfolist </w:t>
      </w:r>
      <w:r>
        <w:rPr>
          <w:color w:val="2D2D2D"/>
          <w:spacing w:val="-3"/>
          <w:sz w:val="17"/>
        </w:rPr>
        <w:t>produktu</w:t>
      </w:r>
      <w:r>
        <w:rPr>
          <w:color w:val="606060"/>
          <w:spacing w:val="-3"/>
          <w:sz w:val="17"/>
        </w:rPr>
        <w:t>"</w:t>
      </w:r>
      <w:r>
        <w:rPr>
          <w:color w:val="444444"/>
          <w:spacing w:val="-3"/>
          <w:sz w:val="17"/>
        </w:rPr>
        <w:t xml:space="preserve">, </w:t>
      </w:r>
      <w:r>
        <w:rPr>
          <w:color w:val="444444"/>
          <w:sz w:val="17"/>
        </w:rPr>
        <w:t xml:space="preserve">která </w:t>
      </w:r>
      <w:r>
        <w:rPr>
          <w:color w:val="2D2D2D"/>
          <w:sz w:val="17"/>
        </w:rPr>
        <w:t>by mohla být považována za ustanovení neo</w:t>
      </w:r>
      <w:r>
        <w:rPr>
          <w:color w:val="2D2D2D"/>
          <w:sz w:val="17"/>
        </w:rPr>
        <w:t xml:space="preserve">čekávaná </w:t>
      </w:r>
      <w:r>
        <w:rPr>
          <w:color w:val="444444"/>
          <w:sz w:val="17"/>
        </w:rPr>
        <w:t xml:space="preserve">ve </w:t>
      </w:r>
      <w:r>
        <w:rPr>
          <w:color w:val="2D2D2D"/>
          <w:sz w:val="17"/>
        </w:rPr>
        <w:t>smyslu ustanovení§ 1753 občanského zákoníku</w:t>
      </w:r>
      <w:r>
        <w:rPr>
          <w:color w:val="606060"/>
          <w:sz w:val="17"/>
        </w:rPr>
        <w:t xml:space="preserve">, </w:t>
      </w:r>
      <w:r>
        <w:rPr>
          <w:color w:val="2D2D2D"/>
          <w:sz w:val="17"/>
        </w:rPr>
        <w:t>a souhlasím s nimi. Dále prohlašuji</w:t>
      </w:r>
      <w:r>
        <w:rPr>
          <w:color w:val="606060"/>
          <w:sz w:val="17"/>
        </w:rPr>
        <w:t xml:space="preserve">, </w:t>
      </w:r>
      <w:r>
        <w:rPr>
          <w:color w:val="2D2D2D"/>
          <w:sz w:val="17"/>
        </w:rPr>
        <w:t xml:space="preserve">že mé odpovědi na písemné dotazy pojistitele ve smyslu ustanovení § 2788 občanského zákoníku jsou </w:t>
      </w:r>
      <w:proofErr w:type="gramStart"/>
      <w:r>
        <w:rPr>
          <w:color w:val="2D2D2D"/>
          <w:sz w:val="17"/>
        </w:rPr>
        <w:t>pravdivé  a</w:t>
      </w:r>
      <w:proofErr w:type="gramEnd"/>
      <w:r>
        <w:rPr>
          <w:color w:val="2D2D2D"/>
          <w:spacing w:val="-5"/>
          <w:sz w:val="17"/>
        </w:rPr>
        <w:t xml:space="preserve"> </w:t>
      </w:r>
      <w:r>
        <w:rPr>
          <w:color w:val="2D2D2D"/>
          <w:sz w:val="17"/>
        </w:rPr>
        <w:t>úplné</w:t>
      </w:r>
      <w:r>
        <w:rPr>
          <w:color w:val="606060"/>
          <w:sz w:val="17"/>
        </w:rPr>
        <w:t>;</w:t>
      </w:r>
    </w:p>
    <w:p w:rsidR="003B04C5" w:rsidRDefault="003B04C5">
      <w:pPr>
        <w:pStyle w:val="Zkladntext"/>
        <w:spacing w:before="9"/>
      </w:pPr>
    </w:p>
    <w:p w:rsidR="003B04C5" w:rsidRDefault="00640D2C">
      <w:pPr>
        <w:pStyle w:val="Odstavecseseznamem"/>
        <w:numPr>
          <w:ilvl w:val="2"/>
          <w:numId w:val="7"/>
        </w:numPr>
        <w:tabs>
          <w:tab w:val="left" w:pos="778"/>
        </w:tabs>
        <w:spacing w:before="1" w:line="232" w:lineRule="auto"/>
        <w:ind w:left="772" w:right="458" w:hanging="241"/>
        <w:jc w:val="both"/>
        <w:rPr>
          <w:color w:val="444444"/>
          <w:sz w:val="17"/>
        </w:rPr>
      </w:pPr>
      <w:r>
        <w:rPr>
          <w:color w:val="2D2D2D"/>
          <w:sz w:val="17"/>
        </w:rPr>
        <w:t>seznámení s Informačním dokumentem o pojistn</w:t>
      </w:r>
      <w:r>
        <w:rPr>
          <w:color w:val="2D2D2D"/>
          <w:sz w:val="17"/>
        </w:rPr>
        <w:t xml:space="preserve">ém produktu a s </w:t>
      </w:r>
      <w:r>
        <w:rPr>
          <w:color w:val="444444"/>
          <w:sz w:val="17"/>
        </w:rPr>
        <w:t xml:space="preserve">pojistnými </w:t>
      </w:r>
      <w:r>
        <w:rPr>
          <w:color w:val="2D2D2D"/>
          <w:sz w:val="17"/>
        </w:rPr>
        <w:t>podmínkam</w:t>
      </w:r>
      <w:r>
        <w:rPr>
          <w:color w:val="606060"/>
          <w:sz w:val="17"/>
        </w:rPr>
        <w:t xml:space="preserve">i </w:t>
      </w:r>
      <w:r>
        <w:rPr>
          <w:color w:val="2D2D2D"/>
          <w:sz w:val="17"/>
        </w:rPr>
        <w:t>za pojistitele provedla právě ta konkrétní fyzická osoba</w:t>
      </w:r>
      <w:r>
        <w:rPr>
          <w:color w:val="606060"/>
          <w:sz w:val="17"/>
        </w:rPr>
        <w:t xml:space="preserve">, </w:t>
      </w:r>
      <w:r>
        <w:rPr>
          <w:color w:val="2D2D2D"/>
          <w:sz w:val="17"/>
        </w:rPr>
        <w:t>která za pojistitele podepsala tuto pojistnou smlouvu (přičemž adresátem uvedených informací může být pojišťovací makléř</w:t>
      </w:r>
      <w:r>
        <w:rPr>
          <w:color w:val="606060"/>
          <w:sz w:val="17"/>
        </w:rPr>
        <w:t xml:space="preserve">, </w:t>
      </w:r>
      <w:r>
        <w:rPr>
          <w:color w:val="2D2D2D"/>
          <w:sz w:val="17"/>
        </w:rPr>
        <w:t>coby pojišťovací zprostředkovatel zast</w:t>
      </w:r>
      <w:r>
        <w:rPr>
          <w:color w:val="2D2D2D"/>
          <w:sz w:val="17"/>
        </w:rPr>
        <w:t>upující pojistníka)</w:t>
      </w:r>
      <w:r>
        <w:rPr>
          <w:color w:val="606060"/>
          <w:sz w:val="17"/>
        </w:rPr>
        <w:t>;</w:t>
      </w:r>
    </w:p>
    <w:p w:rsidR="003B04C5" w:rsidRDefault="003B04C5">
      <w:pPr>
        <w:pStyle w:val="Zkladntext"/>
        <w:spacing w:before="9"/>
        <w:rPr>
          <w:sz w:val="18"/>
        </w:rPr>
      </w:pPr>
    </w:p>
    <w:p w:rsidR="003B04C5" w:rsidRDefault="00640D2C">
      <w:pPr>
        <w:pStyle w:val="Odstavecseseznamem"/>
        <w:numPr>
          <w:ilvl w:val="2"/>
          <w:numId w:val="7"/>
        </w:numPr>
        <w:tabs>
          <w:tab w:val="left" w:pos="765"/>
        </w:tabs>
        <w:spacing w:line="242" w:lineRule="auto"/>
        <w:ind w:right="462" w:hanging="245"/>
        <w:jc w:val="both"/>
        <w:rPr>
          <w:color w:val="2D2D2D"/>
          <w:sz w:val="17"/>
        </w:rPr>
      </w:pPr>
      <w:r>
        <w:rPr>
          <w:color w:val="2D2D2D"/>
          <w:sz w:val="17"/>
        </w:rPr>
        <w:t xml:space="preserve">po seznámení se s obsahem všech předsmluvních a smluvních dokumentů a před </w:t>
      </w:r>
      <w:r>
        <w:rPr>
          <w:color w:val="444444"/>
          <w:sz w:val="17"/>
        </w:rPr>
        <w:t xml:space="preserve">uzavřením </w:t>
      </w:r>
      <w:r>
        <w:rPr>
          <w:color w:val="2D2D2D"/>
          <w:sz w:val="17"/>
        </w:rPr>
        <w:t xml:space="preserve">pojistné smlouvy mně byl dán naprosto dostatečný časový prostor pro </w:t>
      </w:r>
      <w:r>
        <w:rPr>
          <w:color w:val="2D2D2D"/>
          <w:spacing w:val="-3"/>
          <w:sz w:val="17"/>
        </w:rPr>
        <w:t>vlastn</w:t>
      </w:r>
      <w:r>
        <w:rPr>
          <w:color w:val="606060"/>
          <w:spacing w:val="-3"/>
          <w:sz w:val="17"/>
        </w:rPr>
        <w:t xml:space="preserve">í </w:t>
      </w:r>
      <w:r>
        <w:rPr>
          <w:color w:val="2D2D2D"/>
          <w:sz w:val="17"/>
        </w:rPr>
        <w:t xml:space="preserve">seznámení se s obsahem a významem těchto dokumentů a </w:t>
      </w:r>
      <w:proofErr w:type="gramStart"/>
      <w:r>
        <w:rPr>
          <w:color w:val="2D2D2D"/>
          <w:sz w:val="17"/>
        </w:rPr>
        <w:t>pro  zodpovězení</w:t>
      </w:r>
      <w:proofErr w:type="gramEnd"/>
      <w:r>
        <w:rPr>
          <w:color w:val="2D2D2D"/>
          <w:sz w:val="17"/>
        </w:rPr>
        <w:t xml:space="preserve">  </w:t>
      </w:r>
      <w:r>
        <w:rPr>
          <w:color w:val="444444"/>
          <w:sz w:val="17"/>
        </w:rPr>
        <w:t>vš</w:t>
      </w:r>
      <w:r>
        <w:rPr>
          <w:color w:val="444444"/>
          <w:sz w:val="17"/>
        </w:rPr>
        <w:t xml:space="preserve">ech </w:t>
      </w:r>
      <w:r>
        <w:rPr>
          <w:color w:val="2D2D2D"/>
          <w:sz w:val="17"/>
        </w:rPr>
        <w:t xml:space="preserve">mých případných dotazů k </w:t>
      </w:r>
      <w:r>
        <w:rPr>
          <w:color w:val="444444"/>
          <w:sz w:val="17"/>
        </w:rPr>
        <w:t>těmto</w:t>
      </w:r>
      <w:r>
        <w:rPr>
          <w:color w:val="444444"/>
          <w:spacing w:val="13"/>
          <w:sz w:val="17"/>
        </w:rPr>
        <w:t xml:space="preserve"> </w:t>
      </w:r>
      <w:r>
        <w:rPr>
          <w:color w:val="2D2D2D"/>
          <w:sz w:val="17"/>
        </w:rPr>
        <w:t>dokumentům</w:t>
      </w:r>
      <w:r>
        <w:rPr>
          <w:color w:val="606060"/>
          <w:sz w:val="17"/>
        </w:rPr>
        <w:t>;</w:t>
      </w:r>
    </w:p>
    <w:p w:rsidR="003B04C5" w:rsidRDefault="003B04C5">
      <w:pPr>
        <w:pStyle w:val="Zkladntext"/>
        <w:spacing w:before="4"/>
      </w:pPr>
    </w:p>
    <w:p w:rsidR="003B04C5" w:rsidRDefault="00640D2C">
      <w:pPr>
        <w:pStyle w:val="Odstavecseseznamem"/>
        <w:numPr>
          <w:ilvl w:val="2"/>
          <w:numId w:val="7"/>
        </w:numPr>
        <w:tabs>
          <w:tab w:val="left" w:pos="758"/>
        </w:tabs>
        <w:spacing w:line="180" w:lineRule="exact"/>
        <w:ind w:left="757" w:right="483" w:hanging="247"/>
        <w:jc w:val="both"/>
        <w:rPr>
          <w:color w:val="444444"/>
          <w:sz w:val="17"/>
        </w:rPr>
      </w:pPr>
      <w:r>
        <w:rPr>
          <w:color w:val="2D2D2D"/>
          <w:sz w:val="17"/>
        </w:rPr>
        <w:t>před uzavřením pojistné smlouvy mi byly v listinné podobě poskytnuty Informační dokument o pojistném produktu a pojistné</w:t>
      </w:r>
      <w:r>
        <w:rPr>
          <w:color w:val="2D2D2D"/>
          <w:spacing w:val="36"/>
          <w:sz w:val="17"/>
        </w:rPr>
        <w:t xml:space="preserve"> </w:t>
      </w:r>
      <w:r>
        <w:rPr>
          <w:color w:val="2D2D2D"/>
          <w:sz w:val="17"/>
        </w:rPr>
        <w:t>podmínky</w:t>
      </w:r>
      <w:r>
        <w:rPr>
          <w:color w:val="606060"/>
          <w:sz w:val="17"/>
        </w:rPr>
        <w:t>;</w:t>
      </w:r>
    </w:p>
    <w:p w:rsidR="003B04C5" w:rsidRDefault="003B04C5">
      <w:pPr>
        <w:pStyle w:val="Zkladntext"/>
        <w:spacing w:before="11"/>
        <w:rPr>
          <w:sz w:val="19"/>
        </w:rPr>
      </w:pPr>
    </w:p>
    <w:p w:rsidR="003B04C5" w:rsidRDefault="00640D2C">
      <w:pPr>
        <w:pStyle w:val="Odstavecseseznamem"/>
        <w:numPr>
          <w:ilvl w:val="2"/>
          <w:numId w:val="7"/>
        </w:numPr>
        <w:tabs>
          <w:tab w:val="left" w:pos="763"/>
        </w:tabs>
        <w:spacing w:line="172" w:lineRule="exact"/>
        <w:ind w:left="755" w:right="475" w:hanging="252"/>
        <w:jc w:val="both"/>
        <w:rPr>
          <w:rFonts w:ascii="Times New Roman" w:hAnsi="Times New Roman"/>
          <w:color w:val="444444"/>
          <w:sz w:val="16"/>
        </w:rPr>
      </w:pPr>
      <w:r>
        <w:rPr>
          <w:color w:val="2D2D2D"/>
          <w:w w:val="105"/>
          <w:sz w:val="17"/>
        </w:rPr>
        <w:t>jsem</w:t>
      </w:r>
      <w:r>
        <w:rPr>
          <w:color w:val="2D2D2D"/>
          <w:spacing w:val="-18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v</w:t>
      </w:r>
      <w:r>
        <w:rPr>
          <w:color w:val="2D2D2D"/>
          <w:spacing w:val="-22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dostatečné</w:t>
      </w:r>
      <w:r>
        <w:rPr>
          <w:color w:val="2D2D2D"/>
          <w:spacing w:val="-19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době</w:t>
      </w:r>
      <w:r>
        <w:rPr>
          <w:color w:val="2D2D2D"/>
          <w:spacing w:val="-22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před</w:t>
      </w:r>
      <w:r>
        <w:rPr>
          <w:color w:val="2D2D2D"/>
          <w:spacing w:val="-28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uzavfením</w:t>
      </w:r>
      <w:r>
        <w:rPr>
          <w:color w:val="2D2D2D"/>
          <w:spacing w:val="-16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této</w:t>
      </w:r>
      <w:r>
        <w:rPr>
          <w:color w:val="2D2D2D"/>
          <w:spacing w:val="-25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pojistné</w:t>
      </w:r>
      <w:r>
        <w:rPr>
          <w:color w:val="2D2D2D"/>
          <w:spacing w:val="-21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smlouvy</w:t>
      </w:r>
      <w:r>
        <w:rPr>
          <w:color w:val="2D2D2D"/>
          <w:spacing w:val="-14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obdržel</w:t>
      </w:r>
      <w:r>
        <w:rPr>
          <w:color w:val="2D2D2D"/>
          <w:spacing w:val="-20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od</w:t>
      </w:r>
      <w:r>
        <w:rPr>
          <w:color w:val="2D2D2D"/>
          <w:spacing w:val="-29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po</w:t>
      </w:r>
      <w:r>
        <w:rPr>
          <w:color w:val="606060"/>
          <w:w w:val="105"/>
          <w:sz w:val="17"/>
        </w:rPr>
        <w:t>j</w:t>
      </w:r>
      <w:r>
        <w:rPr>
          <w:color w:val="2D2D2D"/>
          <w:w w:val="105"/>
          <w:sz w:val="17"/>
        </w:rPr>
        <w:t>išťovacíhomakléře</w:t>
      </w:r>
      <w:r>
        <w:rPr>
          <w:color w:val="2D2D2D"/>
          <w:spacing w:val="-24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Záznam</w:t>
      </w:r>
      <w:r>
        <w:rPr>
          <w:color w:val="2D2D2D"/>
          <w:spacing w:val="-15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z jednání</w:t>
      </w:r>
      <w:r>
        <w:rPr>
          <w:color w:val="606060"/>
          <w:w w:val="105"/>
          <w:sz w:val="17"/>
        </w:rPr>
        <w:t>,</w:t>
      </w:r>
      <w:r>
        <w:rPr>
          <w:color w:val="606060"/>
          <w:spacing w:val="-17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včetně</w:t>
      </w:r>
      <w:r>
        <w:rPr>
          <w:color w:val="2D2D2D"/>
          <w:spacing w:val="-17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všech</w:t>
      </w:r>
      <w:r>
        <w:rPr>
          <w:color w:val="2D2D2D"/>
          <w:spacing w:val="-30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jeho</w:t>
      </w:r>
      <w:r>
        <w:rPr>
          <w:color w:val="2D2D2D"/>
          <w:spacing w:val="-29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příloh;</w:t>
      </w:r>
    </w:p>
    <w:p w:rsidR="003B04C5" w:rsidRDefault="003B04C5">
      <w:pPr>
        <w:pStyle w:val="Zkladntext"/>
        <w:spacing w:before="4"/>
        <w:rPr>
          <w:sz w:val="18"/>
        </w:rPr>
      </w:pPr>
    </w:p>
    <w:p w:rsidR="003B04C5" w:rsidRDefault="00640D2C">
      <w:pPr>
        <w:pStyle w:val="Odstavecseseznamem"/>
        <w:numPr>
          <w:ilvl w:val="2"/>
          <w:numId w:val="7"/>
        </w:numPr>
        <w:tabs>
          <w:tab w:val="left" w:pos="753"/>
        </w:tabs>
        <w:spacing w:line="188" w:lineRule="exact"/>
        <w:ind w:left="743" w:right="490" w:hanging="246"/>
        <w:jc w:val="both"/>
        <w:rPr>
          <w:color w:val="444444"/>
          <w:sz w:val="17"/>
        </w:rPr>
      </w:pPr>
      <w:r>
        <w:rPr>
          <w:color w:val="444444"/>
          <w:w w:val="105"/>
          <w:sz w:val="17"/>
        </w:rPr>
        <w:t xml:space="preserve">v </w:t>
      </w:r>
      <w:r>
        <w:rPr>
          <w:color w:val="2D2D2D"/>
          <w:w w:val="105"/>
          <w:sz w:val="17"/>
        </w:rPr>
        <w:t>souladu s ustanovením § 128 odst. 1 zákona č</w:t>
      </w:r>
      <w:r>
        <w:rPr>
          <w:color w:val="606060"/>
          <w:w w:val="105"/>
          <w:sz w:val="17"/>
        </w:rPr>
        <w:t xml:space="preserve">. </w:t>
      </w:r>
      <w:r>
        <w:rPr>
          <w:color w:val="2D2D2D"/>
          <w:w w:val="105"/>
          <w:sz w:val="17"/>
        </w:rPr>
        <w:t xml:space="preserve">277/2009 </w:t>
      </w:r>
      <w:r>
        <w:rPr>
          <w:color w:val="2D2D2D"/>
          <w:spacing w:val="-6"/>
          <w:w w:val="105"/>
          <w:sz w:val="17"/>
        </w:rPr>
        <w:t>Sb</w:t>
      </w:r>
      <w:r>
        <w:rPr>
          <w:color w:val="606060"/>
          <w:spacing w:val="-6"/>
          <w:w w:val="105"/>
          <w:sz w:val="17"/>
        </w:rPr>
        <w:t>.</w:t>
      </w:r>
      <w:r>
        <w:rPr>
          <w:color w:val="444444"/>
          <w:spacing w:val="-6"/>
          <w:w w:val="105"/>
          <w:sz w:val="17"/>
        </w:rPr>
        <w:t xml:space="preserve">, </w:t>
      </w:r>
      <w:r>
        <w:rPr>
          <w:color w:val="2D2D2D"/>
          <w:w w:val="105"/>
          <w:sz w:val="17"/>
        </w:rPr>
        <w:t xml:space="preserve">o </w:t>
      </w:r>
      <w:proofErr w:type="gramStart"/>
      <w:r>
        <w:rPr>
          <w:color w:val="2D2D2D"/>
          <w:spacing w:val="-5"/>
          <w:w w:val="105"/>
          <w:sz w:val="17"/>
        </w:rPr>
        <w:t>po</w:t>
      </w:r>
      <w:r>
        <w:rPr>
          <w:color w:val="606060"/>
          <w:spacing w:val="-5"/>
          <w:w w:val="105"/>
          <w:sz w:val="17"/>
        </w:rPr>
        <w:t>j</w:t>
      </w:r>
      <w:r>
        <w:rPr>
          <w:color w:val="2D2D2D"/>
          <w:spacing w:val="-5"/>
          <w:w w:val="105"/>
          <w:sz w:val="17"/>
        </w:rPr>
        <w:t>išťovnictv</w:t>
      </w:r>
      <w:r>
        <w:rPr>
          <w:color w:val="7C7C7C"/>
          <w:spacing w:val="-5"/>
          <w:w w:val="105"/>
          <w:sz w:val="17"/>
        </w:rPr>
        <w:t>,</w:t>
      </w:r>
      <w:r>
        <w:rPr>
          <w:color w:val="2D2D2D"/>
          <w:spacing w:val="-5"/>
          <w:w w:val="105"/>
          <w:sz w:val="17"/>
        </w:rPr>
        <w:t>í</w:t>
      </w:r>
      <w:proofErr w:type="gramEnd"/>
      <w:r>
        <w:rPr>
          <w:color w:val="2D2D2D"/>
          <w:spacing w:val="-5"/>
          <w:w w:val="105"/>
          <w:sz w:val="17"/>
        </w:rPr>
        <w:t xml:space="preserve"> </w:t>
      </w:r>
      <w:r>
        <w:rPr>
          <w:color w:val="444444"/>
          <w:w w:val="105"/>
          <w:sz w:val="17"/>
        </w:rPr>
        <w:t xml:space="preserve">ve </w:t>
      </w:r>
      <w:r>
        <w:rPr>
          <w:color w:val="2D2D2D"/>
          <w:w w:val="105"/>
          <w:sz w:val="17"/>
        </w:rPr>
        <w:t>znění pozdějších předpisů,</w:t>
      </w:r>
      <w:r>
        <w:rPr>
          <w:color w:val="2D2D2D"/>
          <w:spacing w:val="-20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uděluji</w:t>
      </w:r>
      <w:r>
        <w:rPr>
          <w:color w:val="2D2D2D"/>
          <w:spacing w:val="-28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pojistiteli</w:t>
      </w:r>
      <w:r>
        <w:rPr>
          <w:color w:val="2D2D2D"/>
          <w:spacing w:val="-23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souhlas</w:t>
      </w:r>
      <w:r>
        <w:rPr>
          <w:color w:val="2D2D2D"/>
          <w:spacing w:val="-25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s</w:t>
      </w:r>
      <w:r>
        <w:rPr>
          <w:color w:val="2D2D2D"/>
          <w:spacing w:val="-20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poskytnutím</w:t>
      </w:r>
      <w:r>
        <w:rPr>
          <w:color w:val="2D2D2D"/>
          <w:spacing w:val="-20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informací</w:t>
      </w:r>
      <w:r>
        <w:rPr>
          <w:color w:val="2D2D2D"/>
          <w:spacing w:val="-20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týkajících</w:t>
      </w:r>
      <w:r>
        <w:rPr>
          <w:color w:val="2D2D2D"/>
          <w:spacing w:val="-25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se</w:t>
      </w:r>
      <w:r>
        <w:rPr>
          <w:color w:val="2D2D2D"/>
          <w:spacing w:val="-30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pojištění:</w:t>
      </w:r>
    </w:p>
    <w:p w:rsidR="003B04C5" w:rsidRDefault="003B04C5">
      <w:pPr>
        <w:pStyle w:val="Zkladntext"/>
        <w:spacing w:before="7"/>
        <w:rPr>
          <w:sz w:val="16"/>
        </w:rPr>
      </w:pPr>
    </w:p>
    <w:p w:rsidR="003B04C5" w:rsidRDefault="00640D2C">
      <w:pPr>
        <w:pStyle w:val="Odstavecseseznamem"/>
        <w:numPr>
          <w:ilvl w:val="0"/>
          <w:numId w:val="5"/>
        </w:numPr>
        <w:tabs>
          <w:tab w:val="left" w:pos="993"/>
        </w:tabs>
        <w:rPr>
          <w:color w:val="2D2D2D"/>
          <w:sz w:val="17"/>
        </w:rPr>
      </w:pPr>
      <w:r>
        <w:rPr>
          <w:color w:val="2D2D2D"/>
          <w:w w:val="105"/>
          <w:sz w:val="17"/>
        </w:rPr>
        <w:t>členům</w:t>
      </w:r>
      <w:r>
        <w:rPr>
          <w:color w:val="2D2D2D"/>
          <w:spacing w:val="-19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skupiny</w:t>
      </w:r>
      <w:r>
        <w:rPr>
          <w:color w:val="2D2D2D"/>
          <w:spacing w:val="-12"/>
          <w:w w:val="105"/>
          <w:sz w:val="17"/>
        </w:rPr>
        <w:t xml:space="preserve"> </w:t>
      </w:r>
      <w:r>
        <w:rPr>
          <w:color w:val="2D2D2D"/>
          <w:spacing w:val="-5"/>
          <w:w w:val="105"/>
          <w:sz w:val="17"/>
        </w:rPr>
        <w:t>ČSOB</w:t>
      </w:r>
      <w:r>
        <w:rPr>
          <w:color w:val="606060"/>
          <w:spacing w:val="-5"/>
          <w:w w:val="105"/>
          <w:sz w:val="17"/>
        </w:rPr>
        <w:t>,</w:t>
      </w:r>
      <w:r>
        <w:rPr>
          <w:color w:val="606060"/>
          <w:spacing w:val="-19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jejichž</w:t>
      </w:r>
      <w:r>
        <w:rPr>
          <w:color w:val="2D2D2D"/>
          <w:spacing w:val="-19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seznam</w:t>
      </w:r>
      <w:r>
        <w:rPr>
          <w:color w:val="2D2D2D"/>
          <w:spacing w:val="-16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je</w:t>
      </w:r>
      <w:r>
        <w:rPr>
          <w:color w:val="2D2D2D"/>
          <w:spacing w:val="-15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uveden</w:t>
      </w:r>
      <w:r>
        <w:rPr>
          <w:color w:val="2D2D2D"/>
          <w:spacing w:val="-24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na</w:t>
      </w:r>
      <w:r>
        <w:rPr>
          <w:color w:val="2D2D2D"/>
          <w:spacing w:val="-20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internetových</w:t>
      </w:r>
      <w:r>
        <w:rPr>
          <w:color w:val="2D2D2D"/>
          <w:spacing w:val="-13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stránkách</w:t>
      </w:r>
      <w:r>
        <w:rPr>
          <w:color w:val="2D2D2D"/>
          <w:spacing w:val="-12"/>
          <w:w w:val="105"/>
          <w:sz w:val="17"/>
        </w:rPr>
        <w:t xml:space="preserve"> </w:t>
      </w:r>
      <w:hyperlink r:id="rId19">
        <w:r>
          <w:rPr>
            <w:color w:val="2D2D2D"/>
            <w:spacing w:val="-4"/>
            <w:w w:val="105"/>
            <w:sz w:val="17"/>
          </w:rPr>
          <w:t>www</w:t>
        </w:r>
        <w:r>
          <w:rPr>
            <w:color w:val="606060"/>
            <w:spacing w:val="-4"/>
            <w:w w:val="105"/>
            <w:sz w:val="17"/>
          </w:rPr>
          <w:t>.</w:t>
        </w:r>
        <w:r>
          <w:rPr>
            <w:color w:val="2D2D2D"/>
            <w:spacing w:val="-4"/>
            <w:w w:val="105"/>
            <w:sz w:val="17"/>
          </w:rPr>
          <w:t>csob.cz/skup</w:t>
        </w:r>
        <w:r>
          <w:rPr>
            <w:color w:val="606060"/>
            <w:spacing w:val="-4"/>
            <w:w w:val="105"/>
            <w:sz w:val="17"/>
          </w:rPr>
          <w:t>i</w:t>
        </w:r>
        <w:r>
          <w:rPr>
            <w:color w:val="2D2D2D"/>
            <w:spacing w:val="-4"/>
            <w:w w:val="105"/>
            <w:sz w:val="17"/>
          </w:rPr>
          <w:t>na</w:t>
        </w:r>
      </w:hyperlink>
      <w:r>
        <w:rPr>
          <w:color w:val="2D2D2D"/>
          <w:spacing w:val="-14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a</w:t>
      </w:r>
    </w:p>
    <w:p w:rsidR="003B04C5" w:rsidRDefault="00640D2C">
      <w:pPr>
        <w:pStyle w:val="Odstavecseseznamem"/>
        <w:numPr>
          <w:ilvl w:val="0"/>
          <w:numId w:val="5"/>
        </w:numPr>
        <w:tabs>
          <w:tab w:val="left" w:pos="993"/>
          <w:tab w:val="left" w:pos="994"/>
        </w:tabs>
        <w:spacing w:before="70"/>
        <w:ind w:left="993" w:hanging="262"/>
        <w:rPr>
          <w:color w:val="444444"/>
          <w:sz w:val="17"/>
        </w:rPr>
      </w:pPr>
      <w:r>
        <w:rPr>
          <w:color w:val="2D2D2D"/>
          <w:sz w:val="17"/>
        </w:rPr>
        <w:t xml:space="preserve">ostatním subjektům podnikajícím </w:t>
      </w:r>
      <w:r>
        <w:rPr>
          <w:color w:val="444444"/>
          <w:sz w:val="17"/>
        </w:rPr>
        <w:t xml:space="preserve">v </w:t>
      </w:r>
      <w:r>
        <w:rPr>
          <w:color w:val="2D2D2D"/>
          <w:sz w:val="17"/>
        </w:rPr>
        <w:t xml:space="preserve">pojišťovnictví a zájmovým sdružením </w:t>
      </w:r>
      <w:r>
        <w:rPr>
          <w:color w:val="444444"/>
          <w:sz w:val="17"/>
        </w:rPr>
        <w:t xml:space="preserve">či korporacím </w:t>
      </w:r>
      <w:proofErr w:type="gramStart"/>
      <w:r>
        <w:rPr>
          <w:color w:val="2D2D2D"/>
          <w:sz w:val="17"/>
        </w:rPr>
        <w:t xml:space="preserve">těchto </w:t>
      </w:r>
      <w:r>
        <w:rPr>
          <w:color w:val="2D2D2D"/>
          <w:spacing w:val="31"/>
          <w:sz w:val="17"/>
        </w:rPr>
        <w:t xml:space="preserve"> </w:t>
      </w:r>
      <w:r>
        <w:rPr>
          <w:color w:val="2D2D2D"/>
          <w:sz w:val="17"/>
        </w:rPr>
        <w:t>subjektů</w:t>
      </w:r>
      <w:proofErr w:type="gramEnd"/>
      <w:r>
        <w:rPr>
          <w:color w:val="606060"/>
          <w:sz w:val="17"/>
        </w:rPr>
        <w:t>.</w:t>
      </w:r>
    </w:p>
    <w:p w:rsidR="003B04C5" w:rsidRDefault="00640D2C">
      <w:pPr>
        <w:pStyle w:val="Odstavecseseznamem"/>
        <w:numPr>
          <w:ilvl w:val="1"/>
          <w:numId w:val="7"/>
        </w:numPr>
        <w:tabs>
          <w:tab w:val="left" w:pos="483"/>
        </w:tabs>
        <w:spacing w:before="72" w:line="237" w:lineRule="auto"/>
        <w:ind w:right="496" w:hanging="372"/>
        <w:jc w:val="both"/>
        <w:rPr>
          <w:color w:val="444444"/>
          <w:sz w:val="17"/>
        </w:rPr>
      </w:pPr>
      <w:r>
        <w:rPr>
          <w:color w:val="2D2D2D"/>
          <w:sz w:val="17"/>
        </w:rPr>
        <w:t xml:space="preserve">Pojistník </w:t>
      </w:r>
      <w:r>
        <w:rPr>
          <w:color w:val="444444"/>
          <w:sz w:val="17"/>
        </w:rPr>
        <w:t xml:space="preserve">uzavřením </w:t>
      </w:r>
      <w:r>
        <w:rPr>
          <w:color w:val="2D2D2D"/>
          <w:sz w:val="17"/>
        </w:rPr>
        <w:t xml:space="preserve">této pojistné smlouvy uděluje pojistiteli plnou moc k </w:t>
      </w:r>
      <w:r>
        <w:rPr>
          <w:color w:val="2D2D2D"/>
          <w:spacing w:val="-4"/>
          <w:sz w:val="17"/>
        </w:rPr>
        <w:t>tomu</w:t>
      </w:r>
      <w:r>
        <w:rPr>
          <w:color w:val="606060"/>
          <w:spacing w:val="-4"/>
          <w:sz w:val="17"/>
        </w:rPr>
        <w:t xml:space="preserve">, </w:t>
      </w:r>
      <w:r>
        <w:rPr>
          <w:color w:val="2D2D2D"/>
          <w:sz w:val="17"/>
        </w:rPr>
        <w:t xml:space="preserve">aby </w:t>
      </w:r>
      <w:r>
        <w:rPr>
          <w:color w:val="444444"/>
          <w:sz w:val="17"/>
        </w:rPr>
        <w:t xml:space="preserve">ve věcech souvisejících </w:t>
      </w:r>
      <w:r>
        <w:rPr>
          <w:color w:val="2D2D2D"/>
          <w:sz w:val="17"/>
        </w:rPr>
        <w:t xml:space="preserve">s pojištěním sjednaným touto pojistnou smlouvou a </w:t>
      </w:r>
      <w:r>
        <w:rPr>
          <w:color w:val="444444"/>
          <w:sz w:val="17"/>
        </w:rPr>
        <w:t xml:space="preserve">zejména v </w:t>
      </w:r>
      <w:r>
        <w:rPr>
          <w:color w:val="2D2D2D"/>
          <w:sz w:val="17"/>
        </w:rPr>
        <w:t>případě poj</w:t>
      </w:r>
      <w:r>
        <w:rPr>
          <w:color w:val="606060"/>
          <w:sz w:val="17"/>
        </w:rPr>
        <w:t>i</w:t>
      </w:r>
      <w:r>
        <w:rPr>
          <w:color w:val="2D2D2D"/>
          <w:sz w:val="17"/>
        </w:rPr>
        <w:t xml:space="preserve">stné </w:t>
      </w:r>
      <w:r>
        <w:rPr>
          <w:color w:val="444444"/>
          <w:sz w:val="17"/>
        </w:rPr>
        <w:t>nebo š</w:t>
      </w:r>
      <w:r>
        <w:rPr>
          <w:color w:val="606060"/>
          <w:sz w:val="17"/>
        </w:rPr>
        <w:t>k</w:t>
      </w:r>
      <w:r>
        <w:rPr>
          <w:color w:val="2D2D2D"/>
          <w:sz w:val="17"/>
        </w:rPr>
        <w:t xml:space="preserve">odné </w:t>
      </w:r>
      <w:r>
        <w:rPr>
          <w:color w:val="444444"/>
          <w:spacing w:val="-4"/>
          <w:sz w:val="17"/>
        </w:rPr>
        <w:t>udá</w:t>
      </w:r>
      <w:r>
        <w:rPr>
          <w:color w:val="606060"/>
          <w:spacing w:val="-4"/>
          <w:sz w:val="17"/>
        </w:rPr>
        <w:t>l</w:t>
      </w:r>
      <w:r>
        <w:rPr>
          <w:color w:val="2D2D2D"/>
          <w:spacing w:val="-4"/>
          <w:sz w:val="17"/>
        </w:rPr>
        <w:t>osti</w:t>
      </w:r>
      <w:r>
        <w:rPr>
          <w:color w:val="606060"/>
          <w:spacing w:val="-4"/>
          <w:sz w:val="17"/>
        </w:rPr>
        <w:t xml:space="preserve">, </w:t>
      </w:r>
      <w:proofErr w:type="gramStart"/>
      <w:r>
        <w:rPr>
          <w:color w:val="2D2D2D"/>
          <w:sz w:val="17"/>
        </w:rPr>
        <w:t xml:space="preserve">jednal  </w:t>
      </w:r>
      <w:r>
        <w:rPr>
          <w:color w:val="444444"/>
          <w:sz w:val="17"/>
        </w:rPr>
        <w:t>jeho</w:t>
      </w:r>
      <w:proofErr w:type="gramEnd"/>
      <w:r>
        <w:rPr>
          <w:color w:val="444444"/>
          <w:sz w:val="17"/>
        </w:rPr>
        <w:t xml:space="preserve"> </w:t>
      </w:r>
      <w:r>
        <w:rPr>
          <w:color w:val="2D2D2D"/>
          <w:sz w:val="17"/>
        </w:rPr>
        <w:t>jménem</w:t>
      </w:r>
      <w:r>
        <w:rPr>
          <w:color w:val="606060"/>
          <w:sz w:val="17"/>
        </w:rPr>
        <w:t xml:space="preserve">, </w:t>
      </w:r>
      <w:r>
        <w:rPr>
          <w:color w:val="2D2D2D"/>
          <w:sz w:val="17"/>
        </w:rPr>
        <w:t xml:space="preserve">zastupoval ho a požadoval nezbytné </w:t>
      </w:r>
      <w:r>
        <w:rPr>
          <w:color w:val="444444"/>
          <w:sz w:val="17"/>
        </w:rPr>
        <w:t xml:space="preserve">informace </w:t>
      </w:r>
      <w:r>
        <w:rPr>
          <w:color w:val="2D2D2D"/>
          <w:sz w:val="17"/>
        </w:rPr>
        <w:t xml:space="preserve">od orgánů </w:t>
      </w:r>
      <w:r>
        <w:rPr>
          <w:color w:val="444444"/>
          <w:sz w:val="17"/>
        </w:rPr>
        <w:t xml:space="preserve">veřejné </w:t>
      </w:r>
      <w:r>
        <w:rPr>
          <w:color w:val="2D2D2D"/>
          <w:sz w:val="17"/>
        </w:rPr>
        <w:t xml:space="preserve">moci nebo třetích </w:t>
      </w:r>
      <w:r>
        <w:rPr>
          <w:color w:val="2D2D2D"/>
          <w:spacing w:val="2"/>
          <w:sz w:val="17"/>
        </w:rPr>
        <w:t>osob</w:t>
      </w:r>
      <w:r>
        <w:rPr>
          <w:color w:val="606060"/>
          <w:spacing w:val="2"/>
          <w:sz w:val="17"/>
        </w:rPr>
        <w:t xml:space="preserve">, </w:t>
      </w:r>
      <w:r>
        <w:rPr>
          <w:color w:val="2D2D2D"/>
          <w:sz w:val="17"/>
        </w:rPr>
        <w:t xml:space="preserve">a </w:t>
      </w:r>
      <w:r>
        <w:rPr>
          <w:color w:val="444444"/>
          <w:sz w:val="17"/>
        </w:rPr>
        <w:t xml:space="preserve">to včetně </w:t>
      </w:r>
      <w:r>
        <w:rPr>
          <w:color w:val="2D2D2D"/>
          <w:sz w:val="17"/>
        </w:rPr>
        <w:t xml:space="preserve">možnosti nahlížení do spisů a pořizování </w:t>
      </w:r>
      <w:r>
        <w:rPr>
          <w:color w:val="444444"/>
          <w:sz w:val="17"/>
        </w:rPr>
        <w:t xml:space="preserve">výpisů či </w:t>
      </w:r>
      <w:r>
        <w:rPr>
          <w:color w:val="2D2D2D"/>
          <w:sz w:val="17"/>
        </w:rPr>
        <w:t xml:space="preserve">opisů z  </w:t>
      </w:r>
      <w:r>
        <w:rPr>
          <w:color w:val="2D2D2D"/>
          <w:spacing w:val="7"/>
          <w:sz w:val="17"/>
        </w:rPr>
        <w:t xml:space="preserve"> </w:t>
      </w:r>
      <w:r>
        <w:rPr>
          <w:color w:val="2D2D2D"/>
          <w:spacing w:val="-6"/>
          <w:sz w:val="17"/>
        </w:rPr>
        <w:t>nich</w:t>
      </w:r>
      <w:r>
        <w:rPr>
          <w:color w:val="606060"/>
          <w:spacing w:val="-6"/>
          <w:sz w:val="17"/>
        </w:rPr>
        <w:t>.</w:t>
      </w:r>
    </w:p>
    <w:p w:rsidR="003B04C5" w:rsidRDefault="003B04C5">
      <w:pPr>
        <w:spacing w:line="237" w:lineRule="auto"/>
        <w:jc w:val="both"/>
        <w:rPr>
          <w:sz w:val="17"/>
        </w:rPr>
        <w:sectPr w:rsidR="003B04C5">
          <w:footerReference w:type="default" r:id="rId20"/>
          <w:pgSz w:w="11910" w:h="16840"/>
          <w:pgMar w:top="1260" w:right="1160" w:bottom="1480" w:left="1420" w:header="0" w:footer="1298" w:gutter="0"/>
          <w:cols w:space="708"/>
        </w:sectPr>
      </w:pPr>
    </w:p>
    <w:p w:rsidR="003B04C5" w:rsidRDefault="00640D2C">
      <w:pPr>
        <w:pStyle w:val="Zkladntext"/>
        <w:spacing w:before="67"/>
        <w:ind w:left="118"/>
      </w:pPr>
      <w:r>
        <w:rPr>
          <w:color w:val="2B2D2D"/>
        </w:rPr>
        <w:lastRenderedPageBreak/>
        <w:t>Čislo pojistné smlouvy</w:t>
      </w:r>
      <w:r>
        <w:rPr>
          <w:color w:val="4F5050"/>
        </w:rPr>
        <w:t xml:space="preserve">: </w:t>
      </w:r>
      <w:r>
        <w:rPr>
          <w:color w:val="2B2D2D"/>
        </w:rPr>
        <w:t>8075483614</w:t>
      </w:r>
    </w:p>
    <w:p w:rsidR="003B04C5" w:rsidRDefault="003B04C5">
      <w:pPr>
        <w:pStyle w:val="Zkladntext"/>
        <w:spacing w:before="8"/>
        <w:rPr>
          <w:sz w:val="23"/>
        </w:rPr>
      </w:pPr>
    </w:p>
    <w:p w:rsidR="003B04C5" w:rsidRDefault="00640D2C">
      <w:pPr>
        <w:pStyle w:val="Odstavecseseznamem"/>
        <w:numPr>
          <w:ilvl w:val="1"/>
          <w:numId w:val="7"/>
        </w:numPr>
        <w:tabs>
          <w:tab w:val="left" w:pos="503"/>
        </w:tabs>
        <w:spacing w:line="247" w:lineRule="auto"/>
        <w:ind w:left="504" w:right="643"/>
        <w:jc w:val="both"/>
        <w:rPr>
          <w:color w:val="2B2D2D"/>
          <w:sz w:val="17"/>
        </w:rPr>
      </w:pPr>
      <w:r>
        <w:rPr>
          <w:color w:val="2B2D2D"/>
          <w:sz w:val="17"/>
        </w:rPr>
        <w:t>Pojistník čestně prohlašuje a podpisem této pojistné smlouvy pojistiteli pravdivě stvrzuje</w:t>
      </w:r>
      <w:r>
        <w:rPr>
          <w:color w:val="4F5050"/>
          <w:sz w:val="17"/>
        </w:rPr>
        <w:t xml:space="preserve">, </w:t>
      </w:r>
      <w:r>
        <w:rPr>
          <w:color w:val="2B2D2D"/>
          <w:sz w:val="17"/>
        </w:rPr>
        <w:t>že má objektivně existující pojistný zájem na pojištěních sjednávaných touto pojistnou smlouvou</w:t>
      </w:r>
      <w:r>
        <w:rPr>
          <w:color w:val="757977"/>
          <w:sz w:val="17"/>
        </w:rPr>
        <w:t xml:space="preserve">, </w:t>
      </w:r>
      <w:r>
        <w:rPr>
          <w:color w:val="2B2D2D"/>
          <w:sz w:val="17"/>
        </w:rPr>
        <w:t xml:space="preserve">neboť </w:t>
      </w:r>
      <w:r>
        <w:rPr>
          <w:color w:val="4F5050"/>
          <w:spacing w:val="-5"/>
          <w:sz w:val="17"/>
        </w:rPr>
        <w:t>j</w:t>
      </w:r>
      <w:r>
        <w:rPr>
          <w:color w:val="2B2D2D"/>
          <w:spacing w:val="-5"/>
          <w:sz w:val="17"/>
        </w:rPr>
        <w:t xml:space="preserve">e </w:t>
      </w:r>
      <w:r>
        <w:rPr>
          <w:color w:val="2B2D2D"/>
          <w:sz w:val="17"/>
        </w:rPr>
        <w:t>na jeho straně naplněna některá z niže uvedených skutečnos</w:t>
      </w:r>
      <w:r>
        <w:rPr>
          <w:color w:val="2B2D2D"/>
          <w:sz w:val="17"/>
        </w:rPr>
        <w:t xml:space="preserve">ti jeho pojistný </w:t>
      </w:r>
      <w:proofErr w:type="gramStart"/>
      <w:r>
        <w:rPr>
          <w:color w:val="2B2D2D"/>
          <w:sz w:val="17"/>
        </w:rPr>
        <w:t xml:space="preserve">zájem </w:t>
      </w:r>
      <w:r>
        <w:rPr>
          <w:color w:val="2B2D2D"/>
          <w:spacing w:val="43"/>
          <w:sz w:val="17"/>
        </w:rPr>
        <w:t xml:space="preserve"> </w:t>
      </w:r>
      <w:r>
        <w:rPr>
          <w:color w:val="2B2D2D"/>
          <w:sz w:val="17"/>
        </w:rPr>
        <w:t>dokládajíc</w:t>
      </w:r>
      <w:r>
        <w:rPr>
          <w:color w:val="4F5050"/>
          <w:sz w:val="17"/>
        </w:rPr>
        <w:t>í</w:t>
      </w:r>
      <w:proofErr w:type="gramEnd"/>
      <w:r>
        <w:rPr>
          <w:color w:val="4F5050"/>
          <w:sz w:val="17"/>
        </w:rPr>
        <w:t>:</w:t>
      </w:r>
    </w:p>
    <w:p w:rsidR="003B04C5" w:rsidRDefault="003B04C5">
      <w:pPr>
        <w:pStyle w:val="Zkladntext"/>
        <w:rPr>
          <w:sz w:val="18"/>
        </w:rPr>
      </w:pPr>
    </w:p>
    <w:p w:rsidR="003B04C5" w:rsidRDefault="00640D2C">
      <w:pPr>
        <w:pStyle w:val="Nadpis6"/>
        <w:numPr>
          <w:ilvl w:val="2"/>
          <w:numId w:val="7"/>
        </w:numPr>
        <w:tabs>
          <w:tab w:val="left" w:pos="764"/>
        </w:tabs>
        <w:spacing w:before="146" w:line="195" w:lineRule="exact"/>
        <w:rPr>
          <w:color w:val="2B2D2D"/>
        </w:rPr>
      </w:pPr>
      <w:r>
        <w:rPr>
          <w:color w:val="2B2D2D"/>
          <w:w w:val="105"/>
        </w:rPr>
        <w:t>Majetek,</w:t>
      </w:r>
      <w:r>
        <w:rPr>
          <w:color w:val="2B2D2D"/>
          <w:spacing w:val="-17"/>
          <w:w w:val="105"/>
        </w:rPr>
        <w:t xml:space="preserve"> </w:t>
      </w:r>
      <w:r>
        <w:rPr>
          <w:color w:val="2B2D2D"/>
          <w:w w:val="105"/>
        </w:rPr>
        <w:t>jehož</w:t>
      </w:r>
      <w:r>
        <w:rPr>
          <w:color w:val="2B2D2D"/>
          <w:spacing w:val="-23"/>
          <w:w w:val="105"/>
        </w:rPr>
        <w:t xml:space="preserve"> </w:t>
      </w:r>
      <w:r>
        <w:rPr>
          <w:color w:val="2B2D2D"/>
          <w:w w:val="105"/>
        </w:rPr>
        <w:t>se</w:t>
      </w:r>
      <w:r>
        <w:rPr>
          <w:color w:val="2B2D2D"/>
          <w:spacing w:val="-15"/>
          <w:w w:val="105"/>
        </w:rPr>
        <w:t xml:space="preserve"> </w:t>
      </w:r>
      <w:r>
        <w:rPr>
          <w:color w:val="2B2D2D"/>
          <w:w w:val="105"/>
        </w:rPr>
        <w:t>má</w:t>
      </w:r>
      <w:r>
        <w:rPr>
          <w:color w:val="2B2D2D"/>
          <w:spacing w:val="-15"/>
          <w:w w:val="105"/>
        </w:rPr>
        <w:t xml:space="preserve"> </w:t>
      </w:r>
      <w:r>
        <w:rPr>
          <w:color w:val="2B2D2D"/>
          <w:w w:val="105"/>
        </w:rPr>
        <w:t>pojištěni</w:t>
      </w:r>
      <w:r>
        <w:rPr>
          <w:color w:val="2B2D2D"/>
          <w:spacing w:val="-25"/>
          <w:w w:val="105"/>
        </w:rPr>
        <w:t xml:space="preserve"> </w:t>
      </w:r>
      <w:r>
        <w:rPr>
          <w:color w:val="2B2D2D"/>
          <w:w w:val="105"/>
        </w:rPr>
        <w:t>týkat,</w:t>
      </w:r>
      <w:r>
        <w:rPr>
          <w:color w:val="2B2D2D"/>
          <w:spacing w:val="-15"/>
          <w:w w:val="105"/>
        </w:rPr>
        <w:t xml:space="preserve"> </w:t>
      </w:r>
      <w:r>
        <w:rPr>
          <w:color w:val="2B2D2D"/>
          <w:w w:val="105"/>
        </w:rPr>
        <w:t>je</w:t>
      </w:r>
    </w:p>
    <w:p w:rsidR="003B04C5" w:rsidRDefault="00640D2C">
      <w:pPr>
        <w:pStyle w:val="Odstavecseseznamem"/>
        <w:numPr>
          <w:ilvl w:val="0"/>
          <w:numId w:val="4"/>
        </w:numPr>
        <w:tabs>
          <w:tab w:val="left" w:pos="1018"/>
        </w:tabs>
        <w:spacing w:line="264" w:lineRule="auto"/>
        <w:ind w:right="640" w:hanging="242"/>
        <w:rPr>
          <w:sz w:val="17"/>
        </w:rPr>
      </w:pPr>
      <w:r>
        <w:rPr>
          <w:color w:val="2B2D2D"/>
          <w:w w:val="105"/>
          <w:sz w:val="17"/>
        </w:rPr>
        <w:t>ve</w:t>
      </w:r>
      <w:r>
        <w:rPr>
          <w:color w:val="2B2D2D"/>
          <w:spacing w:val="-14"/>
          <w:w w:val="105"/>
          <w:sz w:val="17"/>
        </w:rPr>
        <w:t xml:space="preserve"> </w:t>
      </w:r>
      <w:proofErr w:type="gramStart"/>
      <w:r>
        <w:rPr>
          <w:color w:val="2B2D2D"/>
          <w:spacing w:val="-5"/>
          <w:w w:val="105"/>
          <w:sz w:val="17"/>
        </w:rPr>
        <w:t>vlastnictv</w:t>
      </w:r>
      <w:r>
        <w:rPr>
          <w:color w:val="4F5050"/>
          <w:spacing w:val="-5"/>
          <w:w w:val="105"/>
          <w:sz w:val="17"/>
        </w:rPr>
        <w:t>,</w:t>
      </w:r>
      <w:r>
        <w:rPr>
          <w:color w:val="2B2D2D"/>
          <w:spacing w:val="-5"/>
          <w:w w:val="105"/>
          <w:sz w:val="17"/>
        </w:rPr>
        <w:t>í</w:t>
      </w:r>
      <w:proofErr w:type="gramEnd"/>
      <w:r>
        <w:rPr>
          <w:color w:val="2B2D2D"/>
          <w:spacing w:val="-25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spoluvlastnictví</w:t>
      </w:r>
      <w:r>
        <w:rPr>
          <w:color w:val="2B2D2D"/>
          <w:spacing w:val="-20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(včetně</w:t>
      </w:r>
      <w:r>
        <w:rPr>
          <w:color w:val="2B2D2D"/>
          <w:spacing w:val="-7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přídatného),</w:t>
      </w:r>
      <w:r>
        <w:rPr>
          <w:color w:val="2B2D2D"/>
          <w:spacing w:val="-5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společenství</w:t>
      </w:r>
      <w:r>
        <w:rPr>
          <w:color w:val="2B2D2D"/>
          <w:spacing w:val="-3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jmění</w:t>
      </w:r>
      <w:r>
        <w:rPr>
          <w:color w:val="2B2D2D"/>
          <w:spacing w:val="-8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či</w:t>
      </w:r>
      <w:r>
        <w:rPr>
          <w:color w:val="2B2D2D"/>
          <w:spacing w:val="-3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řádné</w:t>
      </w:r>
      <w:r>
        <w:rPr>
          <w:color w:val="4F5050"/>
          <w:w w:val="105"/>
          <w:sz w:val="17"/>
        </w:rPr>
        <w:t>,</w:t>
      </w:r>
      <w:r>
        <w:rPr>
          <w:color w:val="4F5050"/>
          <w:spacing w:val="-8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poctivé</w:t>
      </w:r>
      <w:r>
        <w:rPr>
          <w:color w:val="2B2D2D"/>
          <w:spacing w:val="-8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a</w:t>
      </w:r>
      <w:r>
        <w:rPr>
          <w:color w:val="2B2D2D"/>
          <w:spacing w:val="-13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pravé</w:t>
      </w:r>
      <w:r>
        <w:rPr>
          <w:color w:val="2B2D2D"/>
          <w:spacing w:val="-15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držbě pojistníka</w:t>
      </w:r>
      <w:r>
        <w:rPr>
          <w:color w:val="4F5050"/>
          <w:w w:val="105"/>
          <w:sz w:val="17"/>
        </w:rPr>
        <w:t>;</w:t>
      </w:r>
    </w:p>
    <w:p w:rsidR="003B04C5" w:rsidRDefault="00640D2C">
      <w:pPr>
        <w:pStyle w:val="Odstavecseseznamem"/>
        <w:numPr>
          <w:ilvl w:val="0"/>
          <w:numId w:val="4"/>
        </w:numPr>
        <w:tabs>
          <w:tab w:val="left" w:pos="1015"/>
        </w:tabs>
        <w:spacing w:before="24" w:line="256" w:lineRule="auto"/>
        <w:ind w:left="1016" w:right="631" w:hanging="250"/>
        <w:rPr>
          <w:sz w:val="17"/>
        </w:rPr>
      </w:pPr>
      <w:r>
        <w:rPr>
          <w:color w:val="2B2D2D"/>
          <w:w w:val="105"/>
          <w:sz w:val="17"/>
        </w:rPr>
        <w:t>sice ve vlastnictví třetí osoby</w:t>
      </w:r>
      <w:r>
        <w:rPr>
          <w:color w:val="4F5050"/>
          <w:w w:val="105"/>
          <w:sz w:val="17"/>
        </w:rPr>
        <w:t xml:space="preserve">, </w:t>
      </w:r>
      <w:r>
        <w:rPr>
          <w:color w:val="2B2D2D"/>
          <w:w w:val="105"/>
          <w:sz w:val="17"/>
        </w:rPr>
        <w:t>ale pojistníkovi k němu svědči některé z věcných práv k cizím věcem (např</w:t>
      </w:r>
      <w:r>
        <w:rPr>
          <w:color w:val="4F5050"/>
          <w:w w:val="105"/>
          <w:sz w:val="17"/>
        </w:rPr>
        <w:t>.</w:t>
      </w:r>
      <w:r>
        <w:rPr>
          <w:color w:val="4F5050"/>
          <w:spacing w:val="-29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věcné</w:t>
      </w:r>
      <w:r>
        <w:rPr>
          <w:color w:val="2B2D2D"/>
          <w:spacing w:val="-30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břemeno</w:t>
      </w:r>
      <w:r>
        <w:rPr>
          <w:color w:val="4F5050"/>
          <w:w w:val="105"/>
          <w:sz w:val="17"/>
        </w:rPr>
        <w:t>,</w:t>
      </w:r>
      <w:r>
        <w:rPr>
          <w:color w:val="4F5050"/>
          <w:spacing w:val="-25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zástavní</w:t>
      </w:r>
      <w:r>
        <w:rPr>
          <w:color w:val="2B2D2D"/>
          <w:spacing w:val="-27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právo</w:t>
      </w:r>
      <w:r>
        <w:rPr>
          <w:color w:val="4F5050"/>
          <w:w w:val="105"/>
          <w:sz w:val="17"/>
        </w:rPr>
        <w:t>,</w:t>
      </w:r>
      <w:r>
        <w:rPr>
          <w:color w:val="4F5050"/>
          <w:spacing w:val="-25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zadržovací</w:t>
      </w:r>
      <w:r>
        <w:rPr>
          <w:color w:val="2B2D2D"/>
          <w:spacing w:val="-22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právo</w:t>
      </w:r>
      <w:r>
        <w:rPr>
          <w:color w:val="2B2D2D"/>
          <w:spacing w:val="-30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apod.);</w:t>
      </w:r>
    </w:p>
    <w:p w:rsidR="003B04C5" w:rsidRDefault="00640D2C">
      <w:pPr>
        <w:pStyle w:val="Odstavecseseznamem"/>
        <w:numPr>
          <w:ilvl w:val="0"/>
          <w:numId w:val="4"/>
        </w:numPr>
        <w:tabs>
          <w:tab w:val="left" w:pos="1022"/>
        </w:tabs>
        <w:spacing w:before="50" w:line="264" w:lineRule="auto"/>
        <w:ind w:left="1021" w:right="645" w:hanging="255"/>
        <w:rPr>
          <w:sz w:val="17"/>
        </w:rPr>
      </w:pPr>
      <w:r>
        <w:rPr>
          <w:color w:val="2B2D2D"/>
          <w:sz w:val="17"/>
        </w:rPr>
        <w:t xml:space="preserve">sice ve vlastnictví tretí </w:t>
      </w:r>
      <w:r>
        <w:rPr>
          <w:color w:val="2B2D2D"/>
          <w:spacing w:val="-4"/>
          <w:sz w:val="17"/>
        </w:rPr>
        <w:t>osoby</w:t>
      </w:r>
      <w:r>
        <w:rPr>
          <w:color w:val="646666"/>
          <w:spacing w:val="-4"/>
          <w:sz w:val="17"/>
        </w:rPr>
        <w:t xml:space="preserve">, </w:t>
      </w:r>
      <w:r>
        <w:rPr>
          <w:color w:val="2B2D2D"/>
          <w:sz w:val="17"/>
        </w:rPr>
        <w:t>ale pojistník oprávněně vykonává jeho správu (napr</w:t>
      </w:r>
      <w:r>
        <w:rPr>
          <w:color w:val="4F5050"/>
          <w:sz w:val="17"/>
        </w:rPr>
        <w:t xml:space="preserve">. </w:t>
      </w:r>
      <w:r>
        <w:rPr>
          <w:color w:val="2B2D2D"/>
          <w:sz w:val="17"/>
        </w:rPr>
        <w:t>jako správce či svěřenský správce</w:t>
      </w:r>
      <w:r>
        <w:rPr>
          <w:color w:val="2B2D2D"/>
          <w:spacing w:val="17"/>
          <w:sz w:val="17"/>
        </w:rPr>
        <w:t xml:space="preserve"> </w:t>
      </w:r>
      <w:r>
        <w:rPr>
          <w:color w:val="2B2D2D"/>
          <w:sz w:val="17"/>
        </w:rPr>
        <w:t>apod</w:t>
      </w:r>
      <w:r>
        <w:rPr>
          <w:color w:val="4F5050"/>
          <w:sz w:val="17"/>
        </w:rPr>
        <w:t>.</w:t>
      </w:r>
      <w:r>
        <w:rPr>
          <w:color w:val="2B2D2D"/>
          <w:sz w:val="17"/>
        </w:rPr>
        <w:t>)</w:t>
      </w:r>
      <w:r>
        <w:rPr>
          <w:color w:val="4F5050"/>
          <w:sz w:val="17"/>
        </w:rPr>
        <w:t>;</w:t>
      </w:r>
    </w:p>
    <w:p w:rsidR="003B04C5" w:rsidRDefault="00640D2C">
      <w:pPr>
        <w:pStyle w:val="Odstavecseseznamem"/>
        <w:numPr>
          <w:ilvl w:val="0"/>
          <w:numId w:val="4"/>
        </w:numPr>
        <w:tabs>
          <w:tab w:val="left" w:pos="1024"/>
        </w:tabs>
        <w:spacing w:before="51"/>
        <w:ind w:left="1023" w:hanging="243"/>
        <w:rPr>
          <w:sz w:val="17"/>
        </w:rPr>
      </w:pPr>
      <w:r>
        <w:rPr>
          <w:color w:val="2B2D2D"/>
          <w:sz w:val="17"/>
        </w:rPr>
        <w:t xml:space="preserve">pojistníkem </w:t>
      </w:r>
      <w:proofErr w:type="gramStart"/>
      <w:r>
        <w:rPr>
          <w:color w:val="2B2D2D"/>
          <w:sz w:val="17"/>
        </w:rPr>
        <w:t>po  právu</w:t>
      </w:r>
      <w:proofErr w:type="gramEnd"/>
      <w:r>
        <w:rPr>
          <w:color w:val="2B2D2D"/>
          <w:sz w:val="17"/>
        </w:rPr>
        <w:t xml:space="preserve"> užíván na základě</w:t>
      </w:r>
      <w:r>
        <w:rPr>
          <w:color w:val="2B2D2D"/>
          <w:spacing w:val="-2"/>
          <w:sz w:val="17"/>
        </w:rPr>
        <w:t xml:space="preserve"> </w:t>
      </w:r>
      <w:r>
        <w:rPr>
          <w:color w:val="2B2D2D"/>
          <w:sz w:val="17"/>
        </w:rPr>
        <w:t>smlouvy;</w:t>
      </w:r>
    </w:p>
    <w:p w:rsidR="003B04C5" w:rsidRDefault="00640D2C">
      <w:pPr>
        <w:pStyle w:val="Odstavecseseznamem"/>
        <w:numPr>
          <w:ilvl w:val="0"/>
          <w:numId w:val="4"/>
        </w:numPr>
        <w:tabs>
          <w:tab w:val="left" w:pos="1024"/>
        </w:tabs>
        <w:spacing w:before="63"/>
        <w:ind w:left="1023" w:hanging="243"/>
        <w:rPr>
          <w:sz w:val="17"/>
        </w:rPr>
      </w:pPr>
      <w:r>
        <w:rPr>
          <w:color w:val="2B2D2D"/>
          <w:w w:val="105"/>
          <w:sz w:val="17"/>
        </w:rPr>
        <w:t>pojistníkem</w:t>
      </w:r>
      <w:r>
        <w:rPr>
          <w:color w:val="2B2D2D"/>
          <w:spacing w:val="-20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převzat</w:t>
      </w:r>
      <w:r>
        <w:rPr>
          <w:color w:val="2B2D2D"/>
          <w:spacing w:val="-28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za</w:t>
      </w:r>
      <w:r>
        <w:rPr>
          <w:color w:val="2B2D2D"/>
          <w:spacing w:val="-16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účelem</w:t>
      </w:r>
      <w:r>
        <w:rPr>
          <w:color w:val="2B2D2D"/>
          <w:spacing w:val="-20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splnění</w:t>
      </w:r>
      <w:r>
        <w:rPr>
          <w:color w:val="2B2D2D"/>
          <w:spacing w:val="-18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jeho</w:t>
      </w:r>
      <w:r>
        <w:rPr>
          <w:color w:val="2B2D2D"/>
          <w:spacing w:val="-23"/>
          <w:w w:val="105"/>
          <w:sz w:val="17"/>
        </w:rPr>
        <w:t xml:space="preserve"> </w:t>
      </w:r>
      <w:r>
        <w:rPr>
          <w:color w:val="2B2D2D"/>
          <w:spacing w:val="-4"/>
          <w:w w:val="105"/>
          <w:sz w:val="17"/>
        </w:rPr>
        <w:t>závazku</w:t>
      </w:r>
      <w:r>
        <w:rPr>
          <w:color w:val="4F5050"/>
          <w:spacing w:val="-4"/>
          <w:w w:val="105"/>
          <w:sz w:val="17"/>
        </w:rPr>
        <w:t>;</w:t>
      </w:r>
    </w:p>
    <w:p w:rsidR="003B04C5" w:rsidRDefault="00640D2C">
      <w:pPr>
        <w:pStyle w:val="Odstavecseseznamem"/>
        <w:numPr>
          <w:ilvl w:val="0"/>
          <w:numId w:val="4"/>
        </w:numPr>
        <w:tabs>
          <w:tab w:val="left" w:pos="1033"/>
        </w:tabs>
        <w:spacing w:before="70"/>
        <w:ind w:left="1032"/>
        <w:rPr>
          <w:sz w:val="17"/>
        </w:rPr>
      </w:pPr>
      <w:r>
        <w:rPr>
          <w:color w:val="2B2D2D"/>
          <w:sz w:val="17"/>
        </w:rPr>
        <w:t>ve vlastnictví či spoluvlastnictví osob blízkých</w:t>
      </w:r>
      <w:r>
        <w:rPr>
          <w:color w:val="2B2D2D"/>
          <w:spacing w:val="38"/>
          <w:sz w:val="17"/>
        </w:rPr>
        <w:t xml:space="preserve"> </w:t>
      </w:r>
      <w:r>
        <w:rPr>
          <w:color w:val="2B2D2D"/>
          <w:sz w:val="17"/>
        </w:rPr>
        <w:t>pojistníkovi</w:t>
      </w:r>
      <w:r>
        <w:rPr>
          <w:color w:val="4F5050"/>
          <w:sz w:val="17"/>
        </w:rPr>
        <w:t>;</w:t>
      </w:r>
    </w:p>
    <w:p w:rsidR="003B04C5" w:rsidRDefault="00640D2C">
      <w:pPr>
        <w:pStyle w:val="Odstavecseseznamem"/>
        <w:numPr>
          <w:ilvl w:val="0"/>
          <w:numId w:val="4"/>
        </w:numPr>
        <w:tabs>
          <w:tab w:val="left" w:pos="1033"/>
        </w:tabs>
        <w:spacing w:before="63" w:line="247" w:lineRule="auto"/>
        <w:ind w:left="1028" w:right="619" w:hanging="248"/>
        <w:rPr>
          <w:sz w:val="17"/>
        </w:rPr>
      </w:pPr>
      <w:r>
        <w:rPr>
          <w:color w:val="2B2D2D"/>
          <w:w w:val="105"/>
          <w:sz w:val="17"/>
        </w:rPr>
        <w:t>ve</w:t>
      </w:r>
      <w:r>
        <w:rPr>
          <w:color w:val="2B2D2D"/>
          <w:spacing w:val="-25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vlastnictví</w:t>
      </w:r>
      <w:r>
        <w:rPr>
          <w:color w:val="2B2D2D"/>
          <w:spacing w:val="-16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či</w:t>
      </w:r>
      <w:r>
        <w:rPr>
          <w:color w:val="2B2D2D"/>
          <w:spacing w:val="-13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spo</w:t>
      </w:r>
      <w:r>
        <w:rPr>
          <w:color w:val="4F5050"/>
          <w:w w:val="105"/>
          <w:sz w:val="17"/>
        </w:rPr>
        <w:t>l</w:t>
      </w:r>
      <w:r>
        <w:rPr>
          <w:color w:val="2B2D2D"/>
          <w:w w:val="105"/>
          <w:sz w:val="17"/>
        </w:rPr>
        <w:t>uvlastnictví</w:t>
      </w:r>
      <w:r>
        <w:rPr>
          <w:color w:val="2B2D2D"/>
          <w:spacing w:val="-25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právnické</w:t>
      </w:r>
      <w:r>
        <w:rPr>
          <w:color w:val="2B2D2D"/>
          <w:spacing w:val="-22"/>
          <w:w w:val="105"/>
          <w:sz w:val="17"/>
        </w:rPr>
        <w:t xml:space="preserve"> </w:t>
      </w:r>
      <w:r>
        <w:rPr>
          <w:color w:val="2B2D2D"/>
          <w:spacing w:val="-4"/>
          <w:w w:val="105"/>
          <w:sz w:val="17"/>
        </w:rPr>
        <w:t>osoby</w:t>
      </w:r>
      <w:r>
        <w:rPr>
          <w:color w:val="4F5050"/>
          <w:spacing w:val="-4"/>
          <w:w w:val="105"/>
          <w:sz w:val="17"/>
        </w:rPr>
        <w:t>,</w:t>
      </w:r>
      <w:r>
        <w:rPr>
          <w:color w:val="4F5050"/>
          <w:spacing w:val="-14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jejíž</w:t>
      </w:r>
      <w:r>
        <w:rPr>
          <w:color w:val="2B2D2D"/>
          <w:spacing w:val="-23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je</w:t>
      </w:r>
      <w:r>
        <w:rPr>
          <w:color w:val="2B2D2D"/>
          <w:spacing w:val="-29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pojistník</w:t>
      </w:r>
      <w:r>
        <w:rPr>
          <w:color w:val="2B2D2D"/>
          <w:spacing w:val="-19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členem</w:t>
      </w:r>
      <w:r>
        <w:rPr>
          <w:color w:val="2B2D2D"/>
          <w:spacing w:val="-22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či</w:t>
      </w:r>
      <w:r>
        <w:rPr>
          <w:color w:val="2B2D2D"/>
          <w:spacing w:val="-17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společníkem</w:t>
      </w:r>
      <w:r>
        <w:rPr>
          <w:color w:val="4F5050"/>
          <w:w w:val="105"/>
          <w:sz w:val="17"/>
        </w:rPr>
        <w:t>,</w:t>
      </w:r>
      <w:r>
        <w:rPr>
          <w:color w:val="4F5050"/>
          <w:spacing w:val="-19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členem</w:t>
      </w:r>
      <w:r>
        <w:rPr>
          <w:color w:val="2B2D2D"/>
          <w:spacing w:val="-22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jejiho orgánu</w:t>
      </w:r>
      <w:r>
        <w:rPr>
          <w:color w:val="2B2D2D"/>
          <w:spacing w:val="-23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nebo</w:t>
      </w:r>
      <w:r>
        <w:rPr>
          <w:color w:val="2B2D2D"/>
          <w:spacing w:val="-19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tim</w:t>
      </w:r>
      <w:r>
        <w:rPr>
          <w:color w:val="4F5050"/>
          <w:w w:val="105"/>
          <w:sz w:val="17"/>
        </w:rPr>
        <w:t>,</w:t>
      </w:r>
      <w:r>
        <w:rPr>
          <w:color w:val="4F5050"/>
          <w:spacing w:val="-21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kdo</w:t>
      </w:r>
      <w:r>
        <w:rPr>
          <w:color w:val="2B2D2D"/>
          <w:spacing w:val="-27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právnickou</w:t>
      </w:r>
      <w:r>
        <w:rPr>
          <w:color w:val="2B2D2D"/>
          <w:spacing w:val="-10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osobu</w:t>
      </w:r>
      <w:r>
        <w:rPr>
          <w:color w:val="2B2D2D"/>
          <w:spacing w:val="-23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podstatně</w:t>
      </w:r>
      <w:r>
        <w:rPr>
          <w:color w:val="2B2D2D"/>
          <w:spacing w:val="-16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ovlivňuje</w:t>
      </w:r>
      <w:r>
        <w:rPr>
          <w:color w:val="2B2D2D"/>
          <w:spacing w:val="-17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na</w:t>
      </w:r>
      <w:r>
        <w:rPr>
          <w:color w:val="2B2D2D"/>
          <w:spacing w:val="-24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základě</w:t>
      </w:r>
      <w:r>
        <w:rPr>
          <w:color w:val="2B2D2D"/>
          <w:spacing w:val="-13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dohody</w:t>
      </w:r>
      <w:r>
        <w:rPr>
          <w:color w:val="2B2D2D"/>
          <w:spacing w:val="-8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či</w:t>
      </w:r>
      <w:r>
        <w:rPr>
          <w:color w:val="2B2D2D"/>
          <w:spacing w:val="-13"/>
          <w:w w:val="105"/>
          <w:sz w:val="17"/>
        </w:rPr>
        <w:t xml:space="preserve"> </w:t>
      </w:r>
      <w:r>
        <w:rPr>
          <w:color w:val="2B2D2D"/>
          <w:spacing w:val="-3"/>
          <w:w w:val="105"/>
          <w:sz w:val="17"/>
        </w:rPr>
        <w:t>j</w:t>
      </w:r>
      <w:r>
        <w:rPr>
          <w:color w:val="4F5050"/>
          <w:spacing w:val="-3"/>
          <w:w w:val="105"/>
          <w:sz w:val="17"/>
        </w:rPr>
        <w:t>i</w:t>
      </w:r>
      <w:r>
        <w:rPr>
          <w:color w:val="2B2D2D"/>
          <w:spacing w:val="-3"/>
          <w:w w:val="105"/>
          <w:sz w:val="17"/>
        </w:rPr>
        <w:t>né</w:t>
      </w:r>
      <w:r>
        <w:rPr>
          <w:color w:val="2B2D2D"/>
          <w:spacing w:val="-6"/>
          <w:w w:val="105"/>
          <w:sz w:val="17"/>
        </w:rPr>
        <w:t xml:space="preserve"> </w:t>
      </w:r>
      <w:proofErr w:type="gramStart"/>
      <w:r>
        <w:rPr>
          <w:color w:val="2B2D2D"/>
          <w:spacing w:val="-5"/>
          <w:w w:val="105"/>
          <w:sz w:val="17"/>
        </w:rPr>
        <w:t>skutečnost</w:t>
      </w:r>
      <w:r>
        <w:rPr>
          <w:color w:val="4F5050"/>
          <w:spacing w:val="-5"/>
          <w:w w:val="105"/>
          <w:sz w:val="17"/>
        </w:rPr>
        <w:t>;</w:t>
      </w:r>
      <w:r>
        <w:rPr>
          <w:color w:val="2B2D2D"/>
          <w:spacing w:val="-5"/>
          <w:w w:val="105"/>
          <w:sz w:val="17"/>
        </w:rPr>
        <w:t>i</w:t>
      </w:r>
      <w:proofErr w:type="gramEnd"/>
    </w:p>
    <w:p w:rsidR="003B04C5" w:rsidRDefault="00640D2C">
      <w:pPr>
        <w:pStyle w:val="Odstavecseseznamem"/>
        <w:numPr>
          <w:ilvl w:val="0"/>
          <w:numId w:val="4"/>
        </w:numPr>
        <w:tabs>
          <w:tab w:val="left" w:pos="1033"/>
        </w:tabs>
        <w:spacing w:before="65" w:line="247" w:lineRule="auto"/>
        <w:ind w:left="1037" w:right="617" w:hanging="257"/>
        <w:rPr>
          <w:sz w:val="17"/>
        </w:rPr>
      </w:pPr>
      <w:r>
        <w:rPr>
          <w:color w:val="2B2D2D"/>
          <w:w w:val="105"/>
          <w:sz w:val="17"/>
        </w:rPr>
        <w:t>ve vlastnictví či spoluvlastnictví členů či společníků pojistníka</w:t>
      </w:r>
      <w:r>
        <w:rPr>
          <w:color w:val="646666"/>
          <w:w w:val="105"/>
          <w:sz w:val="17"/>
        </w:rPr>
        <w:t xml:space="preserve">, </w:t>
      </w:r>
      <w:r>
        <w:rPr>
          <w:color w:val="2B2D2D"/>
          <w:w w:val="105"/>
          <w:sz w:val="17"/>
        </w:rPr>
        <w:t>členů jeho orgánů nebo toho</w:t>
      </w:r>
      <w:r>
        <w:rPr>
          <w:color w:val="4F5050"/>
          <w:w w:val="105"/>
          <w:sz w:val="17"/>
        </w:rPr>
        <w:t xml:space="preserve">, </w:t>
      </w:r>
      <w:r>
        <w:rPr>
          <w:color w:val="2B2D2D"/>
          <w:w w:val="105"/>
          <w:sz w:val="17"/>
        </w:rPr>
        <w:t>kdo pojistníka</w:t>
      </w:r>
      <w:r>
        <w:rPr>
          <w:color w:val="2B2D2D"/>
          <w:spacing w:val="-25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podstatně</w:t>
      </w:r>
      <w:r>
        <w:rPr>
          <w:color w:val="2B2D2D"/>
          <w:spacing w:val="-22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ovlivňuje</w:t>
      </w:r>
      <w:r>
        <w:rPr>
          <w:color w:val="2B2D2D"/>
          <w:spacing w:val="-26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na</w:t>
      </w:r>
      <w:r>
        <w:rPr>
          <w:color w:val="2B2D2D"/>
          <w:spacing w:val="-31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základě</w:t>
      </w:r>
      <w:r>
        <w:rPr>
          <w:color w:val="2B2D2D"/>
          <w:spacing w:val="-30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dohody</w:t>
      </w:r>
      <w:r>
        <w:rPr>
          <w:color w:val="2B2D2D"/>
          <w:spacing w:val="-19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či</w:t>
      </w:r>
      <w:r>
        <w:rPr>
          <w:color w:val="2B2D2D"/>
          <w:spacing w:val="-23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jiné</w:t>
      </w:r>
      <w:r>
        <w:rPr>
          <w:color w:val="2B2D2D"/>
          <w:spacing w:val="-30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skutečnost</w:t>
      </w:r>
      <w:r>
        <w:rPr>
          <w:color w:val="4F5050"/>
          <w:w w:val="105"/>
          <w:sz w:val="17"/>
        </w:rPr>
        <w:t>i;</w:t>
      </w:r>
    </w:p>
    <w:p w:rsidR="003B04C5" w:rsidRDefault="00640D2C">
      <w:pPr>
        <w:pStyle w:val="Odstavecseseznamem"/>
        <w:numPr>
          <w:ilvl w:val="0"/>
          <w:numId w:val="4"/>
        </w:numPr>
        <w:tabs>
          <w:tab w:val="left" w:pos="1038"/>
        </w:tabs>
        <w:spacing w:before="72"/>
        <w:ind w:left="1037" w:hanging="242"/>
        <w:rPr>
          <w:sz w:val="17"/>
        </w:rPr>
      </w:pPr>
      <w:r>
        <w:rPr>
          <w:color w:val="2B2D2D"/>
          <w:w w:val="105"/>
          <w:sz w:val="17"/>
        </w:rPr>
        <w:t>určen</w:t>
      </w:r>
      <w:r>
        <w:rPr>
          <w:color w:val="2B2D2D"/>
          <w:spacing w:val="-28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k</w:t>
      </w:r>
      <w:r>
        <w:rPr>
          <w:color w:val="2B2D2D"/>
          <w:spacing w:val="-22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zajištění</w:t>
      </w:r>
      <w:r>
        <w:rPr>
          <w:color w:val="2B2D2D"/>
          <w:spacing w:val="-16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dluhu</w:t>
      </w:r>
      <w:r>
        <w:rPr>
          <w:color w:val="2B2D2D"/>
          <w:spacing w:val="-22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pojistníka</w:t>
      </w:r>
      <w:r>
        <w:rPr>
          <w:color w:val="2B2D2D"/>
          <w:spacing w:val="-20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nebo</w:t>
      </w:r>
      <w:r>
        <w:rPr>
          <w:color w:val="2B2D2D"/>
          <w:spacing w:val="-20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dluhu</w:t>
      </w:r>
      <w:r>
        <w:rPr>
          <w:color w:val="4F5050"/>
          <w:w w:val="105"/>
          <w:sz w:val="17"/>
        </w:rPr>
        <w:t>,</w:t>
      </w:r>
      <w:r>
        <w:rPr>
          <w:color w:val="4F5050"/>
          <w:spacing w:val="-20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jehož</w:t>
      </w:r>
      <w:r>
        <w:rPr>
          <w:color w:val="2B2D2D"/>
          <w:spacing w:val="-18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je</w:t>
      </w:r>
      <w:r>
        <w:rPr>
          <w:color w:val="2B2D2D"/>
          <w:spacing w:val="-32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pojistník</w:t>
      </w:r>
      <w:r>
        <w:rPr>
          <w:color w:val="2B2D2D"/>
          <w:spacing w:val="-16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věřitelem</w:t>
      </w:r>
      <w:r>
        <w:rPr>
          <w:color w:val="4F5050"/>
          <w:w w:val="105"/>
          <w:sz w:val="17"/>
        </w:rPr>
        <w:t>;</w:t>
      </w:r>
    </w:p>
    <w:p w:rsidR="003B04C5" w:rsidRDefault="00640D2C">
      <w:pPr>
        <w:pStyle w:val="Odstavecseseznamem"/>
        <w:numPr>
          <w:ilvl w:val="0"/>
          <w:numId w:val="4"/>
        </w:numPr>
        <w:tabs>
          <w:tab w:val="left" w:pos="1044"/>
        </w:tabs>
        <w:spacing w:before="63"/>
        <w:ind w:left="1043" w:hanging="248"/>
        <w:rPr>
          <w:sz w:val="17"/>
        </w:rPr>
      </w:pPr>
      <w:r>
        <w:rPr>
          <w:color w:val="2B2D2D"/>
          <w:sz w:val="17"/>
        </w:rPr>
        <w:t xml:space="preserve">součástí majetkové podstaty Ue-li pojistníkem </w:t>
      </w:r>
      <w:proofErr w:type="gramStart"/>
      <w:r>
        <w:rPr>
          <w:color w:val="2B2D2D"/>
          <w:sz w:val="17"/>
        </w:rPr>
        <w:t>insolvenčnf  správce</w:t>
      </w:r>
      <w:proofErr w:type="gramEnd"/>
      <w:r>
        <w:rPr>
          <w:color w:val="2B2D2D"/>
          <w:sz w:val="17"/>
        </w:rPr>
        <w:t xml:space="preserve"> jednající na účet dlužníka)</w:t>
      </w:r>
      <w:r>
        <w:rPr>
          <w:color w:val="2B2D2D"/>
          <w:spacing w:val="11"/>
          <w:sz w:val="17"/>
        </w:rPr>
        <w:t xml:space="preserve"> </w:t>
      </w:r>
      <w:r>
        <w:rPr>
          <w:color w:val="2B2D2D"/>
          <w:sz w:val="17"/>
        </w:rPr>
        <w:t>nebo</w:t>
      </w:r>
    </w:p>
    <w:p w:rsidR="003B04C5" w:rsidRDefault="00640D2C">
      <w:pPr>
        <w:pStyle w:val="Odstavecseseznamem"/>
        <w:numPr>
          <w:ilvl w:val="0"/>
          <w:numId w:val="4"/>
        </w:numPr>
        <w:tabs>
          <w:tab w:val="left" w:pos="1047"/>
        </w:tabs>
        <w:spacing w:before="78"/>
        <w:ind w:left="1046" w:hanging="251"/>
        <w:rPr>
          <w:sz w:val="17"/>
        </w:rPr>
      </w:pPr>
      <w:r>
        <w:rPr>
          <w:color w:val="2B2D2D"/>
          <w:sz w:val="17"/>
        </w:rPr>
        <w:t xml:space="preserve">ve vlastnictví </w:t>
      </w:r>
      <w:r>
        <w:rPr>
          <w:color w:val="2B2D2D"/>
          <w:spacing w:val="3"/>
          <w:sz w:val="17"/>
        </w:rPr>
        <w:t>osob</w:t>
      </w:r>
      <w:r>
        <w:rPr>
          <w:color w:val="4F5050"/>
          <w:spacing w:val="3"/>
          <w:sz w:val="17"/>
        </w:rPr>
        <w:t xml:space="preserve">, </w:t>
      </w:r>
      <w:r>
        <w:rPr>
          <w:color w:val="2B2D2D"/>
          <w:sz w:val="17"/>
        </w:rPr>
        <w:t>které tento majetek od pojistníka</w:t>
      </w:r>
      <w:r>
        <w:rPr>
          <w:color w:val="2B2D2D"/>
          <w:spacing w:val="19"/>
          <w:sz w:val="17"/>
        </w:rPr>
        <w:t xml:space="preserve"> </w:t>
      </w:r>
      <w:r>
        <w:rPr>
          <w:color w:val="2B2D2D"/>
          <w:sz w:val="17"/>
        </w:rPr>
        <w:t>pořídily</w:t>
      </w:r>
      <w:r>
        <w:rPr>
          <w:color w:val="4F5050"/>
          <w:sz w:val="17"/>
        </w:rPr>
        <w:t>.</w:t>
      </w:r>
    </w:p>
    <w:p w:rsidR="003B04C5" w:rsidRDefault="00640D2C">
      <w:pPr>
        <w:pStyle w:val="Nadpis6"/>
        <w:numPr>
          <w:ilvl w:val="2"/>
          <w:numId w:val="7"/>
        </w:numPr>
        <w:tabs>
          <w:tab w:val="left" w:pos="792"/>
        </w:tabs>
        <w:spacing w:before="128"/>
        <w:ind w:left="791" w:hanging="243"/>
        <w:rPr>
          <w:color w:val="2B2D2D"/>
        </w:rPr>
      </w:pPr>
      <w:r>
        <w:rPr>
          <w:color w:val="2B2D2D"/>
          <w:w w:val="105"/>
        </w:rPr>
        <w:t>Finanční</w:t>
      </w:r>
      <w:r>
        <w:rPr>
          <w:color w:val="2B2D2D"/>
          <w:spacing w:val="-11"/>
          <w:w w:val="105"/>
        </w:rPr>
        <w:t xml:space="preserve"> </w:t>
      </w:r>
      <w:r>
        <w:rPr>
          <w:color w:val="2B2D2D"/>
          <w:w w:val="105"/>
        </w:rPr>
        <w:t>ztráty,</w:t>
      </w:r>
      <w:r>
        <w:rPr>
          <w:color w:val="2B2D2D"/>
          <w:spacing w:val="-20"/>
          <w:w w:val="105"/>
        </w:rPr>
        <w:t xml:space="preserve"> </w:t>
      </w:r>
      <w:r>
        <w:rPr>
          <w:color w:val="2B2D2D"/>
          <w:w w:val="105"/>
        </w:rPr>
        <w:t>jichž</w:t>
      </w:r>
      <w:r>
        <w:rPr>
          <w:color w:val="2B2D2D"/>
          <w:spacing w:val="-21"/>
          <w:w w:val="105"/>
        </w:rPr>
        <w:t xml:space="preserve"> </w:t>
      </w:r>
      <w:r>
        <w:rPr>
          <w:color w:val="2B2D2D"/>
          <w:w w:val="105"/>
        </w:rPr>
        <w:t>se</w:t>
      </w:r>
      <w:r>
        <w:rPr>
          <w:color w:val="2B2D2D"/>
          <w:spacing w:val="-24"/>
          <w:w w:val="105"/>
        </w:rPr>
        <w:t xml:space="preserve"> </w:t>
      </w:r>
      <w:r>
        <w:rPr>
          <w:color w:val="2B2D2D"/>
          <w:w w:val="105"/>
        </w:rPr>
        <w:t>má</w:t>
      </w:r>
      <w:r>
        <w:rPr>
          <w:color w:val="2B2D2D"/>
          <w:spacing w:val="-18"/>
          <w:w w:val="105"/>
        </w:rPr>
        <w:t xml:space="preserve"> </w:t>
      </w:r>
      <w:r>
        <w:rPr>
          <w:color w:val="2B2D2D"/>
          <w:w w:val="105"/>
        </w:rPr>
        <w:t>pojištěni</w:t>
      </w:r>
      <w:r>
        <w:rPr>
          <w:color w:val="2B2D2D"/>
          <w:spacing w:val="-27"/>
          <w:w w:val="105"/>
        </w:rPr>
        <w:t xml:space="preserve"> </w:t>
      </w:r>
      <w:r>
        <w:rPr>
          <w:color w:val="2B2D2D"/>
          <w:w w:val="105"/>
        </w:rPr>
        <w:t>týkat,</w:t>
      </w:r>
      <w:r>
        <w:rPr>
          <w:color w:val="2B2D2D"/>
          <w:spacing w:val="-21"/>
          <w:w w:val="105"/>
        </w:rPr>
        <w:t xml:space="preserve"> </w:t>
      </w:r>
      <w:r>
        <w:rPr>
          <w:color w:val="2B2D2D"/>
          <w:w w:val="105"/>
        </w:rPr>
        <w:t>hrozí</w:t>
      </w:r>
    </w:p>
    <w:p w:rsidR="003B04C5" w:rsidRDefault="00640D2C">
      <w:pPr>
        <w:pStyle w:val="Odstavecseseznamem"/>
        <w:numPr>
          <w:ilvl w:val="0"/>
          <w:numId w:val="3"/>
        </w:numPr>
        <w:tabs>
          <w:tab w:val="left" w:pos="1038"/>
        </w:tabs>
        <w:spacing w:before="20"/>
        <w:ind w:hanging="262"/>
        <w:rPr>
          <w:sz w:val="17"/>
        </w:rPr>
      </w:pPr>
      <w:r>
        <w:rPr>
          <w:color w:val="2B2D2D"/>
          <w:sz w:val="17"/>
        </w:rPr>
        <w:t>pojistníkovi;</w:t>
      </w:r>
    </w:p>
    <w:p w:rsidR="003B04C5" w:rsidRDefault="00640D2C">
      <w:pPr>
        <w:pStyle w:val="Odstavecseseznamem"/>
        <w:numPr>
          <w:ilvl w:val="0"/>
          <w:numId w:val="3"/>
        </w:numPr>
        <w:tabs>
          <w:tab w:val="left" w:pos="1044"/>
        </w:tabs>
        <w:spacing w:before="71"/>
        <w:ind w:left="1043" w:hanging="248"/>
        <w:rPr>
          <w:sz w:val="17"/>
        </w:rPr>
      </w:pPr>
      <w:r>
        <w:rPr>
          <w:color w:val="2B2D2D"/>
          <w:w w:val="105"/>
          <w:sz w:val="17"/>
        </w:rPr>
        <w:t>osobě</w:t>
      </w:r>
      <w:r>
        <w:rPr>
          <w:color w:val="2B2D2D"/>
          <w:spacing w:val="-38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blízké</w:t>
      </w:r>
      <w:r>
        <w:rPr>
          <w:color w:val="2B2D2D"/>
          <w:spacing w:val="-35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pojistníkovi</w:t>
      </w:r>
      <w:r>
        <w:rPr>
          <w:color w:val="4F5050"/>
          <w:w w:val="105"/>
          <w:sz w:val="17"/>
        </w:rPr>
        <w:t>;</w:t>
      </w:r>
    </w:p>
    <w:p w:rsidR="003B04C5" w:rsidRDefault="00640D2C">
      <w:pPr>
        <w:pStyle w:val="Odstavecseseznamem"/>
        <w:numPr>
          <w:ilvl w:val="0"/>
          <w:numId w:val="3"/>
        </w:numPr>
        <w:tabs>
          <w:tab w:val="left" w:pos="1052"/>
        </w:tabs>
        <w:spacing w:before="49" w:line="256" w:lineRule="auto"/>
        <w:ind w:right="587" w:hanging="255"/>
        <w:rPr>
          <w:sz w:val="17"/>
        </w:rPr>
      </w:pPr>
      <w:r>
        <w:rPr>
          <w:color w:val="2B2D2D"/>
          <w:sz w:val="17"/>
        </w:rPr>
        <w:t>právnické osobě</w:t>
      </w:r>
      <w:r>
        <w:rPr>
          <w:color w:val="4F5050"/>
          <w:sz w:val="17"/>
        </w:rPr>
        <w:t xml:space="preserve">, </w:t>
      </w:r>
      <w:r>
        <w:rPr>
          <w:color w:val="2B2D2D"/>
          <w:sz w:val="17"/>
        </w:rPr>
        <w:t>jejiž jepojistník členem či společníkem, členem je</w:t>
      </w:r>
      <w:r>
        <w:rPr>
          <w:color w:val="4F5050"/>
          <w:sz w:val="17"/>
        </w:rPr>
        <w:t>j</w:t>
      </w:r>
      <w:r>
        <w:rPr>
          <w:color w:val="2B2D2D"/>
          <w:sz w:val="17"/>
        </w:rPr>
        <w:t xml:space="preserve">ího orgánu nebo </w:t>
      </w:r>
      <w:r>
        <w:rPr>
          <w:color w:val="2B2D2D"/>
          <w:spacing w:val="-5"/>
          <w:sz w:val="17"/>
        </w:rPr>
        <w:t>tím</w:t>
      </w:r>
      <w:r>
        <w:rPr>
          <w:color w:val="646666"/>
          <w:spacing w:val="-5"/>
          <w:sz w:val="17"/>
        </w:rPr>
        <w:t xml:space="preserve">, </w:t>
      </w:r>
      <w:r>
        <w:rPr>
          <w:color w:val="2B2D2D"/>
          <w:spacing w:val="-3"/>
          <w:sz w:val="17"/>
        </w:rPr>
        <w:t>kdoprávni</w:t>
      </w:r>
      <w:r>
        <w:rPr>
          <w:color w:val="4F5050"/>
          <w:spacing w:val="-3"/>
          <w:sz w:val="17"/>
        </w:rPr>
        <w:t>c</w:t>
      </w:r>
      <w:r>
        <w:rPr>
          <w:color w:val="2B2D2D"/>
          <w:spacing w:val="-3"/>
          <w:sz w:val="17"/>
        </w:rPr>
        <w:t xml:space="preserve">kou </w:t>
      </w:r>
      <w:r>
        <w:rPr>
          <w:color w:val="2B2D2D"/>
          <w:sz w:val="17"/>
        </w:rPr>
        <w:t xml:space="preserve">osobu podstatně ovlivňuje na základě dohody či jiné </w:t>
      </w:r>
      <w:proofErr w:type="gramStart"/>
      <w:r>
        <w:rPr>
          <w:color w:val="2B2D2D"/>
          <w:sz w:val="17"/>
        </w:rPr>
        <w:t xml:space="preserve">skutečnosti </w:t>
      </w:r>
      <w:r>
        <w:rPr>
          <w:color w:val="2B2D2D"/>
          <w:spacing w:val="6"/>
          <w:sz w:val="17"/>
        </w:rPr>
        <w:t xml:space="preserve"> </w:t>
      </w:r>
      <w:r>
        <w:rPr>
          <w:color w:val="2B2D2D"/>
          <w:sz w:val="17"/>
        </w:rPr>
        <w:t>nebo</w:t>
      </w:r>
      <w:proofErr w:type="gramEnd"/>
    </w:p>
    <w:p w:rsidR="003B04C5" w:rsidRDefault="00640D2C">
      <w:pPr>
        <w:pStyle w:val="Odstavecseseznamem"/>
        <w:numPr>
          <w:ilvl w:val="0"/>
          <w:numId w:val="3"/>
        </w:numPr>
        <w:tabs>
          <w:tab w:val="left" w:pos="1057"/>
        </w:tabs>
        <w:spacing w:before="43" w:line="264" w:lineRule="auto"/>
        <w:ind w:left="1052" w:right="606"/>
        <w:rPr>
          <w:sz w:val="17"/>
        </w:rPr>
      </w:pPr>
      <w:r>
        <w:rPr>
          <w:color w:val="2B2D2D"/>
          <w:sz w:val="17"/>
        </w:rPr>
        <w:t>členům č</w:t>
      </w:r>
      <w:r>
        <w:rPr>
          <w:color w:val="4F5050"/>
          <w:sz w:val="17"/>
        </w:rPr>
        <w:t xml:space="preserve">i </w:t>
      </w:r>
      <w:r>
        <w:rPr>
          <w:color w:val="2B2D2D"/>
          <w:sz w:val="17"/>
        </w:rPr>
        <w:t>společníkům pojistníka</w:t>
      </w:r>
      <w:r>
        <w:rPr>
          <w:color w:val="4F5050"/>
          <w:sz w:val="17"/>
        </w:rPr>
        <w:t xml:space="preserve">, </w:t>
      </w:r>
      <w:r>
        <w:rPr>
          <w:color w:val="2B2D2D"/>
          <w:sz w:val="17"/>
        </w:rPr>
        <w:t>členům jeho orgánů nebo tomu, kdo po</w:t>
      </w:r>
      <w:r>
        <w:rPr>
          <w:color w:val="4F5050"/>
          <w:sz w:val="17"/>
        </w:rPr>
        <w:t>ji</w:t>
      </w:r>
      <w:r>
        <w:rPr>
          <w:color w:val="2B2D2D"/>
          <w:sz w:val="17"/>
        </w:rPr>
        <w:t>stníkapodstatně ovlivňuje na základě dohody či jiné</w:t>
      </w:r>
      <w:r>
        <w:rPr>
          <w:color w:val="2B2D2D"/>
          <w:spacing w:val="29"/>
          <w:sz w:val="17"/>
        </w:rPr>
        <w:t xml:space="preserve"> </w:t>
      </w:r>
      <w:r>
        <w:rPr>
          <w:color w:val="2B2D2D"/>
          <w:sz w:val="17"/>
        </w:rPr>
        <w:t>skutečnosti</w:t>
      </w:r>
      <w:r>
        <w:rPr>
          <w:color w:val="646666"/>
          <w:sz w:val="17"/>
        </w:rPr>
        <w:t>.</w:t>
      </w:r>
    </w:p>
    <w:p w:rsidR="003B04C5" w:rsidRDefault="00640D2C">
      <w:pPr>
        <w:pStyle w:val="Nadpis6"/>
        <w:numPr>
          <w:ilvl w:val="2"/>
          <w:numId w:val="7"/>
        </w:numPr>
        <w:tabs>
          <w:tab w:val="left" w:pos="813"/>
        </w:tabs>
        <w:spacing w:before="109"/>
        <w:ind w:left="812" w:hanging="260"/>
        <w:rPr>
          <w:color w:val="2B2D2D"/>
        </w:rPr>
      </w:pPr>
      <w:r>
        <w:rPr>
          <w:color w:val="2B2D2D"/>
        </w:rPr>
        <w:t>Sjednávané pojištěni</w:t>
      </w:r>
      <w:r>
        <w:rPr>
          <w:color w:val="2B2D2D"/>
          <w:spacing w:val="16"/>
        </w:rPr>
        <w:t xml:space="preserve"> </w:t>
      </w:r>
      <w:r>
        <w:rPr>
          <w:color w:val="2B2D2D"/>
        </w:rPr>
        <w:t>odpovědnosti</w:t>
      </w:r>
    </w:p>
    <w:p w:rsidR="003B04C5" w:rsidRDefault="00640D2C">
      <w:pPr>
        <w:pStyle w:val="Odstavecseseznamem"/>
        <w:numPr>
          <w:ilvl w:val="0"/>
          <w:numId w:val="2"/>
        </w:numPr>
        <w:tabs>
          <w:tab w:val="left" w:pos="1064"/>
        </w:tabs>
        <w:spacing w:before="13"/>
        <w:rPr>
          <w:sz w:val="17"/>
        </w:rPr>
      </w:pPr>
      <w:r>
        <w:rPr>
          <w:color w:val="2B2D2D"/>
          <w:w w:val="105"/>
          <w:sz w:val="17"/>
        </w:rPr>
        <w:t>je</w:t>
      </w:r>
      <w:r>
        <w:rPr>
          <w:color w:val="2B2D2D"/>
          <w:spacing w:val="-28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pojištěním</w:t>
      </w:r>
      <w:r>
        <w:rPr>
          <w:color w:val="2B2D2D"/>
          <w:spacing w:val="-21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</w:t>
      </w:r>
      <w:r>
        <w:rPr>
          <w:color w:val="2B2D2D"/>
          <w:w w:val="105"/>
          <w:sz w:val="17"/>
        </w:rPr>
        <w:t>ojistníkovy</w:t>
      </w:r>
      <w:r>
        <w:rPr>
          <w:color w:val="2B2D2D"/>
          <w:spacing w:val="-13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odpovědnosti</w:t>
      </w:r>
      <w:r>
        <w:rPr>
          <w:color w:val="2B2D2D"/>
          <w:spacing w:val="-24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za</w:t>
      </w:r>
      <w:r>
        <w:rPr>
          <w:color w:val="2B2D2D"/>
          <w:spacing w:val="-28"/>
          <w:w w:val="105"/>
          <w:sz w:val="17"/>
        </w:rPr>
        <w:t xml:space="preserve"> </w:t>
      </w:r>
      <w:r>
        <w:rPr>
          <w:color w:val="2B2D2D"/>
          <w:spacing w:val="-7"/>
          <w:w w:val="105"/>
          <w:sz w:val="17"/>
        </w:rPr>
        <w:t>újmu</w:t>
      </w:r>
      <w:r>
        <w:rPr>
          <w:color w:val="646666"/>
          <w:spacing w:val="-7"/>
          <w:w w:val="105"/>
          <w:sz w:val="17"/>
        </w:rPr>
        <w:t>;</w:t>
      </w:r>
    </w:p>
    <w:p w:rsidR="003B04C5" w:rsidRDefault="00640D2C">
      <w:pPr>
        <w:pStyle w:val="Odstavecseseznamem"/>
        <w:numPr>
          <w:ilvl w:val="0"/>
          <w:numId w:val="2"/>
        </w:numPr>
        <w:tabs>
          <w:tab w:val="left" w:pos="1071"/>
        </w:tabs>
        <w:spacing w:before="64"/>
        <w:ind w:left="1071" w:hanging="262"/>
        <w:rPr>
          <w:sz w:val="17"/>
        </w:rPr>
      </w:pPr>
      <w:r>
        <w:rPr>
          <w:color w:val="2B2D2D"/>
          <w:w w:val="105"/>
          <w:sz w:val="17"/>
        </w:rPr>
        <w:t>je</w:t>
      </w:r>
      <w:r>
        <w:rPr>
          <w:color w:val="2B2D2D"/>
          <w:spacing w:val="-31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pojištěním</w:t>
      </w:r>
      <w:r>
        <w:rPr>
          <w:color w:val="2B2D2D"/>
          <w:spacing w:val="-22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odpovědnosti</w:t>
      </w:r>
      <w:r>
        <w:rPr>
          <w:color w:val="2B2D2D"/>
          <w:spacing w:val="-28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za</w:t>
      </w:r>
      <w:r>
        <w:rPr>
          <w:color w:val="2B2D2D"/>
          <w:spacing w:val="-31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újmu</w:t>
      </w:r>
      <w:r>
        <w:rPr>
          <w:color w:val="2B2D2D"/>
          <w:spacing w:val="-28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osob</w:t>
      </w:r>
      <w:r>
        <w:rPr>
          <w:color w:val="2B2D2D"/>
          <w:spacing w:val="-28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blízkých</w:t>
      </w:r>
      <w:r>
        <w:rPr>
          <w:color w:val="2B2D2D"/>
          <w:spacing w:val="-30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pojistníkovi</w:t>
      </w:r>
      <w:r>
        <w:rPr>
          <w:color w:val="4F5050"/>
          <w:w w:val="105"/>
          <w:sz w:val="17"/>
        </w:rPr>
        <w:t>;</w:t>
      </w:r>
    </w:p>
    <w:p w:rsidR="003B04C5" w:rsidRDefault="00640D2C">
      <w:pPr>
        <w:pStyle w:val="Odstavecseseznamem"/>
        <w:numPr>
          <w:ilvl w:val="0"/>
          <w:numId w:val="2"/>
        </w:numPr>
        <w:tabs>
          <w:tab w:val="left" w:pos="1071"/>
        </w:tabs>
        <w:spacing w:before="56" w:line="256" w:lineRule="auto"/>
        <w:ind w:right="599"/>
        <w:rPr>
          <w:sz w:val="17"/>
        </w:rPr>
      </w:pPr>
      <w:r>
        <w:rPr>
          <w:color w:val="2B2D2D"/>
          <w:w w:val="105"/>
          <w:sz w:val="17"/>
        </w:rPr>
        <w:t xml:space="preserve">je pojištěním odpovědnosti za újmu </w:t>
      </w:r>
      <w:r>
        <w:rPr>
          <w:color w:val="2B2D2D"/>
          <w:spacing w:val="-3"/>
          <w:w w:val="105"/>
          <w:sz w:val="17"/>
        </w:rPr>
        <w:t>osob</w:t>
      </w:r>
      <w:r>
        <w:rPr>
          <w:color w:val="4F5050"/>
          <w:spacing w:val="-3"/>
          <w:w w:val="105"/>
          <w:sz w:val="17"/>
        </w:rPr>
        <w:t xml:space="preserve">, </w:t>
      </w:r>
      <w:r>
        <w:rPr>
          <w:color w:val="2B2D2D"/>
          <w:w w:val="105"/>
          <w:sz w:val="17"/>
        </w:rPr>
        <w:t>které mohou způsob</w:t>
      </w:r>
      <w:r>
        <w:rPr>
          <w:color w:val="4F5050"/>
          <w:w w:val="105"/>
          <w:sz w:val="17"/>
        </w:rPr>
        <w:t>i</w:t>
      </w:r>
      <w:r>
        <w:rPr>
          <w:color w:val="2B2D2D"/>
          <w:w w:val="105"/>
          <w:sz w:val="17"/>
        </w:rPr>
        <w:t xml:space="preserve">t újmu </w:t>
      </w:r>
      <w:r>
        <w:rPr>
          <w:color w:val="2B2D2D"/>
          <w:spacing w:val="-3"/>
          <w:w w:val="105"/>
          <w:sz w:val="17"/>
        </w:rPr>
        <w:t>poj</w:t>
      </w:r>
      <w:r>
        <w:rPr>
          <w:color w:val="4F5050"/>
          <w:spacing w:val="-3"/>
          <w:w w:val="105"/>
          <w:sz w:val="17"/>
        </w:rPr>
        <w:t>i</w:t>
      </w:r>
      <w:r>
        <w:rPr>
          <w:color w:val="2B2D2D"/>
          <w:spacing w:val="-3"/>
          <w:w w:val="105"/>
          <w:sz w:val="17"/>
        </w:rPr>
        <w:t>stn</w:t>
      </w:r>
      <w:r>
        <w:rPr>
          <w:color w:val="4F5050"/>
          <w:spacing w:val="-3"/>
          <w:w w:val="105"/>
          <w:sz w:val="17"/>
        </w:rPr>
        <w:t>í</w:t>
      </w:r>
      <w:r>
        <w:rPr>
          <w:color w:val="2B2D2D"/>
          <w:spacing w:val="-3"/>
          <w:w w:val="105"/>
          <w:sz w:val="17"/>
        </w:rPr>
        <w:t xml:space="preserve">kovi </w:t>
      </w:r>
      <w:r>
        <w:rPr>
          <w:color w:val="2B2D2D"/>
          <w:w w:val="105"/>
          <w:sz w:val="17"/>
        </w:rPr>
        <w:t>(např. pojištěn</w:t>
      </w:r>
      <w:r>
        <w:rPr>
          <w:color w:val="4F5050"/>
          <w:w w:val="105"/>
          <w:sz w:val="17"/>
        </w:rPr>
        <w:t xml:space="preserve">i </w:t>
      </w:r>
      <w:r>
        <w:rPr>
          <w:color w:val="2B2D2D"/>
          <w:w w:val="105"/>
          <w:sz w:val="17"/>
        </w:rPr>
        <w:t>odpovědnosti</w:t>
      </w:r>
      <w:r>
        <w:rPr>
          <w:color w:val="2B2D2D"/>
          <w:spacing w:val="-33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zaměstnance</w:t>
      </w:r>
      <w:r>
        <w:rPr>
          <w:color w:val="2B2D2D"/>
          <w:spacing w:val="-31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za</w:t>
      </w:r>
      <w:r>
        <w:rPr>
          <w:color w:val="2B2D2D"/>
          <w:spacing w:val="-41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újmu</w:t>
      </w:r>
      <w:r>
        <w:rPr>
          <w:color w:val="2B2D2D"/>
          <w:spacing w:val="-38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způsobenou</w:t>
      </w:r>
      <w:r>
        <w:rPr>
          <w:color w:val="2B2D2D"/>
          <w:spacing w:val="-36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pojistníkovi</w:t>
      </w:r>
      <w:r>
        <w:rPr>
          <w:color w:val="4F5050"/>
          <w:w w:val="105"/>
          <w:sz w:val="17"/>
        </w:rPr>
        <w:t>,</w:t>
      </w:r>
      <w:r>
        <w:rPr>
          <w:color w:val="4F5050"/>
          <w:spacing w:val="-34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coby</w:t>
      </w:r>
      <w:r>
        <w:rPr>
          <w:color w:val="2B2D2D"/>
          <w:spacing w:val="-32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zaměstnavateli)</w:t>
      </w:r>
      <w:r>
        <w:rPr>
          <w:color w:val="646666"/>
          <w:w w:val="105"/>
          <w:sz w:val="17"/>
        </w:rPr>
        <w:t>;</w:t>
      </w:r>
    </w:p>
    <w:p w:rsidR="003B04C5" w:rsidRDefault="00640D2C">
      <w:pPr>
        <w:pStyle w:val="Odstavecseseznamem"/>
        <w:numPr>
          <w:ilvl w:val="0"/>
          <w:numId w:val="2"/>
        </w:numPr>
        <w:tabs>
          <w:tab w:val="left" w:pos="1071"/>
        </w:tabs>
        <w:spacing w:before="50" w:line="247" w:lineRule="auto"/>
        <w:ind w:left="1071" w:right="580"/>
        <w:rPr>
          <w:sz w:val="17"/>
        </w:rPr>
      </w:pPr>
      <w:r>
        <w:rPr>
          <w:color w:val="2B2D2D"/>
          <w:sz w:val="17"/>
        </w:rPr>
        <w:t xml:space="preserve">je pojištěním odpovědnosti za újmu právnické </w:t>
      </w:r>
      <w:r>
        <w:rPr>
          <w:color w:val="2B2D2D"/>
          <w:spacing w:val="-3"/>
          <w:sz w:val="17"/>
        </w:rPr>
        <w:t>osoby</w:t>
      </w:r>
      <w:r>
        <w:rPr>
          <w:color w:val="4F5050"/>
          <w:spacing w:val="-3"/>
          <w:sz w:val="17"/>
        </w:rPr>
        <w:t xml:space="preserve">, </w:t>
      </w:r>
      <w:r>
        <w:rPr>
          <w:color w:val="2B2D2D"/>
          <w:sz w:val="17"/>
        </w:rPr>
        <w:t>jejíž je pojistník členem či společníkem</w:t>
      </w:r>
      <w:r>
        <w:rPr>
          <w:color w:val="757977"/>
          <w:sz w:val="17"/>
        </w:rPr>
        <w:t xml:space="preserve">, </w:t>
      </w:r>
      <w:r>
        <w:rPr>
          <w:color w:val="2B2D2D"/>
          <w:sz w:val="17"/>
        </w:rPr>
        <w:t xml:space="preserve">členem jejího orgánu nebo </w:t>
      </w:r>
      <w:r>
        <w:rPr>
          <w:color w:val="2B2D2D"/>
          <w:spacing w:val="2"/>
          <w:sz w:val="17"/>
        </w:rPr>
        <w:t>tim</w:t>
      </w:r>
      <w:r>
        <w:rPr>
          <w:color w:val="4F5050"/>
          <w:spacing w:val="2"/>
          <w:sz w:val="17"/>
        </w:rPr>
        <w:t xml:space="preserve">, </w:t>
      </w:r>
      <w:r>
        <w:rPr>
          <w:color w:val="2B2D2D"/>
          <w:sz w:val="17"/>
        </w:rPr>
        <w:t xml:space="preserve">kdo právnickou osobupodstatně ovlivňuje na základě dohody či </w:t>
      </w:r>
      <w:r>
        <w:rPr>
          <w:color w:val="4F5050"/>
          <w:sz w:val="17"/>
        </w:rPr>
        <w:t>j</w:t>
      </w:r>
      <w:r>
        <w:rPr>
          <w:color w:val="2B2D2D"/>
          <w:sz w:val="17"/>
        </w:rPr>
        <w:t>iné</w:t>
      </w:r>
      <w:r>
        <w:rPr>
          <w:color w:val="2B2D2D"/>
          <w:spacing w:val="19"/>
          <w:sz w:val="17"/>
        </w:rPr>
        <w:t xml:space="preserve"> </w:t>
      </w:r>
      <w:r>
        <w:rPr>
          <w:color w:val="2B2D2D"/>
          <w:sz w:val="17"/>
        </w:rPr>
        <w:t>skutečnost</w:t>
      </w:r>
      <w:r>
        <w:rPr>
          <w:color w:val="4F5050"/>
          <w:sz w:val="17"/>
        </w:rPr>
        <w:t>i;</w:t>
      </w:r>
    </w:p>
    <w:p w:rsidR="003B04C5" w:rsidRDefault="00640D2C">
      <w:pPr>
        <w:pStyle w:val="Odstavecseseznamem"/>
        <w:numPr>
          <w:ilvl w:val="0"/>
          <w:numId w:val="2"/>
        </w:numPr>
        <w:tabs>
          <w:tab w:val="left" w:pos="1071"/>
        </w:tabs>
        <w:spacing w:before="65" w:line="256" w:lineRule="auto"/>
        <w:ind w:left="1066" w:right="588" w:hanging="243"/>
        <w:rPr>
          <w:sz w:val="17"/>
        </w:rPr>
      </w:pPr>
      <w:r>
        <w:rPr>
          <w:color w:val="2B2D2D"/>
          <w:sz w:val="17"/>
        </w:rPr>
        <w:t>je pojištěním odpovědnosti za újmu členů či společníků pojistníka, členů jeho orgánů nebo toho</w:t>
      </w:r>
      <w:r>
        <w:rPr>
          <w:color w:val="646666"/>
          <w:sz w:val="17"/>
        </w:rPr>
        <w:t xml:space="preserve">, </w:t>
      </w:r>
      <w:r>
        <w:rPr>
          <w:color w:val="2B2D2D"/>
          <w:sz w:val="17"/>
        </w:rPr>
        <w:t xml:space="preserve">kdo pojistníka podstatně ovlivňuje na základě dohody či jiné </w:t>
      </w:r>
      <w:proofErr w:type="gramStart"/>
      <w:r>
        <w:rPr>
          <w:color w:val="2B2D2D"/>
          <w:sz w:val="17"/>
        </w:rPr>
        <w:t xml:space="preserve">skutečnosti </w:t>
      </w:r>
      <w:r>
        <w:rPr>
          <w:color w:val="2B2D2D"/>
          <w:spacing w:val="21"/>
          <w:sz w:val="17"/>
        </w:rPr>
        <w:t xml:space="preserve"> </w:t>
      </w:r>
      <w:r>
        <w:rPr>
          <w:color w:val="2B2D2D"/>
          <w:sz w:val="17"/>
        </w:rPr>
        <w:t>nebo</w:t>
      </w:r>
      <w:proofErr w:type="gramEnd"/>
    </w:p>
    <w:p w:rsidR="003B04C5" w:rsidRDefault="00640D2C">
      <w:pPr>
        <w:pStyle w:val="Odstavecseseznamem"/>
        <w:numPr>
          <w:ilvl w:val="0"/>
          <w:numId w:val="2"/>
        </w:numPr>
        <w:tabs>
          <w:tab w:val="left" w:pos="1086"/>
        </w:tabs>
        <w:spacing w:before="50" w:line="256" w:lineRule="auto"/>
        <w:ind w:left="1073" w:right="587" w:hanging="250"/>
        <w:rPr>
          <w:sz w:val="17"/>
        </w:rPr>
      </w:pPr>
      <w:r>
        <w:rPr>
          <w:color w:val="2B2D2D"/>
          <w:sz w:val="17"/>
        </w:rPr>
        <w:t>je pojištěním odpovědnosti za újmu osoby</w:t>
      </w:r>
      <w:r>
        <w:rPr>
          <w:color w:val="4F5050"/>
          <w:sz w:val="17"/>
        </w:rPr>
        <w:t xml:space="preserve">, </w:t>
      </w:r>
      <w:r>
        <w:rPr>
          <w:color w:val="2B2D2D"/>
          <w:sz w:val="17"/>
        </w:rPr>
        <w:t xml:space="preserve">která se při plněni </w:t>
      </w:r>
      <w:r>
        <w:rPr>
          <w:color w:val="2B2D2D"/>
          <w:spacing w:val="-3"/>
          <w:sz w:val="17"/>
        </w:rPr>
        <w:t>závaz</w:t>
      </w:r>
      <w:r>
        <w:rPr>
          <w:color w:val="4F5050"/>
          <w:spacing w:val="-3"/>
          <w:sz w:val="17"/>
        </w:rPr>
        <w:t>k</w:t>
      </w:r>
      <w:r>
        <w:rPr>
          <w:color w:val="2B2D2D"/>
          <w:spacing w:val="-3"/>
          <w:sz w:val="17"/>
        </w:rPr>
        <w:t>u pojistn</w:t>
      </w:r>
      <w:r>
        <w:rPr>
          <w:color w:val="4F5050"/>
          <w:spacing w:val="-3"/>
          <w:sz w:val="17"/>
        </w:rPr>
        <w:t>í</w:t>
      </w:r>
      <w:r>
        <w:rPr>
          <w:color w:val="2B2D2D"/>
          <w:spacing w:val="-3"/>
          <w:sz w:val="17"/>
        </w:rPr>
        <w:t xml:space="preserve">ka </w:t>
      </w:r>
      <w:r>
        <w:rPr>
          <w:color w:val="2B2D2D"/>
          <w:sz w:val="17"/>
        </w:rPr>
        <w:t>zavázala provést určitou činnost samostatně (napr</w:t>
      </w:r>
      <w:r>
        <w:rPr>
          <w:color w:val="646666"/>
          <w:sz w:val="17"/>
        </w:rPr>
        <w:t xml:space="preserve">. </w:t>
      </w:r>
      <w:r>
        <w:rPr>
          <w:color w:val="2B2D2D"/>
          <w:sz w:val="17"/>
        </w:rPr>
        <w:t>tzv</w:t>
      </w:r>
      <w:r>
        <w:rPr>
          <w:color w:val="4F5050"/>
          <w:sz w:val="17"/>
        </w:rPr>
        <w:t xml:space="preserve">. </w:t>
      </w:r>
      <w:r>
        <w:rPr>
          <w:color w:val="2B2D2D"/>
          <w:sz w:val="17"/>
        </w:rPr>
        <w:t>subdodavatele</w:t>
      </w:r>
      <w:r>
        <w:rPr>
          <w:color w:val="2B2D2D"/>
          <w:spacing w:val="44"/>
          <w:sz w:val="17"/>
        </w:rPr>
        <w:t xml:space="preserve"> </w:t>
      </w:r>
      <w:r>
        <w:rPr>
          <w:color w:val="2B2D2D"/>
          <w:sz w:val="17"/>
        </w:rPr>
        <w:t>pojistníka)</w:t>
      </w:r>
      <w:r>
        <w:rPr>
          <w:color w:val="4F5050"/>
          <w:sz w:val="17"/>
        </w:rPr>
        <w:t>.</w:t>
      </w:r>
    </w:p>
    <w:p w:rsidR="003B04C5" w:rsidRDefault="003B04C5">
      <w:pPr>
        <w:pStyle w:val="Zkladntext"/>
        <w:spacing w:before="10"/>
        <w:rPr>
          <w:sz w:val="16"/>
        </w:rPr>
      </w:pPr>
    </w:p>
    <w:p w:rsidR="003B04C5" w:rsidRDefault="00640D2C">
      <w:pPr>
        <w:pStyle w:val="Odstavecseseznamem"/>
        <w:numPr>
          <w:ilvl w:val="0"/>
          <w:numId w:val="7"/>
        </w:numPr>
        <w:tabs>
          <w:tab w:val="left" w:pos="530"/>
        </w:tabs>
        <w:spacing w:line="247" w:lineRule="auto"/>
        <w:ind w:right="566" w:hanging="327"/>
        <w:jc w:val="both"/>
        <w:rPr>
          <w:color w:val="2B2D2D"/>
          <w:sz w:val="17"/>
        </w:rPr>
      </w:pPr>
      <w:r>
        <w:rPr>
          <w:color w:val="2B2D2D"/>
          <w:w w:val="105"/>
          <w:sz w:val="17"/>
        </w:rPr>
        <w:t>Vznikne-li</w:t>
      </w:r>
      <w:r>
        <w:rPr>
          <w:color w:val="2B2D2D"/>
          <w:spacing w:val="-24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v</w:t>
      </w:r>
      <w:r>
        <w:rPr>
          <w:color w:val="2B2D2D"/>
          <w:spacing w:val="-14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jakémkoliv</w:t>
      </w:r>
      <w:r>
        <w:rPr>
          <w:color w:val="2B2D2D"/>
          <w:spacing w:val="-26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pojištění</w:t>
      </w:r>
      <w:r>
        <w:rPr>
          <w:color w:val="2B2D2D"/>
          <w:spacing w:val="-14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věci</w:t>
      </w:r>
      <w:r>
        <w:rPr>
          <w:color w:val="2B2D2D"/>
          <w:spacing w:val="-25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nebo</w:t>
      </w:r>
      <w:r>
        <w:rPr>
          <w:color w:val="2B2D2D"/>
          <w:spacing w:val="-22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jiného</w:t>
      </w:r>
      <w:r>
        <w:rPr>
          <w:color w:val="2B2D2D"/>
          <w:spacing w:val="-26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majetku</w:t>
      </w:r>
      <w:r>
        <w:rPr>
          <w:color w:val="2B2D2D"/>
          <w:spacing w:val="-24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sjednaném</w:t>
      </w:r>
      <w:r>
        <w:rPr>
          <w:color w:val="2B2D2D"/>
          <w:spacing w:val="-24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touto</w:t>
      </w:r>
      <w:r>
        <w:rPr>
          <w:color w:val="2B2D2D"/>
          <w:spacing w:val="-28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pojistnou</w:t>
      </w:r>
      <w:r>
        <w:rPr>
          <w:color w:val="2B2D2D"/>
          <w:spacing w:val="-20"/>
          <w:w w:val="105"/>
          <w:sz w:val="17"/>
        </w:rPr>
        <w:t xml:space="preserve"> </w:t>
      </w:r>
      <w:r>
        <w:rPr>
          <w:color w:val="2B2D2D"/>
          <w:spacing w:val="-4"/>
          <w:w w:val="105"/>
          <w:sz w:val="17"/>
        </w:rPr>
        <w:t>smlou</w:t>
      </w:r>
      <w:r>
        <w:rPr>
          <w:color w:val="4F5050"/>
          <w:spacing w:val="-4"/>
          <w:w w:val="105"/>
          <w:sz w:val="17"/>
        </w:rPr>
        <w:t>v</w:t>
      </w:r>
      <w:r>
        <w:rPr>
          <w:color w:val="2B2D2D"/>
          <w:spacing w:val="-4"/>
          <w:w w:val="105"/>
          <w:sz w:val="17"/>
        </w:rPr>
        <w:t>ou</w:t>
      </w:r>
      <w:r>
        <w:rPr>
          <w:color w:val="2B2D2D"/>
          <w:spacing w:val="-28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v</w:t>
      </w:r>
      <w:r>
        <w:rPr>
          <w:color w:val="2B2D2D"/>
          <w:spacing w:val="-28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jednom</w:t>
      </w:r>
      <w:r>
        <w:rPr>
          <w:color w:val="2B2D2D"/>
          <w:spacing w:val="-30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místě pojištění</w:t>
      </w:r>
      <w:r>
        <w:rPr>
          <w:color w:val="2B2D2D"/>
          <w:spacing w:val="-23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pojistná</w:t>
      </w:r>
      <w:r>
        <w:rPr>
          <w:color w:val="2B2D2D"/>
          <w:spacing w:val="-21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událost</w:t>
      </w:r>
      <w:r>
        <w:rPr>
          <w:color w:val="2B2D2D"/>
          <w:spacing w:val="-22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na</w:t>
      </w:r>
      <w:r>
        <w:rPr>
          <w:color w:val="2B2D2D"/>
          <w:spacing w:val="-25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vice</w:t>
      </w:r>
      <w:r>
        <w:rPr>
          <w:color w:val="2B2D2D"/>
          <w:spacing w:val="-29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pojištěných</w:t>
      </w:r>
      <w:r>
        <w:rPr>
          <w:color w:val="2B2D2D"/>
          <w:spacing w:val="-23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předmětech</w:t>
      </w:r>
      <w:r>
        <w:rPr>
          <w:color w:val="2B2D2D"/>
          <w:spacing w:val="-21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pojištění</w:t>
      </w:r>
      <w:r>
        <w:rPr>
          <w:color w:val="2B2D2D"/>
          <w:spacing w:val="-20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působením</w:t>
      </w:r>
      <w:r>
        <w:rPr>
          <w:color w:val="2B2D2D"/>
          <w:spacing w:val="-22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jednoho</w:t>
      </w:r>
      <w:r>
        <w:rPr>
          <w:color w:val="2B2D2D"/>
          <w:spacing w:val="-17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pojistného</w:t>
      </w:r>
      <w:r>
        <w:rPr>
          <w:color w:val="2B2D2D"/>
          <w:spacing w:val="-24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nebezpe</w:t>
      </w:r>
      <w:r>
        <w:rPr>
          <w:color w:val="4F5050"/>
          <w:w w:val="105"/>
          <w:sz w:val="17"/>
        </w:rPr>
        <w:t>č</w:t>
      </w:r>
      <w:r>
        <w:rPr>
          <w:color w:val="2B2D2D"/>
          <w:w w:val="105"/>
          <w:sz w:val="17"/>
        </w:rPr>
        <w:t>í, podílí se oprávněná osoba na pojistném plněni pouze jednou</w:t>
      </w:r>
      <w:r>
        <w:rPr>
          <w:color w:val="646666"/>
          <w:w w:val="105"/>
          <w:sz w:val="17"/>
        </w:rPr>
        <w:t xml:space="preserve">, </w:t>
      </w:r>
      <w:r>
        <w:rPr>
          <w:color w:val="2B2D2D"/>
          <w:w w:val="105"/>
          <w:sz w:val="17"/>
        </w:rPr>
        <w:t>a to ne</w:t>
      </w:r>
      <w:r>
        <w:rPr>
          <w:color w:val="4F5050"/>
          <w:w w:val="105"/>
          <w:sz w:val="17"/>
        </w:rPr>
        <w:t>j</w:t>
      </w:r>
      <w:r>
        <w:rPr>
          <w:color w:val="2B2D2D"/>
          <w:w w:val="105"/>
          <w:sz w:val="17"/>
        </w:rPr>
        <w:t>vyšš</w:t>
      </w:r>
      <w:r>
        <w:rPr>
          <w:color w:val="4F5050"/>
          <w:w w:val="105"/>
          <w:sz w:val="17"/>
        </w:rPr>
        <w:t xml:space="preserve">í </w:t>
      </w:r>
      <w:r>
        <w:rPr>
          <w:color w:val="2B2D2D"/>
          <w:w w:val="105"/>
          <w:sz w:val="17"/>
        </w:rPr>
        <w:t>ze spoluúčastí sjednaných pro pojištění</w:t>
      </w:r>
      <w:r>
        <w:rPr>
          <w:color w:val="646666"/>
          <w:w w:val="105"/>
          <w:sz w:val="17"/>
        </w:rPr>
        <w:t>,</w:t>
      </w:r>
      <w:r>
        <w:rPr>
          <w:color w:val="646666"/>
          <w:spacing w:val="-13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v</w:t>
      </w:r>
      <w:r>
        <w:rPr>
          <w:color w:val="2B2D2D"/>
          <w:spacing w:val="-27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němž</w:t>
      </w:r>
      <w:r>
        <w:rPr>
          <w:color w:val="2B2D2D"/>
          <w:spacing w:val="-22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pojistná</w:t>
      </w:r>
      <w:r>
        <w:rPr>
          <w:color w:val="2B2D2D"/>
          <w:spacing w:val="-16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událost</w:t>
      </w:r>
      <w:r>
        <w:rPr>
          <w:color w:val="2B2D2D"/>
          <w:spacing w:val="-17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nastala</w:t>
      </w:r>
      <w:r>
        <w:rPr>
          <w:color w:val="4F5050"/>
          <w:w w:val="105"/>
          <w:sz w:val="17"/>
        </w:rPr>
        <w:t>.</w:t>
      </w:r>
      <w:r>
        <w:rPr>
          <w:color w:val="4F5050"/>
          <w:spacing w:val="-8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To</w:t>
      </w:r>
      <w:r>
        <w:rPr>
          <w:color w:val="2B2D2D"/>
          <w:spacing w:val="-22"/>
          <w:w w:val="105"/>
          <w:sz w:val="17"/>
        </w:rPr>
        <w:t xml:space="preserve"> </w:t>
      </w:r>
      <w:r>
        <w:rPr>
          <w:color w:val="2B2D2D"/>
          <w:spacing w:val="-3"/>
          <w:w w:val="105"/>
          <w:sz w:val="17"/>
        </w:rPr>
        <w:t>neplatí</w:t>
      </w:r>
      <w:r>
        <w:rPr>
          <w:color w:val="646666"/>
          <w:spacing w:val="-3"/>
          <w:w w:val="105"/>
          <w:sz w:val="17"/>
        </w:rPr>
        <w:t>,</w:t>
      </w:r>
      <w:r>
        <w:rPr>
          <w:color w:val="646666"/>
          <w:spacing w:val="-20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pokud</w:t>
      </w:r>
      <w:r>
        <w:rPr>
          <w:color w:val="2B2D2D"/>
          <w:spacing w:val="-19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je</w:t>
      </w:r>
      <w:r>
        <w:rPr>
          <w:color w:val="2B2D2D"/>
          <w:spacing w:val="-25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pro</w:t>
      </w:r>
      <w:r>
        <w:rPr>
          <w:color w:val="2B2D2D"/>
          <w:spacing w:val="-28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oprávněnou</w:t>
      </w:r>
      <w:r>
        <w:rPr>
          <w:color w:val="2B2D2D"/>
          <w:spacing w:val="-19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osobu</w:t>
      </w:r>
      <w:r>
        <w:rPr>
          <w:color w:val="2B2D2D"/>
          <w:spacing w:val="-28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výhodnější</w:t>
      </w:r>
      <w:r>
        <w:rPr>
          <w:color w:val="2B2D2D"/>
          <w:spacing w:val="-14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podílet</w:t>
      </w:r>
      <w:r>
        <w:rPr>
          <w:color w:val="2B2D2D"/>
          <w:spacing w:val="-22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se</w:t>
      </w:r>
      <w:r>
        <w:rPr>
          <w:color w:val="2B2D2D"/>
          <w:spacing w:val="-30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na pojistném</w:t>
      </w:r>
      <w:r>
        <w:rPr>
          <w:color w:val="2B2D2D"/>
          <w:spacing w:val="-18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plnění</w:t>
      </w:r>
      <w:r>
        <w:rPr>
          <w:color w:val="2B2D2D"/>
          <w:spacing w:val="-18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všemi</w:t>
      </w:r>
      <w:r>
        <w:rPr>
          <w:color w:val="2B2D2D"/>
          <w:spacing w:val="-29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dohodnutými</w:t>
      </w:r>
      <w:r>
        <w:rPr>
          <w:color w:val="2B2D2D"/>
          <w:spacing w:val="-14"/>
          <w:w w:val="105"/>
          <w:sz w:val="17"/>
        </w:rPr>
        <w:t xml:space="preserve"> </w:t>
      </w:r>
      <w:r>
        <w:rPr>
          <w:color w:val="2B2D2D"/>
          <w:spacing w:val="-5"/>
          <w:w w:val="105"/>
          <w:sz w:val="17"/>
        </w:rPr>
        <w:t>spoluúčastmi</w:t>
      </w:r>
      <w:r>
        <w:rPr>
          <w:color w:val="646666"/>
          <w:spacing w:val="-5"/>
          <w:w w:val="105"/>
          <w:sz w:val="17"/>
        </w:rPr>
        <w:t>.</w:t>
      </w:r>
    </w:p>
    <w:p w:rsidR="003B04C5" w:rsidRDefault="00640D2C">
      <w:pPr>
        <w:pStyle w:val="Odstavecseseznamem"/>
        <w:numPr>
          <w:ilvl w:val="0"/>
          <w:numId w:val="7"/>
        </w:numPr>
        <w:tabs>
          <w:tab w:val="left" w:pos="533"/>
        </w:tabs>
        <w:spacing w:before="151" w:line="247" w:lineRule="auto"/>
        <w:ind w:left="524" w:right="559" w:hanging="317"/>
        <w:jc w:val="both"/>
        <w:rPr>
          <w:color w:val="2B2D2D"/>
          <w:sz w:val="17"/>
        </w:rPr>
      </w:pPr>
      <w:r>
        <w:rPr>
          <w:color w:val="2B2D2D"/>
          <w:w w:val="105"/>
          <w:sz w:val="17"/>
        </w:rPr>
        <w:t>Bez</w:t>
      </w:r>
      <w:r>
        <w:rPr>
          <w:color w:val="2B2D2D"/>
          <w:spacing w:val="-25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ohledu</w:t>
      </w:r>
      <w:r>
        <w:rPr>
          <w:color w:val="2B2D2D"/>
          <w:spacing w:val="-13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na</w:t>
      </w:r>
      <w:r>
        <w:rPr>
          <w:color w:val="2B2D2D"/>
          <w:spacing w:val="-17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jakákoliv</w:t>
      </w:r>
      <w:r>
        <w:rPr>
          <w:color w:val="2B2D2D"/>
          <w:spacing w:val="-13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jiná</w:t>
      </w:r>
      <w:r>
        <w:rPr>
          <w:color w:val="2B2D2D"/>
          <w:spacing w:val="-14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ujednáni</w:t>
      </w:r>
      <w:r>
        <w:rPr>
          <w:color w:val="2B2D2D"/>
          <w:spacing w:val="-18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této</w:t>
      </w:r>
      <w:r>
        <w:rPr>
          <w:color w:val="2B2D2D"/>
          <w:spacing w:val="-26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pojistné</w:t>
      </w:r>
      <w:r>
        <w:rPr>
          <w:color w:val="2B2D2D"/>
          <w:spacing w:val="-8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smlouvy</w:t>
      </w:r>
      <w:r>
        <w:rPr>
          <w:color w:val="2B2D2D"/>
          <w:spacing w:val="-9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nebo</w:t>
      </w:r>
      <w:r>
        <w:rPr>
          <w:color w:val="2B2D2D"/>
          <w:spacing w:val="-24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pojistných</w:t>
      </w:r>
      <w:r>
        <w:rPr>
          <w:color w:val="2B2D2D"/>
          <w:spacing w:val="-15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podm</w:t>
      </w:r>
      <w:r>
        <w:rPr>
          <w:color w:val="4F5050"/>
          <w:w w:val="105"/>
          <w:sz w:val="17"/>
        </w:rPr>
        <w:t>í</w:t>
      </w:r>
      <w:r>
        <w:rPr>
          <w:color w:val="2B2D2D"/>
          <w:w w:val="105"/>
          <w:sz w:val="17"/>
        </w:rPr>
        <w:t>nek</w:t>
      </w:r>
      <w:r>
        <w:rPr>
          <w:color w:val="646666"/>
          <w:w w:val="105"/>
          <w:sz w:val="17"/>
        </w:rPr>
        <w:t>,</w:t>
      </w:r>
      <w:r>
        <w:rPr>
          <w:color w:val="646666"/>
          <w:spacing w:val="-17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které</w:t>
      </w:r>
      <w:r>
        <w:rPr>
          <w:color w:val="2B2D2D"/>
          <w:spacing w:val="-15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jsou</w:t>
      </w:r>
      <w:r>
        <w:rPr>
          <w:color w:val="2B2D2D"/>
          <w:spacing w:val="-14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jeji</w:t>
      </w:r>
      <w:r>
        <w:rPr>
          <w:color w:val="2B2D2D"/>
          <w:spacing w:val="-18"/>
          <w:w w:val="105"/>
          <w:sz w:val="17"/>
        </w:rPr>
        <w:t xml:space="preserve"> </w:t>
      </w:r>
      <w:r>
        <w:rPr>
          <w:color w:val="2B2D2D"/>
          <w:spacing w:val="-3"/>
          <w:w w:val="105"/>
          <w:sz w:val="17"/>
        </w:rPr>
        <w:t>ned</w:t>
      </w:r>
      <w:r>
        <w:rPr>
          <w:color w:val="4F5050"/>
          <w:spacing w:val="-3"/>
          <w:w w:val="105"/>
          <w:sz w:val="17"/>
        </w:rPr>
        <w:t>í</w:t>
      </w:r>
      <w:r>
        <w:rPr>
          <w:color w:val="2B2D2D"/>
          <w:spacing w:val="-3"/>
          <w:w w:val="105"/>
          <w:sz w:val="17"/>
        </w:rPr>
        <w:t xml:space="preserve">lnou </w:t>
      </w:r>
      <w:r>
        <w:rPr>
          <w:color w:val="2B2D2D"/>
          <w:w w:val="105"/>
          <w:sz w:val="17"/>
        </w:rPr>
        <w:t xml:space="preserve">součástí, pojistitel a pojistník výslovně </w:t>
      </w:r>
      <w:r>
        <w:rPr>
          <w:color w:val="2B2D2D"/>
          <w:spacing w:val="-4"/>
          <w:w w:val="105"/>
          <w:sz w:val="17"/>
        </w:rPr>
        <w:t>sjednávají</w:t>
      </w:r>
      <w:r>
        <w:rPr>
          <w:color w:val="4F5050"/>
          <w:spacing w:val="-4"/>
          <w:w w:val="105"/>
          <w:sz w:val="17"/>
        </w:rPr>
        <w:t xml:space="preserve">, </w:t>
      </w:r>
      <w:r>
        <w:rPr>
          <w:color w:val="2B2D2D"/>
          <w:w w:val="105"/>
          <w:sz w:val="17"/>
        </w:rPr>
        <w:t>že je-li pojištěným podnikatel (ať fyz</w:t>
      </w:r>
      <w:r>
        <w:rPr>
          <w:color w:val="4F5050"/>
          <w:w w:val="105"/>
          <w:sz w:val="17"/>
        </w:rPr>
        <w:t>i</w:t>
      </w:r>
      <w:r>
        <w:rPr>
          <w:color w:val="2B2D2D"/>
          <w:w w:val="105"/>
          <w:sz w:val="17"/>
        </w:rPr>
        <w:t>cká nebo právnická osoba), pak</w:t>
      </w:r>
      <w:r>
        <w:rPr>
          <w:color w:val="2B2D2D"/>
          <w:spacing w:val="-7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se</w:t>
      </w:r>
      <w:r>
        <w:rPr>
          <w:color w:val="2B2D2D"/>
          <w:spacing w:val="-5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všechna</w:t>
      </w:r>
      <w:r>
        <w:rPr>
          <w:color w:val="2B2D2D"/>
          <w:spacing w:val="-6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pojištění</w:t>
      </w:r>
      <w:r>
        <w:rPr>
          <w:color w:val="2B2D2D"/>
          <w:spacing w:val="4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věci</w:t>
      </w:r>
      <w:r>
        <w:rPr>
          <w:color w:val="2B2D2D"/>
          <w:spacing w:val="-4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či</w:t>
      </w:r>
      <w:r>
        <w:rPr>
          <w:color w:val="2B2D2D"/>
          <w:spacing w:val="-1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staveb</w:t>
      </w:r>
      <w:r>
        <w:rPr>
          <w:color w:val="2B2D2D"/>
          <w:spacing w:val="-7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(není-li</w:t>
      </w:r>
      <w:r>
        <w:rPr>
          <w:color w:val="2B2D2D"/>
          <w:spacing w:val="1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stavba</w:t>
      </w:r>
      <w:r>
        <w:rPr>
          <w:color w:val="2B2D2D"/>
          <w:spacing w:val="-3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samostatnou</w:t>
      </w:r>
      <w:r>
        <w:rPr>
          <w:color w:val="2B2D2D"/>
          <w:spacing w:val="8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věci</w:t>
      </w:r>
      <w:r>
        <w:rPr>
          <w:color w:val="646666"/>
          <w:w w:val="105"/>
          <w:sz w:val="17"/>
        </w:rPr>
        <w:t xml:space="preserve">, </w:t>
      </w:r>
      <w:r>
        <w:rPr>
          <w:color w:val="2B2D2D"/>
          <w:w w:val="105"/>
          <w:sz w:val="17"/>
        </w:rPr>
        <w:t>ale</w:t>
      </w:r>
      <w:r>
        <w:rPr>
          <w:color w:val="2B2D2D"/>
          <w:spacing w:val="-7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je</w:t>
      </w:r>
      <w:r>
        <w:rPr>
          <w:color w:val="4F5050"/>
          <w:w w:val="105"/>
          <w:sz w:val="17"/>
        </w:rPr>
        <w:t>n</w:t>
      </w:r>
      <w:r>
        <w:rPr>
          <w:color w:val="4F5050"/>
          <w:spacing w:val="-11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součástí</w:t>
      </w:r>
      <w:r>
        <w:rPr>
          <w:color w:val="2B2D2D"/>
          <w:spacing w:val="-2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jiné</w:t>
      </w:r>
      <w:r>
        <w:rPr>
          <w:color w:val="2B2D2D"/>
          <w:spacing w:val="-9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věci) sjednaná</w:t>
      </w:r>
      <w:r>
        <w:rPr>
          <w:color w:val="2B2D2D"/>
          <w:spacing w:val="-16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touto</w:t>
      </w:r>
      <w:r>
        <w:rPr>
          <w:color w:val="2B2D2D"/>
          <w:spacing w:val="-20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pojistnou</w:t>
      </w:r>
      <w:r>
        <w:rPr>
          <w:color w:val="2B2D2D"/>
          <w:spacing w:val="-17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smlouvou</w:t>
      </w:r>
      <w:r>
        <w:rPr>
          <w:color w:val="2B2D2D"/>
          <w:spacing w:val="-12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výše</w:t>
      </w:r>
      <w:r>
        <w:rPr>
          <w:color w:val="2B2D2D"/>
          <w:spacing w:val="-17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vztahují</w:t>
      </w:r>
      <w:r>
        <w:rPr>
          <w:color w:val="2B2D2D"/>
          <w:spacing w:val="-17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pouze</w:t>
      </w:r>
      <w:r>
        <w:rPr>
          <w:color w:val="2B2D2D"/>
          <w:spacing w:val="-17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a</w:t>
      </w:r>
      <w:r>
        <w:rPr>
          <w:color w:val="2B2D2D"/>
          <w:spacing w:val="-17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jen</w:t>
      </w:r>
      <w:r>
        <w:rPr>
          <w:color w:val="2B2D2D"/>
          <w:spacing w:val="-28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na</w:t>
      </w:r>
      <w:r>
        <w:rPr>
          <w:color w:val="2B2D2D"/>
          <w:spacing w:val="-21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ty</w:t>
      </w:r>
      <w:r>
        <w:rPr>
          <w:color w:val="2B2D2D"/>
          <w:spacing w:val="-17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pojištěné</w:t>
      </w:r>
      <w:r>
        <w:rPr>
          <w:color w:val="2B2D2D"/>
          <w:spacing w:val="-15"/>
          <w:w w:val="105"/>
          <w:sz w:val="17"/>
        </w:rPr>
        <w:t xml:space="preserve"> </w:t>
      </w:r>
      <w:r>
        <w:rPr>
          <w:color w:val="4F5050"/>
          <w:w w:val="105"/>
          <w:sz w:val="17"/>
        </w:rPr>
        <w:t>v</w:t>
      </w:r>
      <w:r>
        <w:rPr>
          <w:color w:val="2B2D2D"/>
          <w:w w:val="105"/>
          <w:sz w:val="17"/>
        </w:rPr>
        <w:t>ěci</w:t>
      </w:r>
      <w:r>
        <w:rPr>
          <w:color w:val="2B2D2D"/>
          <w:spacing w:val="-12"/>
          <w:w w:val="105"/>
          <w:sz w:val="17"/>
        </w:rPr>
        <w:t xml:space="preserve"> </w:t>
      </w:r>
      <w:r>
        <w:rPr>
          <w:color w:val="2B2D2D"/>
          <w:spacing w:val="5"/>
          <w:w w:val="105"/>
          <w:sz w:val="17"/>
        </w:rPr>
        <w:t>č</w:t>
      </w:r>
      <w:r>
        <w:rPr>
          <w:color w:val="4F5050"/>
          <w:spacing w:val="5"/>
          <w:w w:val="105"/>
          <w:sz w:val="17"/>
        </w:rPr>
        <w:t>i</w:t>
      </w:r>
      <w:r>
        <w:rPr>
          <w:color w:val="4F5050"/>
          <w:spacing w:val="-17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stavby,</w:t>
      </w:r>
      <w:r>
        <w:rPr>
          <w:color w:val="2B2D2D"/>
          <w:spacing w:val="-17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které</w:t>
      </w:r>
      <w:r>
        <w:rPr>
          <w:color w:val="2B2D2D"/>
          <w:spacing w:val="-19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jako</w:t>
      </w:r>
      <w:r>
        <w:rPr>
          <w:color w:val="2B2D2D"/>
          <w:spacing w:val="-28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ma</w:t>
      </w:r>
      <w:r>
        <w:rPr>
          <w:color w:val="4F5050"/>
          <w:w w:val="105"/>
          <w:sz w:val="17"/>
        </w:rPr>
        <w:t>j</w:t>
      </w:r>
      <w:r>
        <w:rPr>
          <w:color w:val="2B2D2D"/>
          <w:w w:val="105"/>
          <w:sz w:val="17"/>
        </w:rPr>
        <w:t xml:space="preserve">etek pojištěného podnikatele jsou v okamžiku vzniku škodné události součásti obchodního </w:t>
      </w:r>
      <w:r>
        <w:rPr>
          <w:color w:val="2B2D2D"/>
          <w:spacing w:val="-5"/>
          <w:w w:val="105"/>
          <w:sz w:val="17"/>
        </w:rPr>
        <w:t>zá</w:t>
      </w:r>
      <w:r>
        <w:rPr>
          <w:color w:val="4F5050"/>
          <w:spacing w:val="-5"/>
          <w:w w:val="105"/>
          <w:sz w:val="17"/>
        </w:rPr>
        <w:t>v</w:t>
      </w:r>
      <w:r>
        <w:rPr>
          <w:color w:val="2B2D2D"/>
          <w:spacing w:val="-5"/>
          <w:w w:val="105"/>
          <w:sz w:val="17"/>
        </w:rPr>
        <w:t xml:space="preserve">odu </w:t>
      </w:r>
      <w:r>
        <w:rPr>
          <w:color w:val="2B2D2D"/>
          <w:w w:val="105"/>
          <w:sz w:val="17"/>
        </w:rPr>
        <w:t>pojištěného podnikate</w:t>
      </w:r>
      <w:r>
        <w:rPr>
          <w:color w:val="4F5050"/>
          <w:w w:val="105"/>
          <w:sz w:val="17"/>
        </w:rPr>
        <w:t>l</w:t>
      </w:r>
      <w:r>
        <w:rPr>
          <w:color w:val="2B2D2D"/>
          <w:w w:val="105"/>
          <w:sz w:val="17"/>
        </w:rPr>
        <w:t>e</w:t>
      </w:r>
      <w:r>
        <w:rPr>
          <w:color w:val="2B2D2D"/>
          <w:spacing w:val="-28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ve</w:t>
      </w:r>
      <w:r>
        <w:rPr>
          <w:color w:val="2B2D2D"/>
          <w:spacing w:val="-29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smyslu</w:t>
      </w:r>
      <w:r>
        <w:rPr>
          <w:color w:val="2B2D2D"/>
          <w:spacing w:val="-33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ustanovení§</w:t>
      </w:r>
      <w:r>
        <w:rPr>
          <w:color w:val="2B2D2D"/>
          <w:spacing w:val="-27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502</w:t>
      </w:r>
      <w:r>
        <w:rPr>
          <w:color w:val="2B2D2D"/>
          <w:spacing w:val="-33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občanského</w:t>
      </w:r>
      <w:r>
        <w:rPr>
          <w:color w:val="2B2D2D"/>
          <w:spacing w:val="-24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zákoníku</w:t>
      </w:r>
      <w:r>
        <w:rPr>
          <w:color w:val="646666"/>
          <w:w w:val="105"/>
          <w:sz w:val="17"/>
        </w:rPr>
        <w:t>.</w:t>
      </w:r>
      <w:r>
        <w:rPr>
          <w:color w:val="646666"/>
          <w:spacing w:val="-28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Toto</w:t>
      </w:r>
      <w:r>
        <w:rPr>
          <w:color w:val="2B2D2D"/>
          <w:spacing w:val="-35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ustanoveni</w:t>
      </w:r>
      <w:r>
        <w:rPr>
          <w:color w:val="2B2D2D"/>
          <w:spacing w:val="-28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se</w:t>
      </w:r>
      <w:r>
        <w:rPr>
          <w:color w:val="2B2D2D"/>
          <w:spacing w:val="-32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však</w:t>
      </w:r>
      <w:r>
        <w:rPr>
          <w:color w:val="2B2D2D"/>
          <w:spacing w:val="-31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nepouži</w:t>
      </w:r>
      <w:r>
        <w:rPr>
          <w:color w:val="4F5050"/>
          <w:w w:val="105"/>
          <w:sz w:val="17"/>
        </w:rPr>
        <w:t>j</w:t>
      </w:r>
      <w:r>
        <w:rPr>
          <w:color w:val="2B2D2D"/>
          <w:w w:val="105"/>
          <w:sz w:val="17"/>
        </w:rPr>
        <w:t>e</w:t>
      </w:r>
      <w:r>
        <w:rPr>
          <w:color w:val="2B2D2D"/>
          <w:spacing w:val="-28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pro</w:t>
      </w:r>
      <w:r>
        <w:rPr>
          <w:color w:val="2B2D2D"/>
          <w:spacing w:val="-32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pojištěn</w:t>
      </w:r>
      <w:r>
        <w:rPr>
          <w:color w:val="4F5050"/>
          <w:w w:val="105"/>
          <w:sz w:val="17"/>
        </w:rPr>
        <w:t xml:space="preserve">í </w:t>
      </w:r>
      <w:r>
        <w:rPr>
          <w:color w:val="2B2D2D"/>
          <w:w w:val="105"/>
          <w:sz w:val="17"/>
        </w:rPr>
        <w:t>přepravovaných</w:t>
      </w:r>
      <w:r>
        <w:rPr>
          <w:color w:val="2B2D2D"/>
          <w:spacing w:val="-25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věci</w:t>
      </w:r>
      <w:r>
        <w:rPr>
          <w:color w:val="2B2D2D"/>
          <w:spacing w:val="-16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sjednané</w:t>
      </w:r>
      <w:r>
        <w:rPr>
          <w:color w:val="2B2D2D"/>
          <w:spacing w:val="-7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dle</w:t>
      </w:r>
      <w:r>
        <w:rPr>
          <w:color w:val="2B2D2D"/>
          <w:spacing w:val="-18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VPP</w:t>
      </w:r>
      <w:r>
        <w:rPr>
          <w:color w:val="2B2D2D"/>
          <w:spacing w:val="-20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HA</w:t>
      </w:r>
      <w:r>
        <w:rPr>
          <w:color w:val="2B2D2D"/>
          <w:spacing w:val="-14"/>
          <w:w w:val="105"/>
          <w:sz w:val="17"/>
        </w:rPr>
        <w:t xml:space="preserve"> </w:t>
      </w:r>
      <w:r>
        <w:rPr>
          <w:color w:val="2B2D2D"/>
          <w:spacing w:val="-7"/>
          <w:w w:val="105"/>
          <w:sz w:val="17"/>
        </w:rPr>
        <w:t>2017</w:t>
      </w:r>
      <w:r>
        <w:rPr>
          <w:color w:val="4F5050"/>
          <w:spacing w:val="-7"/>
          <w:w w:val="105"/>
          <w:sz w:val="17"/>
        </w:rPr>
        <w:t>.</w:t>
      </w:r>
    </w:p>
    <w:p w:rsidR="003B04C5" w:rsidRDefault="00640D2C">
      <w:pPr>
        <w:pStyle w:val="Odstavecseseznamem"/>
        <w:numPr>
          <w:ilvl w:val="0"/>
          <w:numId w:val="7"/>
        </w:numPr>
        <w:tabs>
          <w:tab w:val="left" w:pos="539"/>
        </w:tabs>
        <w:spacing w:before="158"/>
        <w:ind w:left="538" w:hanging="318"/>
        <w:jc w:val="left"/>
        <w:rPr>
          <w:color w:val="2B2D2D"/>
          <w:sz w:val="17"/>
        </w:rPr>
      </w:pPr>
      <w:r>
        <w:rPr>
          <w:color w:val="2B2D2D"/>
          <w:sz w:val="17"/>
        </w:rPr>
        <w:t xml:space="preserve">Pojistná smlouva a jí sjednaná pojištění se řídí českým </w:t>
      </w:r>
      <w:proofErr w:type="gramStart"/>
      <w:r>
        <w:rPr>
          <w:color w:val="2B2D2D"/>
          <w:sz w:val="17"/>
        </w:rPr>
        <w:t xml:space="preserve">právním </w:t>
      </w:r>
      <w:r>
        <w:rPr>
          <w:color w:val="2B2D2D"/>
          <w:spacing w:val="45"/>
          <w:sz w:val="17"/>
        </w:rPr>
        <w:t xml:space="preserve"> </w:t>
      </w:r>
      <w:r>
        <w:rPr>
          <w:color w:val="2B2D2D"/>
          <w:spacing w:val="-6"/>
          <w:sz w:val="17"/>
        </w:rPr>
        <w:t>řádem</w:t>
      </w:r>
      <w:proofErr w:type="gramEnd"/>
      <w:r>
        <w:rPr>
          <w:color w:val="646666"/>
          <w:spacing w:val="-6"/>
          <w:sz w:val="17"/>
        </w:rPr>
        <w:t>.</w:t>
      </w:r>
    </w:p>
    <w:p w:rsidR="003B04C5" w:rsidRDefault="003B04C5">
      <w:pPr>
        <w:pStyle w:val="Zkladntext"/>
        <w:spacing w:before="1"/>
        <w:rPr>
          <w:sz w:val="16"/>
        </w:rPr>
      </w:pPr>
    </w:p>
    <w:p w:rsidR="003B04C5" w:rsidRDefault="00640D2C">
      <w:pPr>
        <w:pStyle w:val="Odstavecseseznamem"/>
        <w:numPr>
          <w:ilvl w:val="0"/>
          <w:numId w:val="7"/>
        </w:numPr>
        <w:tabs>
          <w:tab w:val="left" w:pos="547"/>
        </w:tabs>
        <w:ind w:left="546" w:hanging="325"/>
        <w:jc w:val="left"/>
        <w:rPr>
          <w:color w:val="2B2D2D"/>
          <w:sz w:val="17"/>
        </w:rPr>
      </w:pPr>
      <w:r>
        <w:rPr>
          <w:color w:val="2B2D2D"/>
          <w:w w:val="105"/>
          <w:sz w:val="17"/>
        </w:rPr>
        <w:t>Počet stran pojistné smlouvy bez příloh</w:t>
      </w:r>
      <w:r>
        <w:rPr>
          <w:color w:val="646666"/>
          <w:w w:val="105"/>
          <w:sz w:val="17"/>
        </w:rPr>
        <w:t>:</w:t>
      </w:r>
      <w:r>
        <w:rPr>
          <w:color w:val="646666"/>
          <w:spacing w:val="6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7</w:t>
      </w:r>
    </w:p>
    <w:p w:rsidR="003B04C5" w:rsidRDefault="003B04C5">
      <w:pPr>
        <w:rPr>
          <w:sz w:val="17"/>
        </w:rPr>
        <w:sectPr w:rsidR="003B04C5">
          <w:footerReference w:type="default" r:id="rId21"/>
          <w:pgSz w:w="11910" w:h="16840"/>
          <w:pgMar w:top="1200" w:right="920" w:bottom="1460" w:left="1500" w:header="0" w:footer="1264" w:gutter="0"/>
          <w:pgNumType w:start="6"/>
          <w:cols w:space="708"/>
        </w:sectPr>
      </w:pPr>
    </w:p>
    <w:p w:rsidR="003B04C5" w:rsidRDefault="00640D2C">
      <w:pPr>
        <w:pStyle w:val="Zkladntext"/>
        <w:spacing w:before="64"/>
        <w:ind w:left="141"/>
      </w:pPr>
      <w:r>
        <w:rPr>
          <w:color w:val="363836"/>
        </w:rPr>
        <w:lastRenderedPageBreak/>
        <w:t>Číslo pojistné smlouvy: 8075483614</w:t>
      </w:r>
    </w:p>
    <w:p w:rsidR="003B04C5" w:rsidRDefault="003B04C5">
      <w:pPr>
        <w:pStyle w:val="Zkladntext"/>
        <w:spacing w:before="6"/>
        <w:rPr>
          <w:sz w:val="25"/>
        </w:rPr>
      </w:pPr>
    </w:p>
    <w:p w:rsidR="003B04C5" w:rsidRDefault="00640D2C">
      <w:pPr>
        <w:pStyle w:val="Odstavecseseznamem"/>
        <w:numPr>
          <w:ilvl w:val="0"/>
          <w:numId w:val="7"/>
        </w:numPr>
        <w:tabs>
          <w:tab w:val="left" w:pos="469"/>
        </w:tabs>
        <w:ind w:left="468" w:hanging="325"/>
        <w:jc w:val="left"/>
        <w:rPr>
          <w:color w:val="494949"/>
          <w:sz w:val="17"/>
        </w:rPr>
      </w:pPr>
      <w:r>
        <w:rPr>
          <w:color w:val="363836"/>
          <w:sz w:val="17"/>
        </w:rPr>
        <w:t>Přílohy:</w:t>
      </w:r>
    </w:p>
    <w:p w:rsidR="003B04C5" w:rsidRDefault="00640D2C">
      <w:pPr>
        <w:pStyle w:val="Odstavecseseznamem"/>
        <w:numPr>
          <w:ilvl w:val="0"/>
          <w:numId w:val="1"/>
        </w:numPr>
        <w:tabs>
          <w:tab w:val="left" w:pos="808"/>
        </w:tabs>
        <w:spacing w:before="6" w:line="195" w:lineRule="exact"/>
        <w:rPr>
          <w:sz w:val="17"/>
        </w:rPr>
      </w:pPr>
      <w:r>
        <w:rPr>
          <w:color w:val="363836"/>
          <w:sz w:val="17"/>
        </w:rPr>
        <w:t>Makléřská</w:t>
      </w:r>
      <w:r>
        <w:rPr>
          <w:color w:val="363836"/>
          <w:spacing w:val="23"/>
          <w:sz w:val="17"/>
        </w:rPr>
        <w:t xml:space="preserve"> </w:t>
      </w:r>
      <w:r>
        <w:rPr>
          <w:color w:val="363836"/>
          <w:sz w:val="17"/>
        </w:rPr>
        <w:t>doložka</w:t>
      </w:r>
    </w:p>
    <w:p w:rsidR="003B04C5" w:rsidRDefault="00640D2C">
      <w:pPr>
        <w:pStyle w:val="Odstavecseseznamem"/>
        <w:numPr>
          <w:ilvl w:val="0"/>
          <w:numId w:val="1"/>
        </w:numPr>
        <w:tabs>
          <w:tab w:val="left" w:pos="813"/>
        </w:tabs>
        <w:spacing w:line="195" w:lineRule="exact"/>
        <w:ind w:left="812" w:hanging="350"/>
        <w:rPr>
          <w:sz w:val="17"/>
        </w:rPr>
      </w:pPr>
      <w:r>
        <w:rPr>
          <w:color w:val="494949"/>
          <w:w w:val="105"/>
          <w:sz w:val="17"/>
        </w:rPr>
        <w:t>VPP OC</w:t>
      </w:r>
      <w:r>
        <w:rPr>
          <w:color w:val="494949"/>
          <w:spacing w:val="-28"/>
          <w:w w:val="105"/>
          <w:sz w:val="17"/>
        </w:rPr>
        <w:t xml:space="preserve"> </w:t>
      </w:r>
      <w:r>
        <w:rPr>
          <w:color w:val="363836"/>
          <w:w w:val="105"/>
          <w:sz w:val="17"/>
        </w:rPr>
        <w:t>2014</w:t>
      </w:r>
    </w:p>
    <w:p w:rsidR="003B04C5" w:rsidRDefault="00640D2C">
      <w:pPr>
        <w:pStyle w:val="Odstavecseseznamem"/>
        <w:numPr>
          <w:ilvl w:val="0"/>
          <w:numId w:val="1"/>
        </w:numPr>
        <w:tabs>
          <w:tab w:val="left" w:pos="813"/>
        </w:tabs>
        <w:spacing w:before="6"/>
        <w:ind w:left="812" w:hanging="352"/>
        <w:rPr>
          <w:sz w:val="17"/>
        </w:rPr>
      </w:pPr>
      <w:r>
        <w:rPr>
          <w:color w:val="494949"/>
          <w:w w:val="105"/>
          <w:sz w:val="17"/>
        </w:rPr>
        <w:t xml:space="preserve">VPP </w:t>
      </w:r>
      <w:r>
        <w:rPr>
          <w:color w:val="363836"/>
          <w:w w:val="105"/>
          <w:sz w:val="17"/>
        </w:rPr>
        <w:t>OPR</w:t>
      </w:r>
      <w:r>
        <w:rPr>
          <w:color w:val="363836"/>
          <w:spacing w:val="-36"/>
          <w:w w:val="105"/>
          <w:sz w:val="17"/>
        </w:rPr>
        <w:t xml:space="preserve"> </w:t>
      </w:r>
      <w:r>
        <w:rPr>
          <w:color w:val="363836"/>
          <w:w w:val="105"/>
          <w:sz w:val="17"/>
        </w:rPr>
        <w:t>2014</w:t>
      </w:r>
    </w:p>
    <w:p w:rsidR="003B04C5" w:rsidRDefault="003B04C5">
      <w:pPr>
        <w:pStyle w:val="Zkladntext"/>
        <w:spacing w:before="1"/>
        <w:rPr>
          <w:sz w:val="18"/>
        </w:rPr>
      </w:pPr>
    </w:p>
    <w:p w:rsidR="003B04C5" w:rsidRDefault="00640D2C">
      <w:pPr>
        <w:pStyle w:val="Zkladntext"/>
        <w:spacing w:line="180" w:lineRule="exact"/>
        <w:ind w:left="453" w:right="412" w:hanging="322"/>
      </w:pPr>
      <w:r>
        <w:rPr>
          <w:color w:val="494949"/>
          <w:spacing w:val="-3"/>
        </w:rPr>
        <w:t>1</w:t>
      </w:r>
      <w:r>
        <w:rPr>
          <w:rFonts w:ascii="Times New Roman" w:hAnsi="Times New Roman"/>
          <w:color w:val="494949"/>
          <w:spacing w:val="-3"/>
          <w:sz w:val="18"/>
        </w:rPr>
        <w:t>O</w:t>
      </w:r>
      <w:r>
        <w:rPr>
          <w:rFonts w:ascii="Times New Roman" w:hAnsi="Times New Roman"/>
          <w:color w:val="707070"/>
          <w:spacing w:val="-3"/>
          <w:sz w:val="18"/>
        </w:rPr>
        <w:t xml:space="preserve">.  </w:t>
      </w:r>
      <w:r>
        <w:rPr>
          <w:color w:val="363836"/>
        </w:rPr>
        <w:t xml:space="preserve">Pojistná smlouva je </w:t>
      </w:r>
      <w:r>
        <w:rPr>
          <w:color w:val="494949"/>
        </w:rPr>
        <w:t xml:space="preserve">vyhotovena </w:t>
      </w:r>
      <w:r>
        <w:rPr>
          <w:color w:val="363836"/>
        </w:rPr>
        <w:t>ve stejnopisech shodné právní síly</w:t>
      </w:r>
      <w:r>
        <w:rPr>
          <w:color w:val="707070"/>
        </w:rPr>
        <w:t xml:space="preserve">, </w:t>
      </w:r>
      <w:r>
        <w:rPr>
          <w:color w:val="363836"/>
        </w:rPr>
        <w:t xml:space="preserve">přičemž </w:t>
      </w:r>
      <w:r>
        <w:rPr>
          <w:color w:val="494949"/>
        </w:rPr>
        <w:t xml:space="preserve">jedno vyhotovení </w:t>
      </w:r>
      <w:r>
        <w:rPr>
          <w:color w:val="363836"/>
        </w:rPr>
        <w:t xml:space="preserve">obdrží </w:t>
      </w:r>
      <w:proofErr w:type="gramStart"/>
      <w:r>
        <w:rPr>
          <w:color w:val="363836"/>
        </w:rPr>
        <w:t>pojistník</w:t>
      </w:r>
      <w:r>
        <w:rPr>
          <w:color w:val="707070"/>
        </w:rPr>
        <w:t xml:space="preserve">,  </w:t>
      </w:r>
      <w:r>
        <w:rPr>
          <w:color w:val="363836"/>
        </w:rPr>
        <w:t>a</w:t>
      </w:r>
      <w:proofErr w:type="gramEnd"/>
      <w:r>
        <w:rPr>
          <w:color w:val="363836"/>
        </w:rPr>
        <w:t xml:space="preserve"> zbývající dvě</w:t>
      </w:r>
      <w:r>
        <w:rPr>
          <w:color w:val="363836"/>
          <w:spacing w:val="25"/>
        </w:rPr>
        <w:t xml:space="preserve"> </w:t>
      </w:r>
      <w:r>
        <w:rPr>
          <w:color w:val="363836"/>
        </w:rPr>
        <w:t>pojistitel</w:t>
      </w:r>
      <w:r>
        <w:rPr>
          <w:color w:val="707070"/>
        </w:rPr>
        <w:t>.</w:t>
      </w:r>
    </w:p>
    <w:p w:rsidR="003B04C5" w:rsidRDefault="003B04C5">
      <w:pPr>
        <w:pStyle w:val="Zkladntext"/>
        <w:rPr>
          <w:sz w:val="18"/>
        </w:rPr>
      </w:pPr>
    </w:p>
    <w:p w:rsidR="003B04C5" w:rsidRDefault="003B04C5">
      <w:pPr>
        <w:pStyle w:val="Zkladntext"/>
        <w:rPr>
          <w:sz w:val="18"/>
        </w:rPr>
      </w:pPr>
    </w:p>
    <w:p w:rsidR="003B04C5" w:rsidRDefault="003B04C5">
      <w:pPr>
        <w:pStyle w:val="Zkladntext"/>
        <w:rPr>
          <w:sz w:val="18"/>
        </w:rPr>
      </w:pPr>
    </w:p>
    <w:p w:rsidR="003B04C5" w:rsidRDefault="003B04C5">
      <w:pPr>
        <w:pStyle w:val="Zkladntext"/>
        <w:rPr>
          <w:sz w:val="18"/>
        </w:rPr>
      </w:pPr>
    </w:p>
    <w:p w:rsidR="003B04C5" w:rsidRDefault="00640D2C">
      <w:pPr>
        <w:pStyle w:val="Zkladntext"/>
        <w:spacing w:before="113"/>
        <w:ind w:left="106" w:firstLine="14"/>
      </w:pPr>
      <w:r>
        <w:rPr>
          <w:color w:val="494949"/>
          <w:w w:val="105"/>
        </w:rPr>
        <w:t xml:space="preserve">V </w:t>
      </w:r>
      <w:r>
        <w:rPr>
          <w:color w:val="363836"/>
          <w:w w:val="105"/>
        </w:rPr>
        <w:t xml:space="preserve">Praze dne </w:t>
      </w:r>
      <w:r>
        <w:rPr>
          <w:color w:val="494949"/>
          <w:w w:val="105"/>
        </w:rPr>
        <w:t>30.06.2021</w:t>
      </w:r>
    </w:p>
    <w:p w:rsidR="003B04C5" w:rsidRDefault="003B04C5">
      <w:pPr>
        <w:pStyle w:val="Zkladntext"/>
        <w:rPr>
          <w:sz w:val="18"/>
        </w:rPr>
      </w:pPr>
    </w:p>
    <w:p w:rsidR="003B04C5" w:rsidRDefault="003B04C5">
      <w:pPr>
        <w:pStyle w:val="Zkladntext"/>
        <w:rPr>
          <w:sz w:val="18"/>
        </w:rPr>
      </w:pPr>
    </w:p>
    <w:p w:rsidR="003B04C5" w:rsidRDefault="003B04C5">
      <w:pPr>
        <w:pStyle w:val="Zkladntext"/>
        <w:rPr>
          <w:sz w:val="18"/>
        </w:rPr>
      </w:pPr>
    </w:p>
    <w:p w:rsidR="003B04C5" w:rsidRDefault="003B04C5">
      <w:pPr>
        <w:pStyle w:val="Zkladntext"/>
        <w:rPr>
          <w:sz w:val="18"/>
        </w:rPr>
      </w:pPr>
    </w:p>
    <w:p w:rsidR="003B04C5" w:rsidRDefault="00640D2C">
      <w:pPr>
        <w:pStyle w:val="Zkladntext"/>
        <w:spacing w:before="149"/>
        <w:ind w:left="106"/>
      </w:pPr>
      <w:r>
        <w:rPr>
          <w:color w:val="494949"/>
          <w:w w:val="105"/>
        </w:rPr>
        <w:t xml:space="preserve">V </w:t>
      </w:r>
      <w:r>
        <w:rPr>
          <w:color w:val="363836"/>
          <w:w w:val="105"/>
        </w:rPr>
        <w:t xml:space="preserve">Praze dne </w:t>
      </w:r>
      <w:r>
        <w:rPr>
          <w:color w:val="494949"/>
          <w:w w:val="105"/>
        </w:rPr>
        <w:t>30.06.2021</w:t>
      </w:r>
    </w:p>
    <w:p w:rsidR="003B04C5" w:rsidRDefault="003B04C5">
      <w:pPr>
        <w:sectPr w:rsidR="003B04C5">
          <w:pgSz w:w="11910" w:h="16840"/>
          <w:pgMar w:top="1260" w:right="1120" w:bottom="1460" w:left="1520" w:header="0" w:footer="1264" w:gutter="0"/>
          <w:cols w:space="708"/>
        </w:sectPr>
      </w:pPr>
    </w:p>
    <w:p w:rsidR="003B04C5" w:rsidRDefault="003B04C5">
      <w:pPr>
        <w:pStyle w:val="Zkladntext"/>
        <w:rPr>
          <w:sz w:val="10"/>
        </w:rPr>
      </w:pPr>
    </w:p>
    <w:p w:rsidR="003B04C5" w:rsidRDefault="00640D2C">
      <w:pPr>
        <w:spacing w:before="92"/>
        <w:ind w:left="1940" w:right="1967"/>
        <w:jc w:val="center"/>
        <w:rPr>
          <w:b/>
          <w:sz w:val="26"/>
        </w:rPr>
      </w:pPr>
      <w:r>
        <w:rPr>
          <w:b/>
          <w:color w:val="262828"/>
          <w:w w:val="105"/>
          <w:sz w:val="26"/>
        </w:rPr>
        <w:t>Splátkový kalendář k pojistné smlouvě</w:t>
      </w:r>
    </w:p>
    <w:p w:rsidR="003B04C5" w:rsidRDefault="00640D2C">
      <w:pPr>
        <w:spacing w:before="77" w:line="325" w:lineRule="exact"/>
        <w:ind w:left="1937" w:right="1967"/>
        <w:jc w:val="center"/>
        <w:rPr>
          <w:rFonts w:ascii="Courier New" w:hAnsi="Courier New"/>
          <w:b/>
          <w:sz w:val="29"/>
        </w:rPr>
      </w:pPr>
      <w:r>
        <w:rPr>
          <w:rFonts w:ascii="Courier New" w:hAnsi="Courier New"/>
          <w:b/>
          <w:color w:val="262828"/>
          <w:w w:val="95"/>
          <w:sz w:val="29"/>
        </w:rPr>
        <w:t>č.8075483614</w:t>
      </w:r>
    </w:p>
    <w:p w:rsidR="003B04C5" w:rsidRDefault="00640D2C">
      <w:pPr>
        <w:spacing w:line="264" w:lineRule="auto"/>
        <w:ind w:left="116" w:firstLine="381"/>
        <w:rPr>
          <w:sz w:val="16"/>
        </w:rPr>
      </w:pPr>
      <w:r>
        <w:rPr>
          <w:color w:val="262828"/>
          <w:w w:val="110"/>
          <w:sz w:val="16"/>
        </w:rPr>
        <w:t>Tento</w:t>
      </w:r>
      <w:r>
        <w:rPr>
          <w:color w:val="262828"/>
          <w:spacing w:val="-13"/>
          <w:w w:val="110"/>
          <w:sz w:val="16"/>
        </w:rPr>
        <w:t xml:space="preserve"> </w:t>
      </w:r>
      <w:r>
        <w:rPr>
          <w:color w:val="262828"/>
          <w:w w:val="110"/>
          <w:sz w:val="16"/>
        </w:rPr>
        <w:t>splátkový</w:t>
      </w:r>
      <w:r>
        <w:rPr>
          <w:color w:val="262828"/>
          <w:spacing w:val="-11"/>
          <w:w w:val="110"/>
          <w:sz w:val="16"/>
        </w:rPr>
        <w:t xml:space="preserve"> </w:t>
      </w:r>
      <w:r>
        <w:rPr>
          <w:color w:val="262828"/>
          <w:w w:val="110"/>
          <w:sz w:val="16"/>
        </w:rPr>
        <w:t>kalendáf</w:t>
      </w:r>
      <w:r>
        <w:rPr>
          <w:color w:val="262828"/>
          <w:spacing w:val="-11"/>
          <w:w w:val="110"/>
          <w:sz w:val="16"/>
        </w:rPr>
        <w:t xml:space="preserve"> </w:t>
      </w:r>
      <w:r>
        <w:rPr>
          <w:color w:val="262828"/>
          <w:w w:val="110"/>
          <w:sz w:val="16"/>
        </w:rPr>
        <w:t>upravuje</w:t>
      </w:r>
      <w:r>
        <w:rPr>
          <w:color w:val="262828"/>
          <w:spacing w:val="-17"/>
          <w:w w:val="110"/>
          <w:sz w:val="16"/>
        </w:rPr>
        <w:t xml:space="preserve"> </w:t>
      </w:r>
      <w:r>
        <w:rPr>
          <w:color w:val="262828"/>
          <w:w w:val="110"/>
          <w:sz w:val="16"/>
        </w:rPr>
        <w:t>splátky</w:t>
      </w:r>
      <w:r>
        <w:rPr>
          <w:color w:val="262828"/>
          <w:spacing w:val="-18"/>
          <w:w w:val="110"/>
          <w:sz w:val="16"/>
        </w:rPr>
        <w:t xml:space="preserve"> </w:t>
      </w:r>
      <w:r>
        <w:rPr>
          <w:color w:val="262828"/>
          <w:w w:val="110"/>
          <w:sz w:val="16"/>
        </w:rPr>
        <w:t>pojistného</w:t>
      </w:r>
      <w:r>
        <w:rPr>
          <w:color w:val="262828"/>
          <w:spacing w:val="-12"/>
          <w:w w:val="110"/>
          <w:sz w:val="16"/>
        </w:rPr>
        <w:t xml:space="preserve"> </w:t>
      </w:r>
      <w:r>
        <w:rPr>
          <w:color w:val="262828"/>
          <w:w w:val="110"/>
          <w:sz w:val="16"/>
        </w:rPr>
        <w:t>za</w:t>
      </w:r>
      <w:r>
        <w:rPr>
          <w:color w:val="262828"/>
          <w:spacing w:val="-17"/>
          <w:w w:val="110"/>
          <w:sz w:val="16"/>
        </w:rPr>
        <w:t xml:space="preserve"> </w:t>
      </w:r>
      <w:r>
        <w:rPr>
          <w:color w:val="262828"/>
          <w:w w:val="110"/>
          <w:sz w:val="16"/>
        </w:rPr>
        <w:t>pojištění</w:t>
      </w:r>
      <w:r>
        <w:rPr>
          <w:color w:val="262828"/>
          <w:spacing w:val="-8"/>
          <w:w w:val="110"/>
          <w:sz w:val="16"/>
        </w:rPr>
        <w:t xml:space="preserve"> </w:t>
      </w:r>
      <w:r>
        <w:rPr>
          <w:color w:val="262828"/>
          <w:w w:val="110"/>
          <w:sz w:val="16"/>
        </w:rPr>
        <w:t>dle</w:t>
      </w:r>
      <w:r>
        <w:rPr>
          <w:color w:val="262828"/>
          <w:spacing w:val="-13"/>
          <w:w w:val="110"/>
          <w:sz w:val="16"/>
        </w:rPr>
        <w:t xml:space="preserve"> </w:t>
      </w:r>
      <w:r>
        <w:rPr>
          <w:color w:val="262828"/>
          <w:w w:val="110"/>
          <w:sz w:val="16"/>
        </w:rPr>
        <w:t>výše</w:t>
      </w:r>
      <w:r>
        <w:rPr>
          <w:color w:val="262828"/>
          <w:spacing w:val="-18"/>
          <w:w w:val="110"/>
          <w:sz w:val="16"/>
        </w:rPr>
        <w:t xml:space="preserve"> </w:t>
      </w:r>
      <w:r>
        <w:rPr>
          <w:color w:val="262828"/>
          <w:w w:val="110"/>
          <w:sz w:val="16"/>
        </w:rPr>
        <w:t>uvedené</w:t>
      </w:r>
      <w:r>
        <w:rPr>
          <w:color w:val="262828"/>
          <w:spacing w:val="-21"/>
          <w:w w:val="110"/>
          <w:sz w:val="16"/>
        </w:rPr>
        <w:t xml:space="preserve"> </w:t>
      </w:r>
      <w:r>
        <w:rPr>
          <w:color w:val="262828"/>
          <w:w w:val="110"/>
          <w:sz w:val="16"/>
        </w:rPr>
        <w:t>po</w:t>
      </w:r>
      <w:r>
        <w:rPr>
          <w:color w:val="494B49"/>
          <w:w w:val="110"/>
          <w:sz w:val="16"/>
        </w:rPr>
        <w:t>ji</w:t>
      </w:r>
      <w:r>
        <w:rPr>
          <w:color w:val="262828"/>
          <w:w w:val="110"/>
          <w:sz w:val="16"/>
        </w:rPr>
        <w:t>stné</w:t>
      </w:r>
      <w:r>
        <w:rPr>
          <w:color w:val="262828"/>
          <w:spacing w:val="-14"/>
          <w:w w:val="110"/>
          <w:sz w:val="16"/>
        </w:rPr>
        <w:t xml:space="preserve"> </w:t>
      </w:r>
      <w:r>
        <w:rPr>
          <w:color w:val="262828"/>
          <w:w w:val="110"/>
          <w:sz w:val="16"/>
        </w:rPr>
        <w:t>smlouvy</w:t>
      </w:r>
      <w:r>
        <w:rPr>
          <w:color w:val="262828"/>
          <w:spacing w:val="-11"/>
          <w:w w:val="110"/>
          <w:sz w:val="16"/>
        </w:rPr>
        <w:t xml:space="preserve"> </w:t>
      </w:r>
      <w:r>
        <w:rPr>
          <w:color w:val="262828"/>
          <w:w w:val="110"/>
          <w:sz w:val="16"/>
        </w:rPr>
        <w:t>na pojistné</w:t>
      </w:r>
      <w:r>
        <w:rPr>
          <w:color w:val="262828"/>
          <w:spacing w:val="-11"/>
          <w:w w:val="110"/>
          <w:sz w:val="16"/>
        </w:rPr>
        <w:t xml:space="preserve"> </w:t>
      </w:r>
      <w:r>
        <w:rPr>
          <w:color w:val="262828"/>
          <w:w w:val="110"/>
          <w:sz w:val="16"/>
        </w:rPr>
        <w:t>období</w:t>
      </w:r>
      <w:r>
        <w:rPr>
          <w:color w:val="262828"/>
          <w:spacing w:val="-7"/>
          <w:w w:val="110"/>
          <w:sz w:val="16"/>
        </w:rPr>
        <w:t xml:space="preserve"> </w:t>
      </w:r>
      <w:r>
        <w:rPr>
          <w:color w:val="262828"/>
          <w:w w:val="110"/>
          <w:sz w:val="16"/>
        </w:rPr>
        <w:t>nebo</w:t>
      </w:r>
      <w:r>
        <w:rPr>
          <w:color w:val="262828"/>
          <w:spacing w:val="-8"/>
          <w:w w:val="110"/>
          <w:sz w:val="16"/>
        </w:rPr>
        <w:t xml:space="preserve"> </w:t>
      </w:r>
      <w:r>
        <w:rPr>
          <w:color w:val="262828"/>
          <w:w w:val="110"/>
          <w:sz w:val="16"/>
        </w:rPr>
        <w:t>na</w:t>
      </w:r>
      <w:r>
        <w:rPr>
          <w:color w:val="262828"/>
          <w:spacing w:val="-7"/>
          <w:w w:val="110"/>
          <w:sz w:val="16"/>
        </w:rPr>
        <w:t xml:space="preserve"> </w:t>
      </w:r>
      <w:r>
        <w:rPr>
          <w:color w:val="262828"/>
          <w:w w:val="110"/>
          <w:sz w:val="16"/>
        </w:rPr>
        <w:t>pojistnou</w:t>
      </w:r>
      <w:r>
        <w:rPr>
          <w:color w:val="262828"/>
          <w:spacing w:val="-7"/>
          <w:w w:val="110"/>
          <w:sz w:val="16"/>
        </w:rPr>
        <w:t xml:space="preserve"> </w:t>
      </w:r>
      <w:r>
        <w:rPr>
          <w:color w:val="262828"/>
          <w:w w:val="110"/>
          <w:sz w:val="16"/>
        </w:rPr>
        <w:t>dobu</w:t>
      </w:r>
      <w:r>
        <w:rPr>
          <w:color w:val="262828"/>
          <w:spacing w:val="-12"/>
          <w:w w:val="110"/>
          <w:sz w:val="16"/>
        </w:rPr>
        <w:t xml:space="preserve"> </w:t>
      </w:r>
      <w:r>
        <w:rPr>
          <w:color w:val="262828"/>
          <w:w w:val="110"/>
          <w:sz w:val="16"/>
        </w:rPr>
        <w:t>od</w:t>
      </w:r>
      <w:r>
        <w:rPr>
          <w:color w:val="262828"/>
          <w:spacing w:val="9"/>
          <w:w w:val="110"/>
          <w:sz w:val="16"/>
        </w:rPr>
        <w:t xml:space="preserve"> </w:t>
      </w:r>
      <w:r>
        <w:rPr>
          <w:color w:val="262828"/>
          <w:w w:val="110"/>
          <w:sz w:val="16"/>
        </w:rPr>
        <w:t>01</w:t>
      </w:r>
      <w:r>
        <w:rPr>
          <w:color w:val="494B49"/>
          <w:w w:val="110"/>
          <w:sz w:val="16"/>
        </w:rPr>
        <w:t>.</w:t>
      </w:r>
      <w:r>
        <w:rPr>
          <w:color w:val="262828"/>
          <w:w w:val="110"/>
          <w:sz w:val="16"/>
        </w:rPr>
        <w:t>07</w:t>
      </w:r>
      <w:r>
        <w:rPr>
          <w:color w:val="494B49"/>
          <w:w w:val="110"/>
          <w:sz w:val="16"/>
        </w:rPr>
        <w:t>.</w:t>
      </w:r>
      <w:r>
        <w:rPr>
          <w:color w:val="262828"/>
          <w:w w:val="110"/>
          <w:sz w:val="16"/>
        </w:rPr>
        <w:t>202100</w:t>
      </w:r>
      <w:r>
        <w:rPr>
          <w:color w:val="494B49"/>
          <w:w w:val="110"/>
          <w:sz w:val="16"/>
        </w:rPr>
        <w:t>:</w:t>
      </w:r>
      <w:r>
        <w:rPr>
          <w:color w:val="262828"/>
          <w:w w:val="110"/>
          <w:sz w:val="16"/>
        </w:rPr>
        <w:t>00</w:t>
      </w:r>
      <w:r>
        <w:rPr>
          <w:color w:val="262828"/>
          <w:spacing w:val="-16"/>
          <w:w w:val="110"/>
          <w:sz w:val="16"/>
        </w:rPr>
        <w:t xml:space="preserve"> </w:t>
      </w:r>
      <w:r>
        <w:rPr>
          <w:color w:val="262828"/>
          <w:w w:val="110"/>
          <w:sz w:val="16"/>
        </w:rPr>
        <w:t>hodin</w:t>
      </w:r>
      <w:r>
        <w:rPr>
          <w:color w:val="262828"/>
          <w:spacing w:val="-10"/>
          <w:w w:val="110"/>
          <w:sz w:val="16"/>
        </w:rPr>
        <w:t xml:space="preserve"> </w:t>
      </w:r>
      <w:r>
        <w:rPr>
          <w:color w:val="262828"/>
          <w:w w:val="110"/>
          <w:sz w:val="16"/>
        </w:rPr>
        <w:t>do</w:t>
      </w:r>
      <w:r>
        <w:rPr>
          <w:color w:val="262828"/>
          <w:spacing w:val="9"/>
          <w:w w:val="110"/>
          <w:sz w:val="16"/>
        </w:rPr>
        <w:t xml:space="preserve"> </w:t>
      </w:r>
      <w:r>
        <w:rPr>
          <w:color w:val="262828"/>
          <w:w w:val="110"/>
          <w:sz w:val="16"/>
        </w:rPr>
        <w:t>17.07.2021</w:t>
      </w:r>
      <w:r>
        <w:rPr>
          <w:color w:val="262828"/>
          <w:spacing w:val="-19"/>
          <w:w w:val="110"/>
          <w:sz w:val="16"/>
        </w:rPr>
        <w:t xml:space="preserve"> </w:t>
      </w:r>
      <w:r>
        <w:rPr>
          <w:color w:val="262828"/>
          <w:w w:val="110"/>
          <w:sz w:val="16"/>
        </w:rPr>
        <w:t>00</w:t>
      </w:r>
      <w:r>
        <w:rPr>
          <w:color w:val="6D6D6D"/>
          <w:w w:val="110"/>
          <w:sz w:val="16"/>
        </w:rPr>
        <w:t>:</w:t>
      </w:r>
      <w:r>
        <w:rPr>
          <w:color w:val="494B49"/>
          <w:w w:val="110"/>
          <w:sz w:val="16"/>
        </w:rPr>
        <w:t>0</w:t>
      </w:r>
      <w:r>
        <w:rPr>
          <w:color w:val="262828"/>
          <w:w w:val="110"/>
          <w:sz w:val="16"/>
        </w:rPr>
        <w:t>0</w:t>
      </w:r>
      <w:r>
        <w:rPr>
          <w:color w:val="262828"/>
          <w:spacing w:val="-7"/>
          <w:w w:val="110"/>
          <w:sz w:val="16"/>
        </w:rPr>
        <w:t xml:space="preserve"> </w:t>
      </w:r>
      <w:r>
        <w:rPr>
          <w:color w:val="262828"/>
          <w:w w:val="110"/>
          <w:sz w:val="16"/>
        </w:rPr>
        <w:t>hod</w:t>
      </w:r>
      <w:r>
        <w:rPr>
          <w:color w:val="494B49"/>
          <w:w w:val="110"/>
          <w:sz w:val="16"/>
        </w:rPr>
        <w:t>i</w:t>
      </w:r>
      <w:r>
        <w:rPr>
          <w:color w:val="262828"/>
          <w:w w:val="110"/>
          <w:sz w:val="16"/>
        </w:rPr>
        <w:t>n</w:t>
      </w:r>
      <w:r>
        <w:rPr>
          <w:color w:val="494B49"/>
          <w:w w:val="110"/>
          <w:sz w:val="16"/>
        </w:rPr>
        <w:t>.</w:t>
      </w:r>
    </w:p>
    <w:p w:rsidR="003B04C5" w:rsidRDefault="003B04C5">
      <w:pPr>
        <w:pStyle w:val="Zkladntext"/>
        <w:spacing w:before="3"/>
        <w:rPr>
          <w:sz w:val="15"/>
        </w:rPr>
      </w:pPr>
    </w:p>
    <w:p w:rsidR="003B04C5" w:rsidRDefault="00640D2C">
      <w:pPr>
        <w:spacing w:before="1"/>
        <w:ind w:left="129"/>
        <w:rPr>
          <w:sz w:val="16"/>
        </w:rPr>
      </w:pPr>
      <w:r>
        <w:rPr>
          <w:color w:val="262828"/>
          <w:w w:val="110"/>
          <w:sz w:val="16"/>
        </w:rPr>
        <w:t>Pojistník je povinen platit pojistné v následujících terminech a splátkách</w:t>
      </w:r>
      <w:r>
        <w:rPr>
          <w:color w:val="494B49"/>
          <w:w w:val="110"/>
          <w:sz w:val="16"/>
        </w:rPr>
        <w:t>:</w:t>
      </w:r>
    </w:p>
    <w:p w:rsidR="003B04C5" w:rsidRDefault="00640D2C">
      <w:pPr>
        <w:pStyle w:val="Zkladntext"/>
        <w:spacing w:before="5"/>
        <w:rPr>
          <w:sz w:val="11"/>
        </w:rPr>
      </w:pPr>
      <w:r>
        <w:pict>
          <v:line id="_x0000_s1028" style="position:absolute;z-index:1312;mso-wrap-distance-left:0;mso-wrap-distance-right:0;mso-position-horizontal-relative:page" from="278.65pt,9.1pt" to="517.3pt,9.1pt" strokecolor="#2b2b2b" strokeweight="1.08pt">
            <w10:wrap type="topAndBottom" anchorx="page"/>
          </v:line>
        </w:pict>
      </w:r>
    </w:p>
    <w:p w:rsidR="003B04C5" w:rsidRDefault="00640D2C">
      <w:pPr>
        <w:tabs>
          <w:tab w:val="left" w:pos="7263"/>
        </w:tabs>
        <w:spacing w:after="5"/>
        <w:ind w:left="165"/>
        <w:rPr>
          <w:b/>
          <w:sz w:val="16"/>
        </w:rPr>
      </w:pPr>
      <w:r>
        <w:rPr>
          <w:b/>
          <w:color w:val="262828"/>
          <w:w w:val="110"/>
          <w:sz w:val="16"/>
        </w:rPr>
        <w:t>Datum</w:t>
      </w:r>
      <w:r>
        <w:rPr>
          <w:b/>
          <w:color w:val="262828"/>
          <w:spacing w:val="-15"/>
          <w:w w:val="110"/>
          <w:sz w:val="16"/>
        </w:rPr>
        <w:t xml:space="preserve"> </w:t>
      </w:r>
      <w:r>
        <w:rPr>
          <w:b/>
          <w:color w:val="262828"/>
          <w:w w:val="110"/>
          <w:sz w:val="16"/>
        </w:rPr>
        <w:t>splátky</w:t>
      </w:r>
      <w:r>
        <w:rPr>
          <w:b/>
          <w:color w:val="262828"/>
          <w:spacing w:val="-17"/>
          <w:w w:val="110"/>
          <w:sz w:val="16"/>
        </w:rPr>
        <w:t xml:space="preserve"> </w:t>
      </w:r>
      <w:r>
        <w:rPr>
          <w:b/>
          <w:color w:val="262828"/>
          <w:w w:val="110"/>
          <w:sz w:val="16"/>
        </w:rPr>
        <w:t>pojistného</w:t>
      </w:r>
      <w:r>
        <w:rPr>
          <w:b/>
          <w:color w:val="262828"/>
          <w:w w:val="110"/>
          <w:sz w:val="16"/>
        </w:rPr>
        <w:tab/>
      </w:r>
      <w:r>
        <w:rPr>
          <w:b/>
          <w:color w:val="262828"/>
          <w:w w:val="110"/>
          <w:position w:val="4"/>
          <w:sz w:val="16"/>
        </w:rPr>
        <w:t>Splátka</w:t>
      </w:r>
      <w:r>
        <w:rPr>
          <w:b/>
          <w:color w:val="262828"/>
          <w:spacing w:val="-35"/>
          <w:w w:val="110"/>
          <w:position w:val="4"/>
          <w:sz w:val="16"/>
        </w:rPr>
        <w:t xml:space="preserve"> </w:t>
      </w:r>
      <w:r>
        <w:rPr>
          <w:b/>
          <w:color w:val="262828"/>
          <w:w w:val="110"/>
          <w:position w:val="4"/>
          <w:sz w:val="16"/>
        </w:rPr>
        <w:t>pojistného</w:t>
      </w:r>
    </w:p>
    <w:p w:rsidR="003B04C5" w:rsidRDefault="00640D2C">
      <w:pPr>
        <w:pStyle w:val="Zkladntext"/>
        <w:spacing w:line="22" w:lineRule="exact"/>
        <w:ind w:left="1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37.1pt;height:1.1pt;mso-position-horizontal-relative:char;mso-position-vertical-relative:line" coordsize="8742,22">
            <v:line id="_x0000_s1027" style="position:absolute" from="11,11" to="8730,11" strokecolor="#2f2f2b" strokeweight="1.08pt"/>
            <w10:anchorlock/>
          </v:group>
        </w:pict>
      </w:r>
    </w:p>
    <w:p w:rsidR="003B04C5" w:rsidRDefault="00640D2C">
      <w:pPr>
        <w:tabs>
          <w:tab w:val="left" w:pos="4376"/>
          <w:tab w:val="left" w:pos="8112"/>
        </w:tabs>
        <w:ind w:left="127"/>
        <w:rPr>
          <w:sz w:val="16"/>
        </w:rPr>
      </w:pPr>
      <w:r>
        <w:rPr>
          <w:color w:val="262828"/>
          <w:spacing w:val="12"/>
          <w:w w:val="99"/>
          <w:sz w:val="16"/>
          <w:u w:val="thick" w:color="2F2F2F"/>
        </w:rPr>
        <w:t xml:space="preserve"> </w:t>
      </w:r>
      <w:r>
        <w:rPr>
          <w:color w:val="262828"/>
          <w:w w:val="115"/>
          <w:sz w:val="16"/>
          <w:u w:val="thick" w:color="2F2F2F"/>
        </w:rPr>
        <w:t>17.07</w:t>
      </w:r>
      <w:r>
        <w:rPr>
          <w:color w:val="6D6D6D"/>
          <w:w w:val="115"/>
          <w:sz w:val="16"/>
          <w:u w:val="thick" w:color="2F2F2F"/>
        </w:rPr>
        <w:t>.</w:t>
      </w:r>
      <w:r>
        <w:rPr>
          <w:color w:val="262828"/>
          <w:w w:val="115"/>
          <w:sz w:val="16"/>
          <w:u w:val="thick" w:color="2F2F2F"/>
        </w:rPr>
        <w:t>2021</w:t>
      </w:r>
      <w:r>
        <w:rPr>
          <w:color w:val="262828"/>
          <w:w w:val="115"/>
          <w:sz w:val="16"/>
          <w:u w:val="thick" w:color="2F2F2F"/>
        </w:rPr>
        <w:tab/>
      </w:r>
      <w:r>
        <w:rPr>
          <w:color w:val="262828"/>
          <w:w w:val="115"/>
          <w:sz w:val="16"/>
        </w:rPr>
        <w:tab/>
      </w:r>
      <w:r>
        <w:rPr>
          <w:color w:val="262828"/>
          <w:w w:val="115"/>
          <w:position w:val="4"/>
          <w:sz w:val="16"/>
        </w:rPr>
        <w:t>5675</w:t>
      </w:r>
      <w:r>
        <w:rPr>
          <w:color w:val="262828"/>
          <w:spacing w:val="29"/>
          <w:w w:val="115"/>
          <w:position w:val="4"/>
          <w:sz w:val="16"/>
        </w:rPr>
        <w:t xml:space="preserve"> </w:t>
      </w:r>
      <w:r>
        <w:rPr>
          <w:color w:val="262828"/>
          <w:w w:val="115"/>
          <w:position w:val="4"/>
          <w:sz w:val="16"/>
        </w:rPr>
        <w:t>Kč</w:t>
      </w:r>
    </w:p>
    <w:p w:rsidR="003B04C5" w:rsidRDefault="003B04C5">
      <w:pPr>
        <w:pStyle w:val="Zkladntext"/>
        <w:rPr>
          <w:sz w:val="22"/>
        </w:rPr>
      </w:pPr>
    </w:p>
    <w:p w:rsidR="003B04C5" w:rsidRDefault="00640D2C">
      <w:pPr>
        <w:spacing w:before="146" w:line="271" w:lineRule="auto"/>
        <w:ind w:left="135" w:right="4859" w:hanging="6"/>
        <w:rPr>
          <w:b/>
          <w:sz w:val="16"/>
        </w:rPr>
      </w:pPr>
      <w:r>
        <w:rPr>
          <w:color w:val="262828"/>
          <w:w w:val="110"/>
          <w:sz w:val="16"/>
        </w:rPr>
        <w:t>Pojistné poukáže pojistník na účet RENOMIA</w:t>
      </w:r>
      <w:r>
        <w:rPr>
          <w:color w:val="6D6D6D"/>
          <w:w w:val="110"/>
          <w:sz w:val="16"/>
        </w:rPr>
        <w:t xml:space="preserve">, </w:t>
      </w:r>
      <w:r>
        <w:rPr>
          <w:color w:val="262828"/>
          <w:w w:val="110"/>
          <w:sz w:val="16"/>
        </w:rPr>
        <w:t>a</w:t>
      </w:r>
      <w:r>
        <w:rPr>
          <w:color w:val="5B5B5B"/>
          <w:w w:val="110"/>
          <w:sz w:val="16"/>
        </w:rPr>
        <w:t xml:space="preserve">. </w:t>
      </w:r>
      <w:r>
        <w:rPr>
          <w:color w:val="262828"/>
          <w:w w:val="110"/>
          <w:sz w:val="16"/>
        </w:rPr>
        <w:t>s</w:t>
      </w:r>
      <w:r>
        <w:rPr>
          <w:color w:val="494B49"/>
          <w:w w:val="110"/>
          <w:sz w:val="16"/>
        </w:rPr>
        <w:t xml:space="preserve">. </w:t>
      </w:r>
      <w:proofErr w:type="gramStart"/>
      <w:r>
        <w:rPr>
          <w:color w:val="262828"/>
          <w:w w:val="105"/>
          <w:sz w:val="16"/>
        </w:rPr>
        <w:t xml:space="preserve">číslo  </w:t>
      </w:r>
      <w:r w:rsidR="00C3095D">
        <w:rPr>
          <w:color w:val="262828"/>
          <w:w w:val="105"/>
          <w:sz w:val="16"/>
        </w:rPr>
        <w:t>xxx</w:t>
      </w:r>
      <w:proofErr w:type="gramEnd"/>
    </w:p>
    <w:p w:rsidR="003B04C5" w:rsidRDefault="00640D2C">
      <w:pPr>
        <w:spacing w:line="178" w:lineRule="exact"/>
        <w:ind w:left="130"/>
        <w:rPr>
          <w:sz w:val="16"/>
        </w:rPr>
      </w:pPr>
      <w:r>
        <w:rPr>
          <w:color w:val="262828"/>
          <w:w w:val="110"/>
          <w:sz w:val="16"/>
        </w:rPr>
        <w:t>konstantn</w:t>
      </w:r>
      <w:r>
        <w:rPr>
          <w:color w:val="494B49"/>
          <w:w w:val="110"/>
          <w:sz w:val="16"/>
        </w:rPr>
        <w:t xml:space="preserve">í </w:t>
      </w:r>
      <w:r>
        <w:rPr>
          <w:color w:val="262828"/>
          <w:w w:val="110"/>
          <w:sz w:val="16"/>
        </w:rPr>
        <w:t xml:space="preserve">symbol </w:t>
      </w:r>
      <w:r w:rsidR="00C3095D">
        <w:rPr>
          <w:color w:val="262828"/>
          <w:w w:val="110"/>
          <w:sz w:val="16"/>
        </w:rPr>
        <w:t>xxx</w:t>
      </w:r>
    </w:p>
    <w:p w:rsidR="003B04C5" w:rsidRDefault="00640D2C">
      <w:pPr>
        <w:spacing w:before="3"/>
        <w:ind w:left="139"/>
        <w:rPr>
          <w:b/>
          <w:sz w:val="16"/>
        </w:rPr>
      </w:pPr>
      <w:r>
        <w:rPr>
          <w:color w:val="262828"/>
          <w:w w:val="110"/>
          <w:sz w:val="16"/>
        </w:rPr>
        <w:t>variabilnl symbol</w:t>
      </w:r>
      <w:r w:rsidR="00C3095D">
        <w:rPr>
          <w:color w:val="262828"/>
          <w:w w:val="110"/>
          <w:sz w:val="16"/>
        </w:rPr>
        <w:t xml:space="preserve"> xxx</w:t>
      </w:r>
      <w:r>
        <w:rPr>
          <w:b/>
          <w:color w:val="494B49"/>
          <w:w w:val="110"/>
          <w:sz w:val="16"/>
        </w:rPr>
        <w:t>.</w:t>
      </w:r>
    </w:p>
    <w:p w:rsidR="003B04C5" w:rsidRDefault="00640D2C">
      <w:pPr>
        <w:spacing w:before="10"/>
        <w:ind w:left="143"/>
        <w:rPr>
          <w:sz w:val="16"/>
        </w:rPr>
      </w:pPr>
      <w:r>
        <w:rPr>
          <w:color w:val="262828"/>
          <w:w w:val="110"/>
          <w:sz w:val="16"/>
        </w:rPr>
        <w:t>Pojistné se považuje za uhrazené dnem pfipsání na účet RENOMIA, a. s</w:t>
      </w:r>
      <w:r>
        <w:rPr>
          <w:color w:val="494B49"/>
          <w:w w:val="110"/>
          <w:sz w:val="16"/>
        </w:rPr>
        <w:t>.</w:t>
      </w:r>
    </w:p>
    <w:p w:rsidR="003B04C5" w:rsidRDefault="003B04C5">
      <w:pPr>
        <w:pStyle w:val="Zkladntext"/>
        <w:rPr>
          <w:sz w:val="18"/>
        </w:rPr>
      </w:pPr>
    </w:p>
    <w:p w:rsidR="003B04C5" w:rsidRDefault="003B04C5">
      <w:pPr>
        <w:pStyle w:val="Zkladntext"/>
        <w:rPr>
          <w:sz w:val="18"/>
        </w:rPr>
      </w:pPr>
    </w:p>
    <w:p w:rsidR="003B04C5" w:rsidRDefault="00640D2C">
      <w:pPr>
        <w:spacing w:before="115"/>
        <w:ind w:left="155"/>
        <w:rPr>
          <w:sz w:val="16"/>
        </w:rPr>
      </w:pPr>
      <w:r>
        <w:rPr>
          <w:color w:val="494B49"/>
          <w:w w:val="110"/>
          <w:sz w:val="16"/>
        </w:rPr>
        <w:t xml:space="preserve">V </w:t>
      </w:r>
      <w:r>
        <w:rPr>
          <w:color w:val="262828"/>
          <w:w w:val="110"/>
          <w:sz w:val="16"/>
        </w:rPr>
        <w:t>P</w:t>
      </w:r>
      <w:r>
        <w:rPr>
          <w:color w:val="494B49"/>
          <w:w w:val="110"/>
          <w:sz w:val="16"/>
        </w:rPr>
        <w:t>r</w:t>
      </w:r>
      <w:r>
        <w:rPr>
          <w:color w:val="262828"/>
          <w:w w:val="110"/>
          <w:sz w:val="16"/>
        </w:rPr>
        <w:t>aze dne 30</w:t>
      </w:r>
      <w:r>
        <w:rPr>
          <w:color w:val="6D6D6D"/>
          <w:w w:val="110"/>
          <w:sz w:val="16"/>
        </w:rPr>
        <w:t>.</w:t>
      </w:r>
      <w:r>
        <w:rPr>
          <w:color w:val="262828"/>
          <w:w w:val="110"/>
          <w:sz w:val="16"/>
        </w:rPr>
        <w:t>06</w:t>
      </w:r>
      <w:r>
        <w:rPr>
          <w:color w:val="494B49"/>
          <w:w w:val="110"/>
          <w:sz w:val="16"/>
        </w:rPr>
        <w:t>.</w:t>
      </w:r>
      <w:r>
        <w:rPr>
          <w:color w:val="262828"/>
          <w:w w:val="110"/>
          <w:sz w:val="16"/>
        </w:rPr>
        <w:t>2021</w:t>
      </w:r>
    </w:p>
    <w:sectPr w:rsidR="003B04C5">
      <w:footerReference w:type="default" r:id="rId22"/>
      <w:pgSz w:w="11910" w:h="16840"/>
      <w:pgMar w:top="1580" w:right="1440" w:bottom="280" w:left="15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40D2C">
      <w:r>
        <w:separator/>
      </w:r>
    </w:p>
  </w:endnote>
  <w:endnote w:type="continuationSeparator" w:id="0">
    <w:p w:rsidR="00000000" w:rsidRDefault="0064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D2C" w:rsidRDefault="00640D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D2C" w:rsidRDefault="00640D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D2C" w:rsidRDefault="00640D2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4C5" w:rsidRDefault="00640D2C">
    <w:pPr>
      <w:pStyle w:val="Zkladntext"/>
      <w:spacing w:line="14" w:lineRule="auto"/>
      <w:rPr>
        <w:sz w:val="20"/>
      </w:rPr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0.6pt;margin-top:763.5pt;width:106.65pt;height:11.9pt;z-index:-11752;mso-position-horizontal-relative:page;mso-position-vertical-relative:page" filled="f" stroked="f">
          <v:textbox inset="0,0,0,0">
            <w:txbxContent>
              <w:p w:rsidR="003B04C5" w:rsidRDefault="00640D2C">
                <w:pPr>
                  <w:pStyle w:val="Zkladntext"/>
                  <w:spacing w:before="21"/>
                  <w:ind w:left="20"/>
                </w:pPr>
                <w:r>
                  <w:rPr>
                    <w:color w:val="424242"/>
                    <w:w w:val="105"/>
                  </w:rPr>
                  <w:t>Strana</w:t>
                </w:r>
                <w:r>
                  <w:rPr>
                    <w:color w:val="424242"/>
                    <w:spacing w:val="-7"/>
                    <w:w w:val="105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A2B2B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color w:val="2A2B2B"/>
                    <w:spacing w:val="-21"/>
                    <w:w w:val="105"/>
                  </w:rPr>
                  <w:t xml:space="preserve"> </w:t>
                </w:r>
                <w:r>
                  <w:rPr>
                    <w:color w:val="424242"/>
                    <w:w w:val="105"/>
                  </w:rPr>
                  <w:t>(z</w:t>
                </w:r>
                <w:r>
                  <w:rPr>
                    <w:color w:val="424242"/>
                    <w:spacing w:val="-18"/>
                    <w:w w:val="105"/>
                  </w:rPr>
                  <w:t xml:space="preserve"> </w:t>
                </w:r>
                <w:r>
                  <w:rPr>
                    <w:color w:val="2A2B2B"/>
                    <w:w w:val="105"/>
                  </w:rPr>
                  <w:t>celkem stran</w:t>
                </w:r>
                <w:r>
                  <w:rPr>
                    <w:color w:val="2A2B2B"/>
                    <w:spacing w:val="-14"/>
                    <w:w w:val="105"/>
                  </w:rPr>
                  <w:t xml:space="preserve"> </w:t>
                </w:r>
                <w:r>
                  <w:rPr>
                    <w:color w:val="2A2B2B"/>
                    <w:w w:val="105"/>
                  </w:rPr>
                  <w:t>7)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4C5" w:rsidRDefault="00640D2C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0.55pt;margin-top:767.85pt;width:106.3pt;height:11.5pt;z-index:-11704;mso-position-horizontal-relative:page;mso-position-vertical-relative:page" filled="f" stroked="f">
          <v:textbox inset="0,0,0,0">
            <w:txbxContent>
              <w:p w:rsidR="003B04C5" w:rsidRDefault="00640D2C">
                <w:pPr>
                  <w:pStyle w:val="Zkladntext"/>
                  <w:spacing w:before="14"/>
                  <w:ind w:left="20"/>
                </w:pPr>
                <w:r>
                  <w:rPr>
                    <w:color w:val="2D2D2D"/>
                    <w:w w:val="105"/>
                  </w:rPr>
                  <w:t>Strana</w:t>
                </w:r>
                <w:r>
                  <w:rPr>
                    <w:color w:val="2D2D2D"/>
                    <w:spacing w:val="-10"/>
                    <w:w w:val="105"/>
                  </w:rPr>
                  <w:t xml:space="preserve"> </w:t>
                </w:r>
                <w:r>
                  <w:rPr>
                    <w:color w:val="444444"/>
                    <w:w w:val="105"/>
                  </w:rPr>
                  <w:t>5</w:t>
                </w:r>
                <w:r>
                  <w:rPr>
                    <w:color w:val="444444"/>
                    <w:spacing w:val="-13"/>
                    <w:w w:val="105"/>
                  </w:rPr>
                  <w:t xml:space="preserve"> </w:t>
                </w:r>
                <w:r>
                  <w:rPr>
                    <w:color w:val="444444"/>
                    <w:w w:val="105"/>
                  </w:rPr>
                  <w:t>(z</w:t>
                </w:r>
                <w:r>
                  <w:rPr>
                    <w:color w:val="444444"/>
                    <w:spacing w:val="-12"/>
                    <w:w w:val="105"/>
                  </w:rPr>
                  <w:t xml:space="preserve"> </w:t>
                </w:r>
                <w:r>
                  <w:rPr>
                    <w:color w:val="444444"/>
                    <w:w w:val="105"/>
                  </w:rPr>
                  <w:t>celkem</w:t>
                </w:r>
                <w:r>
                  <w:rPr>
                    <w:color w:val="444444"/>
                    <w:spacing w:val="-15"/>
                    <w:w w:val="105"/>
                  </w:rPr>
                  <w:t xml:space="preserve"> </w:t>
                </w:r>
                <w:r>
                  <w:rPr>
                    <w:color w:val="444444"/>
                    <w:w w:val="105"/>
                  </w:rPr>
                  <w:t>stran</w:t>
                </w:r>
                <w:r>
                  <w:rPr>
                    <w:color w:val="444444"/>
                    <w:spacing w:val="-15"/>
                    <w:w w:val="105"/>
                  </w:rPr>
                  <w:t xml:space="preserve"> </w:t>
                </w:r>
                <w:r>
                  <w:rPr>
                    <w:color w:val="444444"/>
                    <w:w w:val="105"/>
                  </w:rPr>
                  <w:t>7)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4C5" w:rsidRDefault="00640D2C">
    <w:pPr>
      <w:pStyle w:val="Zkladntext"/>
      <w:spacing w:line="14" w:lineRule="auto"/>
      <w:rPr>
        <w:sz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1.95pt;margin-top:763.85pt;width:106.35pt;height:15.1pt;z-index:-11680;mso-position-horizontal-relative:page;mso-position-vertical-relative:page" filled="f" stroked="f">
          <v:textbox inset="0,0,0,0">
            <w:txbxContent>
              <w:p w:rsidR="003B04C5" w:rsidRDefault="00640D2C">
                <w:pPr>
                  <w:pStyle w:val="Zkladntext"/>
                  <w:spacing w:before="86"/>
                  <w:ind w:left="20"/>
                </w:pPr>
                <w:r>
                  <w:rPr>
                    <w:color w:val="363836"/>
                    <w:w w:val="105"/>
                  </w:rPr>
                  <w:t>Strana</w:t>
                </w:r>
                <w:r>
                  <w:rPr>
                    <w:color w:val="363836"/>
                    <w:spacing w:val="-6"/>
                    <w:w w:val="105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363836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color w:val="363836"/>
                    <w:spacing w:val="-20"/>
                    <w:w w:val="105"/>
                  </w:rPr>
                  <w:t xml:space="preserve"> </w:t>
                </w:r>
                <w:r>
                  <w:rPr>
                    <w:color w:val="494949"/>
                    <w:w w:val="105"/>
                  </w:rPr>
                  <w:t>(z</w:t>
                </w:r>
                <w:r>
                  <w:rPr>
                    <w:color w:val="494949"/>
                    <w:spacing w:val="-7"/>
                    <w:w w:val="105"/>
                  </w:rPr>
                  <w:t xml:space="preserve"> </w:t>
                </w:r>
                <w:r>
                  <w:rPr>
                    <w:color w:val="494949"/>
                    <w:w w:val="105"/>
                  </w:rPr>
                  <w:t>celkem</w:t>
                </w:r>
                <w:r>
                  <w:rPr>
                    <w:color w:val="494949"/>
                    <w:spacing w:val="-10"/>
                    <w:w w:val="105"/>
                  </w:rPr>
                  <w:t xml:space="preserve"> </w:t>
                </w:r>
                <w:r>
                  <w:rPr>
                    <w:color w:val="363836"/>
                    <w:w w:val="105"/>
                  </w:rPr>
                  <w:t>stran</w:t>
                </w:r>
                <w:r>
                  <w:rPr>
                    <w:color w:val="363836"/>
                    <w:spacing w:val="-20"/>
                    <w:w w:val="105"/>
                  </w:rPr>
                  <w:t xml:space="preserve"> </w:t>
                </w:r>
                <w:r>
                  <w:rPr>
                    <w:color w:val="363836"/>
                    <w:w w:val="105"/>
                  </w:rPr>
                  <w:t>7)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4C5" w:rsidRDefault="003B04C5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40D2C">
      <w:r>
        <w:separator/>
      </w:r>
    </w:p>
  </w:footnote>
  <w:footnote w:type="continuationSeparator" w:id="0">
    <w:p w:rsidR="00000000" w:rsidRDefault="00640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D2C" w:rsidRDefault="00640D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D2C" w:rsidRDefault="00640D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D2C" w:rsidRDefault="00640D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0321"/>
    <w:multiLevelType w:val="hybridMultilevel"/>
    <w:tmpl w:val="5906998C"/>
    <w:lvl w:ilvl="0" w:tplc="34AAE594">
      <w:numFmt w:val="bullet"/>
      <w:lvlText w:val="•"/>
      <w:lvlJc w:val="left"/>
      <w:pPr>
        <w:ind w:left="1057" w:hanging="243"/>
      </w:pPr>
      <w:rPr>
        <w:rFonts w:ascii="Arial" w:eastAsia="Arial" w:hAnsi="Arial" w:cs="Arial" w:hint="default"/>
        <w:color w:val="2B2D2D"/>
        <w:w w:val="102"/>
        <w:sz w:val="17"/>
        <w:szCs w:val="17"/>
      </w:rPr>
    </w:lvl>
    <w:lvl w:ilvl="1" w:tplc="E050FCFE">
      <w:numFmt w:val="bullet"/>
      <w:lvlText w:val="•"/>
      <w:lvlJc w:val="left"/>
      <w:pPr>
        <w:ind w:left="1902" w:hanging="243"/>
      </w:pPr>
      <w:rPr>
        <w:rFonts w:hint="default"/>
      </w:rPr>
    </w:lvl>
    <w:lvl w:ilvl="2" w:tplc="5C20C862">
      <w:numFmt w:val="bullet"/>
      <w:lvlText w:val="•"/>
      <w:lvlJc w:val="left"/>
      <w:pPr>
        <w:ind w:left="2744" w:hanging="243"/>
      </w:pPr>
      <w:rPr>
        <w:rFonts w:hint="default"/>
      </w:rPr>
    </w:lvl>
    <w:lvl w:ilvl="3" w:tplc="F34A240C">
      <w:numFmt w:val="bullet"/>
      <w:lvlText w:val="•"/>
      <w:lvlJc w:val="left"/>
      <w:pPr>
        <w:ind w:left="3586" w:hanging="243"/>
      </w:pPr>
      <w:rPr>
        <w:rFonts w:hint="default"/>
      </w:rPr>
    </w:lvl>
    <w:lvl w:ilvl="4" w:tplc="59F8DAD8">
      <w:numFmt w:val="bullet"/>
      <w:lvlText w:val="•"/>
      <w:lvlJc w:val="left"/>
      <w:pPr>
        <w:ind w:left="4428" w:hanging="243"/>
      </w:pPr>
      <w:rPr>
        <w:rFonts w:hint="default"/>
      </w:rPr>
    </w:lvl>
    <w:lvl w:ilvl="5" w:tplc="483EF548">
      <w:numFmt w:val="bullet"/>
      <w:lvlText w:val="•"/>
      <w:lvlJc w:val="left"/>
      <w:pPr>
        <w:ind w:left="5270" w:hanging="243"/>
      </w:pPr>
      <w:rPr>
        <w:rFonts w:hint="default"/>
      </w:rPr>
    </w:lvl>
    <w:lvl w:ilvl="6" w:tplc="8CC04B9A">
      <w:numFmt w:val="bullet"/>
      <w:lvlText w:val="•"/>
      <w:lvlJc w:val="left"/>
      <w:pPr>
        <w:ind w:left="6112" w:hanging="243"/>
      </w:pPr>
      <w:rPr>
        <w:rFonts w:hint="default"/>
      </w:rPr>
    </w:lvl>
    <w:lvl w:ilvl="7" w:tplc="AE7EBB1A">
      <w:numFmt w:val="bullet"/>
      <w:lvlText w:val="•"/>
      <w:lvlJc w:val="left"/>
      <w:pPr>
        <w:ind w:left="6955" w:hanging="243"/>
      </w:pPr>
      <w:rPr>
        <w:rFonts w:hint="default"/>
      </w:rPr>
    </w:lvl>
    <w:lvl w:ilvl="8" w:tplc="5DCAAC06">
      <w:numFmt w:val="bullet"/>
      <w:lvlText w:val="•"/>
      <w:lvlJc w:val="left"/>
      <w:pPr>
        <w:ind w:left="7797" w:hanging="243"/>
      </w:pPr>
      <w:rPr>
        <w:rFonts w:hint="default"/>
      </w:rPr>
    </w:lvl>
  </w:abstractNum>
  <w:abstractNum w:abstractNumId="1" w15:restartNumberingAfterBreak="0">
    <w:nsid w:val="1C925279"/>
    <w:multiLevelType w:val="hybridMultilevel"/>
    <w:tmpl w:val="53C2B24C"/>
    <w:lvl w:ilvl="0" w:tplc="9C10A7D4">
      <w:start w:val="1"/>
      <w:numFmt w:val="decimal"/>
      <w:lvlText w:val="%1."/>
      <w:lvlJc w:val="left"/>
      <w:pPr>
        <w:ind w:left="444" w:hanging="316"/>
        <w:jc w:val="left"/>
      </w:pPr>
      <w:rPr>
        <w:rFonts w:hint="default"/>
        <w:spacing w:val="-1"/>
        <w:w w:val="102"/>
      </w:rPr>
    </w:lvl>
    <w:lvl w:ilvl="1" w:tplc="ED02034A">
      <w:start w:val="1"/>
      <w:numFmt w:val="lowerLetter"/>
      <w:lvlText w:val="%2)"/>
      <w:lvlJc w:val="left"/>
      <w:pPr>
        <w:ind w:left="664" w:hanging="190"/>
        <w:jc w:val="left"/>
      </w:pPr>
      <w:rPr>
        <w:rFonts w:hint="default"/>
        <w:w w:val="106"/>
      </w:rPr>
    </w:lvl>
    <w:lvl w:ilvl="2" w:tplc="6BF4020C">
      <w:numFmt w:val="bullet"/>
      <w:lvlText w:val="•"/>
      <w:lvlJc w:val="left"/>
      <w:pPr>
        <w:ind w:left="780" w:hanging="190"/>
      </w:pPr>
      <w:rPr>
        <w:rFonts w:hint="default"/>
      </w:rPr>
    </w:lvl>
    <w:lvl w:ilvl="3" w:tplc="BE14B6FE"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927B66">
      <w:numFmt w:val="bullet"/>
      <w:lvlText w:val="•"/>
      <w:lvlJc w:val="left"/>
      <w:pPr>
        <w:ind w:left="2945" w:hanging="190"/>
      </w:pPr>
      <w:rPr>
        <w:rFonts w:hint="default"/>
      </w:rPr>
    </w:lvl>
    <w:lvl w:ilvl="5" w:tplc="84927756">
      <w:numFmt w:val="bullet"/>
      <w:lvlText w:val="•"/>
      <w:lvlJc w:val="left"/>
      <w:pPr>
        <w:ind w:left="4028" w:hanging="190"/>
      </w:pPr>
      <w:rPr>
        <w:rFonts w:hint="default"/>
      </w:rPr>
    </w:lvl>
    <w:lvl w:ilvl="6" w:tplc="9CD07146">
      <w:numFmt w:val="bullet"/>
      <w:lvlText w:val="•"/>
      <w:lvlJc w:val="left"/>
      <w:pPr>
        <w:ind w:left="5110" w:hanging="190"/>
      </w:pPr>
      <w:rPr>
        <w:rFonts w:hint="default"/>
      </w:rPr>
    </w:lvl>
    <w:lvl w:ilvl="7" w:tplc="FD1812BE">
      <w:numFmt w:val="bullet"/>
      <w:lvlText w:val="•"/>
      <w:lvlJc w:val="left"/>
      <w:pPr>
        <w:ind w:left="6193" w:hanging="190"/>
      </w:pPr>
      <w:rPr>
        <w:rFonts w:hint="default"/>
      </w:rPr>
    </w:lvl>
    <w:lvl w:ilvl="8" w:tplc="44C6B054">
      <w:numFmt w:val="bullet"/>
      <w:lvlText w:val="•"/>
      <w:lvlJc w:val="left"/>
      <w:pPr>
        <w:ind w:left="7276" w:hanging="190"/>
      </w:pPr>
      <w:rPr>
        <w:rFonts w:hint="default"/>
      </w:rPr>
    </w:lvl>
  </w:abstractNum>
  <w:abstractNum w:abstractNumId="2" w15:restartNumberingAfterBreak="0">
    <w:nsid w:val="2F38261F"/>
    <w:multiLevelType w:val="hybridMultilevel"/>
    <w:tmpl w:val="5BA8923E"/>
    <w:lvl w:ilvl="0" w:tplc="BF3257AA">
      <w:start w:val="1"/>
      <w:numFmt w:val="decimal"/>
      <w:lvlText w:val="%1)"/>
      <w:lvlJc w:val="left"/>
      <w:pPr>
        <w:ind w:left="807" w:hanging="344"/>
        <w:jc w:val="left"/>
      </w:pPr>
      <w:rPr>
        <w:rFonts w:ascii="Arial" w:eastAsia="Arial" w:hAnsi="Arial" w:cs="Arial" w:hint="default"/>
        <w:color w:val="363836"/>
        <w:w w:val="101"/>
        <w:sz w:val="17"/>
        <w:szCs w:val="17"/>
      </w:rPr>
    </w:lvl>
    <w:lvl w:ilvl="1" w:tplc="8982B58C">
      <w:numFmt w:val="bullet"/>
      <w:lvlText w:val="•"/>
      <w:lvlJc w:val="left"/>
      <w:pPr>
        <w:ind w:left="1646" w:hanging="344"/>
      </w:pPr>
      <w:rPr>
        <w:rFonts w:hint="default"/>
      </w:rPr>
    </w:lvl>
    <w:lvl w:ilvl="2" w:tplc="43382D58">
      <w:numFmt w:val="bullet"/>
      <w:lvlText w:val="•"/>
      <w:lvlJc w:val="left"/>
      <w:pPr>
        <w:ind w:left="2492" w:hanging="344"/>
      </w:pPr>
      <w:rPr>
        <w:rFonts w:hint="default"/>
      </w:rPr>
    </w:lvl>
    <w:lvl w:ilvl="3" w:tplc="EA44B088">
      <w:numFmt w:val="bullet"/>
      <w:lvlText w:val="•"/>
      <w:lvlJc w:val="left"/>
      <w:pPr>
        <w:ind w:left="3338" w:hanging="344"/>
      </w:pPr>
      <w:rPr>
        <w:rFonts w:hint="default"/>
      </w:rPr>
    </w:lvl>
    <w:lvl w:ilvl="4" w:tplc="DB9807B8">
      <w:numFmt w:val="bullet"/>
      <w:lvlText w:val="•"/>
      <w:lvlJc w:val="left"/>
      <w:pPr>
        <w:ind w:left="4184" w:hanging="344"/>
      </w:pPr>
      <w:rPr>
        <w:rFonts w:hint="default"/>
      </w:rPr>
    </w:lvl>
    <w:lvl w:ilvl="5" w:tplc="8998F6DC">
      <w:numFmt w:val="bullet"/>
      <w:lvlText w:val="•"/>
      <w:lvlJc w:val="left"/>
      <w:pPr>
        <w:ind w:left="5030" w:hanging="344"/>
      </w:pPr>
      <w:rPr>
        <w:rFonts w:hint="default"/>
      </w:rPr>
    </w:lvl>
    <w:lvl w:ilvl="6" w:tplc="00B6B928">
      <w:numFmt w:val="bullet"/>
      <w:lvlText w:val="•"/>
      <w:lvlJc w:val="left"/>
      <w:pPr>
        <w:ind w:left="5876" w:hanging="344"/>
      </w:pPr>
      <w:rPr>
        <w:rFonts w:hint="default"/>
      </w:rPr>
    </w:lvl>
    <w:lvl w:ilvl="7" w:tplc="B85C1712">
      <w:numFmt w:val="bullet"/>
      <w:lvlText w:val="•"/>
      <w:lvlJc w:val="left"/>
      <w:pPr>
        <w:ind w:left="6723" w:hanging="344"/>
      </w:pPr>
      <w:rPr>
        <w:rFonts w:hint="default"/>
      </w:rPr>
    </w:lvl>
    <w:lvl w:ilvl="8" w:tplc="7DEC277A">
      <w:numFmt w:val="bullet"/>
      <w:lvlText w:val="•"/>
      <w:lvlJc w:val="left"/>
      <w:pPr>
        <w:ind w:left="7569" w:hanging="344"/>
      </w:pPr>
      <w:rPr>
        <w:rFonts w:hint="default"/>
      </w:rPr>
    </w:lvl>
  </w:abstractNum>
  <w:abstractNum w:abstractNumId="3" w15:restartNumberingAfterBreak="0">
    <w:nsid w:val="58057F49"/>
    <w:multiLevelType w:val="hybridMultilevel"/>
    <w:tmpl w:val="C42A28A0"/>
    <w:lvl w:ilvl="0" w:tplc="DA603ECC">
      <w:numFmt w:val="bullet"/>
      <w:lvlText w:val="•"/>
      <w:lvlJc w:val="left"/>
      <w:pPr>
        <w:ind w:left="992" w:hanging="247"/>
      </w:pPr>
      <w:rPr>
        <w:rFonts w:hint="default"/>
        <w:w w:val="102"/>
      </w:rPr>
    </w:lvl>
    <w:lvl w:ilvl="1" w:tplc="65C0F5F4">
      <w:numFmt w:val="bullet"/>
      <w:lvlText w:val="•"/>
      <w:lvlJc w:val="left"/>
      <w:pPr>
        <w:ind w:left="1832" w:hanging="247"/>
      </w:pPr>
      <w:rPr>
        <w:rFonts w:hint="default"/>
      </w:rPr>
    </w:lvl>
    <w:lvl w:ilvl="2" w:tplc="51664C48">
      <w:numFmt w:val="bullet"/>
      <w:lvlText w:val="•"/>
      <w:lvlJc w:val="left"/>
      <w:pPr>
        <w:ind w:left="2664" w:hanging="247"/>
      </w:pPr>
      <w:rPr>
        <w:rFonts w:hint="default"/>
      </w:rPr>
    </w:lvl>
    <w:lvl w:ilvl="3" w:tplc="BBF63C42">
      <w:numFmt w:val="bullet"/>
      <w:lvlText w:val="•"/>
      <w:lvlJc w:val="left"/>
      <w:pPr>
        <w:ind w:left="3496" w:hanging="247"/>
      </w:pPr>
      <w:rPr>
        <w:rFonts w:hint="default"/>
      </w:rPr>
    </w:lvl>
    <w:lvl w:ilvl="4" w:tplc="00D89A32">
      <w:numFmt w:val="bullet"/>
      <w:lvlText w:val="•"/>
      <w:lvlJc w:val="left"/>
      <w:pPr>
        <w:ind w:left="4328" w:hanging="247"/>
      </w:pPr>
      <w:rPr>
        <w:rFonts w:hint="default"/>
      </w:rPr>
    </w:lvl>
    <w:lvl w:ilvl="5" w:tplc="FAC01A3C">
      <w:numFmt w:val="bullet"/>
      <w:lvlText w:val="•"/>
      <w:lvlJc w:val="left"/>
      <w:pPr>
        <w:ind w:left="5160" w:hanging="247"/>
      </w:pPr>
      <w:rPr>
        <w:rFonts w:hint="default"/>
      </w:rPr>
    </w:lvl>
    <w:lvl w:ilvl="6" w:tplc="D7D6B412">
      <w:numFmt w:val="bullet"/>
      <w:lvlText w:val="•"/>
      <w:lvlJc w:val="left"/>
      <w:pPr>
        <w:ind w:left="5992" w:hanging="247"/>
      </w:pPr>
      <w:rPr>
        <w:rFonts w:hint="default"/>
      </w:rPr>
    </w:lvl>
    <w:lvl w:ilvl="7" w:tplc="8424F42C">
      <w:numFmt w:val="bullet"/>
      <w:lvlText w:val="•"/>
      <w:lvlJc w:val="left"/>
      <w:pPr>
        <w:ind w:left="6825" w:hanging="247"/>
      </w:pPr>
      <w:rPr>
        <w:rFonts w:hint="default"/>
      </w:rPr>
    </w:lvl>
    <w:lvl w:ilvl="8" w:tplc="01902CB2">
      <w:numFmt w:val="bullet"/>
      <w:lvlText w:val="•"/>
      <w:lvlJc w:val="left"/>
      <w:pPr>
        <w:ind w:left="7657" w:hanging="247"/>
      </w:pPr>
      <w:rPr>
        <w:rFonts w:hint="default"/>
      </w:rPr>
    </w:lvl>
  </w:abstractNum>
  <w:abstractNum w:abstractNumId="4" w15:restartNumberingAfterBreak="0">
    <w:nsid w:val="6CB3561C"/>
    <w:multiLevelType w:val="multilevel"/>
    <w:tmpl w:val="D0ACD572"/>
    <w:lvl w:ilvl="0">
      <w:start w:val="1"/>
      <w:numFmt w:val="decimal"/>
      <w:lvlText w:val="%1."/>
      <w:lvlJc w:val="left"/>
      <w:pPr>
        <w:ind w:left="519" w:hanging="282"/>
        <w:jc w:val="right"/>
      </w:pPr>
      <w:rPr>
        <w:rFonts w:hint="default"/>
        <w:b/>
        <w:bCs/>
        <w:w w:val="108"/>
      </w:rPr>
    </w:lvl>
    <w:lvl w:ilvl="1">
      <w:start w:val="1"/>
      <w:numFmt w:val="decimal"/>
      <w:lvlText w:val="%1.%2."/>
      <w:lvlJc w:val="left"/>
      <w:pPr>
        <w:ind w:left="476" w:hanging="379"/>
        <w:jc w:val="right"/>
      </w:pPr>
      <w:rPr>
        <w:rFonts w:hint="default"/>
        <w:spacing w:val="-16"/>
        <w:w w:val="108"/>
      </w:rPr>
    </w:lvl>
    <w:lvl w:ilvl="2">
      <w:start w:val="1"/>
      <w:numFmt w:val="lowerLetter"/>
      <w:lvlText w:val="%3)"/>
      <w:lvlJc w:val="left"/>
      <w:pPr>
        <w:ind w:left="763" w:hanging="254"/>
        <w:jc w:val="left"/>
      </w:pPr>
      <w:rPr>
        <w:rFonts w:hint="default"/>
        <w:b/>
        <w:bCs/>
        <w:w w:val="104"/>
      </w:rPr>
    </w:lvl>
    <w:lvl w:ilvl="3">
      <w:start w:val="1"/>
      <w:numFmt w:val="lowerLetter"/>
      <w:lvlText w:val="%4."/>
      <w:lvlJc w:val="left"/>
      <w:pPr>
        <w:ind w:left="942" w:hanging="254"/>
        <w:jc w:val="left"/>
      </w:pPr>
      <w:rPr>
        <w:rFonts w:ascii="Arial" w:eastAsia="Arial" w:hAnsi="Arial" w:cs="Arial" w:hint="default"/>
        <w:color w:val="2A2B2B"/>
        <w:w w:val="103"/>
        <w:sz w:val="17"/>
        <w:szCs w:val="17"/>
      </w:rPr>
    </w:lvl>
    <w:lvl w:ilvl="4">
      <w:numFmt w:val="bullet"/>
      <w:lvlText w:val="•"/>
      <w:lvlJc w:val="left"/>
      <w:pPr>
        <w:ind w:left="760" w:hanging="254"/>
      </w:pPr>
      <w:rPr>
        <w:rFonts w:hint="default"/>
      </w:rPr>
    </w:lvl>
    <w:lvl w:ilvl="5">
      <w:numFmt w:val="bullet"/>
      <w:lvlText w:val="•"/>
      <w:lvlJc w:val="left"/>
      <w:pPr>
        <w:ind w:left="780" w:hanging="254"/>
      </w:pPr>
      <w:rPr>
        <w:rFonts w:hint="default"/>
      </w:rPr>
    </w:lvl>
    <w:lvl w:ilvl="6">
      <w:numFmt w:val="bullet"/>
      <w:lvlText w:val="•"/>
      <w:lvlJc w:val="left"/>
      <w:pPr>
        <w:ind w:left="800" w:hanging="254"/>
      </w:pPr>
      <w:rPr>
        <w:rFonts w:hint="default"/>
      </w:rPr>
    </w:lvl>
    <w:lvl w:ilvl="7">
      <w:numFmt w:val="bullet"/>
      <w:lvlText w:val="•"/>
      <w:lvlJc w:val="left"/>
      <w:pPr>
        <w:ind w:left="840" w:hanging="254"/>
      </w:pPr>
      <w:rPr>
        <w:rFonts w:hint="default"/>
      </w:rPr>
    </w:lvl>
    <w:lvl w:ilvl="8">
      <w:numFmt w:val="bullet"/>
      <w:lvlText w:val="•"/>
      <w:lvlJc w:val="left"/>
      <w:pPr>
        <w:ind w:left="940" w:hanging="254"/>
      </w:pPr>
      <w:rPr>
        <w:rFonts w:hint="default"/>
      </w:rPr>
    </w:lvl>
  </w:abstractNum>
  <w:abstractNum w:abstractNumId="5" w15:restartNumberingAfterBreak="0">
    <w:nsid w:val="75727AA2"/>
    <w:multiLevelType w:val="hybridMultilevel"/>
    <w:tmpl w:val="CFC2FAA4"/>
    <w:lvl w:ilvl="0" w:tplc="F4C0EE32">
      <w:numFmt w:val="bullet"/>
      <w:lvlText w:val="•"/>
      <w:lvlJc w:val="left"/>
      <w:pPr>
        <w:ind w:left="1064" w:hanging="255"/>
      </w:pPr>
      <w:rPr>
        <w:rFonts w:ascii="Arial" w:eastAsia="Arial" w:hAnsi="Arial" w:cs="Arial" w:hint="default"/>
        <w:color w:val="2B2D2D"/>
        <w:w w:val="100"/>
        <w:sz w:val="17"/>
        <w:szCs w:val="17"/>
      </w:rPr>
    </w:lvl>
    <w:lvl w:ilvl="1" w:tplc="95EC2106">
      <w:numFmt w:val="bullet"/>
      <w:lvlText w:val="•"/>
      <w:lvlJc w:val="left"/>
      <w:pPr>
        <w:ind w:left="1902" w:hanging="255"/>
      </w:pPr>
      <w:rPr>
        <w:rFonts w:hint="default"/>
      </w:rPr>
    </w:lvl>
    <w:lvl w:ilvl="2" w:tplc="633A20A0">
      <w:numFmt w:val="bullet"/>
      <w:lvlText w:val="•"/>
      <w:lvlJc w:val="left"/>
      <w:pPr>
        <w:ind w:left="2744" w:hanging="255"/>
      </w:pPr>
      <w:rPr>
        <w:rFonts w:hint="default"/>
      </w:rPr>
    </w:lvl>
    <w:lvl w:ilvl="3" w:tplc="05B8B448">
      <w:numFmt w:val="bullet"/>
      <w:lvlText w:val="•"/>
      <w:lvlJc w:val="left"/>
      <w:pPr>
        <w:ind w:left="3586" w:hanging="255"/>
      </w:pPr>
      <w:rPr>
        <w:rFonts w:hint="default"/>
      </w:rPr>
    </w:lvl>
    <w:lvl w:ilvl="4" w:tplc="B162A96C">
      <w:numFmt w:val="bullet"/>
      <w:lvlText w:val="•"/>
      <w:lvlJc w:val="left"/>
      <w:pPr>
        <w:ind w:left="4428" w:hanging="255"/>
      </w:pPr>
      <w:rPr>
        <w:rFonts w:hint="default"/>
      </w:rPr>
    </w:lvl>
    <w:lvl w:ilvl="5" w:tplc="477A9222">
      <w:numFmt w:val="bullet"/>
      <w:lvlText w:val="•"/>
      <w:lvlJc w:val="left"/>
      <w:pPr>
        <w:ind w:left="5270" w:hanging="255"/>
      </w:pPr>
      <w:rPr>
        <w:rFonts w:hint="default"/>
      </w:rPr>
    </w:lvl>
    <w:lvl w:ilvl="6" w:tplc="CA4EAF18">
      <w:numFmt w:val="bullet"/>
      <w:lvlText w:val="•"/>
      <w:lvlJc w:val="left"/>
      <w:pPr>
        <w:ind w:left="6112" w:hanging="255"/>
      </w:pPr>
      <w:rPr>
        <w:rFonts w:hint="default"/>
      </w:rPr>
    </w:lvl>
    <w:lvl w:ilvl="7" w:tplc="DE62E0A4">
      <w:numFmt w:val="bullet"/>
      <w:lvlText w:val="•"/>
      <w:lvlJc w:val="left"/>
      <w:pPr>
        <w:ind w:left="6955" w:hanging="255"/>
      </w:pPr>
      <w:rPr>
        <w:rFonts w:hint="default"/>
      </w:rPr>
    </w:lvl>
    <w:lvl w:ilvl="8" w:tplc="97981174">
      <w:numFmt w:val="bullet"/>
      <w:lvlText w:val="•"/>
      <w:lvlJc w:val="left"/>
      <w:pPr>
        <w:ind w:left="7797" w:hanging="255"/>
      </w:pPr>
      <w:rPr>
        <w:rFonts w:hint="default"/>
      </w:rPr>
    </w:lvl>
  </w:abstractNum>
  <w:abstractNum w:abstractNumId="6" w15:restartNumberingAfterBreak="0">
    <w:nsid w:val="79587824"/>
    <w:multiLevelType w:val="hybridMultilevel"/>
    <w:tmpl w:val="7C98447C"/>
    <w:lvl w:ilvl="0" w:tplc="989C349C">
      <w:numFmt w:val="bullet"/>
      <w:lvlText w:val="•"/>
      <w:lvlJc w:val="left"/>
      <w:pPr>
        <w:ind w:left="1008" w:hanging="252"/>
      </w:pPr>
      <w:rPr>
        <w:rFonts w:ascii="Arial" w:eastAsia="Arial" w:hAnsi="Arial" w:cs="Arial" w:hint="default"/>
        <w:color w:val="2B2D2D"/>
        <w:w w:val="108"/>
        <w:sz w:val="17"/>
        <w:szCs w:val="17"/>
      </w:rPr>
    </w:lvl>
    <w:lvl w:ilvl="1" w:tplc="D528F40A">
      <w:numFmt w:val="bullet"/>
      <w:lvlText w:val="•"/>
      <w:lvlJc w:val="left"/>
      <w:pPr>
        <w:ind w:left="1848" w:hanging="252"/>
      </w:pPr>
      <w:rPr>
        <w:rFonts w:hint="default"/>
      </w:rPr>
    </w:lvl>
    <w:lvl w:ilvl="2" w:tplc="AC249082">
      <w:numFmt w:val="bullet"/>
      <w:lvlText w:val="•"/>
      <w:lvlJc w:val="left"/>
      <w:pPr>
        <w:ind w:left="2696" w:hanging="252"/>
      </w:pPr>
      <w:rPr>
        <w:rFonts w:hint="default"/>
      </w:rPr>
    </w:lvl>
    <w:lvl w:ilvl="3" w:tplc="7152D0E0">
      <w:numFmt w:val="bullet"/>
      <w:lvlText w:val="•"/>
      <w:lvlJc w:val="left"/>
      <w:pPr>
        <w:ind w:left="3544" w:hanging="252"/>
      </w:pPr>
      <w:rPr>
        <w:rFonts w:hint="default"/>
      </w:rPr>
    </w:lvl>
    <w:lvl w:ilvl="4" w:tplc="A9386BD2">
      <w:numFmt w:val="bullet"/>
      <w:lvlText w:val="•"/>
      <w:lvlJc w:val="left"/>
      <w:pPr>
        <w:ind w:left="4392" w:hanging="252"/>
      </w:pPr>
      <w:rPr>
        <w:rFonts w:hint="default"/>
      </w:rPr>
    </w:lvl>
    <w:lvl w:ilvl="5" w:tplc="D71A7F3E">
      <w:numFmt w:val="bullet"/>
      <w:lvlText w:val="•"/>
      <w:lvlJc w:val="left"/>
      <w:pPr>
        <w:ind w:left="5240" w:hanging="252"/>
      </w:pPr>
      <w:rPr>
        <w:rFonts w:hint="default"/>
      </w:rPr>
    </w:lvl>
    <w:lvl w:ilvl="6" w:tplc="E3CE018A">
      <w:numFmt w:val="bullet"/>
      <w:lvlText w:val="•"/>
      <w:lvlJc w:val="left"/>
      <w:pPr>
        <w:ind w:left="6088" w:hanging="252"/>
      </w:pPr>
      <w:rPr>
        <w:rFonts w:hint="default"/>
      </w:rPr>
    </w:lvl>
    <w:lvl w:ilvl="7" w:tplc="4DF4FCAA">
      <w:numFmt w:val="bullet"/>
      <w:lvlText w:val="•"/>
      <w:lvlJc w:val="left"/>
      <w:pPr>
        <w:ind w:left="6937" w:hanging="252"/>
      </w:pPr>
      <w:rPr>
        <w:rFonts w:hint="default"/>
      </w:rPr>
    </w:lvl>
    <w:lvl w:ilvl="8" w:tplc="A1466574">
      <w:numFmt w:val="bullet"/>
      <w:lvlText w:val="•"/>
      <w:lvlJc w:val="left"/>
      <w:pPr>
        <w:ind w:left="7785" w:hanging="252"/>
      </w:pPr>
      <w:rPr>
        <w:rFonts w:hint="default"/>
      </w:rPr>
    </w:lvl>
  </w:abstractNum>
  <w:abstractNum w:abstractNumId="7" w15:restartNumberingAfterBreak="0">
    <w:nsid w:val="7C6F0305"/>
    <w:multiLevelType w:val="hybridMultilevel"/>
    <w:tmpl w:val="0192AD0A"/>
    <w:lvl w:ilvl="0" w:tplc="C8C85158">
      <w:numFmt w:val="bullet"/>
      <w:lvlText w:val="•"/>
      <w:lvlJc w:val="left"/>
      <w:pPr>
        <w:ind w:left="1037" w:hanging="259"/>
      </w:pPr>
      <w:rPr>
        <w:rFonts w:ascii="Arial" w:eastAsia="Arial" w:hAnsi="Arial" w:cs="Arial" w:hint="default"/>
        <w:color w:val="2A2B2B"/>
        <w:w w:val="102"/>
        <w:sz w:val="17"/>
        <w:szCs w:val="17"/>
      </w:rPr>
    </w:lvl>
    <w:lvl w:ilvl="1" w:tplc="15141C36">
      <w:numFmt w:val="bullet"/>
      <w:lvlText w:val="•"/>
      <w:lvlJc w:val="left"/>
      <w:pPr>
        <w:ind w:left="1884" w:hanging="259"/>
      </w:pPr>
      <w:rPr>
        <w:rFonts w:hint="default"/>
      </w:rPr>
    </w:lvl>
    <w:lvl w:ilvl="2" w:tplc="A84C04D2">
      <w:numFmt w:val="bullet"/>
      <w:lvlText w:val="•"/>
      <w:lvlJc w:val="left"/>
      <w:pPr>
        <w:ind w:left="2728" w:hanging="259"/>
      </w:pPr>
      <w:rPr>
        <w:rFonts w:hint="default"/>
      </w:rPr>
    </w:lvl>
    <w:lvl w:ilvl="3" w:tplc="35824544">
      <w:numFmt w:val="bullet"/>
      <w:lvlText w:val="•"/>
      <w:lvlJc w:val="left"/>
      <w:pPr>
        <w:ind w:left="3572" w:hanging="259"/>
      </w:pPr>
      <w:rPr>
        <w:rFonts w:hint="default"/>
      </w:rPr>
    </w:lvl>
    <w:lvl w:ilvl="4" w:tplc="D6AABCAE">
      <w:numFmt w:val="bullet"/>
      <w:lvlText w:val="•"/>
      <w:lvlJc w:val="left"/>
      <w:pPr>
        <w:ind w:left="4416" w:hanging="259"/>
      </w:pPr>
      <w:rPr>
        <w:rFonts w:hint="default"/>
      </w:rPr>
    </w:lvl>
    <w:lvl w:ilvl="5" w:tplc="EFCC0F1E">
      <w:numFmt w:val="bullet"/>
      <w:lvlText w:val="•"/>
      <w:lvlJc w:val="left"/>
      <w:pPr>
        <w:ind w:left="5260" w:hanging="259"/>
      </w:pPr>
      <w:rPr>
        <w:rFonts w:hint="default"/>
      </w:rPr>
    </w:lvl>
    <w:lvl w:ilvl="6" w:tplc="507CFE86">
      <w:numFmt w:val="bullet"/>
      <w:lvlText w:val="•"/>
      <w:lvlJc w:val="left"/>
      <w:pPr>
        <w:ind w:left="6104" w:hanging="259"/>
      </w:pPr>
      <w:rPr>
        <w:rFonts w:hint="default"/>
      </w:rPr>
    </w:lvl>
    <w:lvl w:ilvl="7" w:tplc="ED8CB114">
      <w:numFmt w:val="bullet"/>
      <w:lvlText w:val="•"/>
      <w:lvlJc w:val="left"/>
      <w:pPr>
        <w:ind w:left="6949" w:hanging="259"/>
      </w:pPr>
      <w:rPr>
        <w:rFonts w:hint="default"/>
      </w:rPr>
    </w:lvl>
    <w:lvl w:ilvl="8" w:tplc="D4D69FE6">
      <w:numFmt w:val="bullet"/>
      <w:lvlText w:val="•"/>
      <w:lvlJc w:val="left"/>
      <w:pPr>
        <w:ind w:left="7793" w:hanging="259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4C5"/>
    <w:rsid w:val="003B04C5"/>
    <w:rsid w:val="00640D2C"/>
    <w:rsid w:val="00C3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398D3D1"/>
  <w15:docId w15:val="{F794AB04-3C94-4D29-8514-6FC13F7C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"/>
      <w:ind w:left="3102" w:right="3246"/>
      <w:jc w:val="center"/>
      <w:outlineLvl w:val="0"/>
    </w:pPr>
    <w:rPr>
      <w:b/>
      <w:bCs/>
      <w:i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ind w:left="132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spacing w:before="12"/>
      <w:ind w:left="1430" w:right="3269"/>
      <w:jc w:val="center"/>
      <w:outlineLvl w:val="2"/>
    </w:pPr>
    <w:rPr>
      <w:b/>
      <w:bCs/>
      <w:i/>
    </w:rPr>
  </w:style>
  <w:style w:type="paragraph" w:styleId="Nadpis4">
    <w:name w:val="heading 4"/>
    <w:basedOn w:val="Normln"/>
    <w:uiPriority w:val="9"/>
    <w:unhideWhenUsed/>
    <w:qFormat/>
    <w:pPr>
      <w:ind w:left="106"/>
      <w:outlineLvl w:val="3"/>
    </w:pPr>
    <w:rPr>
      <w:sz w:val="19"/>
      <w:szCs w:val="19"/>
    </w:rPr>
  </w:style>
  <w:style w:type="paragraph" w:styleId="Nadpis5">
    <w:name w:val="heading 5"/>
    <w:basedOn w:val="Normln"/>
    <w:uiPriority w:val="9"/>
    <w:unhideWhenUsed/>
    <w:qFormat/>
    <w:pPr>
      <w:ind w:left="172"/>
      <w:outlineLvl w:val="4"/>
    </w:pPr>
    <w:rPr>
      <w:b/>
      <w:bCs/>
      <w:sz w:val="18"/>
      <w:szCs w:val="18"/>
    </w:rPr>
  </w:style>
  <w:style w:type="paragraph" w:styleId="Nadpis6">
    <w:name w:val="heading 6"/>
    <w:basedOn w:val="Normln"/>
    <w:uiPriority w:val="9"/>
    <w:unhideWhenUsed/>
    <w:qFormat/>
    <w:pPr>
      <w:ind w:left="158"/>
      <w:outlineLvl w:val="5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ind w:left="763" w:hanging="255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40D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D2C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640D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D2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csobpoj.cz/" TargetMode="External"/><Relationship Id="rId18" Type="http://schemas.openxmlformats.org/officeDocument/2006/relationships/hyperlink" Target="http://www.csobpoj.cz/" TargetMode="Externa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csobpoj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sobpoj.cz/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csob.cz/skupin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jpeg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2944</Words>
  <Characters>17372</Characters>
  <Application>Microsoft Office Word</Application>
  <DocSecurity>0</DocSecurity>
  <Lines>144</Lines>
  <Paragraphs>40</Paragraphs>
  <ScaleCrop>false</ScaleCrop>
  <Company/>
  <LinksUpToDate>false</LinksUpToDate>
  <CharactersWithSpaces>20276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SKMC308-C-C21070713020</dc:title>
  <cp:lastModifiedBy>Záhorská Zuzana (SPR)</cp:lastModifiedBy>
  <cp:revision>3</cp:revision>
  <dcterms:created xsi:type="dcterms:W3CDTF">2021-07-13T14:49:00Z</dcterms:created>
  <dcterms:modified xsi:type="dcterms:W3CDTF">2021-07-13T12:54:00Z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KMC308-C-Chodba2p</vt:lpwstr>
  </property>
  <property fmtid="{D5CDD505-2E9C-101B-9397-08002B2CF9AE}" pid="4" name="LastSaved">
    <vt:filetime>2021-07-13T00:00:00Z</vt:filetime>
  </property>
</Properties>
</file>