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3B00" w14:textId="77777777" w:rsidR="00720CC9" w:rsidRDefault="00720CC9" w:rsidP="00720CC9">
      <w:pPr>
        <w:pStyle w:val="0-Akce"/>
        <w:tabs>
          <w:tab w:val="clear" w:pos="851"/>
          <w:tab w:val="clear" w:pos="1418"/>
        </w:tabs>
      </w:pPr>
      <w:bookmarkStart w:id="0" w:name="_Toc319310797"/>
      <w:bookmarkStart w:id="1" w:name="_Toc325092264"/>
      <w:bookmarkStart w:id="2" w:name="_Toc325108680"/>
      <w:bookmarkStart w:id="3" w:name="_Toc325951124"/>
      <w:bookmarkStart w:id="4" w:name="_Toc339673368"/>
      <w:bookmarkStart w:id="5" w:name="_Toc341670106"/>
      <w:bookmarkStart w:id="6" w:name="_Toc342722171"/>
      <w:bookmarkStart w:id="7" w:name="_Toc342723289"/>
      <w:bookmarkStart w:id="8" w:name="_Toc342724308"/>
      <w:bookmarkStart w:id="9" w:name="_Toc368378689"/>
      <w:bookmarkStart w:id="10" w:name="_Toc372003688"/>
      <w:bookmarkStart w:id="11" w:name="_Toc383488951"/>
      <w:bookmarkStart w:id="12" w:name="_Toc384624256"/>
      <w:bookmarkStart w:id="13" w:name="_Toc393683716"/>
      <w:bookmarkStart w:id="14" w:name="_Toc394734118"/>
      <w:bookmarkStart w:id="15" w:name="_Toc395066011"/>
    </w:p>
    <w:p w14:paraId="6A0B4444" w14:textId="77777777" w:rsidR="00720CC9" w:rsidRDefault="00720CC9" w:rsidP="00720CC9">
      <w:pPr>
        <w:pStyle w:val="0-Akce"/>
        <w:tabs>
          <w:tab w:val="clear" w:pos="851"/>
          <w:tab w:val="clear" w:pos="1418"/>
        </w:tabs>
      </w:pPr>
    </w:p>
    <w:p w14:paraId="4D46D9AA" w14:textId="77777777" w:rsidR="00720CC9" w:rsidRDefault="00720CC9" w:rsidP="00720CC9">
      <w:pPr>
        <w:pStyle w:val="0-Akce"/>
        <w:tabs>
          <w:tab w:val="clear" w:pos="851"/>
          <w:tab w:val="clear" w:pos="1418"/>
        </w:tabs>
      </w:pPr>
    </w:p>
    <w:p w14:paraId="32193D5A" w14:textId="77777777" w:rsidR="00720CC9" w:rsidRDefault="00720CC9" w:rsidP="00720CC9">
      <w:pPr>
        <w:pStyle w:val="0-Akce"/>
        <w:tabs>
          <w:tab w:val="clear" w:pos="851"/>
          <w:tab w:val="clear" w:pos="1418"/>
        </w:tabs>
      </w:pPr>
    </w:p>
    <w:p w14:paraId="0D53836F" w14:textId="77777777" w:rsidR="00720CC9" w:rsidRDefault="00720CC9" w:rsidP="00720CC9">
      <w:pPr>
        <w:pStyle w:val="0-Akce"/>
        <w:tabs>
          <w:tab w:val="clear" w:pos="851"/>
          <w:tab w:val="clear" w:pos="1418"/>
        </w:tabs>
      </w:pPr>
    </w:p>
    <w:p w14:paraId="57E5F5B7" w14:textId="77777777" w:rsidR="00B539D5" w:rsidRPr="00B539D5" w:rsidRDefault="00B539D5" w:rsidP="00B539D5">
      <w:pPr>
        <w:pStyle w:val="Zhlav"/>
        <w:spacing w:before="60" w:after="60"/>
        <w:jc w:val="center"/>
        <w:rPr>
          <w:rStyle w:val="datalabel"/>
          <w:rFonts w:cs="Arial"/>
          <w:b/>
          <w:sz w:val="48"/>
          <w:szCs w:val="48"/>
        </w:rPr>
      </w:pPr>
      <w:r w:rsidRPr="00B539D5">
        <w:rPr>
          <w:rStyle w:val="datalabel"/>
          <w:rFonts w:cs="Arial"/>
          <w:b/>
          <w:sz w:val="48"/>
          <w:szCs w:val="48"/>
        </w:rPr>
        <w:t>Propojení soustav SZT v Písku za účelem úspor primární energie</w:t>
      </w:r>
    </w:p>
    <w:p w14:paraId="2C1056C2" w14:textId="77777777" w:rsidR="00720CC9" w:rsidRPr="006904D4" w:rsidRDefault="00720CC9" w:rsidP="00720CC9">
      <w:pPr>
        <w:pStyle w:val="0-Dokument"/>
        <w:tabs>
          <w:tab w:val="clear" w:pos="851"/>
          <w:tab w:val="clear" w:pos="1418"/>
        </w:tabs>
      </w:pPr>
    </w:p>
    <w:p w14:paraId="09DD0BD3" w14:textId="649B4878" w:rsidR="00720CC9" w:rsidRDefault="00720CC9" w:rsidP="00720CC9">
      <w:pPr>
        <w:pStyle w:val="0-Dokument"/>
        <w:tabs>
          <w:tab w:val="clear" w:pos="851"/>
          <w:tab w:val="clear" w:pos="1418"/>
        </w:tabs>
      </w:pPr>
      <w:r w:rsidRPr="006904D4">
        <w:br/>
      </w:r>
      <w:r w:rsidR="005D4E56">
        <w:rPr>
          <w:sz w:val="40"/>
          <w:szCs w:val="40"/>
        </w:rPr>
        <w:t xml:space="preserve">Dodatek č.1 </w:t>
      </w:r>
      <w:r w:rsidR="00922E45">
        <w:rPr>
          <w:sz w:val="40"/>
          <w:szCs w:val="40"/>
        </w:rPr>
        <w:t>SMLOUV</w:t>
      </w:r>
      <w:r w:rsidR="005D4E56">
        <w:rPr>
          <w:sz w:val="40"/>
          <w:szCs w:val="40"/>
        </w:rPr>
        <w:t>Y</w:t>
      </w:r>
      <w:r w:rsidR="00922E45">
        <w:rPr>
          <w:sz w:val="40"/>
          <w:szCs w:val="40"/>
        </w:rPr>
        <w:t xml:space="preserve"> O DÍLO</w:t>
      </w:r>
    </w:p>
    <w:p w14:paraId="4001AD47" w14:textId="34381137" w:rsidR="00720CC9" w:rsidRPr="006904D4" w:rsidRDefault="00720CC9" w:rsidP="005D4E56">
      <w:pPr>
        <w:pStyle w:val="0-Obsah"/>
      </w:pPr>
      <w:r>
        <w:br w:type="page"/>
      </w:r>
      <w:bookmarkStart w:id="16" w:name="_Toc425944322"/>
      <w:bookmarkStart w:id="17" w:name="_Toc434824046"/>
    </w:p>
    <w:p w14:paraId="1B61597B" w14:textId="77777777" w:rsidR="00720CC9" w:rsidRPr="006904D4" w:rsidRDefault="00A70BF3" w:rsidP="00A70BF3">
      <w:pPr>
        <w:pStyle w:val="2-lnekSmlouvy"/>
        <w:numPr>
          <w:ilvl w:val="0"/>
          <w:numId w:val="0"/>
        </w:numPr>
        <w:tabs>
          <w:tab w:val="left" w:pos="851"/>
        </w:tabs>
        <w:ind w:left="851" w:hanging="851"/>
      </w:pPr>
      <w:bookmarkStart w:id="18" w:name="_Toc1458269"/>
      <w:bookmarkStart w:id="19" w:name="_Toc3629798"/>
      <w:bookmarkStart w:id="20" w:name="_Ref382823236"/>
      <w:bookmarkStart w:id="21" w:name="_Ref382823265"/>
      <w:bookmarkStart w:id="22" w:name="_Toc466548379"/>
      <w:r w:rsidRPr="006904D4">
        <w:lastRenderedPageBreak/>
        <w:t>1.</w:t>
      </w:r>
      <w:r w:rsidRPr="006904D4">
        <w:tab/>
      </w:r>
      <w:r w:rsidR="00720CC9" w:rsidRPr="006904D4">
        <w:t>Smluvní strany</w:t>
      </w:r>
      <w:bookmarkEnd w:id="18"/>
      <w:bookmarkEnd w:id="19"/>
      <w:bookmarkEnd w:id="20"/>
      <w:bookmarkEnd w:id="21"/>
      <w:bookmarkEnd w:id="22"/>
    </w:p>
    <w:p w14:paraId="00B2919D" w14:textId="77777777" w:rsidR="00720CC9" w:rsidRPr="00F26AC9" w:rsidRDefault="00720CC9" w:rsidP="007A3C08">
      <w:pPr>
        <w:pStyle w:val="2-OdstlBezsla"/>
        <w:rPr>
          <w:rStyle w:val="DefinovanPojem"/>
        </w:rPr>
      </w:pPr>
      <w:r w:rsidRPr="00F26AC9">
        <w:rPr>
          <w:rStyle w:val="DefinovanPojem"/>
        </w:rPr>
        <w:t>objednatel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954"/>
      </w:tblGrid>
      <w:tr w:rsidR="00720CC9" w:rsidRPr="006904D4" w14:paraId="75C73A70" w14:textId="77777777" w:rsidTr="000624CA">
        <w:trPr>
          <w:cantSplit/>
        </w:trPr>
        <w:tc>
          <w:tcPr>
            <w:tcW w:w="3472" w:type="dxa"/>
          </w:tcPr>
          <w:p w14:paraId="5D88E3EA" w14:textId="77777777" w:rsidR="00720CC9" w:rsidRPr="006904D4" w:rsidRDefault="00720CC9" w:rsidP="007A3C08">
            <w:pPr>
              <w:pStyle w:val="2-OdstlBezsla"/>
            </w:pPr>
            <w:r w:rsidRPr="006904D4">
              <w:t>Obchodní firma</w:t>
            </w:r>
          </w:p>
        </w:tc>
        <w:tc>
          <w:tcPr>
            <w:tcW w:w="5954" w:type="dxa"/>
          </w:tcPr>
          <w:p w14:paraId="679C6478" w14:textId="77777777" w:rsidR="00720CC9" w:rsidRPr="006904D4" w:rsidRDefault="00005913" w:rsidP="007A3C08">
            <w:pPr>
              <w:pStyle w:val="2-OdstlBezsla"/>
            </w:pPr>
            <w:r w:rsidRPr="003D477E">
              <w:rPr>
                <w:rStyle w:val="Tun"/>
              </w:rPr>
              <w:t>Teplárna Písek, a.s.</w:t>
            </w:r>
          </w:p>
        </w:tc>
      </w:tr>
      <w:tr w:rsidR="00720CC9" w:rsidRPr="006904D4" w14:paraId="029AC0BF" w14:textId="77777777" w:rsidTr="000624CA">
        <w:trPr>
          <w:cantSplit/>
        </w:trPr>
        <w:tc>
          <w:tcPr>
            <w:tcW w:w="3472" w:type="dxa"/>
          </w:tcPr>
          <w:p w14:paraId="7719DBA3" w14:textId="77777777" w:rsidR="00720CC9" w:rsidRPr="006904D4" w:rsidRDefault="00720CC9" w:rsidP="007A3C08">
            <w:pPr>
              <w:pStyle w:val="2-OdstlBezsla"/>
            </w:pPr>
            <w:r w:rsidRPr="006904D4">
              <w:t>se sídlem</w:t>
            </w:r>
          </w:p>
        </w:tc>
        <w:tc>
          <w:tcPr>
            <w:tcW w:w="5954" w:type="dxa"/>
          </w:tcPr>
          <w:p w14:paraId="360BED48" w14:textId="77777777" w:rsidR="00720CC9" w:rsidRPr="006904D4" w:rsidRDefault="00005913" w:rsidP="007A3C08">
            <w:pPr>
              <w:pStyle w:val="2-OdstlBezsla"/>
            </w:pPr>
            <w:r w:rsidRPr="003D477E">
              <w:t>Písek</w:t>
            </w:r>
            <w:r w:rsidR="00720CC9">
              <w:t xml:space="preserve">, </w:t>
            </w:r>
            <w:r w:rsidRPr="003D477E">
              <w:t xml:space="preserve">U </w:t>
            </w:r>
            <w:proofErr w:type="spellStart"/>
            <w:r w:rsidRPr="003D477E">
              <w:t>Smrkovické</w:t>
            </w:r>
            <w:proofErr w:type="spellEnd"/>
            <w:r w:rsidRPr="003D477E">
              <w:t xml:space="preserve"> silnice 2263</w:t>
            </w:r>
            <w:r w:rsidR="00720CC9" w:rsidRPr="006904D4">
              <w:t>, </w:t>
            </w:r>
            <w:r w:rsidR="00720CC9">
              <w:t>PSČ</w:t>
            </w:r>
            <w:r w:rsidR="00720CC9" w:rsidRPr="006904D4">
              <w:t> </w:t>
            </w:r>
            <w:r w:rsidRPr="003D477E">
              <w:t>397 01</w:t>
            </w:r>
            <w:r w:rsidR="00720CC9">
              <w:t xml:space="preserve"> </w:t>
            </w:r>
          </w:p>
        </w:tc>
      </w:tr>
      <w:tr w:rsidR="00720CC9" w:rsidRPr="006904D4" w14:paraId="25DCE2A0" w14:textId="77777777" w:rsidTr="000624CA">
        <w:trPr>
          <w:cantSplit/>
        </w:trPr>
        <w:tc>
          <w:tcPr>
            <w:tcW w:w="9426" w:type="dxa"/>
            <w:gridSpan w:val="2"/>
          </w:tcPr>
          <w:p w14:paraId="05E10DD9" w14:textId="77777777" w:rsidR="00720CC9" w:rsidRPr="006904D4" w:rsidRDefault="00005913" w:rsidP="00005913">
            <w:pPr>
              <w:pStyle w:val="2-OdstlBezsla"/>
            </w:pPr>
            <w:bookmarkStart w:id="23" w:name="_Ec1B21609F76754158B97A9D82110DE16532"/>
            <w:r w:rsidRPr="003D477E">
              <w:rPr>
                <w:rFonts w:eastAsiaTheme="minorHAnsi"/>
                <w:lang w:eastAsia="en-US"/>
              </w:rPr>
              <w:t>zapsaný v oddílu B, vložce 640 obchodního rejstříku vedeného Krajským soudem v Českých Budějovicích</w:t>
            </w:r>
            <w:bookmarkEnd w:id="23"/>
          </w:p>
        </w:tc>
      </w:tr>
      <w:tr w:rsidR="00720CC9" w:rsidRPr="006904D4" w14:paraId="46EAA64B" w14:textId="77777777" w:rsidTr="000624CA">
        <w:trPr>
          <w:cantSplit/>
        </w:trPr>
        <w:tc>
          <w:tcPr>
            <w:tcW w:w="3472" w:type="dxa"/>
          </w:tcPr>
          <w:p w14:paraId="25EEE5B7" w14:textId="77777777" w:rsidR="00720CC9" w:rsidRPr="006904D4" w:rsidRDefault="00720CC9" w:rsidP="007A3C08">
            <w:pPr>
              <w:pStyle w:val="2-OdstlBezsla"/>
            </w:pPr>
            <w:r>
              <w:t>jednající</w:t>
            </w:r>
          </w:p>
        </w:tc>
        <w:tc>
          <w:tcPr>
            <w:tcW w:w="5954" w:type="dxa"/>
          </w:tcPr>
          <w:p w14:paraId="58EF60A7" w14:textId="77777777" w:rsidR="00720CC9" w:rsidRDefault="001C47AD" w:rsidP="007A3C08">
            <w:pPr>
              <w:pStyle w:val="2-OdstlBezsla"/>
            </w:pPr>
            <w:r w:rsidRPr="003D477E">
              <w:t>Karel Vodička</w:t>
            </w:r>
            <w:r w:rsidR="00B539D5">
              <w:t xml:space="preserve">, </w:t>
            </w:r>
            <w:r w:rsidR="00432B09" w:rsidRPr="003D477E">
              <w:t>předseda představenstva</w:t>
            </w:r>
          </w:p>
          <w:p w14:paraId="725BCD94" w14:textId="77777777" w:rsidR="00432B09" w:rsidRPr="006904D4" w:rsidRDefault="00B539D5" w:rsidP="00E960B3">
            <w:pPr>
              <w:pStyle w:val="2-OdstlBezsla"/>
            </w:pPr>
            <w:r>
              <w:t xml:space="preserve">Marek Anděl, </w:t>
            </w:r>
            <w:r w:rsidR="00432B09" w:rsidRPr="003D477E">
              <w:t>člen představenstva</w:t>
            </w:r>
          </w:p>
        </w:tc>
      </w:tr>
      <w:tr w:rsidR="00720CC9" w:rsidRPr="006904D4" w14:paraId="4BEAC451" w14:textId="77777777" w:rsidTr="000624CA">
        <w:trPr>
          <w:cantSplit/>
        </w:trPr>
        <w:tc>
          <w:tcPr>
            <w:tcW w:w="9426" w:type="dxa"/>
            <w:gridSpan w:val="2"/>
          </w:tcPr>
          <w:p w14:paraId="32FA6B15" w14:textId="77777777" w:rsidR="00720CC9" w:rsidRPr="006904D4" w:rsidRDefault="00720CC9" w:rsidP="007A3C08">
            <w:pPr>
              <w:pStyle w:val="2-OdstlBezsla"/>
            </w:pPr>
            <w:r w:rsidRPr="006904D4">
              <w:t xml:space="preserve">osoby zmocněné zastupováním společnosti ve věcech: </w:t>
            </w:r>
          </w:p>
        </w:tc>
      </w:tr>
      <w:tr w:rsidR="00720CC9" w:rsidRPr="006904D4" w14:paraId="4D6FFD2E" w14:textId="77777777" w:rsidTr="000624CA">
        <w:trPr>
          <w:cantSplit/>
        </w:trPr>
        <w:tc>
          <w:tcPr>
            <w:tcW w:w="3472" w:type="dxa"/>
          </w:tcPr>
          <w:p w14:paraId="087A4067" w14:textId="77777777" w:rsidR="00720CC9" w:rsidRPr="006904D4" w:rsidRDefault="00720CC9" w:rsidP="007A3C08">
            <w:pPr>
              <w:pStyle w:val="2-OdstlBezsla"/>
            </w:pPr>
            <w:r w:rsidRPr="006904D4">
              <w:t>smluvních</w:t>
            </w:r>
          </w:p>
        </w:tc>
        <w:tc>
          <w:tcPr>
            <w:tcW w:w="5954" w:type="dxa"/>
          </w:tcPr>
          <w:p w14:paraId="55057540" w14:textId="77777777" w:rsidR="00720CC9" w:rsidRPr="001D0000" w:rsidRDefault="001D0000" w:rsidP="001D0000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Mgr. Andrea Žáková, ředitelka a.s.</w:t>
            </w:r>
          </w:p>
        </w:tc>
      </w:tr>
      <w:tr w:rsidR="00720CC9" w:rsidRPr="006904D4" w14:paraId="2E7CB717" w14:textId="77777777" w:rsidTr="000624CA">
        <w:trPr>
          <w:cantSplit/>
        </w:trPr>
        <w:tc>
          <w:tcPr>
            <w:tcW w:w="3472" w:type="dxa"/>
          </w:tcPr>
          <w:p w14:paraId="5C509AE3" w14:textId="77777777" w:rsidR="00720CC9" w:rsidRPr="006904D4" w:rsidRDefault="00720CC9" w:rsidP="007A3C08">
            <w:pPr>
              <w:pStyle w:val="2-OdstlBezsla"/>
            </w:pPr>
            <w:r w:rsidRPr="006904D4">
              <w:t>technických</w:t>
            </w:r>
          </w:p>
        </w:tc>
        <w:tc>
          <w:tcPr>
            <w:tcW w:w="5954" w:type="dxa"/>
          </w:tcPr>
          <w:p w14:paraId="1B52D3C1" w14:textId="77777777" w:rsidR="00720CC9" w:rsidRPr="00133514" w:rsidRDefault="00A04844" w:rsidP="000624CA">
            <w:pPr>
              <w:spacing w:before="60" w:after="60"/>
              <w:rPr>
                <w:szCs w:val="22"/>
              </w:rPr>
            </w:pPr>
            <w:r w:rsidRPr="003D477E">
              <w:rPr>
                <w:szCs w:val="22"/>
              </w:rPr>
              <w:t>Ing. Josef Smolar</w:t>
            </w:r>
            <w:r>
              <w:rPr>
                <w:szCs w:val="22"/>
              </w:rPr>
              <w:t xml:space="preserve">, </w:t>
            </w:r>
            <w:r w:rsidR="00762CA9" w:rsidRPr="003D477E">
              <w:rPr>
                <w:szCs w:val="22"/>
              </w:rPr>
              <w:t>Vedoucí ROT</w:t>
            </w:r>
          </w:p>
          <w:p w14:paraId="53924C0F" w14:textId="77777777" w:rsidR="00720CC9" w:rsidRPr="00817853" w:rsidRDefault="00E960B3" w:rsidP="00E960B3">
            <w:pPr>
              <w:pStyle w:val="2-OdstlBezsla"/>
            </w:pPr>
            <w:bookmarkStart w:id="24" w:name="_Ec1B21609F76754158B97A9D82110DE16527"/>
            <w:r>
              <w:t>Ing. Roman Kubiš</w:t>
            </w:r>
            <w:bookmarkEnd w:id="24"/>
            <w:r w:rsidR="001D0000">
              <w:t xml:space="preserve">, </w:t>
            </w:r>
            <w:bookmarkStart w:id="25" w:name="_Ec1B21609F76754158B97A9D82110DE16529"/>
            <w:r>
              <w:t>Zástupce v</w:t>
            </w:r>
            <w:r w:rsidR="00CF0E10" w:rsidRPr="003D477E">
              <w:t>edoucí</w:t>
            </w:r>
            <w:r>
              <w:t xml:space="preserve">ho </w:t>
            </w:r>
            <w:bookmarkEnd w:id="25"/>
            <w:r>
              <w:t>ROT</w:t>
            </w:r>
          </w:p>
        </w:tc>
      </w:tr>
      <w:tr w:rsidR="00720CC9" w:rsidRPr="006904D4" w14:paraId="5F641AE9" w14:textId="77777777" w:rsidTr="000624CA">
        <w:trPr>
          <w:cantSplit/>
        </w:trPr>
        <w:tc>
          <w:tcPr>
            <w:tcW w:w="3472" w:type="dxa"/>
          </w:tcPr>
          <w:p w14:paraId="0188A674" w14:textId="77777777" w:rsidR="00720CC9" w:rsidRPr="006904D4" w:rsidRDefault="00720CC9" w:rsidP="007A3C08">
            <w:pPr>
              <w:pStyle w:val="2-OdstlBezsla"/>
            </w:pPr>
            <w:r w:rsidRPr="006904D4">
              <w:t>IČ / DIČ</w:t>
            </w:r>
          </w:p>
        </w:tc>
        <w:tc>
          <w:tcPr>
            <w:tcW w:w="5954" w:type="dxa"/>
          </w:tcPr>
          <w:p w14:paraId="72667359" w14:textId="77777777" w:rsidR="00720CC9" w:rsidRPr="006904D4" w:rsidRDefault="00005913" w:rsidP="00005913">
            <w:pPr>
              <w:pStyle w:val="2-OdstlBezsla"/>
            </w:pPr>
            <w:bookmarkStart w:id="26" w:name="_Ec1B21609F76754158B97A9D82110DE16514"/>
            <w:r w:rsidRPr="003D477E">
              <w:t>608 26 801</w:t>
            </w:r>
            <w:bookmarkEnd w:id="26"/>
            <w:r w:rsidR="00720CC9" w:rsidRPr="006904D4">
              <w:t xml:space="preserve"> / </w:t>
            </w:r>
            <w:bookmarkStart w:id="27" w:name="_Ec1B21609F76754158B97A9D82110DE16533"/>
            <w:r w:rsidRPr="003D477E">
              <w:t>CZ60826801</w:t>
            </w:r>
            <w:bookmarkEnd w:id="27"/>
          </w:p>
        </w:tc>
      </w:tr>
      <w:tr w:rsidR="00720CC9" w:rsidRPr="006904D4" w14:paraId="110C9358" w14:textId="77777777" w:rsidTr="000624CA">
        <w:trPr>
          <w:cantSplit/>
        </w:trPr>
        <w:tc>
          <w:tcPr>
            <w:tcW w:w="3472" w:type="dxa"/>
          </w:tcPr>
          <w:p w14:paraId="1E695282" w14:textId="77777777" w:rsidR="00720CC9" w:rsidRPr="00042D9C" w:rsidRDefault="00720CC9" w:rsidP="007A3C08">
            <w:pPr>
              <w:pStyle w:val="2-OdstlBezsla"/>
            </w:pPr>
            <w:r w:rsidRPr="00042D9C">
              <w:t xml:space="preserve">Bankovní spojení: </w:t>
            </w:r>
          </w:p>
        </w:tc>
        <w:tc>
          <w:tcPr>
            <w:tcW w:w="5954" w:type="dxa"/>
          </w:tcPr>
          <w:p w14:paraId="498F145A" w14:textId="77777777" w:rsidR="00720CC9" w:rsidRPr="006904D4" w:rsidRDefault="00A04844" w:rsidP="00322889">
            <w:pPr>
              <w:pStyle w:val="2-OdstlBezsla"/>
            </w:pPr>
            <w:bookmarkStart w:id="28" w:name="_Ec1B21609F76754158B97A9D82110DE16535"/>
            <w:r w:rsidRPr="003D477E">
              <w:t>ČSOB a.s. pobočka Písek</w:t>
            </w:r>
            <w:bookmarkEnd w:id="28"/>
            <w:r w:rsidR="00720CC9" w:rsidRPr="00042D9C">
              <w:t>, č. ú</w:t>
            </w:r>
            <w:r w:rsidR="00322889">
              <w:t>čtu</w:t>
            </w:r>
            <w:r w:rsidR="00720CC9" w:rsidRPr="00042D9C">
              <w:t xml:space="preserve"> </w:t>
            </w:r>
            <w:bookmarkStart w:id="29" w:name="_Ec1B21609F76754158B97A9D82110DE16536"/>
            <w:r w:rsidRPr="003D477E">
              <w:t>109674455/0300</w:t>
            </w:r>
            <w:bookmarkEnd w:id="29"/>
          </w:p>
        </w:tc>
      </w:tr>
    </w:tbl>
    <w:p w14:paraId="2A7D57DC" w14:textId="77777777" w:rsidR="00720CC9" w:rsidRPr="002C3155" w:rsidRDefault="00720CC9" w:rsidP="007A3C08">
      <w:pPr>
        <w:pStyle w:val="2-OdstlBezsla"/>
        <w:rPr>
          <w:rStyle w:val="Tun"/>
        </w:rPr>
      </w:pPr>
      <w:r w:rsidRPr="002C3155">
        <w:rPr>
          <w:rStyle w:val="Tun"/>
        </w:rPr>
        <w:t>a</w:t>
      </w:r>
    </w:p>
    <w:p w14:paraId="25A051F0" w14:textId="77777777" w:rsidR="00720CC9" w:rsidRPr="00F26AC9" w:rsidRDefault="00720CC9" w:rsidP="007A3C08">
      <w:pPr>
        <w:pStyle w:val="2-OdstlBezsla"/>
        <w:rPr>
          <w:rStyle w:val="DefinovanPojem"/>
        </w:rPr>
      </w:pPr>
      <w:r w:rsidRPr="00F26AC9">
        <w:rPr>
          <w:rStyle w:val="DefinovanPojem"/>
        </w:rPr>
        <w:t>zhotovitel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954"/>
      </w:tblGrid>
      <w:tr w:rsidR="00720CC9" w:rsidRPr="006904D4" w14:paraId="13488AD2" w14:textId="77777777" w:rsidTr="000624CA">
        <w:trPr>
          <w:cantSplit/>
        </w:trPr>
        <w:tc>
          <w:tcPr>
            <w:tcW w:w="3472" w:type="dxa"/>
          </w:tcPr>
          <w:p w14:paraId="127434D0" w14:textId="77777777" w:rsidR="00720CC9" w:rsidRPr="006904D4" w:rsidRDefault="00720CC9" w:rsidP="007A3C08">
            <w:pPr>
              <w:pStyle w:val="2-OdstlBezsla"/>
            </w:pPr>
            <w:r w:rsidRPr="006904D4">
              <w:t>Obchodní firma</w:t>
            </w:r>
          </w:p>
        </w:tc>
        <w:tc>
          <w:tcPr>
            <w:tcW w:w="5954" w:type="dxa"/>
          </w:tcPr>
          <w:p w14:paraId="0F1AD420" w14:textId="77777777" w:rsidR="00720CC9" w:rsidRPr="006904D4" w:rsidRDefault="00675079" w:rsidP="007A3C08">
            <w:pPr>
              <w:pStyle w:val="2-OdstlBezsla"/>
            </w:pPr>
            <w:r>
              <w:t>SYSTHERM s.r.o.</w:t>
            </w:r>
          </w:p>
        </w:tc>
      </w:tr>
      <w:tr w:rsidR="00720CC9" w:rsidRPr="006904D4" w14:paraId="77265FFD" w14:textId="77777777" w:rsidTr="000624CA">
        <w:trPr>
          <w:cantSplit/>
        </w:trPr>
        <w:tc>
          <w:tcPr>
            <w:tcW w:w="3472" w:type="dxa"/>
          </w:tcPr>
          <w:p w14:paraId="610260CB" w14:textId="77777777" w:rsidR="00720CC9" w:rsidRPr="006904D4" w:rsidRDefault="00720CC9" w:rsidP="007A3C08">
            <w:pPr>
              <w:pStyle w:val="2-OdstlBezsla"/>
            </w:pPr>
            <w:r w:rsidRPr="006904D4">
              <w:t>se sídlem</w:t>
            </w:r>
          </w:p>
        </w:tc>
        <w:tc>
          <w:tcPr>
            <w:tcW w:w="5954" w:type="dxa"/>
          </w:tcPr>
          <w:p w14:paraId="33484907" w14:textId="77777777" w:rsidR="00720CC9" w:rsidRPr="006904D4" w:rsidRDefault="00675079" w:rsidP="007A3C08">
            <w:pPr>
              <w:pStyle w:val="2-OdstlBezsla"/>
            </w:pPr>
            <w:r>
              <w:t>K Papírně 172/26, 312 00 Plzeň</w:t>
            </w:r>
          </w:p>
        </w:tc>
      </w:tr>
      <w:tr w:rsidR="00720CC9" w:rsidRPr="006904D4" w14:paraId="4E955796" w14:textId="77777777" w:rsidTr="000624CA">
        <w:trPr>
          <w:cantSplit/>
        </w:trPr>
        <w:tc>
          <w:tcPr>
            <w:tcW w:w="9426" w:type="dxa"/>
            <w:gridSpan w:val="2"/>
          </w:tcPr>
          <w:p w14:paraId="163D73EF" w14:textId="77777777" w:rsidR="00720CC9" w:rsidRPr="006904D4" w:rsidRDefault="00720CC9" w:rsidP="007A3C08">
            <w:pPr>
              <w:pStyle w:val="2-OdstlBezsla"/>
            </w:pPr>
            <w:r w:rsidRPr="006904D4">
              <w:t xml:space="preserve">zapsaná v obchodním rejstříku </w:t>
            </w:r>
            <w:r w:rsidRPr="006904D4">
              <w:tab/>
            </w:r>
            <w:r w:rsidR="00675079">
              <w:t>v Plzni, oddíl C, vložka 7209</w:t>
            </w:r>
          </w:p>
        </w:tc>
      </w:tr>
      <w:tr w:rsidR="00720CC9" w:rsidRPr="006904D4" w14:paraId="4B463D5B" w14:textId="77777777" w:rsidTr="000624CA">
        <w:trPr>
          <w:cantSplit/>
        </w:trPr>
        <w:tc>
          <w:tcPr>
            <w:tcW w:w="3472" w:type="dxa"/>
          </w:tcPr>
          <w:p w14:paraId="524E056F" w14:textId="77777777" w:rsidR="00720CC9" w:rsidRPr="006904D4" w:rsidRDefault="00720CC9" w:rsidP="007A3C08">
            <w:pPr>
              <w:pStyle w:val="2-OdstlBezsla"/>
            </w:pPr>
            <w:r>
              <w:t>jednající</w:t>
            </w:r>
          </w:p>
        </w:tc>
        <w:tc>
          <w:tcPr>
            <w:tcW w:w="5954" w:type="dxa"/>
          </w:tcPr>
          <w:p w14:paraId="16335B67" w14:textId="77777777" w:rsidR="00720CC9" w:rsidRPr="006904D4" w:rsidRDefault="00675079" w:rsidP="007A3C08">
            <w:pPr>
              <w:pStyle w:val="2-OdstlBezsla"/>
            </w:pPr>
            <w:r>
              <w:t>Jan Kazda, jednatel</w:t>
            </w:r>
          </w:p>
        </w:tc>
      </w:tr>
      <w:tr w:rsidR="00720CC9" w:rsidRPr="006904D4" w14:paraId="5DB813F2" w14:textId="77777777" w:rsidTr="000624CA">
        <w:trPr>
          <w:cantSplit/>
        </w:trPr>
        <w:tc>
          <w:tcPr>
            <w:tcW w:w="9426" w:type="dxa"/>
            <w:gridSpan w:val="2"/>
          </w:tcPr>
          <w:p w14:paraId="60ACBC13" w14:textId="77777777" w:rsidR="00720CC9" w:rsidRPr="006904D4" w:rsidRDefault="00720CC9" w:rsidP="007A3C08">
            <w:pPr>
              <w:pStyle w:val="2-OdstlBezsla"/>
            </w:pPr>
            <w:r w:rsidRPr="006904D4">
              <w:t xml:space="preserve">osoby zmocněné zastupováním společnosti ve věcech: </w:t>
            </w:r>
          </w:p>
        </w:tc>
      </w:tr>
      <w:tr w:rsidR="00720CC9" w:rsidRPr="006904D4" w14:paraId="6DC04EB1" w14:textId="77777777" w:rsidTr="000624CA">
        <w:trPr>
          <w:cantSplit/>
        </w:trPr>
        <w:tc>
          <w:tcPr>
            <w:tcW w:w="3472" w:type="dxa"/>
          </w:tcPr>
          <w:p w14:paraId="79E20C18" w14:textId="77777777" w:rsidR="00720CC9" w:rsidRPr="006904D4" w:rsidRDefault="00720CC9" w:rsidP="007A3C08">
            <w:pPr>
              <w:pStyle w:val="2-OdstlBezsla"/>
            </w:pPr>
            <w:r w:rsidRPr="006904D4">
              <w:t>smluvních</w:t>
            </w:r>
          </w:p>
        </w:tc>
        <w:tc>
          <w:tcPr>
            <w:tcW w:w="5954" w:type="dxa"/>
          </w:tcPr>
          <w:p w14:paraId="6FF6E51C" w14:textId="77777777" w:rsidR="00720CC9" w:rsidRPr="006904D4" w:rsidRDefault="00675079" w:rsidP="007A3C08">
            <w:pPr>
              <w:pStyle w:val="2-OdstlBezsla"/>
            </w:pPr>
            <w:r>
              <w:t>Jan Kazda, jednatel</w:t>
            </w:r>
          </w:p>
        </w:tc>
      </w:tr>
      <w:tr w:rsidR="00720CC9" w:rsidRPr="006904D4" w14:paraId="0A8B9854" w14:textId="77777777" w:rsidTr="000624CA">
        <w:trPr>
          <w:cantSplit/>
        </w:trPr>
        <w:tc>
          <w:tcPr>
            <w:tcW w:w="3472" w:type="dxa"/>
          </w:tcPr>
          <w:p w14:paraId="0597CF52" w14:textId="77777777" w:rsidR="00720CC9" w:rsidRPr="006904D4" w:rsidRDefault="00720CC9" w:rsidP="007A3C08">
            <w:pPr>
              <w:pStyle w:val="2-OdstlBezsla"/>
            </w:pPr>
            <w:r w:rsidRPr="006904D4">
              <w:t>technických</w:t>
            </w:r>
          </w:p>
        </w:tc>
        <w:tc>
          <w:tcPr>
            <w:tcW w:w="5954" w:type="dxa"/>
          </w:tcPr>
          <w:p w14:paraId="2BF9295F" w14:textId="77777777" w:rsidR="00720CC9" w:rsidRDefault="00675079" w:rsidP="007A3C08">
            <w:pPr>
              <w:pStyle w:val="2-OdstlBezsla"/>
            </w:pPr>
            <w:r>
              <w:t>Tomáš Slavík, Senior Manager</w:t>
            </w:r>
          </w:p>
          <w:p w14:paraId="10B4FE47" w14:textId="77777777" w:rsidR="00675079" w:rsidRPr="006904D4" w:rsidRDefault="00675079" w:rsidP="007A3C08">
            <w:pPr>
              <w:pStyle w:val="2-OdstlBezsla"/>
            </w:pPr>
            <w:r>
              <w:t>Jakub Kazda, Výrobní ředitel</w:t>
            </w:r>
          </w:p>
        </w:tc>
      </w:tr>
      <w:tr w:rsidR="00720CC9" w:rsidRPr="006904D4" w14:paraId="1FF78891" w14:textId="77777777" w:rsidTr="000624CA">
        <w:trPr>
          <w:cantSplit/>
        </w:trPr>
        <w:tc>
          <w:tcPr>
            <w:tcW w:w="3472" w:type="dxa"/>
          </w:tcPr>
          <w:p w14:paraId="285F7A47" w14:textId="77777777" w:rsidR="00720CC9" w:rsidRPr="006904D4" w:rsidRDefault="00720CC9" w:rsidP="007A3C08">
            <w:pPr>
              <w:pStyle w:val="2-OdstlBezsla"/>
            </w:pPr>
            <w:r w:rsidRPr="006904D4">
              <w:t xml:space="preserve">adresa obchodního styku: </w:t>
            </w:r>
          </w:p>
        </w:tc>
        <w:tc>
          <w:tcPr>
            <w:tcW w:w="5954" w:type="dxa"/>
          </w:tcPr>
          <w:p w14:paraId="71E2AC43" w14:textId="77777777" w:rsidR="00720CC9" w:rsidRPr="006904D4" w:rsidRDefault="00675079" w:rsidP="007A3C08">
            <w:pPr>
              <w:pStyle w:val="2-OdstlBezsla"/>
            </w:pPr>
            <w:r>
              <w:t>K Papírně 172/26, 312 00 Plzeň</w:t>
            </w:r>
          </w:p>
        </w:tc>
      </w:tr>
      <w:tr w:rsidR="00720CC9" w:rsidRPr="006904D4" w14:paraId="7549BDB8" w14:textId="77777777" w:rsidTr="000624CA">
        <w:trPr>
          <w:cantSplit/>
        </w:trPr>
        <w:tc>
          <w:tcPr>
            <w:tcW w:w="3472" w:type="dxa"/>
          </w:tcPr>
          <w:p w14:paraId="763EF0D3" w14:textId="77777777" w:rsidR="00720CC9" w:rsidRPr="006904D4" w:rsidRDefault="00720CC9" w:rsidP="007A3C08">
            <w:pPr>
              <w:pStyle w:val="2-OdstlBezsla"/>
            </w:pPr>
            <w:r w:rsidRPr="006904D4">
              <w:t>IČ / DIČ</w:t>
            </w:r>
          </w:p>
        </w:tc>
        <w:tc>
          <w:tcPr>
            <w:tcW w:w="5954" w:type="dxa"/>
          </w:tcPr>
          <w:p w14:paraId="67A9B9CC" w14:textId="77777777" w:rsidR="00720CC9" w:rsidRPr="006904D4" w:rsidRDefault="00675079" w:rsidP="007A3C08">
            <w:pPr>
              <w:pStyle w:val="2-OdstlBezsla"/>
            </w:pPr>
            <w:r>
              <w:t>64 83 04 54 / CZ64830454</w:t>
            </w:r>
          </w:p>
        </w:tc>
      </w:tr>
      <w:tr w:rsidR="00720CC9" w:rsidRPr="006904D4" w14:paraId="252245F4" w14:textId="77777777" w:rsidTr="000624CA">
        <w:trPr>
          <w:cantSplit/>
        </w:trPr>
        <w:tc>
          <w:tcPr>
            <w:tcW w:w="3472" w:type="dxa"/>
          </w:tcPr>
          <w:p w14:paraId="29002A4A" w14:textId="77777777" w:rsidR="00720CC9" w:rsidRPr="006904D4" w:rsidRDefault="00720CC9" w:rsidP="007A3C08">
            <w:pPr>
              <w:pStyle w:val="2-OdstlBezsla"/>
            </w:pPr>
            <w:r w:rsidRPr="006904D4">
              <w:t>Bankovní spojení:</w:t>
            </w:r>
          </w:p>
        </w:tc>
        <w:tc>
          <w:tcPr>
            <w:tcW w:w="5954" w:type="dxa"/>
          </w:tcPr>
          <w:p w14:paraId="066328D6" w14:textId="77777777" w:rsidR="00720CC9" w:rsidRPr="006904D4" w:rsidRDefault="00675079" w:rsidP="007A3C08">
            <w:pPr>
              <w:pStyle w:val="2-OdstlBezsla"/>
            </w:pPr>
            <w:r>
              <w:t xml:space="preserve">ČSOB, a.s., </w:t>
            </w:r>
            <w:proofErr w:type="spellStart"/>
            <w:r>
              <w:t>č.ú</w:t>
            </w:r>
            <w:proofErr w:type="spellEnd"/>
            <w:r>
              <w:t>. 171947450/0300</w:t>
            </w:r>
          </w:p>
        </w:tc>
      </w:tr>
    </w:tbl>
    <w:p w14:paraId="5748B707" w14:textId="77777777" w:rsidR="005D4E56" w:rsidRDefault="005D4E56" w:rsidP="005D4E56">
      <w:pPr>
        <w:pStyle w:val="2-OdstlBezsla"/>
      </w:pPr>
    </w:p>
    <w:p w14:paraId="16739C4D" w14:textId="595E79FD" w:rsidR="005D4E56" w:rsidRPr="00030D05" w:rsidRDefault="005D4E56" w:rsidP="005D4E56">
      <w:pPr>
        <w:pStyle w:val="2-OdstlBezsla"/>
      </w:pPr>
      <w:r w:rsidRPr="00030D05">
        <w:t xml:space="preserve">uzavírají po vzájemné dohodě v celém rozsahu tento Dodatek č. 1 ke Smlouvě o dílo </w:t>
      </w:r>
      <w:r>
        <w:t>„Propojení soustav SZT v Písku za účelem úspor primární energie</w:t>
      </w:r>
      <w:r w:rsidRPr="00030D05">
        <w:t>“ e</w:t>
      </w:r>
      <w:r>
        <w:t>v</w:t>
      </w:r>
      <w:r w:rsidRPr="00030D05">
        <w:t xml:space="preserve">. č. Objednatele </w:t>
      </w:r>
      <w:r>
        <w:t>14/2020</w:t>
      </w:r>
      <w:r w:rsidRPr="00030D05">
        <w:t>,</w:t>
      </w:r>
      <w:r>
        <w:t xml:space="preserve">                            </w:t>
      </w:r>
      <w:r w:rsidRPr="00030D05">
        <w:t xml:space="preserve"> ev. č. Zhotovitele </w:t>
      </w:r>
      <w:r>
        <w:t>20</w:t>
      </w:r>
      <w:r w:rsidRPr="00030D05">
        <w:t>-9710-00</w:t>
      </w:r>
      <w:r>
        <w:t>0665-0</w:t>
      </w:r>
      <w:r w:rsidRPr="00030D05">
        <w:t>, kterým se mění a doplňuje Smlouva o dílo jak je dále uvedeno.</w:t>
      </w:r>
    </w:p>
    <w:p w14:paraId="79BC3AA8" w14:textId="5F1344D7" w:rsidR="005D4E56" w:rsidRDefault="005D4E56" w:rsidP="005D4E56">
      <w:pPr>
        <w:pStyle w:val="2-OdstlBezsla"/>
        <w:rPr>
          <w:rStyle w:val="Tun"/>
          <w:u w:val="single"/>
        </w:rPr>
      </w:pPr>
    </w:p>
    <w:p w14:paraId="0144D8FB" w14:textId="4944C5BD" w:rsidR="005D4E56" w:rsidRDefault="005D4E56" w:rsidP="005D4E56">
      <w:pPr>
        <w:pStyle w:val="2-OdstlBezsla"/>
        <w:rPr>
          <w:rStyle w:val="Tun"/>
          <w:u w:val="single"/>
        </w:rPr>
      </w:pPr>
    </w:p>
    <w:p w14:paraId="6E62B21C" w14:textId="5B57C84B" w:rsidR="005D4E56" w:rsidRDefault="005D4E56" w:rsidP="005D4E56">
      <w:pPr>
        <w:pStyle w:val="2-OdstlBezsla"/>
        <w:rPr>
          <w:rStyle w:val="Tun"/>
          <w:u w:val="single"/>
        </w:rPr>
      </w:pPr>
    </w:p>
    <w:p w14:paraId="51ABC348" w14:textId="456F796C" w:rsidR="005D4E56" w:rsidRDefault="005D4E56" w:rsidP="005D4E56">
      <w:pPr>
        <w:pStyle w:val="2-OdstlBezsla"/>
        <w:rPr>
          <w:rStyle w:val="Tun"/>
          <w:u w:val="single"/>
        </w:rPr>
      </w:pPr>
    </w:p>
    <w:p w14:paraId="6091FD06" w14:textId="5BA4B262" w:rsidR="005D4E56" w:rsidRDefault="005D4E56" w:rsidP="005D4E56">
      <w:pPr>
        <w:pStyle w:val="2-OdstlBezsla"/>
        <w:rPr>
          <w:rStyle w:val="Tun"/>
          <w:u w:val="single"/>
        </w:rPr>
      </w:pPr>
    </w:p>
    <w:p w14:paraId="585C4652" w14:textId="77777777" w:rsidR="005D4E56" w:rsidRDefault="005D4E56" w:rsidP="005D4E56">
      <w:pPr>
        <w:pStyle w:val="2-OdstlBezsla"/>
        <w:rPr>
          <w:rStyle w:val="Tun"/>
          <w:u w:val="single"/>
        </w:rPr>
      </w:pPr>
    </w:p>
    <w:p w14:paraId="60DB2CCB" w14:textId="5C949D17" w:rsidR="005D4E56" w:rsidRPr="00A945A5" w:rsidRDefault="005D4E56" w:rsidP="005D4E56">
      <w:pPr>
        <w:pStyle w:val="2-OdstlBezsla"/>
        <w:rPr>
          <w:rStyle w:val="Tun"/>
          <w:b w:val="0"/>
          <w:u w:val="single"/>
        </w:rPr>
      </w:pPr>
      <w:r w:rsidRPr="00A945A5">
        <w:rPr>
          <w:rStyle w:val="Tun"/>
          <w:u w:val="single"/>
        </w:rPr>
        <w:lastRenderedPageBreak/>
        <w:t xml:space="preserve">I. V Článku </w:t>
      </w:r>
      <w:r>
        <w:rPr>
          <w:rStyle w:val="Tun"/>
          <w:u w:val="single"/>
        </w:rPr>
        <w:t>C</w:t>
      </w:r>
      <w:r w:rsidRPr="00A945A5">
        <w:rPr>
          <w:rStyle w:val="Tun"/>
          <w:u w:val="single"/>
        </w:rPr>
        <w:t>. – 1</w:t>
      </w:r>
      <w:r>
        <w:rPr>
          <w:rStyle w:val="Tun"/>
          <w:u w:val="single"/>
        </w:rPr>
        <w:t>3</w:t>
      </w:r>
      <w:r w:rsidRPr="00A945A5">
        <w:rPr>
          <w:rStyle w:val="Tun"/>
          <w:u w:val="single"/>
        </w:rPr>
        <w:t xml:space="preserve">. </w:t>
      </w:r>
      <w:r w:rsidRPr="002364B1">
        <w:rPr>
          <w:rStyle w:val="Tun"/>
          <w:u w:val="single"/>
        </w:rPr>
        <w:t>Smluvní cena</w:t>
      </w:r>
      <w:r w:rsidRPr="00A945A5">
        <w:rPr>
          <w:rStyle w:val="Tun"/>
          <w:u w:val="single"/>
        </w:rPr>
        <w:t xml:space="preserve"> </w:t>
      </w:r>
      <w:r w:rsidRPr="00A945A5">
        <w:rPr>
          <w:u w:val="single"/>
        </w:rPr>
        <w:t>v </w:t>
      </w:r>
      <w:proofErr w:type="spellStart"/>
      <w:r w:rsidRPr="00A945A5">
        <w:rPr>
          <w:u w:val="single"/>
        </w:rPr>
        <w:t>SoD</w:t>
      </w:r>
      <w:proofErr w:type="spellEnd"/>
      <w:r w:rsidRPr="00A945A5">
        <w:rPr>
          <w:u w:val="single"/>
        </w:rPr>
        <w:t xml:space="preserve"> ev. č. Objednatele 1</w:t>
      </w:r>
      <w:r>
        <w:rPr>
          <w:u w:val="single"/>
        </w:rPr>
        <w:t>4</w:t>
      </w:r>
      <w:r w:rsidRPr="00A945A5">
        <w:rPr>
          <w:u w:val="single"/>
        </w:rPr>
        <w:t>/20</w:t>
      </w:r>
      <w:r>
        <w:rPr>
          <w:u w:val="single"/>
        </w:rPr>
        <w:t>20</w:t>
      </w:r>
      <w:r w:rsidRPr="00A945A5">
        <w:rPr>
          <w:u w:val="single"/>
        </w:rPr>
        <w:t xml:space="preserve"> a ev. č. Zhotovitele </w:t>
      </w:r>
      <w:r>
        <w:rPr>
          <w:u w:val="single"/>
        </w:rPr>
        <w:t xml:space="preserve">                          20</w:t>
      </w:r>
      <w:r w:rsidRPr="00A945A5">
        <w:rPr>
          <w:u w:val="single"/>
        </w:rPr>
        <w:t>-9710-000</w:t>
      </w:r>
      <w:r>
        <w:rPr>
          <w:u w:val="single"/>
        </w:rPr>
        <w:t>665-0</w:t>
      </w:r>
      <w:r w:rsidRPr="00A945A5">
        <w:rPr>
          <w:u w:val="single"/>
        </w:rPr>
        <w:t xml:space="preserve"> </w:t>
      </w:r>
      <w:r w:rsidRPr="00A945A5">
        <w:rPr>
          <w:rStyle w:val="Tun"/>
          <w:u w:val="single"/>
        </w:rPr>
        <w:t>se ruší původní text:</w:t>
      </w:r>
    </w:p>
    <w:p w14:paraId="72A24FB9" w14:textId="77777777" w:rsidR="00720CC9" w:rsidRPr="006904D4" w:rsidRDefault="00A70BF3" w:rsidP="00A70BF3">
      <w:pPr>
        <w:pStyle w:val="2-lnekSmlouvy"/>
        <w:numPr>
          <w:ilvl w:val="0"/>
          <w:numId w:val="0"/>
        </w:numPr>
        <w:tabs>
          <w:tab w:val="left" w:pos="851"/>
        </w:tabs>
        <w:ind w:left="851" w:hanging="851"/>
      </w:pPr>
      <w:bookmarkStart w:id="30" w:name="_Toc1458281"/>
      <w:bookmarkStart w:id="31" w:name="_Toc466548393"/>
      <w:bookmarkStart w:id="32" w:name="_Toc319829388"/>
      <w:bookmarkStart w:id="33" w:name="_Toc325092271"/>
      <w:bookmarkStart w:id="34" w:name="_Toc325108687"/>
      <w:bookmarkStart w:id="35" w:name="_Toc325951131"/>
      <w:bookmarkStart w:id="36" w:name="_Toc339673375"/>
      <w:bookmarkStart w:id="37" w:name="_Toc341670113"/>
      <w:bookmarkStart w:id="38" w:name="_Toc342722178"/>
      <w:bookmarkStart w:id="39" w:name="_Toc342723296"/>
      <w:bookmarkStart w:id="40" w:name="_Toc342724315"/>
      <w:bookmarkStart w:id="41" w:name="_Toc368378696"/>
      <w:bookmarkStart w:id="42" w:name="_Toc372003695"/>
      <w:bookmarkStart w:id="43" w:name="_Toc383488958"/>
      <w:bookmarkStart w:id="44" w:name="_Toc384624263"/>
      <w:bookmarkStart w:id="45" w:name="_Toc393683723"/>
      <w:bookmarkStart w:id="46" w:name="_Toc394734125"/>
      <w:bookmarkStart w:id="47" w:name="_Toc395066018"/>
      <w:bookmarkStart w:id="48" w:name="_Toc425944329"/>
      <w:bookmarkStart w:id="49" w:name="_Toc434824053"/>
      <w:bookmarkStart w:id="50" w:name="_Toc52485840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6904D4">
        <w:t>13.</w:t>
      </w:r>
      <w:r w:rsidRPr="006904D4">
        <w:tab/>
      </w:r>
      <w:r w:rsidR="00720CC9" w:rsidRPr="002334FB">
        <w:rPr>
          <w:rStyle w:val="DefinovanPojem"/>
        </w:rPr>
        <w:t>smluvní cena</w:t>
      </w:r>
      <w:bookmarkEnd w:id="30"/>
      <w:bookmarkEnd w:id="31"/>
    </w:p>
    <w:p w14:paraId="57D95448" w14:textId="77777777" w:rsidR="00720CC9" w:rsidRPr="006904D4" w:rsidRDefault="00A70BF3" w:rsidP="00A70BF3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  <w:rPr>
          <w:rFonts w:cs="Arial"/>
        </w:rPr>
      </w:pPr>
      <w:bookmarkStart w:id="51" w:name="_Ref382827818"/>
      <w:r w:rsidRPr="006904D4">
        <w:rPr>
          <w:rFonts w:cs="Arial"/>
        </w:rPr>
        <w:t>13.1</w:t>
      </w:r>
      <w:r w:rsidRPr="006904D4">
        <w:rPr>
          <w:rFonts w:cs="Arial"/>
        </w:rPr>
        <w:tab/>
      </w:r>
      <w:r w:rsidR="00720CC9" w:rsidRPr="00F26AC9">
        <w:rPr>
          <w:rStyle w:val="DefinovanPojem"/>
        </w:rPr>
        <w:t xml:space="preserve">smluvní cena </w:t>
      </w:r>
      <w:r w:rsidR="00720CC9" w:rsidRPr="006904D4">
        <w:t xml:space="preserve">za řádné provedení </w:t>
      </w:r>
      <w:r w:rsidR="00720CC9" w:rsidRPr="00F26AC9">
        <w:rPr>
          <w:rStyle w:val="DefinovanPojem"/>
        </w:rPr>
        <w:t xml:space="preserve">díla </w:t>
      </w:r>
      <w:r w:rsidR="00720CC9" w:rsidRPr="006904D4">
        <w:t>dle</w:t>
      </w:r>
      <w:r w:rsidR="00720CC9" w:rsidRPr="00F26AC9">
        <w:rPr>
          <w:rStyle w:val="DefinovanPojem"/>
        </w:rPr>
        <w:t xml:space="preserve"> smlouvy </w:t>
      </w:r>
      <w:r w:rsidR="00720CC9" w:rsidRPr="006904D4">
        <w:t>činí</w:t>
      </w:r>
      <w:bookmarkEnd w:id="51"/>
      <w:r w:rsidR="00720CC9" w:rsidRPr="006904D4">
        <w:rPr>
          <w:rFonts w:cs="Arial"/>
        </w:rPr>
        <w:t xml:space="preserve"> </w:t>
      </w:r>
    </w:p>
    <w:p w14:paraId="47833389" w14:textId="77777777" w:rsidR="00720CC9" w:rsidRPr="006141E8" w:rsidRDefault="00BC31D9" w:rsidP="0009178A">
      <w:pPr>
        <w:pStyle w:val="3-OdstBezsla"/>
      </w:pPr>
      <w:r>
        <w:t>34 985 000</w:t>
      </w:r>
      <w:r w:rsidR="00720CC9" w:rsidRPr="006141E8">
        <w:t>,- Kč</w:t>
      </w:r>
    </w:p>
    <w:p w14:paraId="0F5CDF65" w14:textId="77777777" w:rsidR="00720CC9" w:rsidRPr="006141E8" w:rsidRDefault="00720CC9" w:rsidP="0009178A">
      <w:pPr>
        <w:pStyle w:val="3-OdstBezsla"/>
      </w:pPr>
      <w:r w:rsidRPr="006141E8">
        <w:t xml:space="preserve">(slovy: </w:t>
      </w:r>
      <w:proofErr w:type="spellStart"/>
      <w:r w:rsidR="00BC31D9">
        <w:t>třicetčtyřimilionůdevětsetosmdesátpěttisíckorunčeských</w:t>
      </w:r>
      <w:proofErr w:type="spellEnd"/>
      <w:r w:rsidRPr="006141E8">
        <w:t>)</w:t>
      </w:r>
    </w:p>
    <w:p w14:paraId="78F2EA3F" w14:textId="77777777" w:rsidR="000854F7" w:rsidRPr="006141E8" w:rsidRDefault="000854F7" w:rsidP="0009178A">
      <w:pPr>
        <w:pStyle w:val="3-OdstBezsla"/>
        <w:rPr>
          <w:rStyle w:val="DefinovanPojem"/>
          <w:color w:val="000000" w:themeColor="text1"/>
        </w:rPr>
      </w:pPr>
    </w:p>
    <w:p w14:paraId="1A117ACF" w14:textId="77777777" w:rsidR="00720CC9" w:rsidRPr="006141E8" w:rsidRDefault="00720CC9" w:rsidP="0009178A">
      <w:pPr>
        <w:pStyle w:val="3-OdstBezsla"/>
      </w:pPr>
      <w:r w:rsidRPr="006141E8">
        <w:rPr>
          <w:rStyle w:val="DefinovanPojem"/>
          <w:color w:val="000000" w:themeColor="text1"/>
        </w:rPr>
        <w:t>smluvní cena</w:t>
      </w:r>
      <w:r w:rsidRPr="006141E8">
        <w:t xml:space="preserve"> nezahrnuje daň z přidané hodnoty splatnou v České republice. Uplatnění DPH se řídí právními předpisy účinnými v době vzniku zdanitelného plnění.</w:t>
      </w:r>
    </w:p>
    <w:p w14:paraId="308CC685" w14:textId="77777777" w:rsidR="005D4E56" w:rsidRDefault="005D4E56" w:rsidP="005D4E56">
      <w:pPr>
        <w:pStyle w:val="Zkladntext"/>
        <w:ind w:left="709"/>
        <w:rPr>
          <w:rFonts w:cs="Arial"/>
          <w:szCs w:val="22"/>
          <w:u w:val="single"/>
        </w:rPr>
      </w:pPr>
      <w:bookmarkStart w:id="52" w:name="_Toc1458282"/>
      <w:bookmarkStart w:id="53" w:name="_Toc466548394"/>
    </w:p>
    <w:p w14:paraId="4BD743EB" w14:textId="610C5103" w:rsidR="005D4E56" w:rsidRDefault="005D4E56" w:rsidP="005D4E56">
      <w:pPr>
        <w:pStyle w:val="Zkladntext"/>
        <w:ind w:left="709"/>
        <w:rPr>
          <w:rFonts w:cs="Arial"/>
          <w:szCs w:val="22"/>
          <w:u w:val="single"/>
        </w:rPr>
      </w:pPr>
      <w:r w:rsidRPr="001701A5">
        <w:rPr>
          <w:rFonts w:cs="Arial"/>
          <w:szCs w:val="22"/>
          <w:u w:val="single"/>
        </w:rPr>
        <w:t xml:space="preserve">a nahrazuje se </w:t>
      </w:r>
      <w:r w:rsidRPr="001701A5">
        <w:rPr>
          <w:rFonts w:cs="Arial"/>
          <w:b/>
          <w:szCs w:val="22"/>
          <w:u w:val="single"/>
        </w:rPr>
        <w:t>novým</w:t>
      </w:r>
      <w:r w:rsidRPr="001701A5">
        <w:rPr>
          <w:rFonts w:cs="Arial"/>
          <w:szCs w:val="22"/>
          <w:u w:val="single"/>
        </w:rPr>
        <w:t xml:space="preserve"> textem:</w:t>
      </w:r>
    </w:p>
    <w:p w14:paraId="5513F5F7" w14:textId="77777777" w:rsidR="005D4E56" w:rsidRPr="006904D4" w:rsidRDefault="005D4E56" w:rsidP="005D4E56">
      <w:pPr>
        <w:pStyle w:val="2-lnekSmlouvy"/>
        <w:numPr>
          <w:ilvl w:val="0"/>
          <w:numId w:val="0"/>
        </w:numPr>
        <w:tabs>
          <w:tab w:val="left" w:pos="851"/>
        </w:tabs>
        <w:ind w:left="851" w:hanging="851"/>
      </w:pPr>
      <w:r w:rsidRPr="006904D4">
        <w:t>13.</w:t>
      </w:r>
      <w:r w:rsidRPr="006904D4">
        <w:tab/>
      </w:r>
      <w:r w:rsidRPr="002334FB">
        <w:rPr>
          <w:rStyle w:val="DefinovanPojem"/>
        </w:rPr>
        <w:t>smluvní cena</w:t>
      </w:r>
    </w:p>
    <w:p w14:paraId="79CFF92B" w14:textId="77777777" w:rsidR="005D4E56" w:rsidRPr="006904D4" w:rsidRDefault="005D4E56" w:rsidP="005D4E56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  <w:rPr>
          <w:rFonts w:cs="Arial"/>
        </w:rPr>
      </w:pPr>
      <w:r w:rsidRPr="006904D4">
        <w:rPr>
          <w:rFonts w:cs="Arial"/>
        </w:rPr>
        <w:t>13.1</w:t>
      </w:r>
      <w:r w:rsidRPr="006904D4">
        <w:rPr>
          <w:rFonts w:cs="Arial"/>
        </w:rPr>
        <w:tab/>
      </w:r>
      <w:r w:rsidRPr="00F26AC9">
        <w:rPr>
          <w:rStyle w:val="DefinovanPojem"/>
        </w:rPr>
        <w:t xml:space="preserve">smluvní cena </w:t>
      </w:r>
      <w:r w:rsidRPr="006904D4">
        <w:t xml:space="preserve">za řádné provedení </w:t>
      </w:r>
      <w:r w:rsidRPr="00F26AC9">
        <w:rPr>
          <w:rStyle w:val="DefinovanPojem"/>
        </w:rPr>
        <w:t xml:space="preserve">díla </w:t>
      </w:r>
      <w:r w:rsidRPr="006904D4">
        <w:t>dle</w:t>
      </w:r>
      <w:r w:rsidRPr="00F26AC9">
        <w:rPr>
          <w:rStyle w:val="DefinovanPojem"/>
        </w:rPr>
        <w:t xml:space="preserve"> smlouvy </w:t>
      </w:r>
      <w:r w:rsidRPr="006904D4">
        <w:t>činí</w:t>
      </w:r>
      <w:r w:rsidRPr="006904D4">
        <w:rPr>
          <w:rFonts w:cs="Arial"/>
        </w:rPr>
        <w:t xml:space="preserve"> </w:t>
      </w:r>
    </w:p>
    <w:p w14:paraId="3A96D930" w14:textId="12C4F57C" w:rsidR="005D4E56" w:rsidRPr="00AD7648" w:rsidRDefault="0064323F" w:rsidP="005D4E56">
      <w:pPr>
        <w:pStyle w:val="3-OdstBezsla"/>
      </w:pPr>
      <w:r>
        <w:t>34 373 000</w:t>
      </w:r>
      <w:r w:rsidR="005D4E56" w:rsidRPr="00AD7648">
        <w:t>,- Kč</w:t>
      </w:r>
    </w:p>
    <w:p w14:paraId="4816D5F0" w14:textId="6DA7026C" w:rsidR="005D4E56" w:rsidRPr="006141E8" w:rsidRDefault="005D4E56" w:rsidP="005D4E56">
      <w:pPr>
        <w:pStyle w:val="3-OdstBezsla"/>
      </w:pPr>
      <w:r w:rsidRPr="00AD7648">
        <w:t xml:space="preserve">(slovy: </w:t>
      </w:r>
      <w:proofErr w:type="spellStart"/>
      <w:r w:rsidRPr="00AD7648">
        <w:t>t</w:t>
      </w:r>
      <w:r w:rsidR="0064323F">
        <w:t>řicetčtyřimilionůtřistasedmdesáttřitisíc</w:t>
      </w:r>
      <w:r w:rsidRPr="00AD7648">
        <w:t>korunčeských</w:t>
      </w:r>
      <w:proofErr w:type="spellEnd"/>
      <w:r w:rsidRPr="00AD7648">
        <w:t>)</w:t>
      </w:r>
    </w:p>
    <w:p w14:paraId="2F1A2750" w14:textId="77777777" w:rsidR="005D4E56" w:rsidRPr="006141E8" w:rsidRDefault="005D4E56" w:rsidP="005D4E56">
      <w:pPr>
        <w:pStyle w:val="3-OdstBezsla"/>
        <w:rPr>
          <w:rStyle w:val="DefinovanPojem"/>
          <w:color w:val="000000" w:themeColor="text1"/>
        </w:rPr>
      </w:pPr>
    </w:p>
    <w:p w14:paraId="1962FAB6" w14:textId="77777777" w:rsidR="005D4E56" w:rsidRPr="006141E8" w:rsidRDefault="005D4E56" w:rsidP="005D4E56">
      <w:pPr>
        <w:pStyle w:val="3-OdstBezsla"/>
      </w:pPr>
      <w:r w:rsidRPr="006141E8">
        <w:rPr>
          <w:rStyle w:val="DefinovanPojem"/>
          <w:color w:val="000000" w:themeColor="text1"/>
        </w:rPr>
        <w:t>smluvní cena</w:t>
      </w:r>
      <w:r w:rsidRPr="006141E8">
        <w:t xml:space="preserve"> nezahrnuje daň z přidané hodnoty splatnou v České republice. Uplatnění DPH se řídí právními předpisy účinnými v době vzniku zdanitelného plnění.</w:t>
      </w:r>
    </w:p>
    <w:p w14:paraId="7333626C" w14:textId="77777777" w:rsidR="000F5082" w:rsidRDefault="000F5082" w:rsidP="005D4E56">
      <w:pPr>
        <w:spacing w:line="276" w:lineRule="auto"/>
        <w:rPr>
          <w:rFonts w:cs="Arial"/>
        </w:rPr>
      </w:pPr>
    </w:p>
    <w:p w14:paraId="6BD29A0B" w14:textId="40EF8187" w:rsidR="005D4E56" w:rsidRDefault="005D4E56" w:rsidP="005D4E56">
      <w:pPr>
        <w:spacing w:line="276" w:lineRule="auto"/>
        <w:rPr>
          <w:rFonts w:cs="Arial"/>
        </w:rPr>
      </w:pPr>
      <w:r>
        <w:rPr>
          <w:rFonts w:cs="Arial"/>
        </w:rPr>
        <w:t>podrobnější cenové rozdělení – viz. Příloha č.2 – položkový rozpočet dotčených cen</w:t>
      </w:r>
    </w:p>
    <w:p w14:paraId="3F48FC13" w14:textId="6DFB2B2F" w:rsidR="000F5082" w:rsidRDefault="000F5082" w:rsidP="005D4E56">
      <w:pPr>
        <w:spacing w:line="276" w:lineRule="auto"/>
        <w:rPr>
          <w:rFonts w:cs="Arial"/>
        </w:rPr>
      </w:pPr>
    </w:p>
    <w:p w14:paraId="57B49273" w14:textId="5F663B53" w:rsidR="000F5082" w:rsidRPr="000F5082" w:rsidRDefault="000F5082" w:rsidP="005D4E56">
      <w:pPr>
        <w:spacing w:line="276" w:lineRule="auto"/>
        <w:rPr>
          <w:rFonts w:cs="Arial"/>
          <w:b/>
          <w:bCs/>
        </w:rPr>
      </w:pPr>
      <w:r w:rsidRPr="000F5082">
        <w:rPr>
          <w:rFonts w:cs="Arial"/>
          <w:b/>
          <w:bCs/>
        </w:rPr>
        <w:t>13.1.1 Odůvodnění</w:t>
      </w:r>
    </w:p>
    <w:p w14:paraId="6FFEC5F4" w14:textId="5D1C94A6" w:rsidR="000F5082" w:rsidRDefault="000F5082" w:rsidP="005D4E56">
      <w:pPr>
        <w:spacing w:line="276" w:lineRule="auto"/>
        <w:rPr>
          <w:rFonts w:cs="Arial"/>
        </w:rPr>
      </w:pPr>
      <w:r>
        <w:rPr>
          <w:rFonts w:cs="Arial"/>
        </w:rPr>
        <w:t xml:space="preserve">Z důvodu nového jednání s vlastníky dotčených pozemků souvisejícího se změnou potrubní trasy. Nová trasa je technologicky a finančně výhodnější. </w:t>
      </w:r>
    </w:p>
    <w:p w14:paraId="0EDB111D" w14:textId="77777777" w:rsidR="000F5082" w:rsidRDefault="000F5082" w:rsidP="000F5082">
      <w:pPr>
        <w:spacing w:line="276" w:lineRule="auto"/>
        <w:rPr>
          <w:rFonts w:cs="Arial"/>
        </w:rPr>
      </w:pPr>
    </w:p>
    <w:p w14:paraId="0F515A36" w14:textId="77777777" w:rsidR="000F5082" w:rsidRDefault="000F5082" w:rsidP="000F5082">
      <w:pPr>
        <w:spacing w:line="276" w:lineRule="auto"/>
        <w:rPr>
          <w:rFonts w:cs="Arial"/>
        </w:rPr>
      </w:pPr>
    </w:p>
    <w:p w14:paraId="7035EC56" w14:textId="052C4B4C" w:rsidR="000F5082" w:rsidRPr="00030D05" w:rsidRDefault="000F5082" w:rsidP="000F5082">
      <w:pPr>
        <w:spacing w:line="276" w:lineRule="auto"/>
        <w:rPr>
          <w:rFonts w:cs="Arial"/>
          <w:b/>
          <w:bCs/>
        </w:rPr>
      </w:pPr>
      <w:r w:rsidRPr="00030D05">
        <w:rPr>
          <w:rFonts w:cs="Arial"/>
        </w:rPr>
        <w:t>Pokud by ustanovení tohoto Dodatku č. 1 Smlouvy o dílo ovlivnila ostatní přílohy nebo doplňky Smlouvy o dílo, které nejsou výslovně v Dodatku č. 1 zmíněny a týkají se předmětu tohoto Dodatku č. 1, pak tyto přílohy nebo doplňky</w:t>
      </w:r>
      <w:r w:rsidRPr="00030D05">
        <w:rPr>
          <w:rFonts w:cs="Arial"/>
          <w:smallCaps/>
        </w:rPr>
        <w:t xml:space="preserve"> </w:t>
      </w:r>
      <w:r w:rsidRPr="00030D05">
        <w:rPr>
          <w:rFonts w:cs="Arial"/>
        </w:rPr>
        <w:t>budou rovněž považovány za přiměřeně upravené ve smyslu tohoto Dodatku č. 1.</w:t>
      </w:r>
      <w:r w:rsidRPr="00030D05">
        <w:rPr>
          <w:rFonts w:cs="Arial"/>
          <w:b/>
          <w:bCs/>
        </w:rPr>
        <w:t xml:space="preserve"> </w:t>
      </w:r>
    </w:p>
    <w:p w14:paraId="5FB89FD1" w14:textId="65C9C90F" w:rsidR="000F5082" w:rsidRPr="00030D05" w:rsidRDefault="000F5082" w:rsidP="000F5082">
      <w:pPr>
        <w:spacing w:line="276" w:lineRule="auto"/>
        <w:rPr>
          <w:rFonts w:cs="Arial"/>
        </w:rPr>
      </w:pPr>
      <w:r w:rsidRPr="00030D05">
        <w:rPr>
          <w:rFonts w:cs="Arial"/>
        </w:rPr>
        <w:t xml:space="preserve">Ustanovení Smlouvy o dílo, ze dne </w:t>
      </w:r>
      <w:r>
        <w:rPr>
          <w:rFonts w:cs="Arial"/>
        </w:rPr>
        <w:t>01</w:t>
      </w:r>
      <w:r w:rsidRPr="00030D05">
        <w:rPr>
          <w:rFonts w:cs="Arial"/>
        </w:rPr>
        <w:t xml:space="preserve">. </w:t>
      </w:r>
      <w:r>
        <w:rPr>
          <w:rFonts w:cs="Arial"/>
        </w:rPr>
        <w:t>06</w:t>
      </w:r>
      <w:r w:rsidRPr="00030D05">
        <w:rPr>
          <w:rFonts w:cs="Arial"/>
        </w:rPr>
        <w:t>. 20</w:t>
      </w:r>
      <w:r>
        <w:rPr>
          <w:rFonts w:cs="Arial"/>
        </w:rPr>
        <w:t>20</w:t>
      </w:r>
      <w:r w:rsidRPr="00030D05">
        <w:rPr>
          <w:rFonts w:cs="Arial"/>
        </w:rPr>
        <w:t>, která nejsou výslovně v Dodatku č. 1 zmíněna zůstávají bez změny.</w:t>
      </w:r>
    </w:p>
    <w:p w14:paraId="48D80970" w14:textId="77777777" w:rsidR="000F5082" w:rsidRPr="00030D05" w:rsidRDefault="000F5082" w:rsidP="000F5082">
      <w:pPr>
        <w:pStyle w:val="stylnadpis2zarovnatdobloku0"/>
        <w:spacing w:after="0" w:line="276" w:lineRule="auto"/>
        <w:ind w:left="0" w:firstLine="0"/>
        <w:rPr>
          <w:color w:val="auto"/>
          <w:szCs w:val="20"/>
        </w:rPr>
      </w:pPr>
      <w:r w:rsidRPr="00030D05">
        <w:rPr>
          <w:color w:val="auto"/>
          <w:szCs w:val="20"/>
        </w:rPr>
        <w:t xml:space="preserve">Dodatek č. 1 Smlouvy o dílo je vyhotoven v českém jazyce ve </w:t>
      </w:r>
      <w:r>
        <w:rPr>
          <w:color w:val="auto"/>
          <w:szCs w:val="20"/>
        </w:rPr>
        <w:t>čtyřech</w:t>
      </w:r>
      <w:r w:rsidRPr="00030D05">
        <w:rPr>
          <w:color w:val="auto"/>
          <w:szCs w:val="20"/>
        </w:rPr>
        <w:t xml:space="preserve"> stejnopisech s platností originálu. Každá smluvní strana obdrží </w:t>
      </w:r>
      <w:r>
        <w:rPr>
          <w:color w:val="auto"/>
          <w:szCs w:val="20"/>
        </w:rPr>
        <w:t>po dvou</w:t>
      </w:r>
      <w:r w:rsidRPr="00030D05">
        <w:rPr>
          <w:color w:val="auto"/>
          <w:szCs w:val="20"/>
        </w:rPr>
        <w:t xml:space="preserve"> vyhotovení.</w:t>
      </w:r>
    </w:p>
    <w:p w14:paraId="22EEF8D6" w14:textId="0DC39CD1" w:rsidR="000F5082" w:rsidRPr="00030D05" w:rsidRDefault="000F5082" w:rsidP="000F5082">
      <w:pPr>
        <w:pStyle w:val="stylnadpis2zarovnatdobloku0"/>
        <w:spacing w:after="0" w:line="276" w:lineRule="auto"/>
        <w:ind w:left="0" w:firstLine="0"/>
        <w:rPr>
          <w:color w:val="auto"/>
          <w:szCs w:val="20"/>
        </w:rPr>
      </w:pPr>
      <w:r w:rsidRPr="00030D05">
        <w:rPr>
          <w:color w:val="auto"/>
          <w:szCs w:val="20"/>
        </w:rPr>
        <w:t xml:space="preserve">Svým podpisem obě smluvní strany potvrzují, že se seznámily s celým obsahem Dodatku č. 1 Smlouvy o dílo včetně všech jeho příloh a nemají pochybnosti o výkladu jeho znění, a že Dodatek </w:t>
      </w:r>
      <w:r>
        <w:rPr>
          <w:color w:val="auto"/>
          <w:szCs w:val="20"/>
        </w:rPr>
        <w:t xml:space="preserve">              </w:t>
      </w:r>
      <w:r w:rsidRPr="00030D05">
        <w:rPr>
          <w:color w:val="auto"/>
          <w:szCs w:val="20"/>
        </w:rPr>
        <w:t>č. 1 Smlouvy o dílo uzavírají na základě své svobodné vůle.</w:t>
      </w:r>
    </w:p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2"/>
    <w:bookmarkEnd w:id="53"/>
    <w:p w14:paraId="6BF62FF1" w14:textId="77777777" w:rsidR="00391292" w:rsidRDefault="00391292" w:rsidP="00A70BF3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</w:pPr>
      <w: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720CC9" w:rsidRPr="006904D4" w14:paraId="10BD15CF" w14:textId="77777777" w:rsidTr="000624CA">
        <w:tc>
          <w:tcPr>
            <w:tcW w:w="4784" w:type="dxa"/>
          </w:tcPr>
          <w:p w14:paraId="5E9A0E49" w14:textId="3C8FBB64" w:rsidR="00720CC9" w:rsidRPr="006904D4" w:rsidRDefault="00005913" w:rsidP="00FA26CA">
            <w:pPr>
              <w:pStyle w:val="2-OdstlBezsla"/>
              <w:spacing w:before="480"/>
            </w:pPr>
            <w:r>
              <w:lastRenderedPageBreak/>
              <w:t>V Písku</w:t>
            </w:r>
            <w:r w:rsidR="00720CC9">
              <w:t xml:space="preserve">, dne </w:t>
            </w:r>
            <w:r w:rsidR="00095140">
              <w:t>24.5.2021</w:t>
            </w:r>
            <w:r w:rsidR="00720CC9">
              <w:tab/>
            </w:r>
            <w:r w:rsidR="00720CC9">
              <w:tab/>
            </w:r>
            <w:r w:rsidR="00720CC9">
              <w:tab/>
            </w:r>
          </w:p>
          <w:p w14:paraId="5722E959" w14:textId="77777777" w:rsidR="00720CC9" w:rsidRPr="006904D4" w:rsidRDefault="00720CC9" w:rsidP="00FA26CA">
            <w:pPr>
              <w:pStyle w:val="2-OdstlBezsla"/>
              <w:spacing w:before="480"/>
              <w:rPr>
                <w:sz w:val="20"/>
              </w:rPr>
            </w:pPr>
            <w:r w:rsidRPr="006904D4">
              <w:t xml:space="preserve">za </w:t>
            </w:r>
            <w:r w:rsidRPr="00F26AC9">
              <w:rPr>
                <w:rStyle w:val="DefinovanPojem"/>
              </w:rPr>
              <w:t>objednatele</w:t>
            </w:r>
            <w:r>
              <w:rPr>
                <w:rStyle w:val="DefinovanPojem"/>
              </w:rPr>
              <w:t>:</w:t>
            </w:r>
          </w:p>
        </w:tc>
        <w:tc>
          <w:tcPr>
            <w:tcW w:w="4784" w:type="dxa"/>
          </w:tcPr>
          <w:p w14:paraId="715EEB92" w14:textId="6552C3C2" w:rsidR="00720CC9" w:rsidRDefault="00720CC9" w:rsidP="00FA26CA">
            <w:pPr>
              <w:pStyle w:val="2-OdstlBezsla"/>
              <w:spacing w:before="480"/>
            </w:pPr>
            <w:r>
              <w:t xml:space="preserve">V </w:t>
            </w:r>
            <w:r w:rsidR="001839BD">
              <w:t>Plzni</w:t>
            </w:r>
            <w:r w:rsidR="00922E45">
              <w:t>,</w:t>
            </w:r>
            <w:r>
              <w:t xml:space="preserve"> </w:t>
            </w:r>
            <w:r w:rsidRPr="006904D4">
              <w:t>dne</w:t>
            </w:r>
            <w:r w:rsidR="00095140">
              <w:t xml:space="preserve"> 24.5.2021</w:t>
            </w:r>
          </w:p>
          <w:p w14:paraId="618043FC" w14:textId="77777777" w:rsidR="00720CC9" w:rsidRPr="006904D4" w:rsidRDefault="00720CC9" w:rsidP="00FA26CA">
            <w:pPr>
              <w:pStyle w:val="2-OdstlBezsla"/>
              <w:spacing w:before="480"/>
              <w:rPr>
                <w:sz w:val="20"/>
              </w:rPr>
            </w:pPr>
            <w:r w:rsidRPr="006904D4">
              <w:t xml:space="preserve">za </w:t>
            </w:r>
            <w:r w:rsidRPr="00F26AC9">
              <w:rPr>
                <w:rStyle w:val="DefinovanPojem"/>
              </w:rPr>
              <w:t>zhotovitele</w:t>
            </w:r>
            <w:r w:rsidRPr="006904D4">
              <w:t>:</w:t>
            </w:r>
          </w:p>
        </w:tc>
      </w:tr>
      <w:tr w:rsidR="00720CC9" w:rsidRPr="006904D4" w14:paraId="003578EF" w14:textId="77777777" w:rsidTr="000624CA">
        <w:tc>
          <w:tcPr>
            <w:tcW w:w="4784" w:type="dxa"/>
          </w:tcPr>
          <w:p w14:paraId="40FA51F5" w14:textId="77777777" w:rsidR="00720CC9" w:rsidRPr="006904D4" w:rsidRDefault="00720CC9" w:rsidP="00FA26CA">
            <w:pPr>
              <w:pStyle w:val="ZhlavZpat"/>
              <w:spacing w:before="480"/>
            </w:pPr>
            <w:r w:rsidRPr="006904D4">
              <w:t>............................................................</w:t>
            </w:r>
          </w:p>
          <w:p w14:paraId="5E2700D7" w14:textId="77777777" w:rsidR="00720CC9" w:rsidRPr="006904D4" w:rsidRDefault="001C47AD" w:rsidP="00FA26CA">
            <w:pPr>
              <w:pStyle w:val="ZhlavZpat"/>
              <w:spacing w:before="480"/>
              <w:rPr>
                <w:b/>
              </w:rPr>
            </w:pPr>
            <w:bookmarkStart w:id="54" w:name="_Ec1B21609F76754158B97A9D82110DE16541"/>
            <w:r w:rsidRPr="003D477E">
              <w:t>Karel Vodička</w:t>
            </w:r>
            <w:bookmarkEnd w:id="54"/>
            <w:r w:rsidR="00720CC9">
              <w:br/>
            </w:r>
            <w:bookmarkStart w:id="55" w:name="_Ec1B21609F76754158B97A9D82110DE16542"/>
            <w:r w:rsidR="00720CC9" w:rsidRPr="003D477E">
              <w:t>předseda představenstva</w:t>
            </w:r>
            <w:bookmarkEnd w:id="55"/>
            <w:r w:rsidR="00720CC9" w:rsidRPr="006904D4">
              <w:br/>
            </w:r>
            <w:r w:rsidR="00005913" w:rsidRPr="003D477E">
              <w:t>Teplárna Písek, a.s.</w:t>
            </w:r>
          </w:p>
        </w:tc>
        <w:tc>
          <w:tcPr>
            <w:tcW w:w="4784" w:type="dxa"/>
          </w:tcPr>
          <w:p w14:paraId="195813F8" w14:textId="77777777" w:rsidR="00720CC9" w:rsidRPr="006904D4" w:rsidRDefault="00720CC9" w:rsidP="00FA26CA">
            <w:pPr>
              <w:pStyle w:val="ZhlavZpat"/>
              <w:spacing w:before="480"/>
            </w:pPr>
            <w:r w:rsidRPr="006904D4">
              <w:t>............................................................</w:t>
            </w:r>
          </w:p>
          <w:p w14:paraId="6302DF18" w14:textId="77777777" w:rsidR="00720CC9" w:rsidRPr="006904D4" w:rsidRDefault="001839BD" w:rsidP="00FA26CA">
            <w:pPr>
              <w:pStyle w:val="ZhlavZpat"/>
              <w:spacing w:before="480"/>
              <w:rPr>
                <w:b/>
              </w:rPr>
            </w:pPr>
            <w:r w:rsidRPr="00507FCB">
              <w:t>Jan Kazda</w:t>
            </w:r>
            <w:r w:rsidRPr="00507FCB">
              <w:br/>
              <w:t>jednatel</w:t>
            </w:r>
            <w:r w:rsidRPr="00507FCB">
              <w:br/>
              <w:t>SYSTHERM s.r.o</w:t>
            </w:r>
            <w:r w:rsidR="00A469FC">
              <w:t>.</w:t>
            </w:r>
          </w:p>
        </w:tc>
      </w:tr>
      <w:tr w:rsidR="00720CC9" w14:paraId="5C139437" w14:textId="77777777" w:rsidTr="000624CA">
        <w:tc>
          <w:tcPr>
            <w:tcW w:w="4784" w:type="dxa"/>
          </w:tcPr>
          <w:p w14:paraId="1E6D1ACE" w14:textId="77777777" w:rsidR="00720CC9" w:rsidRPr="006904D4" w:rsidRDefault="00720CC9" w:rsidP="00FA26CA">
            <w:pPr>
              <w:pStyle w:val="ZhlavZpat"/>
              <w:spacing w:before="480"/>
            </w:pPr>
            <w:r w:rsidRPr="006904D4">
              <w:t>............................................................</w:t>
            </w:r>
          </w:p>
          <w:p w14:paraId="5AAA0A3B" w14:textId="77777777" w:rsidR="00720CC9" w:rsidRPr="006904D4" w:rsidRDefault="00391292" w:rsidP="00391292">
            <w:pPr>
              <w:pStyle w:val="ZhlavZpat"/>
              <w:spacing w:before="480"/>
              <w:rPr>
                <w:b/>
              </w:rPr>
            </w:pPr>
            <w:bookmarkStart w:id="56" w:name="_Ec431F71B4EDCA4FC2A79D1136256952FF264"/>
            <w:r>
              <w:t xml:space="preserve">Marek Anděl </w:t>
            </w:r>
            <w:bookmarkEnd w:id="56"/>
            <w:r w:rsidR="00720CC9">
              <w:br/>
            </w:r>
            <w:bookmarkStart w:id="57" w:name="_Ec431F71B4EDCA4FC2A79D1136256952FF265"/>
            <w:r w:rsidR="00005913" w:rsidRPr="003D477E">
              <w:t>člen představenstva</w:t>
            </w:r>
            <w:bookmarkEnd w:id="57"/>
            <w:r w:rsidR="00720CC9" w:rsidRPr="006904D4">
              <w:br/>
            </w:r>
            <w:r w:rsidR="00005913" w:rsidRPr="003D477E">
              <w:t>Teplárna Písek, a.s.</w:t>
            </w:r>
          </w:p>
        </w:tc>
        <w:tc>
          <w:tcPr>
            <w:tcW w:w="4784" w:type="dxa"/>
          </w:tcPr>
          <w:p w14:paraId="485766E7" w14:textId="77777777" w:rsidR="00720CC9" w:rsidRPr="00D571B7" w:rsidRDefault="00720CC9" w:rsidP="00FA26CA">
            <w:pPr>
              <w:pStyle w:val="ZhlavZpat"/>
              <w:spacing w:before="480"/>
            </w:pPr>
          </w:p>
        </w:tc>
      </w:tr>
    </w:tbl>
    <w:p w14:paraId="7629FC2F" w14:textId="02A148BF" w:rsidR="00152248" w:rsidRDefault="00152248"/>
    <w:p w14:paraId="0070686F" w14:textId="736321C5" w:rsidR="001D515F" w:rsidRDefault="001D515F"/>
    <w:p w14:paraId="3D13834A" w14:textId="30A076F0" w:rsidR="001D515F" w:rsidRDefault="001D515F"/>
    <w:p w14:paraId="16FFB2DA" w14:textId="6A7D0A9E" w:rsidR="001D515F" w:rsidRDefault="001D515F"/>
    <w:p w14:paraId="5A0D3CCB" w14:textId="48E21914" w:rsidR="001D515F" w:rsidRDefault="001D515F"/>
    <w:p w14:paraId="24E8EC3C" w14:textId="16BB76B7" w:rsidR="001D515F" w:rsidRDefault="001D515F"/>
    <w:p w14:paraId="30986F77" w14:textId="77777777" w:rsidR="001D515F" w:rsidRDefault="001D515F"/>
    <w:p w14:paraId="025BE60C" w14:textId="77777777" w:rsidR="001D515F" w:rsidRDefault="001D515F"/>
    <w:p w14:paraId="30C617CF" w14:textId="332CD586" w:rsidR="001D515F" w:rsidRDefault="001D515F">
      <w:r>
        <w:t>Přílohy:</w:t>
      </w:r>
    </w:p>
    <w:p w14:paraId="5A084CAC" w14:textId="0B7237E8" w:rsidR="00095140" w:rsidRDefault="00095140"/>
    <w:p w14:paraId="37D77575" w14:textId="2FC6CEE6" w:rsidR="00095140" w:rsidRDefault="00095140">
      <w:r>
        <w:t>Příloha č.1 – Cenová specifikace</w:t>
      </w:r>
    </w:p>
    <w:p w14:paraId="78FC2BD0" w14:textId="7D29B7BB" w:rsidR="00095140" w:rsidRDefault="00095140"/>
    <w:p w14:paraId="447A73CC" w14:textId="28B9447C" w:rsidR="00095140" w:rsidRDefault="00095140"/>
    <w:p w14:paraId="3CDFD052" w14:textId="77777777" w:rsidR="00095140" w:rsidRDefault="00095140" w:rsidP="00095140">
      <w:pPr>
        <w:spacing w:before="120" w:after="240"/>
        <w:rPr>
          <w:b/>
        </w:rPr>
      </w:pPr>
      <w:r>
        <w:rPr>
          <w:b/>
        </w:rPr>
        <w:t xml:space="preserve">Souhrnná cenová specifikace </w:t>
      </w:r>
      <w:r>
        <w:rPr>
          <w:b/>
          <w:smallCaps/>
        </w:rPr>
        <w:t>díla</w:t>
      </w:r>
      <w:r>
        <w:rPr>
          <w:b/>
        </w:rPr>
        <w:t>:</w:t>
      </w:r>
    </w:p>
    <w:tbl>
      <w:tblPr>
        <w:tblStyle w:val="Mkatabulky"/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5"/>
        <w:gridCol w:w="6192"/>
        <w:gridCol w:w="2542"/>
      </w:tblGrid>
      <w:tr w:rsidR="00095140" w14:paraId="0542BC3D" w14:textId="77777777" w:rsidTr="00095140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71479E6C" w14:textId="77777777" w:rsidR="00095140" w:rsidRDefault="00095140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Pol.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63957DC2" w14:textId="77777777" w:rsidR="00095140" w:rsidRDefault="00095140">
            <w:pPr>
              <w:spacing w:before="60" w:after="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Název položky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7906644C" w14:textId="77777777" w:rsidR="00095140" w:rsidRDefault="00095140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v Kč bez DPH</w:t>
            </w:r>
          </w:p>
        </w:tc>
      </w:tr>
      <w:tr w:rsidR="00095140" w14:paraId="3371126E" w14:textId="77777777" w:rsidTr="00095140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3C10C0" w14:textId="77777777" w:rsidR="00095140" w:rsidRDefault="00095140">
            <w:pPr>
              <w:spacing w:before="60" w:after="60"/>
              <w:ind w:left="459" w:hanging="425"/>
              <w:rPr>
                <w:rFonts w:cs="Arial"/>
              </w:rPr>
            </w:pPr>
            <w:r>
              <w:rPr>
                <w:rFonts w:cs="Arial"/>
              </w:rPr>
              <w:t>1)</w:t>
            </w:r>
            <w:r>
              <w:rPr>
                <w:rFonts w:cs="Arial"/>
              </w:rPr>
              <w:tab/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5B967A" w14:textId="77777777" w:rsidR="00095140" w:rsidRDefault="00095140">
            <w:pPr>
              <w:spacing w:before="60" w:after="6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SO 01 teplovod – Stavební část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A8A28E" w14:textId="77777777" w:rsidR="00095140" w:rsidRDefault="00095140">
            <w:pPr>
              <w:spacing w:before="60" w:after="60"/>
              <w:jc w:val="right"/>
              <w:rPr>
                <w:rFonts w:cs="Arial"/>
                <w:sz w:val="24"/>
              </w:rPr>
            </w:pPr>
            <w:r>
              <w:rPr>
                <w:rFonts w:cs="Arial"/>
              </w:rPr>
              <w:t>14 157 241,39</w:t>
            </w:r>
          </w:p>
        </w:tc>
      </w:tr>
      <w:tr w:rsidR="00095140" w14:paraId="6A55545F" w14:textId="77777777" w:rsidTr="00095140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DCCEB8" w14:textId="77777777" w:rsidR="00095140" w:rsidRDefault="00095140">
            <w:pPr>
              <w:spacing w:before="60" w:after="60"/>
              <w:ind w:left="459" w:hanging="425"/>
              <w:rPr>
                <w:rFonts w:cs="Arial"/>
              </w:rPr>
            </w:pPr>
            <w:r>
              <w:rPr>
                <w:rFonts w:cs="Arial"/>
              </w:rPr>
              <w:t>2)</w:t>
            </w:r>
            <w:r>
              <w:rPr>
                <w:rFonts w:cs="Arial"/>
              </w:rPr>
              <w:tab/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F32AA2" w14:textId="77777777" w:rsidR="00095140" w:rsidRDefault="00095140">
            <w:pPr>
              <w:spacing w:before="60" w:after="6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SO 01 teplovod – Technologie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B74EC2" w14:textId="77777777" w:rsidR="00095140" w:rsidRDefault="00095140">
            <w:pPr>
              <w:spacing w:before="60" w:after="60"/>
              <w:jc w:val="right"/>
              <w:rPr>
                <w:rFonts w:cs="Arial"/>
                <w:sz w:val="24"/>
              </w:rPr>
            </w:pPr>
            <w:r>
              <w:rPr>
                <w:rFonts w:cs="Arial"/>
              </w:rPr>
              <w:t>17 438 620,11</w:t>
            </w:r>
          </w:p>
        </w:tc>
      </w:tr>
      <w:tr w:rsidR="00095140" w14:paraId="1541500D" w14:textId="77777777" w:rsidTr="00095140">
        <w:tc>
          <w:tcPr>
            <w:tcW w:w="70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92AFEE" w14:textId="77777777" w:rsidR="00095140" w:rsidRDefault="00095140">
            <w:pPr>
              <w:spacing w:before="60" w:after="6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Celkem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1B20" w14:textId="77777777" w:rsidR="00095140" w:rsidRDefault="00095140">
            <w:pPr>
              <w:spacing w:before="60" w:after="60"/>
              <w:jc w:val="right"/>
              <w:rPr>
                <w:rFonts w:cs="Arial"/>
              </w:rPr>
            </w:pPr>
          </w:p>
        </w:tc>
      </w:tr>
      <w:tr w:rsidR="00095140" w14:paraId="2DA76785" w14:textId="77777777" w:rsidTr="00095140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A8C9C2" w14:textId="77777777" w:rsidR="00095140" w:rsidRDefault="00095140">
            <w:pPr>
              <w:spacing w:before="60" w:after="60"/>
              <w:ind w:left="459" w:hanging="425"/>
              <w:rPr>
                <w:rFonts w:cs="Arial"/>
              </w:rPr>
            </w:pPr>
            <w:r>
              <w:rPr>
                <w:rFonts w:cs="Arial"/>
              </w:rPr>
              <w:t>3)</w:t>
            </w:r>
            <w:r>
              <w:rPr>
                <w:rFonts w:cs="Arial"/>
              </w:rPr>
              <w:tab/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50D272" w14:textId="77777777" w:rsidR="00095140" w:rsidRDefault="00095140">
            <w:pPr>
              <w:spacing w:before="60" w:after="6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SO 02 PS Smart Bio </w:t>
            </w:r>
            <w:proofErr w:type="spellStart"/>
            <w:r>
              <w:rPr>
                <w:rFonts w:cs="Arial"/>
                <w:szCs w:val="22"/>
              </w:rPr>
              <w:t>Energy</w:t>
            </w:r>
            <w:proofErr w:type="spellEnd"/>
            <w:r>
              <w:rPr>
                <w:rFonts w:cs="Arial"/>
                <w:szCs w:val="22"/>
              </w:rPr>
              <w:t xml:space="preserve"> – Technologie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A63762" w14:textId="77777777" w:rsidR="00095140" w:rsidRDefault="00095140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595 295,00</w:t>
            </w:r>
          </w:p>
        </w:tc>
      </w:tr>
      <w:tr w:rsidR="00095140" w14:paraId="2C7C2985" w14:textId="77777777" w:rsidTr="00095140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3B26A5" w14:textId="77777777" w:rsidR="00095140" w:rsidRDefault="00095140">
            <w:pPr>
              <w:spacing w:before="60" w:after="60"/>
              <w:ind w:left="459" w:hanging="425"/>
              <w:rPr>
                <w:rFonts w:cs="Arial"/>
                <w:sz w:val="24"/>
              </w:rPr>
            </w:pPr>
            <w:r>
              <w:rPr>
                <w:rFonts w:cs="Arial"/>
              </w:rPr>
              <w:t>4)</w:t>
            </w:r>
            <w:r>
              <w:rPr>
                <w:rFonts w:cs="Arial"/>
              </w:rPr>
              <w:tab/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464CCE" w14:textId="77777777" w:rsidR="00095140" w:rsidRDefault="00095140">
            <w:pPr>
              <w:spacing w:before="60" w:after="6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SO 02 PS Smart Bio </w:t>
            </w:r>
            <w:proofErr w:type="spellStart"/>
            <w:r>
              <w:rPr>
                <w:rFonts w:cs="Arial"/>
                <w:szCs w:val="22"/>
              </w:rPr>
              <w:t>Energy</w:t>
            </w:r>
            <w:proofErr w:type="spellEnd"/>
            <w:r>
              <w:rPr>
                <w:rFonts w:cs="Arial"/>
                <w:szCs w:val="22"/>
              </w:rPr>
              <w:t xml:space="preserve"> – Elektroinstalace a M+R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FD2B8B" w14:textId="77777777" w:rsidR="00095140" w:rsidRDefault="00095140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289 140,00</w:t>
            </w:r>
          </w:p>
        </w:tc>
      </w:tr>
      <w:tr w:rsidR="00095140" w14:paraId="7A5AE987" w14:textId="77777777" w:rsidTr="00095140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ABBC" w14:textId="77777777" w:rsidR="00095140" w:rsidRDefault="00095140">
            <w:pPr>
              <w:spacing w:before="60" w:after="60"/>
              <w:jc w:val="right"/>
              <w:rPr>
                <w:rFonts w:cs="Arial"/>
                <w:b/>
                <w:sz w:val="24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360BAA" w14:textId="77777777" w:rsidR="00095140" w:rsidRDefault="00095140">
            <w:pPr>
              <w:spacing w:before="60" w:after="6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Celkem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A2D5B" w14:textId="77777777" w:rsidR="00095140" w:rsidRDefault="00095140">
            <w:pPr>
              <w:spacing w:before="60" w:after="60"/>
              <w:jc w:val="right"/>
              <w:rPr>
                <w:rFonts w:cs="Arial"/>
                <w:szCs w:val="22"/>
              </w:rPr>
            </w:pPr>
          </w:p>
        </w:tc>
      </w:tr>
      <w:tr w:rsidR="00095140" w14:paraId="7BB37C6F" w14:textId="77777777" w:rsidTr="00095140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BDDF59" w14:textId="77777777" w:rsidR="00095140" w:rsidRDefault="00095140">
            <w:pPr>
              <w:spacing w:before="60" w:after="60"/>
              <w:ind w:left="459" w:hanging="425"/>
              <w:rPr>
                <w:rFonts w:cs="Arial"/>
                <w:sz w:val="24"/>
              </w:rPr>
            </w:pPr>
            <w:r>
              <w:rPr>
                <w:rFonts w:cs="Arial"/>
              </w:rPr>
              <w:t>5)</w:t>
            </w:r>
            <w:r>
              <w:rPr>
                <w:rFonts w:cs="Arial"/>
              </w:rPr>
              <w:tab/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2E242F" w14:textId="77777777" w:rsidR="00095140" w:rsidRDefault="00095140">
            <w:pPr>
              <w:spacing w:before="60" w:after="6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SO 03 úprava stávajících OPS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2F0A85" w14:textId="77777777" w:rsidR="00095140" w:rsidRDefault="00095140">
            <w:pPr>
              <w:spacing w:before="60" w:after="60"/>
              <w:jc w:val="right"/>
              <w:rPr>
                <w:rFonts w:cs="Arial"/>
                <w:sz w:val="24"/>
              </w:rPr>
            </w:pPr>
            <w:r>
              <w:rPr>
                <w:rFonts w:cs="Arial"/>
              </w:rPr>
              <w:t>1 692 703,50</w:t>
            </w:r>
          </w:p>
        </w:tc>
      </w:tr>
      <w:tr w:rsidR="00095140" w14:paraId="6F57BF98" w14:textId="77777777" w:rsidTr="00095140">
        <w:tc>
          <w:tcPr>
            <w:tcW w:w="70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B9B2A6" w14:textId="77777777" w:rsidR="00095140" w:rsidRDefault="00095140">
            <w:pPr>
              <w:spacing w:before="60" w:after="6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Celkem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5BC1" w14:textId="77777777" w:rsidR="00095140" w:rsidRDefault="00095140">
            <w:pPr>
              <w:spacing w:before="60" w:after="60"/>
              <w:jc w:val="right"/>
              <w:rPr>
                <w:rFonts w:cs="Arial"/>
              </w:rPr>
            </w:pPr>
          </w:p>
        </w:tc>
      </w:tr>
      <w:tr w:rsidR="00095140" w14:paraId="33988E52" w14:textId="77777777" w:rsidTr="00095140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5E2B2D" w14:textId="77777777" w:rsidR="00095140" w:rsidRDefault="00095140">
            <w:pPr>
              <w:spacing w:before="60" w:after="60"/>
              <w:ind w:left="459" w:hanging="425"/>
              <w:rPr>
                <w:rFonts w:cs="Arial"/>
              </w:rPr>
            </w:pPr>
            <w:r>
              <w:rPr>
                <w:rFonts w:cs="Arial"/>
              </w:rPr>
              <w:t>6)</w:t>
            </w:r>
            <w:r>
              <w:rPr>
                <w:rFonts w:cs="Arial"/>
              </w:rPr>
              <w:tab/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AB189D" w14:textId="77777777" w:rsidR="00095140" w:rsidRDefault="00095140">
            <w:pPr>
              <w:spacing w:before="60" w:after="6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Zkoušky, uvedení celého </w:t>
            </w:r>
            <w:r>
              <w:rPr>
                <w:rFonts w:cs="Arial"/>
                <w:smallCaps/>
                <w:szCs w:val="22"/>
              </w:rPr>
              <w:t>díla</w:t>
            </w:r>
            <w:r>
              <w:rPr>
                <w:rFonts w:cs="Arial"/>
                <w:szCs w:val="22"/>
              </w:rPr>
              <w:t xml:space="preserve"> do provozu včetně </w:t>
            </w:r>
            <w:r>
              <w:rPr>
                <w:rFonts w:cs="Arial"/>
                <w:smallCaps/>
                <w:szCs w:val="22"/>
              </w:rPr>
              <w:t>ověřovacího provozu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DC32DF" w14:textId="77777777" w:rsidR="00095140" w:rsidRDefault="00095140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50 000,00</w:t>
            </w:r>
          </w:p>
        </w:tc>
      </w:tr>
      <w:tr w:rsidR="00095140" w14:paraId="1C131FB9" w14:textId="77777777" w:rsidTr="00095140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14:paraId="7E98BC9F" w14:textId="77777777" w:rsidR="00095140" w:rsidRDefault="00095140">
            <w:pPr>
              <w:spacing w:before="60" w:after="60"/>
              <w:ind w:left="459" w:hanging="425"/>
              <w:rPr>
                <w:rFonts w:cs="Arial"/>
                <w:sz w:val="24"/>
              </w:rPr>
            </w:pPr>
            <w:r>
              <w:rPr>
                <w:rFonts w:cs="Arial"/>
              </w:rPr>
              <w:lastRenderedPageBreak/>
              <w:t>7)</w:t>
            </w:r>
            <w:r>
              <w:rPr>
                <w:rFonts w:cs="Arial"/>
              </w:rPr>
              <w:tab/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14:paraId="448921FD" w14:textId="77777777" w:rsidR="00095140" w:rsidRDefault="00095140">
            <w:pPr>
              <w:spacing w:before="60" w:after="60"/>
              <w:jc w:val="left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Ostatní náklady celkem (společné pro celé </w:t>
            </w:r>
            <w:r>
              <w:rPr>
                <w:smallCaps/>
                <w:szCs w:val="22"/>
              </w:rPr>
              <w:t xml:space="preserve">dílo, </w:t>
            </w:r>
            <w:r>
              <w:rPr>
                <w:szCs w:val="22"/>
              </w:rPr>
              <w:t>neuvedené u nákladů za jednotlivé výše položky)</w:t>
            </w:r>
            <w:r>
              <w:rPr>
                <w:rFonts w:cs="Arial"/>
                <w:szCs w:val="22"/>
              </w:rPr>
              <w:t xml:space="preserve"> zahrnující mimo jiné např.:</w:t>
            </w:r>
          </w:p>
          <w:p w14:paraId="5BE9B50F" w14:textId="77777777" w:rsidR="00095140" w:rsidRDefault="00095140">
            <w:pPr>
              <w:pStyle w:val="Odstavec0"/>
              <w:keepLines w:val="0"/>
              <w:tabs>
                <w:tab w:val="left" w:pos="356"/>
              </w:tabs>
              <w:spacing w:before="60" w:after="60"/>
              <w:ind w:left="356" w:hanging="284"/>
              <w:rPr>
                <w:rFonts w:cs="Arial"/>
                <w:szCs w:val="22"/>
              </w:rPr>
            </w:pPr>
            <w:r>
              <w:rPr>
                <w:rFonts w:ascii="Symbol" w:hAnsi="Symbol" w:cs="Arial"/>
                <w:szCs w:val="22"/>
              </w:rPr>
              <w:t>-</w:t>
            </w:r>
            <w:r>
              <w:rPr>
                <w:rFonts w:ascii="Symbol" w:hAnsi="Symbol" w:cs="Arial"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zajištění </w:t>
            </w:r>
            <w:r>
              <w:rPr>
                <w:rFonts w:cs="Arial"/>
                <w:smallCaps/>
                <w:szCs w:val="22"/>
              </w:rPr>
              <w:t>staveniště</w:t>
            </w:r>
            <w:r>
              <w:rPr>
                <w:rFonts w:cs="Arial"/>
                <w:szCs w:val="22"/>
              </w:rPr>
              <w:t xml:space="preserve"> v rámci BOZP, </w:t>
            </w:r>
          </w:p>
          <w:p w14:paraId="2FD3EB99" w14:textId="77777777" w:rsidR="00095140" w:rsidRDefault="00095140">
            <w:pPr>
              <w:pStyle w:val="Odstavec0"/>
              <w:keepLines w:val="0"/>
              <w:tabs>
                <w:tab w:val="left" w:pos="356"/>
              </w:tabs>
              <w:spacing w:before="60" w:after="60"/>
              <w:ind w:left="356" w:hanging="284"/>
              <w:rPr>
                <w:rFonts w:cs="Arial"/>
                <w:szCs w:val="22"/>
              </w:rPr>
            </w:pPr>
            <w:r>
              <w:rPr>
                <w:rFonts w:ascii="Symbol" w:hAnsi="Symbol" w:cs="Arial"/>
                <w:szCs w:val="22"/>
              </w:rPr>
              <w:t>-</w:t>
            </w:r>
            <w:r>
              <w:rPr>
                <w:rFonts w:ascii="Symbol" w:hAnsi="Symbol" w:cs="Arial"/>
                <w:szCs w:val="22"/>
              </w:rPr>
              <w:tab/>
            </w:r>
            <w:r>
              <w:rPr>
                <w:rFonts w:cs="Arial"/>
                <w:szCs w:val="22"/>
              </w:rPr>
              <w:t>atd.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14:paraId="70021CAE" w14:textId="77777777" w:rsidR="00095140" w:rsidRDefault="00095140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150 000,00</w:t>
            </w:r>
          </w:p>
        </w:tc>
      </w:tr>
      <w:tr w:rsidR="00095140" w14:paraId="355DC2E7" w14:textId="77777777" w:rsidTr="00095140">
        <w:tc>
          <w:tcPr>
            <w:tcW w:w="7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hideMark/>
          </w:tcPr>
          <w:p w14:paraId="24B4ADE3" w14:textId="77777777" w:rsidR="00095140" w:rsidRDefault="00095140">
            <w:pPr>
              <w:spacing w:before="60" w:after="60"/>
              <w:jc w:val="left"/>
              <w:rPr>
                <w:rFonts w:cs="Arial"/>
                <w:b/>
                <w:sz w:val="24"/>
              </w:rPr>
            </w:pPr>
            <w:r>
              <w:rPr>
                <w:b/>
                <w:smallCaps/>
                <w:color w:val="FF0000"/>
                <w:sz w:val="28"/>
                <w:szCs w:val="28"/>
              </w:rPr>
              <w:t>smluvní cena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mallCaps/>
                <w:color w:val="FF0000"/>
                <w:sz w:val="28"/>
                <w:szCs w:val="28"/>
              </w:rPr>
              <w:t>díla</w:t>
            </w:r>
            <w:r>
              <w:rPr>
                <w:b/>
                <w:color w:val="FF0000"/>
                <w:sz w:val="28"/>
                <w:szCs w:val="28"/>
              </w:rPr>
              <w:t xml:space="preserve"> celkem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hideMark/>
          </w:tcPr>
          <w:p w14:paraId="427FA15A" w14:textId="77777777" w:rsidR="00095140" w:rsidRDefault="00095140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34 373 000,00</w:t>
            </w:r>
          </w:p>
        </w:tc>
      </w:tr>
    </w:tbl>
    <w:p w14:paraId="690ADD26" w14:textId="77777777" w:rsidR="00095140" w:rsidRDefault="00095140" w:rsidP="00095140"/>
    <w:p w14:paraId="60D2F4B6" w14:textId="77777777" w:rsidR="00095140" w:rsidRDefault="00095140" w:rsidP="00095140"/>
    <w:p w14:paraId="668507AF" w14:textId="77777777" w:rsidR="00095140" w:rsidRDefault="00095140"/>
    <w:p w14:paraId="4C4FC1B5" w14:textId="77777777" w:rsidR="001D515F" w:rsidRDefault="001D515F">
      <w:pPr>
        <w:rPr>
          <w:rFonts w:cs="Arial"/>
        </w:rPr>
      </w:pPr>
    </w:p>
    <w:p w14:paraId="0E92F686" w14:textId="0B0B51DA" w:rsidR="001D515F" w:rsidRDefault="001D515F">
      <w:r>
        <w:rPr>
          <w:rFonts w:cs="Arial"/>
        </w:rPr>
        <w:t>Příloha č.2 – položkový rozpočet dotčených cen</w:t>
      </w:r>
    </w:p>
    <w:sectPr w:rsidR="001D515F" w:rsidSect="00432B09">
      <w:headerReference w:type="default" r:id="rId7"/>
      <w:footerReference w:type="default" r:id="rId8"/>
      <w:endnotePr>
        <w:numFmt w:val="decimal"/>
      </w:endnotePr>
      <w:pgSz w:w="11907" w:h="16840" w:code="9"/>
      <w:pgMar w:top="1985" w:right="680" w:bottom="1134" w:left="1418" w:header="680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81484" w14:textId="77777777" w:rsidR="00D84B4D" w:rsidRDefault="00D84B4D" w:rsidP="00720CC9">
      <w:r>
        <w:separator/>
      </w:r>
    </w:p>
  </w:endnote>
  <w:endnote w:type="continuationSeparator" w:id="0">
    <w:p w14:paraId="1E5EC468" w14:textId="77777777" w:rsidR="00D84B4D" w:rsidRDefault="00D84B4D" w:rsidP="0072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.HelveticaLightTTEE">
    <w:panose1 w:val="00000000000000000000"/>
    <w:charset w:val="02"/>
    <w:family w:val="swiss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ton EE">
    <w:charset w:val="02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=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F0DB" w14:textId="773FE7A9" w:rsidR="000A1E39" w:rsidRDefault="000A1E39" w:rsidP="00DC4F17">
    <w:pPr>
      <w:pStyle w:val="ZhlavZpat"/>
      <w:rPr>
        <w:rStyle w:val="slostrnky"/>
        <w:noProof/>
        <w:sz w:val="18"/>
      </w:rPr>
    </w:pPr>
    <w:r>
      <w:t xml:space="preserve">Strana: </w:t>
    </w:r>
    <w:r w:rsidRPr="00D661DC">
      <w:rPr>
        <w:rStyle w:val="Tun"/>
      </w:rPr>
      <w:fldChar w:fldCharType="begin"/>
    </w:r>
    <w:r w:rsidRPr="00D661DC">
      <w:rPr>
        <w:rStyle w:val="Tun"/>
      </w:rPr>
      <w:instrText xml:space="preserve"> PAGE </w:instrText>
    </w:r>
    <w:r w:rsidRPr="00D661DC">
      <w:rPr>
        <w:rStyle w:val="Tun"/>
      </w:rPr>
      <w:fldChar w:fldCharType="separate"/>
    </w:r>
    <w:r w:rsidR="00B020B8">
      <w:rPr>
        <w:rStyle w:val="Tun"/>
        <w:noProof/>
      </w:rPr>
      <w:t>1</w:t>
    </w:r>
    <w:r w:rsidRPr="00D661DC">
      <w:rPr>
        <w:rStyle w:val="Tun"/>
      </w:rPr>
      <w:fldChar w:fldCharType="end"/>
    </w:r>
  </w:p>
  <w:p w14:paraId="5F7FC1B2" w14:textId="77777777" w:rsidR="000A1E39" w:rsidRDefault="000A1E39" w:rsidP="000624CA">
    <w:pPr>
      <w:pStyle w:val="ZhlavZpat"/>
      <w:rPr>
        <w:rStyle w:val="slostrnky"/>
        <w:noProof/>
        <w:sz w:val="18"/>
      </w:rPr>
    </w:pPr>
  </w:p>
  <w:p w14:paraId="4336B616" w14:textId="77777777" w:rsidR="000A1E39" w:rsidRDefault="000A1E39" w:rsidP="000624CA">
    <w:pPr>
      <w:pStyle w:val="Zhlav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02449" w14:textId="77777777" w:rsidR="00D84B4D" w:rsidRDefault="00D84B4D" w:rsidP="00720CC9">
      <w:r>
        <w:separator/>
      </w:r>
    </w:p>
  </w:footnote>
  <w:footnote w:type="continuationSeparator" w:id="0">
    <w:p w14:paraId="15157521" w14:textId="77777777" w:rsidR="00D84B4D" w:rsidRDefault="00D84B4D" w:rsidP="00720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96"/>
      <w:gridCol w:w="5103"/>
      <w:gridCol w:w="2410"/>
    </w:tblGrid>
    <w:tr w:rsidR="000A1E39" w:rsidRPr="00CE7E1E" w14:paraId="51A8DF08" w14:textId="77777777" w:rsidTr="00432B09">
      <w:tc>
        <w:tcPr>
          <w:tcW w:w="2296" w:type="dxa"/>
        </w:tcPr>
        <w:p w14:paraId="6C4298CE" w14:textId="77777777" w:rsidR="000A1E39" w:rsidRPr="00CE7E1E" w:rsidRDefault="000A1E39" w:rsidP="000624CA">
          <w:pPr>
            <w:pStyle w:val="ZhlavZpat"/>
          </w:pPr>
          <w:r w:rsidRPr="00CE7E1E">
            <w:rPr>
              <w:rStyle w:val="DefinovanPojem"/>
            </w:rPr>
            <w:t>objednatel</w:t>
          </w:r>
        </w:p>
        <w:p w14:paraId="51ED0B20" w14:textId="77777777" w:rsidR="000A1E39" w:rsidRPr="00CE7E1E" w:rsidRDefault="000A1E39" w:rsidP="000624CA">
          <w:pPr>
            <w:pStyle w:val="ZhlavZpat"/>
            <w:rPr>
              <w:rStyle w:val="Tun"/>
            </w:rPr>
          </w:pPr>
          <w:bookmarkStart w:id="58" w:name="_Ec1B21609F76754158B97A9D82110DE1659"/>
          <w:r w:rsidRPr="003D477E">
            <w:rPr>
              <w:rStyle w:val="Tun"/>
            </w:rPr>
            <w:t>Teplárna Písek, a.s.</w:t>
          </w:r>
          <w:bookmarkEnd w:id="58"/>
        </w:p>
      </w:tc>
      <w:tc>
        <w:tcPr>
          <w:tcW w:w="5103" w:type="dxa"/>
          <w:vMerge w:val="restart"/>
          <w:vAlign w:val="center"/>
        </w:tcPr>
        <w:p w14:paraId="0DD0AEA8" w14:textId="77777777" w:rsidR="000A1E39" w:rsidRDefault="000A1E39" w:rsidP="00B539D5">
          <w:pPr>
            <w:pStyle w:val="Zhlav"/>
            <w:spacing w:before="60" w:after="60"/>
            <w:jc w:val="center"/>
            <w:rPr>
              <w:rStyle w:val="datalabel"/>
              <w:rFonts w:cs="Arial"/>
              <w:b/>
              <w:sz w:val="20"/>
            </w:rPr>
          </w:pPr>
          <w:r w:rsidRPr="00324913">
            <w:rPr>
              <w:rStyle w:val="datalabel"/>
              <w:rFonts w:cs="Arial"/>
              <w:b/>
              <w:sz w:val="20"/>
            </w:rPr>
            <w:t>Propojení soustav SZT v Písku za účelem úspor primární energie</w:t>
          </w:r>
        </w:p>
        <w:p w14:paraId="19C92951" w14:textId="6F393F1B" w:rsidR="000A1E39" w:rsidRPr="00CE7E1E" w:rsidRDefault="005D4E56" w:rsidP="000624CA">
          <w:pPr>
            <w:pStyle w:val="ZhlavZpat"/>
            <w:rPr>
              <w:rStyle w:val="TunVelkmi"/>
            </w:rPr>
          </w:pPr>
          <w:r>
            <w:rPr>
              <w:rStyle w:val="TunVelkmi"/>
            </w:rPr>
            <w:t xml:space="preserve">DODATEK Č.1 </w:t>
          </w:r>
          <w:r w:rsidR="000A1E39">
            <w:rPr>
              <w:rStyle w:val="TunVelkmi"/>
            </w:rPr>
            <w:t>Smlouv</w:t>
          </w:r>
          <w:r>
            <w:rPr>
              <w:rStyle w:val="TunVelkmi"/>
            </w:rPr>
            <w:t>Y</w:t>
          </w:r>
          <w:r w:rsidR="000A1E39">
            <w:rPr>
              <w:rStyle w:val="TunVelkmi"/>
            </w:rPr>
            <w:t xml:space="preserve"> o Dílo</w:t>
          </w:r>
        </w:p>
      </w:tc>
      <w:tc>
        <w:tcPr>
          <w:tcW w:w="2410" w:type="dxa"/>
        </w:tcPr>
        <w:p w14:paraId="5542CA70" w14:textId="77777777" w:rsidR="000A1E39" w:rsidRPr="00CE7E1E" w:rsidRDefault="000A1E39" w:rsidP="000624CA">
          <w:pPr>
            <w:pStyle w:val="ZhlavZpat"/>
          </w:pPr>
          <w:r w:rsidRPr="00CE7E1E">
            <w:rPr>
              <w:rStyle w:val="DefinovanPojem"/>
            </w:rPr>
            <w:t>zhotovitel</w:t>
          </w:r>
        </w:p>
        <w:p w14:paraId="7E5D057F" w14:textId="77777777" w:rsidR="000A1E39" w:rsidRPr="00CE7E1E" w:rsidRDefault="00675079" w:rsidP="000624CA">
          <w:pPr>
            <w:pStyle w:val="ZhlavZpat"/>
            <w:rPr>
              <w:rStyle w:val="Tun"/>
            </w:rPr>
          </w:pPr>
          <w:r>
            <w:rPr>
              <w:rStyle w:val="Tun"/>
            </w:rPr>
            <w:t>SYSTHERM s.r.o.</w:t>
          </w:r>
        </w:p>
      </w:tc>
    </w:tr>
    <w:tr w:rsidR="000A1E39" w:rsidRPr="00CE7E1E" w14:paraId="340BFFF9" w14:textId="77777777" w:rsidTr="00432B09">
      <w:tc>
        <w:tcPr>
          <w:tcW w:w="2296" w:type="dxa"/>
          <w:vAlign w:val="center"/>
        </w:tcPr>
        <w:p w14:paraId="56812686" w14:textId="77777777" w:rsidR="000A1E39" w:rsidRPr="00CE7E1E" w:rsidRDefault="000A1E39" w:rsidP="006C652C">
          <w:pPr>
            <w:pStyle w:val="ZhlavZpat"/>
            <w:jc w:val="left"/>
          </w:pPr>
          <w:r w:rsidRPr="00CE7E1E">
            <w:t xml:space="preserve">Ev. č.: </w:t>
          </w:r>
          <w:r w:rsidR="00922E45">
            <w:t>14-2020</w:t>
          </w:r>
        </w:p>
      </w:tc>
      <w:tc>
        <w:tcPr>
          <w:tcW w:w="5103" w:type="dxa"/>
          <w:vMerge/>
          <w:vAlign w:val="center"/>
        </w:tcPr>
        <w:p w14:paraId="33AFBCBF" w14:textId="77777777" w:rsidR="000A1E39" w:rsidRPr="00CE7E1E" w:rsidRDefault="000A1E39" w:rsidP="000624CA">
          <w:pPr>
            <w:pStyle w:val="ZhlavZpat"/>
          </w:pPr>
        </w:p>
      </w:tc>
      <w:tc>
        <w:tcPr>
          <w:tcW w:w="2410" w:type="dxa"/>
          <w:vAlign w:val="center"/>
        </w:tcPr>
        <w:p w14:paraId="77E8AB99" w14:textId="77777777" w:rsidR="000A1E39" w:rsidRPr="00CE7E1E" w:rsidRDefault="000A1E39" w:rsidP="006C652C">
          <w:pPr>
            <w:pStyle w:val="ZhlavZpat"/>
            <w:jc w:val="left"/>
          </w:pPr>
          <w:r w:rsidRPr="00CE7E1E">
            <w:t xml:space="preserve">Ev. č.: </w:t>
          </w:r>
          <w:r w:rsidR="00922E45">
            <w:t>20-9710-000665-0</w:t>
          </w:r>
        </w:p>
      </w:tc>
    </w:tr>
  </w:tbl>
  <w:p w14:paraId="4B67C2CE" w14:textId="77777777" w:rsidR="000A1E39" w:rsidRDefault="000A1E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FFAEAF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pStyle w:val="4-iiiSeznam"/>
      <w:lvlText w:val="(%5)"/>
      <w:lvlJc w:val="left"/>
      <w:pPr>
        <w:tabs>
          <w:tab w:val="num" w:pos="1985"/>
        </w:tabs>
        <w:ind w:left="1985" w:hanging="567"/>
      </w:pPr>
      <w:rPr>
        <w:rFonts w:hint="default"/>
        <w:b w:val="0"/>
      </w:rPr>
    </w:lvl>
    <w:lvl w:ilvl="5">
      <w:start w:val="1"/>
      <w:numFmt w:val="bullet"/>
      <w:lvlText w:val="–"/>
      <w:lvlJc w:val="left"/>
      <w:pPr>
        <w:tabs>
          <w:tab w:val="num" w:pos="2212"/>
        </w:tabs>
        <w:ind w:left="2212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552"/>
        </w:tabs>
        <w:ind w:left="2552" w:hanging="340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7"/>
        </w:tabs>
        <w:ind w:left="297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77"/>
        </w:tabs>
        <w:ind w:left="2977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BD96D0C0"/>
    <w:lvl w:ilvl="0">
      <w:numFmt w:val="bullet"/>
      <w:lvlText w:val="*"/>
      <w:lvlJc w:val="left"/>
    </w:lvl>
  </w:abstractNum>
  <w:abstractNum w:abstractNumId="2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3613EFC"/>
    <w:multiLevelType w:val="hybridMultilevel"/>
    <w:tmpl w:val="3050CF44"/>
    <w:lvl w:ilvl="0" w:tplc="DA6292C0">
      <w:start w:val="1"/>
      <w:numFmt w:val="lowerLetter"/>
      <w:pStyle w:val="4-AbcSeznam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D435E"/>
    <w:multiLevelType w:val="hybridMultilevel"/>
    <w:tmpl w:val="70B42036"/>
    <w:lvl w:ilvl="0" w:tplc="FFFFFFFF">
      <w:start w:val="1"/>
      <w:numFmt w:val="lowerLetter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393AC6"/>
    <w:multiLevelType w:val="hybridMultilevel"/>
    <w:tmpl w:val="47EE01A6"/>
    <w:lvl w:ilvl="0" w:tplc="6C42B304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4E948CA"/>
    <w:multiLevelType w:val="hybridMultilevel"/>
    <w:tmpl w:val="5BCC16B6"/>
    <w:lvl w:ilvl="0" w:tplc="780CFAD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B752C5"/>
    <w:multiLevelType w:val="multilevel"/>
    <w:tmpl w:val="488821E8"/>
    <w:lvl w:ilvl="0">
      <w:start w:val="4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9A55AD"/>
    <w:multiLevelType w:val="multilevel"/>
    <w:tmpl w:val="50705678"/>
    <w:lvl w:ilvl="0">
      <w:start w:val="4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3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9" w15:restartNumberingAfterBreak="0">
    <w:nsid w:val="42241329"/>
    <w:multiLevelType w:val="hybridMultilevel"/>
    <w:tmpl w:val="9572D6B6"/>
    <w:lvl w:ilvl="0" w:tplc="FFFFFFFF">
      <w:start w:val="1"/>
      <w:numFmt w:val="lowerLetter"/>
      <w:pStyle w:val="Odrkaa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2E0996"/>
    <w:multiLevelType w:val="multilevel"/>
    <w:tmpl w:val="FEACCE0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4A9C1568"/>
    <w:multiLevelType w:val="multilevel"/>
    <w:tmpl w:val="E10632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567"/>
      </w:pPr>
      <w:rPr>
        <w:rFonts w:hint="default"/>
        <w:b w:val="0"/>
      </w:rPr>
    </w:lvl>
    <w:lvl w:ilvl="5">
      <w:start w:val="1"/>
      <w:numFmt w:val="bullet"/>
      <w:lvlText w:val="–"/>
      <w:lvlJc w:val="left"/>
      <w:pPr>
        <w:tabs>
          <w:tab w:val="num" w:pos="2212"/>
        </w:tabs>
        <w:ind w:left="2212" w:hanging="340"/>
      </w:pPr>
      <w:rPr>
        <w:rFonts w:ascii="Arial" w:hAnsi="Arial" w:hint="default"/>
      </w:rPr>
    </w:lvl>
    <w:lvl w:ilvl="6">
      <w:start w:val="1"/>
      <w:numFmt w:val="bullet"/>
      <w:lvlText w:val=""/>
      <w:lvlJc w:val="left"/>
      <w:pPr>
        <w:tabs>
          <w:tab w:val="num" w:pos="2552"/>
        </w:tabs>
        <w:ind w:left="2552" w:hanging="340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7"/>
        </w:tabs>
        <w:ind w:left="297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77"/>
        </w:tabs>
        <w:ind w:left="2977" w:firstLine="0"/>
      </w:pPr>
      <w:rPr>
        <w:rFonts w:hint="default"/>
      </w:rPr>
    </w:lvl>
  </w:abstractNum>
  <w:abstractNum w:abstractNumId="12" w15:restartNumberingAfterBreak="0">
    <w:nsid w:val="57CF7280"/>
    <w:multiLevelType w:val="hybridMultilevel"/>
    <w:tmpl w:val="4E7A2770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BF4735F"/>
    <w:multiLevelType w:val="multilevel"/>
    <w:tmpl w:val="9FB8CB7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5F6A3553"/>
    <w:multiLevelType w:val="multilevel"/>
    <w:tmpl w:val="4CDCE706"/>
    <w:lvl w:ilvl="0">
      <w:start w:val="1"/>
      <w:numFmt w:val="upperLetter"/>
      <w:pStyle w:val="1-stSmlouvy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pStyle w:val="2-lnekSmlouvy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3-OdstavecSmlouvy"/>
      <w:lvlText w:val="%2.%3"/>
      <w:lvlJc w:val="left"/>
      <w:pPr>
        <w:tabs>
          <w:tab w:val="num" w:pos="1844"/>
        </w:tabs>
        <w:ind w:left="1844" w:hanging="851"/>
      </w:pPr>
      <w:rPr>
        <w:rFonts w:hint="default"/>
      </w:rPr>
    </w:lvl>
    <w:lvl w:ilvl="3">
      <w:start w:val="1"/>
      <w:numFmt w:val="decimal"/>
      <w:pStyle w:val="4-slOdst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5-AbcSeznam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lvlRestart w:val="4"/>
      <w:pStyle w:val="5-iiiSeznam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pStyle w:val="6-iiiSeznam"/>
      <w:lvlText w:val="(%7)"/>
      <w:lvlJc w:val="left"/>
      <w:pPr>
        <w:tabs>
          <w:tab w:val="num" w:pos="1985"/>
        </w:tabs>
        <w:ind w:left="1985" w:hanging="567"/>
      </w:pPr>
      <w:rPr>
        <w:rFonts w:hint="default"/>
        <w:color w:val="auto"/>
      </w:rPr>
    </w:lvl>
    <w:lvl w:ilvl="7">
      <w:start w:val="1"/>
      <w:numFmt w:val="bullet"/>
      <w:pStyle w:val="5-oSeznam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  <w:color w:val="auto"/>
      </w:rPr>
    </w:lvl>
    <w:lvl w:ilvl="8">
      <w:start w:val="1"/>
      <w:numFmt w:val="bullet"/>
      <w:lvlRestart w:val="7"/>
      <w:pStyle w:val="6-Seznam"/>
      <w:lvlText w:val="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color w:val="auto"/>
      </w:rPr>
    </w:lvl>
  </w:abstractNum>
  <w:abstractNum w:abstractNumId="15" w15:restartNumberingAfterBreak="0">
    <w:nsid w:val="659C6479"/>
    <w:multiLevelType w:val="hybridMultilevel"/>
    <w:tmpl w:val="9ADC7580"/>
    <w:lvl w:ilvl="0" w:tplc="55309B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CAC5281"/>
    <w:multiLevelType w:val="hybridMultilevel"/>
    <w:tmpl w:val="A600DE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66B96"/>
    <w:multiLevelType w:val="hybridMultilevel"/>
    <w:tmpl w:val="88EEAFB0"/>
    <w:lvl w:ilvl="0" w:tplc="04050001">
      <w:start w:val="1"/>
      <w:numFmt w:val="lowerLetter"/>
      <w:lvlText w:val="(%1)"/>
      <w:lvlJc w:val="left"/>
      <w:pPr>
        <w:tabs>
          <w:tab w:val="num" w:pos="927"/>
        </w:tabs>
        <w:ind w:left="927" w:hanging="567"/>
      </w:pPr>
      <w:rPr>
        <w:rFonts w:hint="default"/>
        <w:sz w:val="22"/>
        <w:szCs w:val="24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B261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15F84"/>
    <w:multiLevelType w:val="hybridMultilevel"/>
    <w:tmpl w:val="C30C4726"/>
    <w:lvl w:ilvl="0" w:tplc="83745BE4">
      <w:start w:val="1"/>
      <w:numFmt w:val="decimal"/>
      <w:lvlText w:val="%1. část díla"/>
      <w:lvlJc w:val="left"/>
      <w:pPr>
        <w:ind w:left="1134" w:hanging="11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7D741817"/>
    <w:multiLevelType w:val="hybridMultilevel"/>
    <w:tmpl w:val="B058D704"/>
    <w:lvl w:ilvl="0" w:tplc="FFFFFFFF">
      <w:start w:val="1"/>
      <w:numFmt w:val="lowerLetter"/>
      <w:lvlText w:val="(%1)"/>
      <w:lvlJc w:val="left"/>
      <w:pPr>
        <w:tabs>
          <w:tab w:val="num" w:pos="567"/>
        </w:tabs>
        <w:ind w:left="607" w:hanging="607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4"/>
  </w:num>
  <w:num w:numId="6">
    <w:abstractNumId w:val="15"/>
  </w:num>
  <w:num w:numId="7">
    <w:abstractNumId w:val="5"/>
  </w:num>
  <w:num w:numId="8">
    <w:abstractNumId w:val="16"/>
  </w:num>
  <w:num w:numId="9">
    <w:abstractNumId w:val="14"/>
  </w:num>
  <w:num w:numId="10">
    <w:abstractNumId w:val="14"/>
  </w:num>
  <w:num w:numId="11">
    <w:abstractNumId w:val="14"/>
  </w:num>
  <w:num w:numId="12">
    <w:abstractNumId w:val="20"/>
  </w:num>
  <w:num w:numId="13">
    <w:abstractNumId w:val="14"/>
  </w:num>
  <w:num w:numId="14">
    <w:abstractNumId w:val="17"/>
  </w:num>
  <w:num w:numId="1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14"/>
  </w:num>
  <w:num w:numId="17">
    <w:abstractNumId w:val="14"/>
  </w:num>
  <w:num w:numId="18">
    <w:abstractNumId w:val="4"/>
  </w:num>
  <w:num w:numId="19">
    <w:abstractNumId w:val="14"/>
  </w:num>
  <w:num w:numId="20">
    <w:abstractNumId w:val="14"/>
  </w:num>
  <w:num w:numId="21">
    <w:abstractNumId w:val="14"/>
  </w:num>
  <w:num w:numId="22">
    <w:abstractNumId w:val="6"/>
  </w:num>
  <w:num w:numId="23">
    <w:abstractNumId w:val="12"/>
  </w:num>
  <w:num w:numId="24">
    <w:abstractNumId w:val="19"/>
  </w:num>
  <w:num w:numId="25">
    <w:abstractNumId w:val="18"/>
  </w:num>
  <w:num w:numId="26">
    <w:abstractNumId w:val="11"/>
  </w:num>
  <w:num w:numId="27">
    <w:abstractNumId w:val="10"/>
  </w:num>
  <w:num w:numId="28">
    <w:abstractNumId w:val="13"/>
  </w:num>
  <w:num w:numId="29">
    <w:abstractNumId w:val="7"/>
  </w:num>
  <w:num w:numId="3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ůvodníDatumPosledníModifikace" w:val="21.11.2016 13:44:00"/>
    <w:docVar w:name="PůvodníNázevSouboru" w:val="D1_Část 2-Návrh Smlouvy o DILO.docx"/>
    <w:docVar w:name="PůvodníVelikostSouboru" w:val="243632"/>
  </w:docVars>
  <w:rsids>
    <w:rsidRoot w:val="00720CC9"/>
    <w:rsid w:val="00005913"/>
    <w:rsid w:val="0001434F"/>
    <w:rsid w:val="0002054B"/>
    <w:rsid w:val="00027E9E"/>
    <w:rsid w:val="00033312"/>
    <w:rsid w:val="00034977"/>
    <w:rsid w:val="0003541E"/>
    <w:rsid w:val="00041BB5"/>
    <w:rsid w:val="00042D9C"/>
    <w:rsid w:val="00050B54"/>
    <w:rsid w:val="000624CA"/>
    <w:rsid w:val="000652A7"/>
    <w:rsid w:val="00070AF3"/>
    <w:rsid w:val="00077955"/>
    <w:rsid w:val="000802B5"/>
    <w:rsid w:val="000832AE"/>
    <w:rsid w:val="00083AB7"/>
    <w:rsid w:val="00084898"/>
    <w:rsid w:val="000854F7"/>
    <w:rsid w:val="000872BA"/>
    <w:rsid w:val="00090E24"/>
    <w:rsid w:val="00091294"/>
    <w:rsid w:val="0009134A"/>
    <w:rsid w:val="0009178A"/>
    <w:rsid w:val="000917DD"/>
    <w:rsid w:val="00094C42"/>
    <w:rsid w:val="00095140"/>
    <w:rsid w:val="00096301"/>
    <w:rsid w:val="000A1E39"/>
    <w:rsid w:val="000A753A"/>
    <w:rsid w:val="000C4E82"/>
    <w:rsid w:val="000C73BE"/>
    <w:rsid w:val="000D10E0"/>
    <w:rsid w:val="000E3EF5"/>
    <w:rsid w:val="000E6C60"/>
    <w:rsid w:val="000F5082"/>
    <w:rsid w:val="000F720D"/>
    <w:rsid w:val="000F7EC2"/>
    <w:rsid w:val="00112822"/>
    <w:rsid w:val="001158F3"/>
    <w:rsid w:val="00121D65"/>
    <w:rsid w:val="00122910"/>
    <w:rsid w:val="00122F70"/>
    <w:rsid w:val="00126362"/>
    <w:rsid w:val="00137137"/>
    <w:rsid w:val="00137E00"/>
    <w:rsid w:val="001405DE"/>
    <w:rsid w:val="00141598"/>
    <w:rsid w:val="001430F5"/>
    <w:rsid w:val="001454D5"/>
    <w:rsid w:val="00152248"/>
    <w:rsid w:val="00156AFA"/>
    <w:rsid w:val="00165CF0"/>
    <w:rsid w:val="00167668"/>
    <w:rsid w:val="00177C9F"/>
    <w:rsid w:val="001812A8"/>
    <w:rsid w:val="0018131F"/>
    <w:rsid w:val="001839BD"/>
    <w:rsid w:val="00183CA2"/>
    <w:rsid w:val="001A1079"/>
    <w:rsid w:val="001B208C"/>
    <w:rsid w:val="001B550A"/>
    <w:rsid w:val="001B7AF0"/>
    <w:rsid w:val="001C0D42"/>
    <w:rsid w:val="001C47AD"/>
    <w:rsid w:val="001C5750"/>
    <w:rsid w:val="001D0000"/>
    <w:rsid w:val="001D515F"/>
    <w:rsid w:val="001E4BE0"/>
    <w:rsid w:val="001F2DE0"/>
    <w:rsid w:val="001F5A55"/>
    <w:rsid w:val="002056A0"/>
    <w:rsid w:val="00206B69"/>
    <w:rsid w:val="00211E63"/>
    <w:rsid w:val="00214718"/>
    <w:rsid w:val="00215BAE"/>
    <w:rsid w:val="002303F8"/>
    <w:rsid w:val="00230B30"/>
    <w:rsid w:val="002329F9"/>
    <w:rsid w:val="002371EE"/>
    <w:rsid w:val="00240ED0"/>
    <w:rsid w:val="00253CEA"/>
    <w:rsid w:val="002622EB"/>
    <w:rsid w:val="00266E45"/>
    <w:rsid w:val="0027173B"/>
    <w:rsid w:val="00277C90"/>
    <w:rsid w:val="002802D3"/>
    <w:rsid w:val="0029504D"/>
    <w:rsid w:val="002A2281"/>
    <w:rsid w:val="002A34EA"/>
    <w:rsid w:val="002A4F2E"/>
    <w:rsid w:val="002B33DF"/>
    <w:rsid w:val="002B3663"/>
    <w:rsid w:val="002D7EA5"/>
    <w:rsid w:val="002E6610"/>
    <w:rsid w:val="002E7AF6"/>
    <w:rsid w:val="00313C91"/>
    <w:rsid w:val="00317F32"/>
    <w:rsid w:val="0032254F"/>
    <w:rsid w:val="00322889"/>
    <w:rsid w:val="003254F8"/>
    <w:rsid w:val="00332347"/>
    <w:rsid w:val="0033693C"/>
    <w:rsid w:val="00337832"/>
    <w:rsid w:val="003452AC"/>
    <w:rsid w:val="00356480"/>
    <w:rsid w:val="0035668B"/>
    <w:rsid w:val="00373C7E"/>
    <w:rsid w:val="00375208"/>
    <w:rsid w:val="003834B8"/>
    <w:rsid w:val="00384F5A"/>
    <w:rsid w:val="00391010"/>
    <w:rsid w:val="00391292"/>
    <w:rsid w:val="003A2182"/>
    <w:rsid w:val="003A7042"/>
    <w:rsid w:val="003B1F5E"/>
    <w:rsid w:val="003B46D5"/>
    <w:rsid w:val="003C085C"/>
    <w:rsid w:val="003C1A63"/>
    <w:rsid w:val="003C46B6"/>
    <w:rsid w:val="003D477E"/>
    <w:rsid w:val="003D6608"/>
    <w:rsid w:val="003E40CC"/>
    <w:rsid w:val="003E560F"/>
    <w:rsid w:val="003F42ED"/>
    <w:rsid w:val="003F4FEF"/>
    <w:rsid w:val="004010E8"/>
    <w:rsid w:val="00402453"/>
    <w:rsid w:val="004052FC"/>
    <w:rsid w:val="00410960"/>
    <w:rsid w:val="0041121F"/>
    <w:rsid w:val="00425279"/>
    <w:rsid w:val="004272DC"/>
    <w:rsid w:val="00431F14"/>
    <w:rsid w:val="00432B09"/>
    <w:rsid w:val="00472359"/>
    <w:rsid w:val="00485642"/>
    <w:rsid w:val="004913E1"/>
    <w:rsid w:val="00492665"/>
    <w:rsid w:val="004A6F54"/>
    <w:rsid w:val="004A7453"/>
    <w:rsid w:val="004B33CF"/>
    <w:rsid w:val="004B538F"/>
    <w:rsid w:val="004B6B88"/>
    <w:rsid w:val="004C2326"/>
    <w:rsid w:val="004C3251"/>
    <w:rsid w:val="004D114D"/>
    <w:rsid w:val="004D2468"/>
    <w:rsid w:val="004D65B0"/>
    <w:rsid w:val="004E1B64"/>
    <w:rsid w:val="004F2271"/>
    <w:rsid w:val="005003CB"/>
    <w:rsid w:val="00511B31"/>
    <w:rsid w:val="0052238F"/>
    <w:rsid w:val="005244D2"/>
    <w:rsid w:val="00525294"/>
    <w:rsid w:val="00526E28"/>
    <w:rsid w:val="005270CF"/>
    <w:rsid w:val="00527E9E"/>
    <w:rsid w:val="00532BF3"/>
    <w:rsid w:val="00536E0D"/>
    <w:rsid w:val="0053730D"/>
    <w:rsid w:val="00540B31"/>
    <w:rsid w:val="00550ACB"/>
    <w:rsid w:val="005604B1"/>
    <w:rsid w:val="005672D3"/>
    <w:rsid w:val="005833C0"/>
    <w:rsid w:val="00584F38"/>
    <w:rsid w:val="00585965"/>
    <w:rsid w:val="00585E7F"/>
    <w:rsid w:val="005958D4"/>
    <w:rsid w:val="005A2DBC"/>
    <w:rsid w:val="005A2F52"/>
    <w:rsid w:val="005C24CC"/>
    <w:rsid w:val="005C32A2"/>
    <w:rsid w:val="005C5DDC"/>
    <w:rsid w:val="005D156F"/>
    <w:rsid w:val="005D2A9D"/>
    <w:rsid w:val="005D427D"/>
    <w:rsid w:val="005D4E56"/>
    <w:rsid w:val="005D665E"/>
    <w:rsid w:val="005E0E30"/>
    <w:rsid w:val="005E7338"/>
    <w:rsid w:val="005F48D6"/>
    <w:rsid w:val="00600B1E"/>
    <w:rsid w:val="00602308"/>
    <w:rsid w:val="006071E9"/>
    <w:rsid w:val="00611EF7"/>
    <w:rsid w:val="006141E8"/>
    <w:rsid w:val="00627DBE"/>
    <w:rsid w:val="006349B6"/>
    <w:rsid w:val="0064323F"/>
    <w:rsid w:val="00646922"/>
    <w:rsid w:val="00652C54"/>
    <w:rsid w:val="00666369"/>
    <w:rsid w:val="0066683B"/>
    <w:rsid w:val="00675079"/>
    <w:rsid w:val="006753A2"/>
    <w:rsid w:val="0067751F"/>
    <w:rsid w:val="00693B88"/>
    <w:rsid w:val="00696716"/>
    <w:rsid w:val="006B41EE"/>
    <w:rsid w:val="006B4B56"/>
    <w:rsid w:val="006C608A"/>
    <w:rsid w:val="006C652C"/>
    <w:rsid w:val="006D69C9"/>
    <w:rsid w:val="006E15D5"/>
    <w:rsid w:val="006E1D7B"/>
    <w:rsid w:val="006E2D67"/>
    <w:rsid w:val="006E6E51"/>
    <w:rsid w:val="006F2788"/>
    <w:rsid w:val="006F4ABC"/>
    <w:rsid w:val="00700D5E"/>
    <w:rsid w:val="00704883"/>
    <w:rsid w:val="007051FE"/>
    <w:rsid w:val="00706CA7"/>
    <w:rsid w:val="00707278"/>
    <w:rsid w:val="0070739D"/>
    <w:rsid w:val="00710747"/>
    <w:rsid w:val="00717F1D"/>
    <w:rsid w:val="00720CC9"/>
    <w:rsid w:val="00721D9C"/>
    <w:rsid w:val="00724901"/>
    <w:rsid w:val="00726816"/>
    <w:rsid w:val="00726F9E"/>
    <w:rsid w:val="007332E2"/>
    <w:rsid w:val="00755B62"/>
    <w:rsid w:val="00762CA9"/>
    <w:rsid w:val="00775B26"/>
    <w:rsid w:val="007946FC"/>
    <w:rsid w:val="007A2E4D"/>
    <w:rsid w:val="007A3C08"/>
    <w:rsid w:val="007C69E6"/>
    <w:rsid w:val="007D0C98"/>
    <w:rsid w:val="007D33A9"/>
    <w:rsid w:val="007D7B05"/>
    <w:rsid w:val="007E3E9F"/>
    <w:rsid w:val="007F0572"/>
    <w:rsid w:val="007F28CA"/>
    <w:rsid w:val="00802CE6"/>
    <w:rsid w:val="00802DF9"/>
    <w:rsid w:val="008063C9"/>
    <w:rsid w:val="00811D70"/>
    <w:rsid w:val="0082071E"/>
    <w:rsid w:val="0082133D"/>
    <w:rsid w:val="00827ED0"/>
    <w:rsid w:val="00837793"/>
    <w:rsid w:val="00841465"/>
    <w:rsid w:val="00842618"/>
    <w:rsid w:val="0084432B"/>
    <w:rsid w:val="00850343"/>
    <w:rsid w:val="008512A1"/>
    <w:rsid w:val="008515FA"/>
    <w:rsid w:val="00854DD5"/>
    <w:rsid w:val="008553DF"/>
    <w:rsid w:val="00855C18"/>
    <w:rsid w:val="00862096"/>
    <w:rsid w:val="008657ED"/>
    <w:rsid w:val="00866943"/>
    <w:rsid w:val="008829EF"/>
    <w:rsid w:val="00884A14"/>
    <w:rsid w:val="0088686B"/>
    <w:rsid w:val="00891895"/>
    <w:rsid w:val="008A1F99"/>
    <w:rsid w:val="008A5EFF"/>
    <w:rsid w:val="008A65FF"/>
    <w:rsid w:val="008B0378"/>
    <w:rsid w:val="008B6B91"/>
    <w:rsid w:val="008D263C"/>
    <w:rsid w:val="008D2689"/>
    <w:rsid w:val="008E4D3C"/>
    <w:rsid w:val="008F4568"/>
    <w:rsid w:val="008F52D5"/>
    <w:rsid w:val="008F6502"/>
    <w:rsid w:val="0090014C"/>
    <w:rsid w:val="00900E12"/>
    <w:rsid w:val="0090211B"/>
    <w:rsid w:val="00911965"/>
    <w:rsid w:val="00922E45"/>
    <w:rsid w:val="00930FB8"/>
    <w:rsid w:val="009340FC"/>
    <w:rsid w:val="00935A5B"/>
    <w:rsid w:val="00943C49"/>
    <w:rsid w:val="00962598"/>
    <w:rsid w:val="00975969"/>
    <w:rsid w:val="00992CCC"/>
    <w:rsid w:val="009B1053"/>
    <w:rsid w:val="009C09D2"/>
    <w:rsid w:val="009D0ED0"/>
    <w:rsid w:val="00A04844"/>
    <w:rsid w:val="00A04993"/>
    <w:rsid w:val="00A07562"/>
    <w:rsid w:val="00A13589"/>
    <w:rsid w:val="00A13C26"/>
    <w:rsid w:val="00A17FF6"/>
    <w:rsid w:val="00A45FAF"/>
    <w:rsid w:val="00A469FC"/>
    <w:rsid w:val="00A56FD1"/>
    <w:rsid w:val="00A577AA"/>
    <w:rsid w:val="00A63A23"/>
    <w:rsid w:val="00A63C10"/>
    <w:rsid w:val="00A66278"/>
    <w:rsid w:val="00A70BF3"/>
    <w:rsid w:val="00A73EFC"/>
    <w:rsid w:val="00A91DED"/>
    <w:rsid w:val="00AA0F30"/>
    <w:rsid w:val="00AB4181"/>
    <w:rsid w:val="00AB77D4"/>
    <w:rsid w:val="00AC1D8E"/>
    <w:rsid w:val="00AC664F"/>
    <w:rsid w:val="00AD209B"/>
    <w:rsid w:val="00AD2386"/>
    <w:rsid w:val="00AD7648"/>
    <w:rsid w:val="00AF6DFB"/>
    <w:rsid w:val="00B020B8"/>
    <w:rsid w:val="00B031F9"/>
    <w:rsid w:val="00B03D9B"/>
    <w:rsid w:val="00B03FEC"/>
    <w:rsid w:val="00B04B10"/>
    <w:rsid w:val="00B07F46"/>
    <w:rsid w:val="00B13E94"/>
    <w:rsid w:val="00B209C4"/>
    <w:rsid w:val="00B316C8"/>
    <w:rsid w:val="00B3371B"/>
    <w:rsid w:val="00B36F4C"/>
    <w:rsid w:val="00B415AB"/>
    <w:rsid w:val="00B42ED8"/>
    <w:rsid w:val="00B46042"/>
    <w:rsid w:val="00B539D5"/>
    <w:rsid w:val="00B54AAD"/>
    <w:rsid w:val="00B67D57"/>
    <w:rsid w:val="00B77B72"/>
    <w:rsid w:val="00B873FC"/>
    <w:rsid w:val="00BA1351"/>
    <w:rsid w:val="00BB0E35"/>
    <w:rsid w:val="00BB13CB"/>
    <w:rsid w:val="00BB5F73"/>
    <w:rsid w:val="00BC31D9"/>
    <w:rsid w:val="00BC6EAD"/>
    <w:rsid w:val="00BD1766"/>
    <w:rsid w:val="00BF0210"/>
    <w:rsid w:val="00C048D3"/>
    <w:rsid w:val="00C059AF"/>
    <w:rsid w:val="00C14492"/>
    <w:rsid w:val="00C177A2"/>
    <w:rsid w:val="00C31970"/>
    <w:rsid w:val="00C43393"/>
    <w:rsid w:val="00C503BC"/>
    <w:rsid w:val="00C51E5E"/>
    <w:rsid w:val="00C533F1"/>
    <w:rsid w:val="00C63029"/>
    <w:rsid w:val="00C656F3"/>
    <w:rsid w:val="00C667A1"/>
    <w:rsid w:val="00C72134"/>
    <w:rsid w:val="00C77670"/>
    <w:rsid w:val="00C776DE"/>
    <w:rsid w:val="00C8056A"/>
    <w:rsid w:val="00C84E5C"/>
    <w:rsid w:val="00C86410"/>
    <w:rsid w:val="00C8688D"/>
    <w:rsid w:val="00C93229"/>
    <w:rsid w:val="00C96F49"/>
    <w:rsid w:val="00CB08ED"/>
    <w:rsid w:val="00CC33C3"/>
    <w:rsid w:val="00CC6477"/>
    <w:rsid w:val="00CC7A1C"/>
    <w:rsid w:val="00CF0E10"/>
    <w:rsid w:val="00CF1948"/>
    <w:rsid w:val="00CF5B00"/>
    <w:rsid w:val="00D0602C"/>
    <w:rsid w:val="00D23A02"/>
    <w:rsid w:val="00D264DF"/>
    <w:rsid w:val="00D40888"/>
    <w:rsid w:val="00D52F14"/>
    <w:rsid w:val="00D65107"/>
    <w:rsid w:val="00D73814"/>
    <w:rsid w:val="00D84B4D"/>
    <w:rsid w:val="00D94E8C"/>
    <w:rsid w:val="00DA0B32"/>
    <w:rsid w:val="00DA2C0A"/>
    <w:rsid w:val="00DC4F17"/>
    <w:rsid w:val="00DD4226"/>
    <w:rsid w:val="00DD4B54"/>
    <w:rsid w:val="00DD4DDB"/>
    <w:rsid w:val="00DD4E3F"/>
    <w:rsid w:val="00DD6497"/>
    <w:rsid w:val="00DD724B"/>
    <w:rsid w:val="00DE10B5"/>
    <w:rsid w:val="00DE1A01"/>
    <w:rsid w:val="00DE376E"/>
    <w:rsid w:val="00DE5629"/>
    <w:rsid w:val="00DE6FEB"/>
    <w:rsid w:val="00DF2DE2"/>
    <w:rsid w:val="00DF3D9A"/>
    <w:rsid w:val="00DF4502"/>
    <w:rsid w:val="00DF6245"/>
    <w:rsid w:val="00DF6BEC"/>
    <w:rsid w:val="00DF6D96"/>
    <w:rsid w:val="00E118ED"/>
    <w:rsid w:val="00E137CC"/>
    <w:rsid w:val="00E17869"/>
    <w:rsid w:val="00E2334B"/>
    <w:rsid w:val="00E244B7"/>
    <w:rsid w:val="00E2647C"/>
    <w:rsid w:val="00E34D98"/>
    <w:rsid w:val="00E36E7A"/>
    <w:rsid w:val="00E473DA"/>
    <w:rsid w:val="00E574A8"/>
    <w:rsid w:val="00E70171"/>
    <w:rsid w:val="00E72FA0"/>
    <w:rsid w:val="00E74904"/>
    <w:rsid w:val="00E76C79"/>
    <w:rsid w:val="00E87DD7"/>
    <w:rsid w:val="00E92C1E"/>
    <w:rsid w:val="00E960B3"/>
    <w:rsid w:val="00E9718F"/>
    <w:rsid w:val="00EA4D6F"/>
    <w:rsid w:val="00ED032E"/>
    <w:rsid w:val="00ED4330"/>
    <w:rsid w:val="00EE110C"/>
    <w:rsid w:val="00EE1D9C"/>
    <w:rsid w:val="00EE55F8"/>
    <w:rsid w:val="00F02805"/>
    <w:rsid w:val="00F109E6"/>
    <w:rsid w:val="00F238C2"/>
    <w:rsid w:val="00F24711"/>
    <w:rsid w:val="00F249A5"/>
    <w:rsid w:val="00F26284"/>
    <w:rsid w:val="00F26758"/>
    <w:rsid w:val="00F2717B"/>
    <w:rsid w:val="00F3779C"/>
    <w:rsid w:val="00F37CEF"/>
    <w:rsid w:val="00F4237E"/>
    <w:rsid w:val="00F476AB"/>
    <w:rsid w:val="00F611C6"/>
    <w:rsid w:val="00F612EE"/>
    <w:rsid w:val="00F621CB"/>
    <w:rsid w:val="00F65E0F"/>
    <w:rsid w:val="00F836F0"/>
    <w:rsid w:val="00F84036"/>
    <w:rsid w:val="00F94E60"/>
    <w:rsid w:val="00F95AAB"/>
    <w:rsid w:val="00F95E61"/>
    <w:rsid w:val="00FA25AF"/>
    <w:rsid w:val="00FA26CA"/>
    <w:rsid w:val="00FA3766"/>
    <w:rsid w:val="00FA77F1"/>
    <w:rsid w:val="00FB76AE"/>
    <w:rsid w:val="00FD1B96"/>
    <w:rsid w:val="00FD36E2"/>
    <w:rsid w:val="00FD7207"/>
    <w:rsid w:val="00FE0AFD"/>
    <w:rsid w:val="00FE78E6"/>
    <w:rsid w:val="00FF69B7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95587"/>
  <w15:docId w15:val="{A58ECD67-73ED-486D-9027-4157D785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20CC9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20CC9"/>
    <w:pPr>
      <w:keepNext/>
      <w:keepLines/>
      <w:widowControl/>
      <w:tabs>
        <w:tab w:val="left" w:pos="360"/>
      </w:tabs>
      <w:spacing w:before="480" w:after="240"/>
      <w:ind w:left="357" w:hanging="357"/>
      <w:jc w:val="left"/>
      <w:outlineLvl w:val="0"/>
    </w:pPr>
    <w:rPr>
      <w:b/>
      <w:caps/>
      <w:sz w:val="32"/>
    </w:rPr>
  </w:style>
  <w:style w:type="paragraph" w:styleId="Nadpis2">
    <w:name w:val="heading 2"/>
    <w:basedOn w:val="Nadpis1"/>
    <w:next w:val="Normln"/>
    <w:link w:val="Nadpis2Char"/>
    <w:rsid w:val="00720CC9"/>
    <w:pPr>
      <w:keepNext w:val="0"/>
      <w:tabs>
        <w:tab w:val="clear" w:pos="360"/>
        <w:tab w:val="clear" w:pos="851"/>
        <w:tab w:val="clear" w:pos="1418"/>
        <w:tab w:val="left" w:pos="-2410"/>
      </w:tabs>
      <w:spacing w:before="120" w:after="120"/>
      <w:ind w:left="851" w:hanging="851"/>
      <w:outlineLvl w:val="1"/>
    </w:pPr>
    <w:rPr>
      <w:b w:val="0"/>
      <w:caps w:val="0"/>
      <w:sz w:val="24"/>
    </w:rPr>
  </w:style>
  <w:style w:type="paragraph" w:styleId="Nadpis3">
    <w:name w:val="heading 3"/>
    <w:basedOn w:val="Nadpis2"/>
    <w:next w:val="Normln"/>
    <w:link w:val="Nadpis3Char1"/>
    <w:rsid w:val="00720CC9"/>
    <w:pPr>
      <w:jc w:val="both"/>
      <w:outlineLvl w:val="2"/>
    </w:pPr>
  </w:style>
  <w:style w:type="paragraph" w:styleId="Nadpis4">
    <w:name w:val="heading 4"/>
    <w:aliases w:val=" Char"/>
    <w:basedOn w:val="Normln"/>
    <w:next w:val="Normln"/>
    <w:link w:val="Nadpis4Char"/>
    <w:rsid w:val="00720CC9"/>
    <w:pPr>
      <w:keepNext/>
      <w:spacing w:before="240" w:after="60"/>
      <w:ind w:left="2832" w:hanging="708"/>
      <w:jc w:val="left"/>
      <w:outlineLvl w:val="3"/>
    </w:pPr>
    <w:rPr>
      <w:rFonts w:ascii=".HelveticaLightTTEE" w:hAnsi=".HelveticaLightTTEE"/>
    </w:rPr>
  </w:style>
  <w:style w:type="paragraph" w:styleId="Nadpis5">
    <w:name w:val="heading 5"/>
    <w:basedOn w:val="Normln"/>
    <w:next w:val="Normln"/>
    <w:link w:val="Nadpis5Char"/>
    <w:rsid w:val="00720CC9"/>
    <w:pPr>
      <w:keepNext/>
      <w:tabs>
        <w:tab w:val="clear" w:pos="851"/>
        <w:tab w:val="left" w:pos="567"/>
      </w:tabs>
      <w:spacing w:after="120"/>
      <w:ind w:left="3540" w:hanging="708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rsid w:val="00720CC9"/>
    <w:pPr>
      <w:spacing w:before="240" w:after="60"/>
      <w:ind w:left="4248" w:hanging="708"/>
      <w:outlineLvl w:val="5"/>
    </w:pPr>
    <w:rPr>
      <w:sz w:val="20"/>
    </w:rPr>
  </w:style>
  <w:style w:type="paragraph" w:styleId="Nadpis7">
    <w:name w:val="heading 7"/>
    <w:aliases w:val="T7"/>
    <w:basedOn w:val="Normln"/>
    <w:next w:val="Normln"/>
    <w:link w:val="Nadpis7Char"/>
    <w:rsid w:val="00720CC9"/>
    <w:pPr>
      <w:keepNext/>
      <w:spacing w:before="120"/>
      <w:ind w:left="4956" w:hanging="708"/>
      <w:outlineLvl w:val="6"/>
    </w:pPr>
    <w:rPr>
      <w:b/>
    </w:rPr>
  </w:style>
  <w:style w:type="paragraph" w:styleId="Nadpis8">
    <w:name w:val="heading 8"/>
    <w:aliases w:val="T8"/>
    <w:basedOn w:val="Normln"/>
    <w:next w:val="Normln"/>
    <w:link w:val="Nadpis8Char"/>
    <w:rsid w:val="00720CC9"/>
    <w:pPr>
      <w:spacing w:before="240" w:after="60"/>
      <w:ind w:left="5664" w:hanging="708"/>
      <w:outlineLvl w:val="7"/>
    </w:pPr>
    <w:rPr>
      <w:sz w:val="20"/>
    </w:rPr>
  </w:style>
  <w:style w:type="paragraph" w:styleId="Nadpis9">
    <w:name w:val="heading 9"/>
    <w:aliases w:val="T9"/>
    <w:basedOn w:val="Normln"/>
    <w:next w:val="Normln"/>
    <w:link w:val="Nadpis9Char"/>
    <w:rsid w:val="00720CC9"/>
    <w:pPr>
      <w:keepNext/>
      <w:tabs>
        <w:tab w:val="clear" w:pos="1418"/>
      </w:tabs>
      <w:spacing w:before="120"/>
      <w:ind w:left="6372" w:hanging="708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0CC9"/>
    <w:rPr>
      <w:rFonts w:ascii="Arial" w:eastAsia="Times New Roman" w:hAnsi="Arial" w:cs="Times New Roman"/>
      <w:b/>
      <w:caps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20CC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rsid w:val="00720CC9"/>
    <w:rPr>
      <w:rFonts w:asciiTheme="majorHAnsi" w:eastAsiaTheme="majorEastAsia" w:hAnsiTheme="majorHAnsi" w:cstheme="majorBidi"/>
      <w:b/>
      <w:bCs/>
      <w:color w:val="4F81BD" w:themeColor="accent1"/>
      <w:szCs w:val="20"/>
      <w:lang w:eastAsia="cs-CZ"/>
    </w:rPr>
  </w:style>
  <w:style w:type="character" w:customStyle="1" w:styleId="Nadpis4Char">
    <w:name w:val="Nadpis 4 Char"/>
    <w:aliases w:val=" Char Char"/>
    <w:basedOn w:val="Standardnpsmoodstavce"/>
    <w:link w:val="Nadpis4"/>
    <w:rsid w:val="00720CC9"/>
    <w:rPr>
      <w:rFonts w:ascii=".HelveticaLightTTEE" w:eastAsia="Times New Roman" w:hAnsi=".HelveticaLightTTEE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720CC9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20CC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7Char">
    <w:name w:val="Nadpis 7 Char"/>
    <w:aliases w:val="T7 Char"/>
    <w:basedOn w:val="Standardnpsmoodstavce"/>
    <w:link w:val="Nadpis7"/>
    <w:rsid w:val="00720CC9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8Char">
    <w:name w:val="Nadpis 8 Char"/>
    <w:aliases w:val="T8 Char"/>
    <w:basedOn w:val="Standardnpsmoodstavce"/>
    <w:link w:val="Nadpis8"/>
    <w:rsid w:val="00720CC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9Char">
    <w:name w:val="Nadpis 9 Char"/>
    <w:aliases w:val="T9 Char"/>
    <w:basedOn w:val="Standardnpsmoodstavce"/>
    <w:link w:val="Nadpis9"/>
    <w:rsid w:val="00720CC9"/>
    <w:rPr>
      <w:rFonts w:ascii="Arial" w:eastAsia="Times New Roman" w:hAnsi="Arial" w:cs="Times New Roman"/>
      <w:b/>
      <w:szCs w:val="20"/>
      <w:lang w:eastAsia="cs-CZ"/>
    </w:rPr>
  </w:style>
  <w:style w:type="character" w:styleId="slostrnky">
    <w:name w:val="page number"/>
    <w:basedOn w:val="Standardnpsmoodstavce"/>
    <w:rsid w:val="00720CC9"/>
    <w:rPr>
      <w:rFonts w:ascii="Arial" w:hAnsi="Arial"/>
      <w:sz w:val="20"/>
    </w:rPr>
  </w:style>
  <w:style w:type="paragraph" w:styleId="slovanseznam3">
    <w:name w:val="List Number 3"/>
    <w:basedOn w:val="Normln"/>
    <w:rsid w:val="00720CC9"/>
    <w:pPr>
      <w:ind w:left="849" w:hanging="283"/>
    </w:pPr>
  </w:style>
  <w:style w:type="paragraph" w:customStyle="1" w:styleId="Normln15">
    <w:name w:val="Normální 1.5"/>
    <w:basedOn w:val="Normln"/>
    <w:rsid w:val="00720CC9"/>
    <w:pPr>
      <w:ind w:left="851"/>
    </w:pPr>
  </w:style>
  <w:style w:type="paragraph" w:styleId="Seznamsodrkami">
    <w:name w:val="List Bullet"/>
    <w:basedOn w:val="Normln"/>
    <w:rsid w:val="00720CC9"/>
    <w:pPr>
      <w:tabs>
        <w:tab w:val="left" w:pos="1778"/>
      </w:tabs>
      <w:ind w:left="1701" w:hanging="283"/>
    </w:pPr>
  </w:style>
  <w:style w:type="paragraph" w:customStyle="1" w:styleId="Normlnodst">
    <w:name w:val="Normální odst"/>
    <w:basedOn w:val="Normln"/>
    <w:rsid w:val="00720CC9"/>
    <w:pPr>
      <w:spacing w:after="120"/>
    </w:pPr>
  </w:style>
  <w:style w:type="paragraph" w:customStyle="1" w:styleId="Normln15odst">
    <w:name w:val="Normální1.5 odst"/>
    <w:basedOn w:val="Normln15"/>
    <w:rsid w:val="00720CC9"/>
    <w:pPr>
      <w:spacing w:after="120"/>
    </w:pPr>
  </w:style>
  <w:style w:type="paragraph" w:styleId="Obsah1">
    <w:name w:val="toc 1"/>
    <w:basedOn w:val="Normln"/>
    <w:next w:val="Normln"/>
    <w:link w:val="Obsah1Char"/>
    <w:uiPriority w:val="39"/>
    <w:rsid w:val="00720CC9"/>
    <w:pPr>
      <w:tabs>
        <w:tab w:val="clear" w:pos="851"/>
        <w:tab w:val="clear" w:pos="1418"/>
        <w:tab w:val="right" w:pos="9354"/>
      </w:tabs>
      <w:spacing w:before="360"/>
      <w:jc w:val="left"/>
    </w:pPr>
    <w:rPr>
      <w:b/>
      <w:caps/>
    </w:rPr>
  </w:style>
  <w:style w:type="paragraph" w:styleId="Obsah2">
    <w:name w:val="toc 2"/>
    <w:basedOn w:val="Obsah1"/>
    <w:next w:val="Normln"/>
    <w:uiPriority w:val="39"/>
    <w:rsid w:val="00720CC9"/>
    <w:pPr>
      <w:spacing w:before="240"/>
    </w:pPr>
    <w:rPr>
      <w:rFonts w:ascii="Times New Roman" w:hAnsi="Times New Roman"/>
      <w:caps w:val="0"/>
      <w:sz w:val="20"/>
    </w:rPr>
  </w:style>
  <w:style w:type="paragraph" w:styleId="Obsah3">
    <w:name w:val="toc 3"/>
    <w:basedOn w:val="Obsah2"/>
    <w:next w:val="Normln"/>
    <w:semiHidden/>
    <w:rsid w:val="00720CC9"/>
    <w:pPr>
      <w:spacing w:before="0"/>
      <w:ind w:left="240"/>
    </w:pPr>
    <w:rPr>
      <w:b w:val="0"/>
    </w:rPr>
  </w:style>
  <w:style w:type="paragraph" w:customStyle="1" w:styleId="Odst15">
    <w:name w:val="Odst.1.5"/>
    <w:basedOn w:val="Normln"/>
    <w:rsid w:val="00720CC9"/>
    <w:pPr>
      <w:tabs>
        <w:tab w:val="left" w:pos="1701"/>
        <w:tab w:val="left" w:pos="2268"/>
        <w:tab w:val="left" w:pos="2835"/>
      </w:tabs>
      <w:ind w:left="851" w:hanging="851"/>
    </w:pPr>
  </w:style>
  <w:style w:type="paragraph" w:customStyle="1" w:styleId="Odst15-odstup">
    <w:name w:val="Odst.1.5 - odstup"/>
    <w:basedOn w:val="Odst15"/>
    <w:rsid w:val="00720CC9"/>
    <w:pPr>
      <w:spacing w:after="120"/>
    </w:pPr>
  </w:style>
  <w:style w:type="paragraph" w:styleId="Pokraovnseznamu">
    <w:name w:val="List Continue"/>
    <w:basedOn w:val="Normln"/>
    <w:rsid w:val="00720CC9"/>
    <w:pPr>
      <w:spacing w:after="120"/>
      <w:ind w:left="851"/>
    </w:pPr>
  </w:style>
  <w:style w:type="paragraph" w:styleId="Pokraovnseznamu2">
    <w:name w:val="List Continue 2"/>
    <w:basedOn w:val="Normln"/>
    <w:rsid w:val="00720CC9"/>
    <w:pPr>
      <w:spacing w:after="120"/>
      <w:ind w:left="851"/>
    </w:pPr>
  </w:style>
  <w:style w:type="paragraph" w:customStyle="1" w:styleId="Poznmka">
    <w:name w:val="Poznámka"/>
    <w:basedOn w:val="Normln"/>
    <w:rsid w:val="00720CC9"/>
    <w:pPr>
      <w:jc w:val="left"/>
    </w:pPr>
    <w:rPr>
      <w:sz w:val="20"/>
    </w:rPr>
  </w:style>
  <w:style w:type="paragraph" w:styleId="Seznam">
    <w:name w:val="List"/>
    <w:basedOn w:val="Normln"/>
    <w:rsid w:val="00720CC9"/>
    <w:pPr>
      <w:spacing w:after="120"/>
      <w:ind w:left="851" w:hanging="851"/>
    </w:pPr>
  </w:style>
  <w:style w:type="paragraph" w:styleId="Seznam2">
    <w:name w:val="List 2"/>
    <w:basedOn w:val="Normln"/>
    <w:rsid w:val="00720CC9"/>
    <w:pPr>
      <w:ind w:left="1135" w:hanging="284"/>
    </w:pPr>
  </w:style>
  <w:style w:type="paragraph" w:styleId="Seznam3">
    <w:name w:val="List 3"/>
    <w:basedOn w:val="Normln"/>
    <w:rsid w:val="00720CC9"/>
    <w:pPr>
      <w:ind w:left="849" w:hanging="283"/>
    </w:pPr>
  </w:style>
  <w:style w:type="paragraph" w:styleId="Textkomente">
    <w:name w:val="annotation text"/>
    <w:basedOn w:val="Normln"/>
    <w:link w:val="TextkomenteChar"/>
    <w:semiHidden/>
    <w:rsid w:val="00720CC9"/>
    <w:pPr>
      <w:tabs>
        <w:tab w:val="clear" w:pos="1418"/>
        <w:tab w:val="left" w:pos="1701"/>
        <w:tab w:val="left" w:pos="2268"/>
        <w:tab w:val="left" w:pos="2835"/>
      </w:tabs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20CC9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20CC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0CC9"/>
    <w:rPr>
      <w:rFonts w:ascii="Arial" w:eastAsia="Times New Roman" w:hAnsi="Arial" w:cs="Times New Roman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720CC9"/>
    <w:rPr>
      <w:rFonts w:ascii="Arial" w:hAnsi="Arial"/>
      <w:sz w:val="20"/>
      <w:vertAlign w:val="superscript"/>
    </w:rPr>
  </w:style>
  <w:style w:type="character" w:styleId="Odkaznakoment">
    <w:name w:val="annotation reference"/>
    <w:basedOn w:val="Standardnpsmoodstavce"/>
    <w:semiHidden/>
    <w:rsid w:val="00720CC9"/>
    <w:rPr>
      <w:rFonts w:ascii="Arial" w:hAnsi="Arial"/>
      <w:sz w:val="20"/>
    </w:rPr>
  </w:style>
  <w:style w:type="paragraph" w:styleId="Obsah4">
    <w:name w:val="toc 4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480"/>
      <w:jc w:val="left"/>
    </w:pPr>
    <w:rPr>
      <w:rFonts w:ascii="Times New Roman" w:hAnsi="Times New Roman"/>
      <w:sz w:val="20"/>
    </w:rPr>
  </w:style>
  <w:style w:type="paragraph" w:customStyle="1" w:styleId="Odst4-odst">
    <w:name w:val="Odst.4-odst"/>
    <w:basedOn w:val="Odst15-odstup"/>
    <w:rsid w:val="00720CC9"/>
    <w:pPr>
      <w:ind w:left="2269" w:hanging="1418"/>
    </w:pPr>
  </w:style>
  <w:style w:type="paragraph" w:styleId="Obsah5">
    <w:name w:val="toc 5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720"/>
      <w:jc w:val="left"/>
    </w:pPr>
    <w:rPr>
      <w:rFonts w:ascii="Times New Roman" w:hAnsi="Times New Roman"/>
      <w:sz w:val="20"/>
    </w:rPr>
  </w:style>
  <w:style w:type="paragraph" w:styleId="Obsah6">
    <w:name w:val="toc 6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960"/>
      <w:jc w:val="left"/>
    </w:pPr>
    <w:rPr>
      <w:rFonts w:ascii="Times New Roman" w:hAnsi="Times New Roman"/>
      <w:sz w:val="20"/>
    </w:rPr>
  </w:style>
  <w:style w:type="paragraph" w:styleId="Obsah7">
    <w:name w:val="toc 7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1200"/>
      <w:jc w:val="left"/>
    </w:pPr>
    <w:rPr>
      <w:rFonts w:ascii="Times New Roman" w:hAnsi="Times New Roman"/>
      <w:sz w:val="20"/>
    </w:rPr>
  </w:style>
  <w:style w:type="paragraph" w:styleId="Obsah8">
    <w:name w:val="toc 8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1440"/>
      <w:jc w:val="left"/>
    </w:pPr>
    <w:rPr>
      <w:rFonts w:ascii="Times New Roman" w:hAnsi="Times New Roman"/>
      <w:sz w:val="20"/>
    </w:rPr>
  </w:style>
  <w:style w:type="paragraph" w:styleId="Obsah9">
    <w:name w:val="toc 9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1680"/>
      <w:jc w:val="left"/>
    </w:pPr>
    <w:rPr>
      <w:rFonts w:ascii="Times New Roman" w:hAnsi="Times New Roman"/>
      <w:sz w:val="20"/>
    </w:rPr>
  </w:style>
  <w:style w:type="paragraph" w:customStyle="1" w:styleId="Odst2">
    <w:name w:val="Odst2"/>
    <w:basedOn w:val="Normln"/>
    <w:rsid w:val="00720CC9"/>
    <w:pPr>
      <w:framePr w:hSpace="142" w:wrap="auto" w:vAnchor="text" w:hAnchor="text" w:y="1"/>
      <w:tabs>
        <w:tab w:val="clear" w:pos="851"/>
        <w:tab w:val="clear" w:pos="1418"/>
      </w:tabs>
      <w:spacing w:line="240" w:lineRule="atLeast"/>
      <w:ind w:left="1134" w:hanging="1134"/>
    </w:pPr>
    <w:rPr>
      <w:rFonts w:ascii="Palton EE" w:hAnsi="Palton EE"/>
    </w:rPr>
  </w:style>
  <w:style w:type="paragraph" w:styleId="Normlnodsazen">
    <w:name w:val="Normal Indent"/>
    <w:basedOn w:val="Normln"/>
    <w:rsid w:val="00720CC9"/>
    <w:pPr>
      <w:tabs>
        <w:tab w:val="clear" w:pos="851"/>
        <w:tab w:val="clear" w:pos="1418"/>
      </w:tabs>
      <w:spacing w:line="240" w:lineRule="atLeast"/>
      <w:ind w:left="708"/>
    </w:pPr>
    <w:rPr>
      <w:rFonts w:ascii="Palton EE" w:hAnsi="Palton EE"/>
    </w:rPr>
  </w:style>
  <w:style w:type="paragraph" w:customStyle="1" w:styleId="Odst150">
    <w:name w:val="Odst1.5"/>
    <w:basedOn w:val="Normln"/>
    <w:rsid w:val="00720CC9"/>
    <w:pPr>
      <w:tabs>
        <w:tab w:val="clear" w:pos="851"/>
        <w:tab w:val="clear" w:pos="1418"/>
      </w:tabs>
      <w:spacing w:before="120" w:after="120" w:line="240" w:lineRule="atLeast"/>
      <w:ind w:left="851" w:hanging="851"/>
    </w:pPr>
  </w:style>
  <w:style w:type="paragraph" w:customStyle="1" w:styleId="odst08">
    <w:name w:val="odst0.8"/>
    <w:basedOn w:val="Normln"/>
    <w:rsid w:val="00720CC9"/>
    <w:pPr>
      <w:tabs>
        <w:tab w:val="clear" w:pos="851"/>
        <w:tab w:val="clear" w:pos="1418"/>
      </w:tabs>
      <w:spacing w:line="240" w:lineRule="atLeast"/>
      <w:ind w:left="567" w:hanging="454"/>
    </w:pPr>
    <w:rPr>
      <w:rFonts w:ascii="Palton EE" w:hAnsi="Palton EE"/>
    </w:rPr>
  </w:style>
  <w:style w:type="paragraph" w:customStyle="1" w:styleId="Odrka">
    <w:name w:val="Odrážka"/>
    <w:basedOn w:val="Normln"/>
    <w:link w:val="OdrkaChar2"/>
    <w:rsid w:val="00720CC9"/>
    <w:pPr>
      <w:widowControl/>
      <w:tabs>
        <w:tab w:val="clear" w:pos="851"/>
        <w:tab w:val="clear" w:pos="1418"/>
      </w:tabs>
      <w:spacing w:after="120"/>
      <w:ind w:left="1134" w:hanging="283"/>
      <w:jc w:val="left"/>
    </w:pPr>
    <w:rPr>
      <w:kern w:val="28"/>
    </w:rPr>
  </w:style>
  <w:style w:type="paragraph" w:customStyle="1" w:styleId="Podnadpis1">
    <w:name w:val="Podnadpis1"/>
    <w:basedOn w:val="Normln"/>
    <w:rsid w:val="00720CC9"/>
    <w:pPr>
      <w:widowControl/>
      <w:tabs>
        <w:tab w:val="clear" w:pos="851"/>
        <w:tab w:val="clear" w:pos="1418"/>
      </w:tabs>
      <w:spacing w:before="120" w:after="120"/>
      <w:jc w:val="left"/>
    </w:pPr>
    <w:rPr>
      <w:b/>
      <w:kern w:val="28"/>
    </w:rPr>
  </w:style>
  <w:style w:type="paragraph" w:customStyle="1" w:styleId="Nadpis1ZaAkapitola">
    <w:name w:val="Nadpis 1.Za A.kapitola"/>
    <w:basedOn w:val="Normln"/>
    <w:next w:val="Normln"/>
    <w:rsid w:val="00720CC9"/>
    <w:pPr>
      <w:keepNext/>
      <w:widowControl/>
      <w:tabs>
        <w:tab w:val="clear" w:pos="851"/>
        <w:tab w:val="clear" w:pos="1418"/>
      </w:tabs>
      <w:spacing w:before="480" w:after="120"/>
      <w:ind w:left="1211" w:hanging="1134"/>
      <w:jc w:val="left"/>
    </w:pPr>
    <w:rPr>
      <w:b/>
      <w:caps/>
      <w:kern w:val="28"/>
      <w:sz w:val="36"/>
    </w:rPr>
  </w:style>
  <w:style w:type="paragraph" w:customStyle="1" w:styleId="Nadpis2Za1clanek">
    <w:name w:val="Nadpis 2.Za 1..clanek"/>
    <w:basedOn w:val="Normln"/>
    <w:next w:val="Normln"/>
    <w:rsid w:val="00720CC9"/>
    <w:pPr>
      <w:keepNext/>
      <w:widowControl/>
      <w:tabs>
        <w:tab w:val="clear" w:pos="851"/>
        <w:tab w:val="clear" w:pos="1418"/>
      </w:tabs>
      <w:spacing w:before="360" w:after="120"/>
      <w:ind w:left="1211" w:hanging="1134"/>
      <w:jc w:val="left"/>
    </w:pPr>
    <w:rPr>
      <w:b/>
      <w:caps/>
      <w:kern w:val="28"/>
      <w:sz w:val="32"/>
    </w:rPr>
  </w:style>
  <w:style w:type="paragraph" w:customStyle="1" w:styleId="Nadpis2Za1clanek1">
    <w:name w:val="Nadpis 2.Za 1..clanek1"/>
    <w:basedOn w:val="Nadpis1ZaAkapitola1"/>
    <w:next w:val="Normln"/>
    <w:rsid w:val="00720CC9"/>
    <w:pPr>
      <w:keepNext/>
      <w:spacing w:before="240" w:after="120"/>
    </w:pPr>
    <w:rPr>
      <w:sz w:val="24"/>
    </w:rPr>
  </w:style>
  <w:style w:type="paragraph" w:customStyle="1" w:styleId="Nadpis1ZaAkapitola1">
    <w:name w:val="Nadpis 1.Za A.kapitola1"/>
    <w:basedOn w:val="Normln"/>
    <w:next w:val="Normln"/>
    <w:rsid w:val="00720CC9"/>
    <w:pPr>
      <w:widowControl/>
      <w:spacing w:before="720" w:after="240"/>
      <w:jc w:val="left"/>
    </w:pPr>
    <w:rPr>
      <w:b/>
      <w:caps/>
      <w:sz w:val="28"/>
    </w:rPr>
  </w:style>
  <w:style w:type="paragraph" w:customStyle="1" w:styleId="Rozloendokumentu1">
    <w:name w:val="Rozložení dokumentu1"/>
    <w:basedOn w:val="Normln"/>
    <w:rsid w:val="00720CC9"/>
    <w:pPr>
      <w:shd w:val="clear" w:color="auto" w:fill="000080"/>
    </w:pPr>
    <w:rPr>
      <w:rFonts w:ascii="Tahoma" w:hAnsi="Tahoma"/>
    </w:rPr>
  </w:style>
  <w:style w:type="paragraph" w:customStyle="1" w:styleId="Zkladntext21">
    <w:name w:val="Základní text 21"/>
    <w:basedOn w:val="Normln"/>
    <w:rsid w:val="00720CC9"/>
    <w:pPr>
      <w:spacing w:after="120"/>
      <w:ind w:left="1588"/>
    </w:pPr>
  </w:style>
  <w:style w:type="paragraph" w:customStyle="1" w:styleId="Zkladntextodsazen21">
    <w:name w:val="Základní text odsazený 21"/>
    <w:basedOn w:val="Normln"/>
    <w:rsid w:val="00720CC9"/>
    <w:pPr>
      <w:tabs>
        <w:tab w:val="clear" w:pos="851"/>
      </w:tabs>
      <w:spacing w:before="120"/>
      <w:ind w:left="1418" w:hanging="567"/>
    </w:pPr>
  </w:style>
  <w:style w:type="paragraph" w:customStyle="1" w:styleId="Bod">
    <w:name w:val="Bod"/>
    <w:basedOn w:val="Normln"/>
    <w:link w:val="BodChar"/>
    <w:rsid w:val="00720CC9"/>
    <w:pPr>
      <w:widowControl/>
      <w:tabs>
        <w:tab w:val="clear" w:pos="851"/>
        <w:tab w:val="clear" w:pos="1418"/>
      </w:tabs>
      <w:spacing w:after="120"/>
      <w:ind w:left="1724" w:hanging="284"/>
    </w:pPr>
    <w:rPr>
      <w:kern w:val="28"/>
    </w:rPr>
  </w:style>
  <w:style w:type="paragraph" w:customStyle="1" w:styleId="Odstavec">
    <w:name w:val="Odstavec"/>
    <w:basedOn w:val="Normln"/>
    <w:link w:val="OdstavecChar"/>
    <w:rsid w:val="00720CC9"/>
    <w:pPr>
      <w:widowControl/>
      <w:tabs>
        <w:tab w:val="clear" w:pos="851"/>
        <w:tab w:val="clear" w:pos="1418"/>
      </w:tabs>
      <w:spacing w:before="60" w:after="120"/>
      <w:ind w:left="851"/>
    </w:pPr>
    <w:rPr>
      <w:kern w:val="28"/>
    </w:rPr>
  </w:style>
  <w:style w:type="paragraph" w:styleId="Textpoznpodarou">
    <w:name w:val="footnote text"/>
    <w:basedOn w:val="Normln"/>
    <w:link w:val="TextpoznpodarouChar"/>
    <w:semiHidden/>
    <w:rsid w:val="00720CC9"/>
    <w:pPr>
      <w:widowControl/>
      <w:tabs>
        <w:tab w:val="clear" w:pos="851"/>
        <w:tab w:val="clear" w:pos="1418"/>
      </w:tabs>
      <w:jc w:val="left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20C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1">
    <w:name w:val="odstavec1"/>
    <w:basedOn w:val="Normln"/>
    <w:next w:val="Normln"/>
    <w:rsid w:val="00720CC9"/>
    <w:pPr>
      <w:widowControl/>
      <w:tabs>
        <w:tab w:val="clear" w:pos="851"/>
        <w:tab w:val="clear" w:pos="1418"/>
      </w:tabs>
      <w:spacing w:before="120"/>
      <w:ind w:left="1361"/>
    </w:pPr>
    <w:rPr>
      <w:lang w:val="en-GB"/>
    </w:rPr>
  </w:style>
  <w:style w:type="paragraph" w:customStyle="1" w:styleId="Nadpis3111">
    <w:name w:val="Nadpis 3.1.1.1"/>
    <w:basedOn w:val="Normln"/>
    <w:next w:val="Normln"/>
    <w:rsid w:val="00720CC9"/>
    <w:pPr>
      <w:keepNext/>
      <w:widowControl/>
      <w:tabs>
        <w:tab w:val="clear" w:pos="851"/>
        <w:tab w:val="clear" w:pos="1418"/>
      </w:tabs>
      <w:spacing w:before="240" w:after="120"/>
      <w:ind w:hanging="1134"/>
      <w:jc w:val="left"/>
    </w:pPr>
    <w:rPr>
      <w:kern w:val="28"/>
    </w:rPr>
  </w:style>
  <w:style w:type="paragraph" w:customStyle="1" w:styleId="Nadpis211">
    <w:name w:val="Nadpis 2.1.1"/>
    <w:basedOn w:val="Normln"/>
    <w:next w:val="Normln"/>
    <w:rsid w:val="00720CC9"/>
    <w:pPr>
      <w:keepNext/>
      <w:widowControl/>
      <w:tabs>
        <w:tab w:val="clear" w:pos="851"/>
        <w:tab w:val="clear" w:pos="1418"/>
        <w:tab w:val="left" w:pos="0"/>
      </w:tabs>
      <w:spacing w:before="240" w:after="120"/>
      <w:ind w:hanging="1134"/>
      <w:jc w:val="left"/>
    </w:pPr>
    <w:rPr>
      <w:kern w:val="28"/>
    </w:rPr>
  </w:style>
  <w:style w:type="paragraph" w:customStyle="1" w:styleId="a">
    <w:name w:val="="/>
    <w:rsid w:val="00720CC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=Roman" w:eastAsia="Times New Roman" w:hAnsi="Times New =Roman" w:cs="Times New Roman"/>
      <w:sz w:val="24"/>
      <w:szCs w:val="20"/>
      <w:lang w:eastAsia="cs-CZ"/>
    </w:rPr>
  </w:style>
  <w:style w:type="paragraph" w:customStyle="1" w:styleId="BodyText21">
    <w:name w:val="Body Text 21"/>
    <w:basedOn w:val="Normln"/>
    <w:link w:val="BodyText21Char"/>
    <w:rsid w:val="00720CC9"/>
    <w:pPr>
      <w:spacing w:before="240" w:after="240"/>
      <w:jc w:val="center"/>
    </w:pPr>
    <w:rPr>
      <w:b/>
      <w:caps/>
      <w:spacing w:val="60"/>
      <w:sz w:val="44"/>
    </w:rPr>
  </w:style>
  <w:style w:type="paragraph" w:customStyle="1" w:styleId="odstavec2">
    <w:name w:val="odstavec2"/>
    <w:basedOn w:val="odstavec1"/>
    <w:rsid w:val="00720CC9"/>
    <w:pPr>
      <w:ind w:left="1388" w:hanging="680"/>
    </w:pPr>
    <w:rPr>
      <w:kern w:val="28"/>
      <w:sz w:val="24"/>
      <w:lang w:val="cs-CZ"/>
    </w:rPr>
  </w:style>
  <w:style w:type="paragraph" w:customStyle="1" w:styleId="Normal3">
    <w:name w:val="Normal3"/>
    <w:basedOn w:val="Normln"/>
    <w:rsid w:val="00720CC9"/>
    <w:pPr>
      <w:widowControl/>
      <w:tabs>
        <w:tab w:val="clear" w:pos="851"/>
        <w:tab w:val="clear" w:pos="1418"/>
      </w:tabs>
      <w:ind w:left="709"/>
    </w:pPr>
  </w:style>
  <w:style w:type="paragraph" w:customStyle="1" w:styleId="odsazen">
    <w:name w:val="odsazení"/>
    <w:basedOn w:val="Normln"/>
    <w:rsid w:val="00720CC9"/>
    <w:pPr>
      <w:widowControl/>
      <w:tabs>
        <w:tab w:val="clear" w:pos="851"/>
        <w:tab w:val="clear" w:pos="1418"/>
      </w:tabs>
    </w:pPr>
    <w:rPr>
      <w:rFonts w:ascii="Times New Roman" w:hAnsi="Times New Roman"/>
      <w:sz w:val="28"/>
    </w:rPr>
  </w:style>
  <w:style w:type="paragraph" w:styleId="Zkladntextodsazen">
    <w:name w:val="Body Text Indent"/>
    <w:basedOn w:val="Normln"/>
    <w:link w:val="ZkladntextodsazenChar"/>
    <w:rsid w:val="00720CC9"/>
    <w:pPr>
      <w:ind w:left="851" w:hanging="851"/>
    </w:pPr>
    <w:rPr>
      <w:rFonts w:cs="Arial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720CC9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semiHidden/>
    <w:rsid w:val="00720C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20CC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720CC9"/>
    <w:rPr>
      <w:color w:val="0000FF"/>
      <w:u w:val="single"/>
    </w:rPr>
  </w:style>
  <w:style w:type="character" w:customStyle="1" w:styleId="OdrkaCharChar">
    <w:name w:val="Odrážka Char Char"/>
    <w:basedOn w:val="Standardnpsmoodstavce"/>
    <w:rsid w:val="00720CC9"/>
    <w:rPr>
      <w:rFonts w:ascii="Arial" w:hAnsi="Arial"/>
      <w:kern w:val="28"/>
      <w:sz w:val="24"/>
      <w:lang w:val="cs-CZ" w:eastAsia="cs-CZ" w:bidi="ar-SA"/>
    </w:rPr>
  </w:style>
  <w:style w:type="paragraph" w:customStyle="1" w:styleId="odrka0">
    <w:name w:val="odrážka"/>
    <w:basedOn w:val="Normln"/>
    <w:rsid w:val="00720CC9"/>
    <w:pPr>
      <w:widowControl/>
      <w:tabs>
        <w:tab w:val="clear" w:pos="851"/>
        <w:tab w:val="clear" w:pos="1418"/>
      </w:tabs>
      <w:spacing w:before="60" w:after="60"/>
      <w:ind w:left="284" w:hanging="284"/>
      <w:jc w:val="left"/>
      <w:textAlignment w:val="auto"/>
    </w:pPr>
  </w:style>
  <w:style w:type="paragraph" w:customStyle="1" w:styleId="Odrkaa">
    <w:name w:val="Odrážka a"/>
    <w:basedOn w:val="Normln"/>
    <w:rsid w:val="00720CC9"/>
    <w:pPr>
      <w:widowControl/>
      <w:numPr>
        <w:numId w:val="1"/>
      </w:numPr>
      <w:tabs>
        <w:tab w:val="clear" w:pos="851"/>
        <w:tab w:val="clear" w:pos="1418"/>
        <w:tab w:val="left" w:pos="425"/>
      </w:tabs>
      <w:overflowPunct/>
      <w:autoSpaceDE/>
      <w:autoSpaceDN/>
      <w:adjustRightInd/>
      <w:spacing w:after="120"/>
      <w:jc w:val="left"/>
      <w:textAlignment w:val="auto"/>
    </w:pPr>
    <w:rPr>
      <w:kern w:val="28"/>
    </w:rPr>
  </w:style>
  <w:style w:type="character" w:styleId="Sledovanodkaz">
    <w:name w:val="FollowedHyperlink"/>
    <w:basedOn w:val="Standardnpsmoodstavce"/>
    <w:rsid w:val="00720CC9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rsid w:val="00720CC9"/>
    <w:pPr>
      <w:ind w:left="851" w:hanging="851"/>
    </w:pPr>
    <w:rPr>
      <w:color w:val="FF0000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720CC9"/>
    <w:rPr>
      <w:rFonts w:ascii="Arial" w:eastAsia="Times New Roman" w:hAnsi="Arial" w:cs="Times New Roman"/>
      <w:color w:val="FF0000"/>
      <w:lang w:eastAsia="cs-CZ"/>
    </w:rPr>
  </w:style>
  <w:style w:type="paragraph" w:styleId="Zkladntextodsazen3">
    <w:name w:val="Body Text Indent 3"/>
    <w:basedOn w:val="Normln"/>
    <w:link w:val="Zkladntextodsazen3Char"/>
    <w:rsid w:val="00720CC9"/>
    <w:pPr>
      <w:spacing w:before="240"/>
      <w:ind w:left="1418" w:hanging="567"/>
    </w:pPr>
    <w:rPr>
      <w:rFonts w:cs="Arial"/>
    </w:rPr>
  </w:style>
  <w:style w:type="character" w:customStyle="1" w:styleId="Zkladntextodsazen3Char">
    <w:name w:val="Základní text odsazený 3 Char"/>
    <w:basedOn w:val="Standardnpsmoodstavce"/>
    <w:link w:val="Zkladntextodsazen3"/>
    <w:rsid w:val="00720CC9"/>
    <w:rPr>
      <w:rFonts w:ascii="Arial" w:eastAsia="Times New Roman" w:hAnsi="Arial" w:cs="Arial"/>
      <w:szCs w:val="20"/>
      <w:lang w:eastAsia="cs-CZ"/>
    </w:rPr>
  </w:style>
  <w:style w:type="character" w:customStyle="1" w:styleId="platne1">
    <w:name w:val="platne1"/>
    <w:basedOn w:val="Standardnpsmoodstavce"/>
    <w:rsid w:val="00720CC9"/>
  </w:style>
  <w:style w:type="paragraph" w:customStyle="1" w:styleId="StylNadpis2Zarovnatdobloku">
    <w:name w:val="Styl Nadpis 2 + Zarovnat do bloku"/>
    <w:basedOn w:val="Nadpis2"/>
    <w:rsid w:val="00720CC9"/>
    <w:pPr>
      <w:keepLines w:val="0"/>
      <w:widowControl w:val="0"/>
      <w:numPr>
        <w:ilvl w:val="1"/>
      </w:numPr>
      <w:tabs>
        <w:tab w:val="clear" w:pos="-2410"/>
        <w:tab w:val="num" w:pos="993"/>
      </w:tabs>
      <w:overflowPunct/>
      <w:autoSpaceDE/>
      <w:autoSpaceDN/>
      <w:adjustRightInd/>
      <w:spacing w:before="0"/>
      <w:ind w:left="993" w:hanging="851"/>
      <w:jc w:val="both"/>
      <w:textAlignment w:val="auto"/>
    </w:pPr>
    <w:rPr>
      <w:sz w:val="22"/>
    </w:rPr>
  </w:style>
  <w:style w:type="paragraph" w:customStyle="1" w:styleId="Normln00">
    <w:name w:val="Normální.0/0"/>
    <w:rsid w:val="00720CC9"/>
    <w:pPr>
      <w:widowControl w:val="0"/>
      <w:spacing w:after="0" w:line="240" w:lineRule="atLeast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al1">
    <w:name w:val="Normal1"/>
    <w:basedOn w:val="Normln"/>
    <w:rsid w:val="00720CC9"/>
    <w:pPr>
      <w:widowControl/>
      <w:tabs>
        <w:tab w:val="clear" w:pos="851"/>
        <w:tab w:val="clear" w:pos="1418"/>
      </w:tabs>
      <w:overflowPunct/>
      <w:spacing w:before="120"/>
      <w:ind w:left="284"/>
      <w:textAlignment w:val="auto"/>
    </w:pPr>
    <w:rPr>
      <w:rFonts w:ascii="Times New Roman" w:hAnsi="Times New Roman"/>
      <w:szCs w:val="24"/>
    </w:rPr>
  </w:style>
  <w:style w:type="character" w:customStyle="1" w:styleId="WW8Num12z2">
    <w:name w:val="WW8Num12z2"/>
    <w:rsid w:val="00720CC9"/>
    <w:rPr>
      <w:rFonts w:ascii="Wingdings" w:hAnsi="Wingdings"/>
    </w:rPr>
  </w:style>
  <w:style w:type="character" w:customStyle="1" w:styleId="OdrkaChar2">
    <w:name w:val="Odrážka Char2"/>
    <w:basedOn w:val="Standardnpsmoodstavce"/>
    <w:link w:val="Odrka"/>
    <w:rsid w:val="00720CC9"/>
    <w:rPr>
      <w:rFonts w:ascii="Arial" w:eastAsia="Times New Roman" w:hAnsi="Arial" w:cs="Times New Roman"/>
      <w:kern w:val="28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720CC9"/>
    <w:pPr>
      <w:tabs>
        <w:tab w:val="clear" w:pos="1701"/>
        <w:tab w:val="clear" w:pos="2268"/>
        <w:tab w:val="clear" w:pos="2835"/>
        <w:tab w:val="left" w:pos="1418"/>
      </w:tabs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20CC9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Odstavec0">
    <w:name w:val="Odstavec0"/>
    <w:basedOn w:val="Normln"/>
    <w:rsid w:val="00720CC9"/>
    <w:pPr>
      <w:keepLines/>
      <w:widowControl/>
      <w:tabs>
        <w:tab w:val="clear" w:pos="851"/>
        <w:tab w:val="clear" w:pos="1418"/>
        <w:tab w:val="left" w:pos="680"/>
      </w:tabs>
      <w:overflowPunct/>
      <w:autoSpaceDE/>
      <w:autoSpaceDN/>
      <w:adjustRightInd/>
      <w:spacing w:before="240" w:after="120"/>
      <w:ind w:left="680" w:hanging="680"/>
      <w:textAlignment w:val="auto"/>
    </w:pPr>
  </w:style>
  <w:style w:type="paragraph" w:customStyle="1" w:styleId="cislovani1">
    <w:name w:val="cislovani 1"/>
    <w:basedOn w:val="Normln"/>
    <w:next w:val="Normln"/>
    <w:rsid w:val="00720CC9"/>
    <w:pPr>
      <w:keepNext/>
      <w:widowControl/>
      <w:numPr>
        <w:numId w:val="3"/>
      </w:numPr>
      <w:tabs>
        <w:tab w:val="clear" w:pos="851"/>
        <w:tab w:val="clear" w:pos="1418"/>
      </w:tabs>
      <w:overflowPunct/>
      <w:autoSpaceDE/>
      <w:autoSpaceDN/>
      <w:adjustRightInd/>
      <w:spacing w:before="480" w:line="288" w:lineRule="auto"/>
      <w:ind w:left="567"/>
      <w:jc w:val="left"/>
      <w:textAlignment w:val="auto"/>
    </w:pPr>
    <w:rPr>
      <w:rFonts w:ascii="JohnSans Text Pro" w:hAnsi="JohnSans Text Pro"/>
      <w:b/>
      <w:caps/>
      <w:szCs w:val="24"/>
    </w:rPr>
  </w:style>
  <w:style w:type="paragraph" w:customStyle="1" w:styleId="Cislovani2">
    <w:name w:val="Cislovani 2"/>
    <w:basedOn w:val="Normln"/>
    <w:rsid w:val="00720CC9"/>
    <w:pPr>
      <w:keepNext/>
      <w:widowControl/>
      <w:numPr>
        <w:ilvl w:val="1"/>
        <w:numId w:val="3"/>
      </w:numPr>
      <w:tabs>
        <w:tab w:val="clear" w:pos="1418"/>
        <w:tab w:val="left" w:pos="1021"/>
      </w:tabs>
      <w:overflowPunct/>
      <w:autoSpaceDE/>
      <w:autoSpaceDN/>
      <w:adjustRightInd/>
      <w:spacing w:before="240" w:line="288" w:lineRule="auto"/>
      <w:ind w:left="851" w:hanging="851"/>
      <w:textAlignment w:val="auto"/>
    </w:pPr>
    <w:rPr>
      <w:rFonts w:ascii="JohnSans Text Pro" w:hAnsi="JohnSans Text Pro"/>
      <w:sz w:val="20"/>
      <w:szCs w:val="24"/>
    </w:rPr>
  </w:style>
  <w:style w:type="paragraph" w:customStyle="1" w:styleId="Cislovani3">
    <w:name w:val="Cislovani 3"/>
    <w:basedOn w:val="Normln"/>
    <w:rsid w:val="00720CC9"/>
    <w:pPr>
      <w:widowControl/>
      <w:numPr>
        <w:ilvl w:val="2"/>
        <w:numId w:val="3"/>
      </w:numPr>
      <w:tabs>
        <w:tab w:val="clear" w:pos="1418"/>
      </w:tabs>
      <w:overflowPunct/>
      <w:autoSpaceDE/>
      <w:autoSpaceDN/>
      <w:adjustRightInd/>
      <w:spacing w:before="120" w:line="288" w:lineRule="auto"/>
      <w:ind w:left="851" w:hanging="851"/>
      <w:textAlignment w:val="auto"/>
    </w:pPr>
    <w:rPr>
      <w:rFonts w:ascii="JohnSans Text Pro" w:hAnsi="JohnSans Text Pro"/>
      <w:sz w:val="20"/>
      <w:szCs w:val="24"/>
    </w:rPr>
  </w:style>
  <w:style w:type="paragraph" w:customStyle="1" w:styleId="Cislovani4">
    <w:name w:val="Cislovani 4"/>
    <w:basedOn w:val="Normln"/>
    <w:rsid w:val="00720CC9"/>
    <w:pPr>
      <w:widowControl/>
      <w:numPr>
        <w:ilvl w:val="3"/>
        <w:numId w:val="3"/>
      </w:numPr>
      <w:tabs>
        <w:tab w:val="clear" w:pos="1418"/>
      </w:tabs>
      <w:overflowPunct/>
      <w:autoSpaceDE/>
      <w:autoSpaceDN/>
      <w:adjustRightInd/>
      <w:spacing w:before="120" w:line="288" w:lineRule="auto"/>
      <w:ind w:left="851" w:hanging="851"/>
      <w:textAlignment w:val="auto"/>
    </w:pPr>
    <w:rPr>
      <w:rFonts w:ascii="JohnSans Text Pro" w:hAnsi="JohnSans Text Pro"/>
      <w:sz w:val="20"/>
      <w:szCs w:val="24"/>
    </w:rPr>
  </w:style>
  <w:style w:type="paragraph" w:customStyle="1" w:styleId="Cislovani4text">
    <w:name w:val="Cislovani 4 text"/>
    <w:basedOn w:val="Normln"/>
    <w:rsid w:val="00720CC9"/>
    <w:pPr>
      <w:widowControl/>
      <w:numPr>
        <w:ilvl w:val="4"/>
        <w:numId w:val="3"/>
      </w:numPr>
      <w:tabs>
        <w:tab w:val="clear" w:pos="1418"/>
      </w:tabs>
      <w:overflowPunct/>
      <w:autoSpaceDE/>
      <w:autoSpaceDN/>
      <w:adjustRightInd/>
      <w:spacing w:before="120" w:line="288" w:lineRule="auto"/>
      <w:ind w:left="851" w:hanging="851"/>
      <w:textAlignment w:val="auto"/>
    </w:pPr>
    <w:rPr>
      <w:rFonts w:ascii="JohnSans Text Pro" w:hAnsi="JohnSans Text Pro"/>
      <w:i/>
      <w:sz w:val="20"/>
      <w:szCs w:val="24"/>
    </w:rPr>
  </w:style>
  <w:style w:type="paragraph" w:customStyle="1" w:styleId="Zkladntextodsazen22">
    <w:name w:val="Základní text odsazený 22"/>
    <w:basedOn w:val="Normln"/>
    <w:rsid w:val="00720CC9"/>
    <w:pPr>
      <w:tabs>
        <w:tab w:val="clear" w:pos="851"/>
      </w:tabs>
      <w:spacing w:before="120"/>
      <w:ind w:left="1418" w:hanging="567"/>
    </w:pPr>
  </w:style>
  <w:style w:type="character" w:styleId="Zstupntext">
    <w:name w:val="Placeholder Text"/>
    <w:basedOn w:val="Standardnpsmoodstavce"/>
    <w:uiPriority w:val="99"/>
    <w:semiHidden/>
    <w:rsid w:val="00720CC9"/>
    <w:rPr>
      <w:color w:val="808080"/>
    </w:rPr>
  </w:style>
  <w:style w:type="paragraph" w:styleId="Odstavecseseznamem">
    <w:name w:val="List Paragraph"/>
    <w:basedOn w:val="Normln"/>
    <w:uiPriority w:val="34"/>
    <w:qFormat/>
    <w:rsid w:val="00720CC9"/>
    <w:pPr>
      <w:ind w:left="720"/>
      <w:contextualSpacing/>
    </w:pPr>
  </w:style>
  <w:style w:type="paragraph" w:customStyle="1" w:styleId="1-stSmlouvy">
    <w:name w:val="1-ČástSmlouvy"/>
    <w:basedOn w:val="Nadpis1"/>
    <w:link w:val="1-stSmlouvyChar"/>
    <w:qFormat/>
    <w:rsid w:val="00720CC9"/>
    <w:pPr>
      <w:numPr>
        <w:numId w:val="5"/>
      </w:numPr>
      <w:tabs>
        <w:tab w:val="clear" w:pos="360"/>
        <w:tab w:val="clear" w:pos="1418"/>
      </w:tabs>
      <w:spacing w:before="360" w:after="120"/>
    </w:pPr>
    <w:rPr>
      <w:rFonts w:cs="Arial"/>
      <w:i/>
      <w:caps w:val="0"/>
      <w:sz w:val="36"/>
    </w:rPr>
  </w:style>
  <w:style w:type="paragraph" w:customStyle="1" w:styleId="2-lnekSmlouvy">
    <w:name w:val="2-ČlánekSmlouvy"/>
    <w:basedOn w:val="Nadpis2"/>
    <w:link w:val="2-lnekSmlouvyChar"/>
    <w:autoRedefine/>
    <w:qFormat/>
    <w:rsid w:val="00050B54"/>
    <w:pPr>
      <w:keepNext/>
      <w:keepLines w:val="0"/>
      <w:numPr>
        <w:ilvl w:val="1"/>
        <w:numId w:val="5"/>
      </w:numPr>
      <w:tabs>
        <w:tab w:val="clear" w:pos="-2410"/>
      </w:tabs>
      <w:spacing w:before="360"/>
    </w:pPr>
    <w:rPr>
      <w:rFonts w:cs="Arial"/>
      <w:b/>
      <w:sz w:val="28"/>
    </w:rPr>
  </w:style>
  <w:style w:type="character" w:customStyle="1" w:styleId="1-stSmlouvyChar">
    <w:name w:val="1-ČástSmlouvy Char"/>
    <w:basedOn w:val="Nadpis1Char"/>
    <w:link w:val="1-stSmlouvy"/>
    <w:rsid w:val="00720CC9"/>
    <w:rPr>
      <w:rFonts w:ascii="Arial" w:eastAsia="Times New Roman" w:hAnsi="Arial" w:cs="Arial"/>
      <w:b/>
      <w:i/>
      <w:caps w:val="0"/>
      <w:sz w:val="36"/>
      <w:szCs w:val="20"/>
      <w:lang w:eastAsia="cs-CZ"/>
    </w:rPr>
  </w:style>
  <w:style w:type="character" w:customStyle="1" w:styleId="2-lnekSmlouvyChar">
    <w:name w:val="2-ČlánekSmlouvy Char"/>
    <w:basedOn w:val="Nadpis1Char"/>
    <w:link w:val="2-lnekSmlouvy"/>
    <w:rsid w:val="00050B54"/>
    <w:rPr>
      <w:rFonts w:ascii="Arial" w:eastAsia="Times New Roman" w:hAnsi="Arial" w:cs="Arial"/>
      <w:b/>
      <w:caps w:val="0"/>
      <w:sz w:val="28"/>
      <w:szCs w:val="20"/>
      <w:lang w:eastAsia="cs-CZ"/>
    </w:rPr>
  </w:style>
  <w:style w:type="paragraph" w:customStyle="1" w:styleId="3-OdstavecSmlouvy">
    <w:name w:val="3-OdstavecSmlouvy"/>
    <w:basedOn w:val="Nadpis3"/>
    <w:link w:val="3-OdstavecSmlouvyChar"/>
    <w:autoRedefine/>
    <w:qFormat/>
    <w:rsid w:val="005833C0"/>
    <w:pPr>
      <w:keepLines w:val="0"/>
      <w:numPr>
        <w:ilvl w:val="2"/>
        <w:numId w:val="5"/>
      </w:numPr>
      <w:tabs>
        <w:tab w:val="clear" w:pos="-2410"/>
        <w:tab w:val="clear" w:pos="1844"/>
        <w:tab w:val="num" w:pos="851"/>
      </w:tabs>
      <w:ind w:left="851"/>
    </w:pPr>
    <w:rPr>
      <w:sz w:val="22"/>
      <w:szCs w:val="22"/>
    </w:rPr>
  </w:style>
  <w:style w:type="character" w:customStyle="1" w:styleId="DefinovanPojem">
    <w:name w:val="DefinovanýPojem"/>
    <w:basedOn w:val="Standardnpsmoodstavce"/>
    <w:uiPriority w:val="1"/>
    <w:qFormat/>
    <w:rsid w:val="00720CC9"/>
    <w:rPr>
      <w:caps w:val="0"/>
      <w:smallCaps/>
    </w:rPr>
  </w:style>
  <w:style w:type="character" w:customStyle="1" w:styleId="3-OdstavecSmlouvyChar">
    <w:name w:val="3-OdstavecSmlouvy Char"/>
    <w:basedOn w:val="Nadpis2Char"/>
    <w:link w:val="3-OdstavecSmlouvy"/>
    <w:rsid w:val="005833C0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Tun">
    <w:name w:val="Tučně"/>
    <w:basedOn w:val="Standardnpsmoodstavce"/>
    <w:uiPriority w:val="1"/>
    <w:qFormat/>
    <w:rsid w:val="00720CC9"/>
    <w:rPr>
      <w:rFonts w:cs="Arial"/>
      <w:b/>
      <w:szCs w:val="22"/>
    </w:rPr>
  </w:style>
  <w:style w:type="character" w:customStyle="1" w:styleId="TunVelkmi">
    <w:name w:val="TučněVelkými"/>
    <w:basedOn w:val="Standardnpsmoodstavce"/>
    <w:uiPriority w:val="1"/>
    <w:qFormat/>
    <w:rsid w:val="00720CC9"/>
    <w:rPr>
      <w:b/>
      <w:caps/>
      <w:spacing w:val="0"/>
      <w:szCs w:val="18"/>
    </w:rPr>
  </w:style>
  <w:style w:type="character" w:customStyle="1" w:styleId="Velkmi">
    <w:name w:val="Velkými"/>
    <w:basedOn w:val="Standardnpsmoodstavce"/>
    <w:uiPriority w:val="1"/>
    <w:qFormat/>
    <w:rsid w:val="00720CC9"/>
    <w:rPr>
      <w:caps/>
      <w:smallCaps w:val="0"/>
      <w:szCs w:val="22"/>
    </w:rPr>
  </w:style>
  <w:style w:type="paragraph" w:customStyle="1" w:styleId="ZhlavZpat">
    <w:name w:val="ZáhlavíZápatí"/>
    <w:basedOn w:val="Normln"/>
    <w:link w:val="ZhlavZpatChar"/>
    <w:qFormat/>
    <w:rsid w:val="00720CC9"/>
    <w:pPr>
      <w:tabs>
        <w:tab w:val="clear" w:pos="851"/>
        <w:tab w:val="clear" w:pos="1418"/>
      </w:tabs>
      <w:spacing w:before="40" w:after="40"/>
      <w:jc w:val="center"/>
    </w:pPr>
    <w:rPr>
      <w:rFonts w:cs="Arial"/>
      <w:sz w:val="18"/>
      <w:szCs w:val="18"/>
    </w:rPr>
  </w:style>
  <w:style w:type="paragraph" w:customStyle="1" w:styleId="4-AbcSeznam">
    <w:name w:val="4-AbcSeznam"/>
    <w:basedOn w:val="Nadpis2"/>
    <w:link w:val="4-AbcSeznamChar"/>
    <w:rsid w:val="00720CC9"/>
    <w:pPr>
      <w:numPr>
        <w:numId w:val="4"/>
      </w:numPr>
      <w:spacing w:before="100" w:beforeAutospacing="1" w:after="100" w:afterAutospacing="1"/>
      <w:jc w:val="both"/>
      <w:outlineLvl w:val="3"/>
    </w:pPr>
    <w:rPr>
      <w:rFonts w:cs="Arial"/>
    </w:rPr>
  </w:style>
  <w:style w:type="character" w:customStyle="1" w:styleId="ZhlavZpatChar">
    <w:name w:val="ZáhlavíZápatí Char"/>
    <w:basedOn w:val="Standardnpsmoodstavce"/>
    <w:link w:val="ZhlavZpat"/>
    <w:rsid w:val="00720CC9"/>
    <w:rPr>
      <w:rFonts w:ascii="Arial" w:eastAsia="Times New Roman" w:hAnsi="Arial" w:cs="Arial"/>
      <w:sz w:val="18"/>
      <w:szCs w:val="18"/>
      <w:lang w:eastAsia="cs-CZ"/>
    </w:rPr>
  </w:style>
  <w:style w:type="paragraph" w:customStyle="1" w:styleId="2-OdstlBezsla">
    <w:name w:val="2-OdstČlBezČísla"/>
    <w:basedOn w:val="Normln"/>
    <w:link w:val="2-OdstlBezslaChar"/>
    <w:autoRedefine/>
    <w:uiPriority w:val="99"/>
    <w:qFormat/>
    <w:rsid w:val="007A3C08"/>
    <w:pPr>
      <w:tabs>
        <w:tab w:val="clear" w:pos="851"/>
        <w:tab w:val="clear" w:pos="1418"/>
      </w:tabs>
      <w:spacing w:after="120"/>
    </w:pPr>
    <w:rPr>
      <w:rFonts w:cs="Arial"/>
      <w:szCs w:val="22"/>
    </w:rPr>
  </w:style>
  <w:style w:type="character" w:customStyle="1" w:styleId="4-AbcSeznamChar">
    <w:name w:val="4-AbcSeznam Char"/>
    <w:basedOn w:val="Nadpis2Char"/>
    <w:link w:val="4-AbcSeznam"/>
    <w:rsid w:val="00720CC9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4-SeznamDefinovanchPojm">
    <w:name w:val="4-SeznamDefinovanýchPojmů"/>
    <w:basedOn w:val="Normln"/>
    <w:link w:val="4-SeznamDefinovanchPojmChar"/>
    <w:autoRedefine/>
    <w:qFormat/>
    <w:rsid w:val="00720CC9"/>
    <w:pPr>
      <w:widowControl/>
      <w:tabs>
        <w:tab w:val="left" w:pos="-2410"/>
      </w:tabs>
      <w:spacing w:after="120"/>
      <w:ind w:left="1702" w:hanging="851"/>
      <w:outlineLvl w:val="3"/>
    </w:pPr>
    <w:rPr>
      <w:rFonts w:cs="Arial"/>
      <w:szCs w:val="22"/>
    </w:rPr>
  </w:style>
  <w:style w:type="character" w:customStyle="1" w:styleId="2-OdstlBezslaChar">
    <w:name w:val="2-OdstČlBezČísla Char"/>
    <w:basedOn w:val="Standardnpsmoodstavce"/>
    <w:link w:val="2-OdstlBezsla"/>
    <w:uiPriority w:val="99"/>
    <w:rsid w:val="007A3C08"/>
    <w:rPr>
      <w:rFonts w:ascii="Arial" w:eastAsia="Times New Roman" w:hAnsi="Arial" w:cs="Arial"/>
      <w:lang w:eastAsia="cs-CZ"/>
    </w:rPr>
  </w:style>
  <w:style w:type="paragraph" w:customStyle="1" w:styleId="5-OdstAbcSeznamu">
    <w:name w:val="5-OdstAbcSeznamu"/>
    <w:basedOn w:val="Normln"/>
    <w:link w:val="5-OdstAbcSeznamuChar"/>
    <w:autoRedefine/>
    <w:qFormat/>
    <w:rsid w:val="005833C0"/>
    <w:pPr>
      <w:numPr>
        <w:ilvl w:val="12"/>
      </w:numPr>
      <w:tabs>
        <w:tab w:val="clear" w:pos="851"/>
        <w:tab w:val="clear" w:pos="1418"/>
        <w:tab w:val="left" w:pos="-2410"/>
      </w:tabs>
      <w:spacing w:before="120" w:after="120"/>
      <w:ind w:left="851"/>
    </w:pPr>
    <w:rPr>
      <w:rFonts w:cs="Arial"/>
      <w:szCs w:val="22"/>
    </w:rPr>
  </w:style>
  <w:style w:type="character" w:customStyle="1" w:styleId="4-SeznamDefinovanchPojmChar">
    <w:name w:val="4-SeznamDefinovanýchPojmů Char"/>
    <w:basedOn w:val="Standardnpsmoodstavce"/>
    <w:link w:val="4-SeznamDefinovanchPojm"/>
    <w:rsid w:val="00720CC9"/>
    <w:rPr>
      <w:rFonts w:ascii="Arial" w:eastAsia="Times New Roman" w:hAnsi="Arial" w:cs="Arial"/>
      <w:lang w:eastAsia="cs-CZ"/>
    </w:rPr>
  </w:style>
  <w:style w:type="paragraph" w:customStyle="1" w:styleId="4-iiiSeznam">
    <w:name w:val="4-iiiSeznam"/>
    <w:basedOn w:val="Normln"/>
    <w:link w:val="4-iiiSeznamChar"/>
    <w:rsid w:val="00720CC9"/>
    <w:pPr>
      <w:widowControl/>
      <w:numPr>
        <w:ilvl w:val="4"/>
        <w:numId w:val="2"/>
      </w:numPr>
      <w:tabs>
        <w:tab w:val="clear" w:pos="851"/>
        <w:tab w:val="clear" w:pos="1418"/>
        <w:tab w:val="clear" w:pos="1985"/>
      </w:tabs>
      <w:overflowPunct/>
      <w:autoSpaceDE/>
      <w:autoSpaceDN/>
      <w:adjustRightInd/>
      <w:spacing w:before="100" w:beforeAutospacing="1" w:after="100" w:afterAutospacing="1"/>
      <w:ind w:left="1418"/>
      <w:textAlignment w:val="auto"/>
      <w:outlineLvl w:val="3"/>
    </w:pPr>
    <w:rPr>
      <w:szCs w:val="22"/>
    </w:rPr>
  </w:style>
  <w:style w:type="character" w:customStyle="1" w:styleId="5-OdstAbcSeznamuChar">
    <w:name w:val="5-OdstAbcSeznamu Char"/>
    <w:basedOn w:val="Standardnpsmoodstavce"/>
    <w:link w:val="5-OdstAbcSeznamu"/>
    <w:rsid w:val="005833C0"/>
    <w:rPr>
      <w:rFonts w:ascii="Arial" w:eastAsia="Times New Roman" w:hAnsi="Arial" w:cs="Arial"/>
      <w:lang w:eastAsia="cs-CZ"/>
    </w:rPr>
  </w:style>
  <w:style w:type="paragraph" w:customStyle="1" w:styleId="3-OdstBezsla">
    <w:name w:val="3-OdstBezČísla"/>
    <w:basedOn w:val="Odstavec"/>
    <w:link w:val="3-OdstBezslaChar"/>
    <w:autoRedefine/>
    <w:qFormat/>
    <w:rsid w:val="0009178A"/>
    <w:pPr>
      <w:spacing w:before="120"/>
    </w:pPr>
  </w:style>
  <w:style w:type="character" w:customStyle="1" w:styleId="4-iiiSeznamChar">
    <w:name w:val="4-iiiSeznam Char"/>
    <w:basedOn w:val="Standardnpsmoodstavce"/>
    <w:link w:val="4-iiiSeznam"/>
    <w:rsid w:val="00720CC9"/>
    <w:rPr>
      <w:rFonts w:ascii="Arial" w:eastAsia="Times New Roman" w:hAnsi="Arial" w:cs="Times New Roman"/>
      <w:lang w:eastAsia="cs-CZ"/>
    </w:rPr>
  </w:style>
  <w:style w:type="paragraph" w:customStyle="1" w:styleId="5-iiiSeznam">
    <w:name w:val="5-iiiSeznam"/>
    <w:basedOn w:val="Normln"/>
    <w:link w:val="5-iiiSeznamChar"/>
    <w:autoRedefine/>
    <w:qFormat/>
    <w:rsid w:val="00720CC9"/>
    <w:pPr>
      <w:numPr>
        <w:ilvl w:val="5"/>
        <w:numId w:val="5"/>
      </w:numPr>
      <w:tabs>
        <w:tab w:val="clear" w:pos="851"/>
      </w:tabs>
      <w:spacing w:after="120"/>
      <w:outlineLvl w:val="4"/>
    </w:pPr>
    <w:rPr>
      <w:rFonts w:cs="Arial"/>
      <w:szCs w:val="22"/>
    </w:rPr>
  </w:style>
  <w:style w:type="character" w:customStyle="1" w:styleId="OdstavecChar">
    <w:name w:val="Odstavec Char"/>
    <w:basedOn w:val="Standardnpsmoodstavce"/>
    <w:link w:val="Odstavec"/>
    <w:rsid w:val="00720CC9"/>
    <w:rPr>
      <w:rFonts w:ascii="Arial" w:eastAsia="Times New Roman" w:hAnsi="Arial" w:cs="Times New Roman"/>
      <w:kern w:val="28"/>
      <w:szCs w:val="20"/>
      <w:lang w:eastAsia="cs-CZ"/>
    </w:rPr>
  </w:style>
  <w:style w:type="character" w:customStyle="1" w:styleId="3-OdstBezslaChar">
    <w:name w:val="3-OdstBezČísla Char"/>
    <w:basedOn w:val="OdstavecChar"/>
    <w:link w:val="3-OdstBezsla"/>
    <w:rsid w:val="0009178A"/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5-oSeznam">
    <w:name w:val="5-oSeznam"/>
    <w:basedOn w:val="Bod"/>
    <w:link w:val="5-oSeznamChar"/>
    <w:autoRedefine/>
    <w:qFormat/>
    <w:rsid w:val="0003541E"/>
    <w:pPr>
      <w:keepNext/>
      <w:numPr>
        <w:ilvl w:val="7"/>
        <w:numId w:val="5"/>
      </w:numPr>
      <w:tabs>
        <w:tab w:val="clear" w:pos="2552"/>
        <w:tab w:val="left" w:pos="-2268"/>
        <w:tab w:val="num" w:pos="1418"/>
      </w:tabs>
      <w:ind w:left="1418" w:hanging="284"/>
      <w:outlineLvl w:val="4"/>
    </w:pPr>
    <w:rPr>
      <w:rFonts w:cs="Arial"/>
    </w:rPr>
  </w:style>
  <w:style w:type="character" w:customStyle="1" w:styleId="5-iiiSeznamChar">
    <w:name w:val="5-iiiSeznam Char"/>
    <w:basedOn w:val="Standardnpsmoodstavce"/>
    <w:link w:val="5-iiiSeznam"/>
    <w:rsid w:val="00720CC9"/>
    <w:rPr>
      <w:rFonts w:ascii="Arial" w:eastAsia="Times New Roman" w:hAnsi="Arial" w:cs="Arial"/>
      <w:lang w:eastAsia="cs-CZ"/>
    </w:rPr>
  </w:style>
  <w:style w:type="paragraph" w:customStyle="1" w:styleId="6-Seznam">
    <w:name w:val="6-*Seznam"/>
    <w:basedOn w:val="Bod"/>
    <w:link w:val="6-SeznamChar"/>
    <w:autoRedefine/>
    <w:qFormat/>
    <w:rsid w:val="00720CC9"/>
    <w:pPr>
      <w:numPr>
        <w:ilvl w:val="8"/>
        <w:numId w:val="5"/>
      </w:numPr>
      <w:tabs>
        <w:tab w:val="left" w:pos="2060"/>
      </w:tabs>
      <w:outlineLvl w:val="5"/>
    </w:pPr>
    <w:rPr>
      <w:rFonts w:cs="Arial"/>
    </w:rPr>
  </w:style>
  <w:style w:type="character" w:customStyle="1" w:styleId="BodChar">
    <w:name w:val="Bod Char"/>
    <w:basedOn w:val="Standardnpsmoodstavce"/>
    <w:link w:val="Bod"/>
    <w:rsid w:val="00720CC9"/>
    <w:rPr>
      <w:rFonts w:ascii="Arial" w:eastAsia="Times New Roman" w:hAnsi="Arial" w:cs="Times New Roman"/>
      <w:kern w:val="28"/>
      <w:szCs w:val="20"/>
      <w:lang w:eastAsia="cs-CZ"/>
    </w:rPr>
  </w:style>
  <w:style w:type="character" w:customStyle="1" w:styleId="5-oSeznamChar">
    <w:name w:val="5-oSeznam Char"/>
    <w:basedOn w:val="BodChar"/>
    <w:link w:val="5-oSeznam"/>
    <w:rsid w:val="0003541E"/>
    <w:rPr>
      <w:rFonts w:ascii="Arial" w:eastAsia="Times New Roman" w:hAnsi="Arial" w:cs="Arial"/>
      <w:kern w:val="28"/>
      <w:szCs w:val="20"/>
      <w:lang w:eastAsia="cs-CZ"/>
    </w:rPr>
  </w:style>
  <w:style w:type="paragraph" w:customStyle="1" w:styleId="4-slOdst">
    <w:name w:val="4-ČíslOdst"/>
    <w:basedOn w:val="3-OdstavecSmlouvy"/>
    <w:link w:val="4-slOdstChar"/>
    <w:autoRedefine/>
    <w:qFormat/>
    <w:rsid w:val="00FE0AFD"/>
    <w:pPr>
      <w:numPr>
        <w:ilvl w:val="3"/>
      </w:numPr>
      <w:outlineLvl w:val="3"/>
    </w:pPr>
  </w:style>
  <w:style w:type="character" w:customStyle="1" w:styleId="6-SeznamChar">
    <w:name w:val="6-*Seznam Char"/>
    <w:basedOn w:val="BodChar"/>
    <w:link w:val="6-Seznam"/>
    <w:rsid w:val="00720CC9"/>
    <w:rPr>
      <w:rFonts w:ascii="Arial" w:eastAsia="Times New Roman" w:hAnsi="Arial" w:cs="Arial"/>
      <w:kern w:val="28"/>
      <w:szCs w:val="20"/>
      <w:lang w:eastAsia="cs-CZ"/>
    </w:rPr>
  </w:style>
  <w:style w:type="paragraph" w:customStyle="1" w:styleId="5-AbcSeznam">
    <w:name w:val="5-AbcSeznam"/>
    <w:basedOn w:val="4-AbcSeznam"/>
    <w:link w:val="5-AbcSeznamChar"/>
    <w:autoRedefine/>
    <w:qFormat/>
    <w:rsid w:val="00050B54"/>
    <w:pPr>
      <w:numPr>
        <w:ilvl w:val="4"/>
        <w:numId w:val="5"/>
      </w:numPr>
      <w:spacing w:before="60" w:beforeAutospacing="0" w:after="60" w:afterAutospacing="0"/>
      <w:outlineLvl w:val="4"/>
    </w:pPr>
    <w:rPr>
      <w:sz w:val="22"/>
      <w:szCs w:val="22"/>
    </w:rPr>
  </w:style>
  <w:style w:type="character" w:customStyle="1" w:styleId="4-slOdstChar">
    <w:name w:val="4-ČíslOdst Char"/>
    <w:basedOn w:val="3-OdstavecSmlouvyChar"/>
    <w:link w:val="4-slOdst"/>
    <w:rsid w:val="00FE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6-iiiSeznam">
    <w:name w:val="6-iiiSeznam"/>
    <w:basedOn w:val="Normln"/>
    <w:link w:val="6-iiiSeznamChar"/>
    <w:autoRedefine/>
    <w:qFormat/>
    <w:rsid w:val="00720CC9"/>
    <w:pPr>
      <w:numPr>
        <w:ilvl w:val="6"/>
        <w:numId w:val="5"/>
      </w:numPr>
      <w:tabs>
        <w:tab w:val="clear" w:pos="851"/>
        <w:tab w:val="clear" w:pos="1418"/>
        <w:tab w:val="left" w:pos="-2410"/>
      </w:tabs>
      <w:spacing w:after="120"/>
      <w:outlineLvl w:val="5"/>
    </w:pPr>
    <w:rPr>
      <w:szCs w:val="22"/>
    </w:rPr>
  </w:style>
  <w:style w:type="character" w:customStyle="1" w:styleId="5-AbcSeznamChar">
    <w:name w:val="5-AbcSeznam Char"/>
    <w:basedOn w:val="4-AbcSeznamChar"/>
    <w:link w:val="5-AbcSeznam"/>
    <w:rsid w:val="00050B54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4-DalOdst">
    <w:name w:val="4-DalšíOdst"/>
    <w:basedOn w:val="Nadpis3"/>
    <w:link w:val="4-DalOdstChar"/>
    <w:autoRedefine/>
    <w:qFormat/>
    <w:rsid w:val="00AB77D4"/>
    <w:pPr>
      <w:spacing w:before="0"/>
      <w:ind w:firstLine="0"/>
    </w:pPr>
    <w:rPr>
      <w:sz w:val="22"/>
      <w:szCs w:val="22"/>
    </w:rPr>
  </w:style>
  <w:style w:type="character" w:customStyle="1" w:styleId="6-iiiSeznamChar">
    <w:name w:val="6-iiiSeznam Char"/>
    <w:basedOn w:val="Standardnpsmoodstavce"/>
    <w:link w:val="6-iiiSeznam"/>
    <w:rsid w:val="00720CC9"/>
    <w:rPr>
      <w:rFonts w:ascii="Arial" w:eastAsia="Times New Roman" w:hAnsi="Arial" w:cs="Times New Roman"/>
      <w:lang w:eastAsia="cs-CZ"/>
    </w:rPr>
  </w:style>
  <w:style w:type="paragraph" w:customStyle="1" w:styleId="0-Akce">
    <w:name w:val="0-Akce"/>
    <w:basedOn w:val="BodyText21"/>
    <w:link w:val="0-AkceChar"/>
    <w:qFormat/>
    <w:rsid w:val="00720CC9"/>
    <w:pPr>
      <w:spacing w:before="100" w:beforeAutospacing="1" w:after="100" w:afterAutospacing="1"/>
    </w:pPr>
    <w:rPr>
      <w:caps w:val="0"/>
      <w:spacing w:val="30"/>
      <w:sz w:val="40"/>
      <w:szCs w:val="40"/>
    </w:rPr>
  </w:style>
  <w:style w:type="character" w:customStyle="1" w:styleId="Nadpis3Char1">
    <w:name w:val="Nadpis 3 Char1"/>
    <w:basedOn w:val="Nadpis2Char"/>
    <w:link w:val="Nadpis3"/>
    <w:rsid w:val="00720CC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4-DalOdstChar">
    <w:name w:val="4-DalšíOdst Char"/>
    <w:basedOn w:val="Nadpis3Char1"/>
    <w:link w:val="4-DalOdst"/>
    <w:rsid w:val="00AB77D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0-Dokument">
    <w:name w:val="0-Dokument"/>
    <w:basedOn w:val="Normln"/>
    <w:link w:val="0-DokumentChar"/>
    <w:qFormat/>
    <w:rsid w:val="00720CC9"/>
    <w:pPr>
      <w:spacing w:before="100" w:beforeAutospacing="1" w:after="100" w:afterAutospacing="1"/>
      <w:jc w:val="center"/>
    </w:pPr>
    <w:rPr>
      <w:b/>
      <w:spacing w:val="20"/>
      <w:sz w:val="36"/>
    </w:rPr>
  </w:style>
  <w:style w:type="character" w:customStyle="1" w:styleId="BodyText21Char">
    <w:name w:val="Body Text 21 Char"/>
    <w:basedOn w:val="Standardnpsmoodstavce"/>
    <w:link w:val="BodyText21"/>
    <w:rsid w:val="00720CC9"/>
    <w:rPr>
      <w:rFonts w:ascii="Arial" w:eastAsia="Times New Roman" w:hAnsi="Arial" w:cs="Times New Roman"/>
      <w:b/>
      <w:caps/>
      <w:spacing w:val="60"/>
      <w:sz w:val="44"/>
      <w:szCs w:val="20"/>
      <w:lang w:eastAsia="cs-CZ"/>
    </w:rPr>
  </w:style>
  <w:style w:type="character" w:customStyle="1" w:styleId="0-AkceChar">
    <w:name w:val="0-Akce Char"/>
    <w:basedOn w:val="BodyText21Char"/>
    <w:link w:val="0-Akce"/>
    <w:rsid w:val="00720CC9"/>
    <w:rPr>
      <w:rFonts w:ascii="Arial" w:eastAsia="Times New Roman" w:hAnsi="Arial" w:cs="Times New Roman"/>
      <w:b/>
      <w:caps w:val="0"/>
      <w:spacing w:val="30"/>
      <w:sz w:val="40"/>
      <w:szCs w:val="40"/>
      <w:lang w:eastAsia="cs-CZ"/>
    </w:rPr>
  </w:style>
  <w:style w:type="paragraph" w:customStyle="1" w:styleId="0-Obsah">
    <w:name w:val="0-Obsah"/>
    <w:basedOn w:val="Obsah1"/>
    <w:link w:val="0-ObsahChar"/>
    <w:autoRedefine/>
    <w:qFormat/>
    <w:rsid w:val="00A13C26"/>
    <w:pPr>
      <w:tabs>
        <w:tab w:val="clear" w:pos="9354"/>
        <w:tab w:val="left" w:pos="480"/>
        <w:tab w:val="left" w:pos="567"/>
        <w:tab w:val="left" w:pos="3390"/>
      </w:tabs>
      <w:spacing w:before="120" w:after="120"/>
      <w:ind w:left="567" w:hanging="567"/>
    </w:pPr>
    <w:rPr>
      <w:rFonts w:cs="Arial"/>
      <w:caps w:val="0"/>
      <w:noProof/>
      <w:szCs w:val="22"/>
    </w:rPr>
  </w:style>
  <w:style w:type="character" w:customStyle="1" w:styleId="0-DokumentChar">
    <w:name w:val="0-Dokument Char"/>
    <w:basedOn w:val="Standardnpsmoodstavce"/>
    <w:link w:val="0-Dokument"/>
    <w:rsid w:val="00720CC9"/>
    <w:rPr>
      <w:rFonts w:ascii="Arial" w:eastAsia="Times New Roman" w:hAnsi="Arial" w:cs="Times New Roman"/>
      <w:b/>
      <w:spacing w:val="20"/>
      <w:sz w:val="36"/>
      <w:szCs w:val="20"/>
      <w:lang w:eastAsia="cs-CZ"/>
    </w:rPr>
  </w:style>
  <w:style w:type="character" w:customStyle="1" w:styleId="Obsah1Char">
    <w:name w:val="Obsah 1 Char"/>
    <w:basedOn w:val="Standardnpsmoodstavce"/>
    <w:link w:val="Obsah1"/>
    <w:uiPriority w:val="39"/>
    <w:rsid w:val="00720CC9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0-ObsahChar">
    <w:name w:val="0-Obsah Char"/>
    <w:basedOn w:val="Obsah1Char"/>
    <w:link w:val="0-Obsah"/>
    <w:rsid w:val="00A13C26"/>
    <w:rPr>
      <w:rFonts w:ascii="Arial" w:eastAsia="Times New Roman" w:hAnsi="Arial" w:cs="Arial"/>
      <w:b/>
      <w:caps w:val="0"/>
      <w:noProof/>
      <w:szCs w:val="20"/>
      <w:lang w:eastAsia="cs-CZ"/>
    </w:rPr>
  </w:style>
  <w:style w:type="paragraph" w:styleId="Zhlav">
    <w:name w:val="header"/>
    <w:basedOn w:val="Normln"/>
    <w:link w:val="ZhlavChar"/>
    <w:rsid w:val="00720CC9"/>
    <w:pPr>
      <w:tabs>
        <w:tab w:val="clear" w:pos="851"/>
        <w:tab w:val="clear" w:pos="1418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0CC9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rsid w:val="00720CC9"/>
    <w:pPr>
      <w:tabs>
        <w:tab w:val="clear" w:pos="851"/>
        <w:tab w:val="clear" w:pos="1418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20CC9"/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rsid w:val="00085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B539D5"/>
  </w:style>
  <w:style w:type="paragraph" w:customStyle="1" w:styleId="stylnadpis2zarovnatdobloku0">
    <w:name w:val="stylnadpis2zarovnatdobloku"/>
    <w:basedOn w:val="Normln"/>
    <w:rsid w:val="000F5082"/>
    <w:pPr>
      <w:widowControl/>
      <w:tabs>
        <w:tab w:val="clear" w:pos="851"/>
        <w:tab w:val="clear" w:pos="1418"/>
      </w:tabs>
      <w:overflowPunct/>
      <w:autoSpaceDE/>
      <w:autoSpaceDN/>
      <w:adjustRightInd/>
      <w:spacing w:after="120"/>
      <w:ind w:left="993" w:hanging="851"/>
      <w:textAlignment w:val="auto"/>
    </w:pPr>
    <w:rPr>
      <w:rFonts w:eastAsia="Calibri" w:cs="Arial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rc\AppData\Roaming\Microsoft\Word\Po%20spu&#353;t&#283;n&#237;\DocApk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DocApka</Template>
  <TotalTime>4</TotalTime>
  <Pages>5</Pages>
  <Words>662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E-Consult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Eliminace Východ (V1-2)</dc:subject>
  <dc:creator>E-Consult, s.r.o.</dc:creator>
  <cp:lastModifiedBy>Manhalova</cp:lastModifiedBy>
  <cp:revision>3</cp:revision>
  <cp:lastPrinted>2020-04-17T08:12:00Z</cp:lastPrinted>
  <dcterms:created xsi:type="dcterms:W3CDTF">2021-06-18T11:39:00Z</dcterms:created>
  <dcterms:modified xsi:type="dcterms:W3CDTF">2021-06-18T11:42:00Z</dcterms:modified>
</cp:coreProperties>
</file>