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94D2" w14:textId="26ECD67F" w:rsidR="00B21624" w:rsidRPr="001D014C" w:rsidRDefault="001D014C" w:rsidP="001D014C">
      <w:pPr>
        <w:pStyle w:val="Bezmezer"/>
        <w:jc w:val="center"/>
        <w:rPr>
          <w:rFonts w:ascii="Arial" w:hAnsi="Arial" w:cs="Arial"/>
          <w:b/>
          <w:bCs/>
          <w:sz w:val="40"/>
          <w:szCs w:val="40"/>
        </w:rPr>
      </w:pPr>
      <w:r w:rsidRPr="001D014C">
        <w:rPr>
          <w:rFonts w:ascii="Arial" w:hAnsi="Arial" w:cs="Arial"/>
          <w:b/>
          <w:bCs/>
          <w:sz w:val="40"/>
          <w:szCs w:val="40"/>
        </w:rPr>
        <w:t>PLNÁ MOC</w:t>
      </w:r>
    </w:p>
    <w:p w14:paraId="66ED98B5" w14:textId="44083809" w:rsidR="001D014C" w:rsidRPr="001D014C" w:rsidRDefault="001D014C" w:rsidP="001D014C">
      <w:pPr>
        <w:pStyle w:val="Bezmezer"/>
        <w:rPr>
          <w:rFonts w:ascii="Arial" w:hAnsi="Arial" w:cs="Arial"/>
          <w:sz w:val="24"/>
          <w:szCs w:val="24"/>
        </w:rPr>
      </w:pPr>
    </w:p>
    <w:p w14:paraId="0A5A9AC6" w14:textId="06097FE6" w:rsidR="001D014C" w:rsidRPr="001D014C" w:rsidRDefault="001D014C" w:rsidP="001D014C">
      <w:pPr>
        <w:pStyle w:val="Bezmezer"/>
        <w:spacing w:line="360" w:lineRule="auto"/>
        <w:rPr>
          <w:rFonts w:ascii="Arial" w:hAnsi="Arial" w:cs="Arial"/>
        </w:rPr>
      </w:pPr>
      <w:r w:rsidRPr="001D014C">
        <w:rPr>
          <w:rFonts w:ascii="Arial" w:hAnsi="Arial" w:cs="Arial"/>
        </w:rPr>
        <w:t>Název subjektu: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ÚRS CZ a.s.</w:t>
      </w:r>
    </w:p>
    <w:p w14:paraId="357C5287" w14:textId="6F905E8C" w:rsidR="001D014C" w:rsidRPr="001D014C" w:rsidRDefault="001D014C" w:rsidP="001D014C">
      <w:pPr>
        <w:pStyle w:val="Bezmezer"/>
        <w:spacing w:line="360" w:lineRule="auto"/>
        <w:rPr>
          <w:rFonts w:ascii="Arial" w:hAnsi="Arial" w:cs="Arial"/>
        </w:rPr>
      </w:pPr>
      <w:r w:rsidRPr="001D014C">
        <w:rPr>
          <w:rFonts w:ascii="Arial" w:hAnsi="Arial" w:cs="Arial"/>
        </w:rPr>
        <w:t>IČO: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47115645</w:t>
      </w:r>
    </w:p>
    <w:p w14:paraId="330A73E9" w14:textId="70928377" w:rsidR="001D014C" w:rsidRPr="001D014C" w:rsidRDefault="001D014C" w:rsidP="001D014C">
      <w:pPr>
        <w:pStyle w:val="Bezmezer"/>
        <w:spacing w:line="360" w:lineRule="auto"/>
        <w:rPr>
          <w:rFonts w:ascii="Arial" w:hAnsi="Arial" w:cs="Arial"/>
        </w:rPr>
      </w:pPr>
      <w:r w:rsidRPr="001D014C">
        <w:rPr>
          <w:rFonts w:ascii="Arial" w:hAnsi="Arial" w:cs="Arial"/>
        </w:rPr>
        <w:t>Spisová značka: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B 1776 vedená u Městského soudu v Praze</w:t>
      </w:r>
      <w:r w:rsidRPr="001D014C">
        <w:rPr>
          <w:rFonts w:ascii="Arial" w:hAnsi="Arial" w:cs="Arial"/>
        </w:rPr>
        <w:tab/>
      </w:r>
    </w:p>
    <w:p w14:paraId="108820FD" w14:textId="330D72E8" w:rsidR="001D014C" w:rsidRPr="001D014C" w:rsidRDefault="001D014C" w:rsidP="001D014C">
      <w:pPr>
        <w:pStyle w:val="Bezmezer"/>
        <w:spacing w:line="360" w:lineRule="auto"/>
        <w:ind w:left="2124" w:firstLine="708"/>
        <w:rPr>
          <w:rFonts w:ascii="Arial" w:hAnsi="Arial" w:cs="Arial"/>
        </w:rPr>
      </w:pPr>
      <w:r w:rsidRPr="001D014C">
        <w:rPr>
          <w:rFonts w:ascii="Arial" w:hAnsi="Arial" w:cs="Arial"/>
        </w:rPr>
        <w:t>Den zápisu: 24. listopadu 1992</w:t>
      </w:r>
    </w:p>
    <w:p w14:paraId="25FE1024" w14:textId="4D10F363" w:rsidR="001D014C" w:rsidRPr="001D014C" w:rsidRDefault="001D014C" w:rsidP="001D014C">
      <w:pPr>
        <w:pStyle w:val="Bezmezer"/>
        <w:spacing w:line="360" w:lineRule="auto"/>
        <w:rPr>
          <w:rFonts w:ascii="Arial" w:hAnsi="Arial" w:cs="Arial"/>
        </w:rPr>
      </w:pPr>
      <w:r w:rsidRPr="001D014C">
        <w:rPr>
          <w:rFonts w:ascii="Arial" w:hAnsi="Arial" w:cs="Arial"/>
        </w:rPr>
        <w:t>Sídlo: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Tiskařská 257/10, 108 00 Praha 10 – Malešice</w:t>
      </w:r>
    </w:p>
    <w:p w14:paraId="0E4BE980" w14:textId="6A18F3D8" w:rsidR="001D014C" w:rsidRPr="001D014C" w:rsidRDefault="001D014C" w:rsidP="001D014C">
      <w:pPr>
        <w:pStyle w:val="Bezmezer"/>
        <w:spacing w:line="360" w:lineRule="auto"/>
        <w:rPr>
          <w:rFonts w:ascii="Arial" w:hAnsi="Arial" w:cs="Arial"/>
        </w:rPr>
      </w:pPr>
      <w:r w:rsidRPr="001D014C">
        <w:rPr>
          <w:rFonts w:ascii="Arial" w:hAnsi="Arial" w:cs="Arial"/>
        </w:rPr>
        <w:t>na níž jedná: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 xml:space="preserve">Ing. Vít </w:t>
      </w:r>
      <w:proofErr w:type="spellStart"/>
      <w:r w:rsidRPr="001D014C">
        <w:rPr>
          <w:rFonts w:ascii="Arial" w:hAnsi="Arial" w:cs="Arial"/>
        </w:rPr>
        <w:t>Kutnar</w:t>
      </w:r>
      <w:proofErr w:type="spellEnd"/>
      <w:r w:rsidRPr="001D014C">
        <w:rPr>
          <w:rFonts w:ascii="Arial" w:hAnsi="Arial" w:cs="Arial"/>
        </w:rPr>
        <w:t xml:space="preserve">, </w:t>
      </w:r>
      <w:proofErr w:type="spellStart"/>
      <w:r w:rsidR="00F97B47">
        <w:rPr>
          <w:rFonts w:ascii="Arial" w:hAnsi="Arial" w:cs="Arial"/>
        </w:rPr>
        <w:t>xxx</w:t>
      </w:r>
      <w:proofErr w:type="spellEnd"/>
      <w:r w:rsidRPr="001D014C">
        <w:rPr>
          <w:rFonts w:ascii="Arial" w:hAnsi="Arial" w:cs="Arial"/>
        </w:rPr>
        <w:t xml:space="preserve"> („Společnost“) jako zmocnitel,</w:t>
      </w:r>
    </w:p>
    <w:p w14:paraId="2A83404E" w14:textId="0846C8C2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1E906B7B" w14:textId="17231B0E" w:rsidR="001D014C" w:rsidRPr="001D014C" w:rsidRDefault="001D014C" w:rsidP="001D014C">
      <w:pPr>
        <w:pStyle w:val="Bezmezer"/>
        <w:jc w:val="center"/>
        <w:rPr>
          <w:rFonts w:ascii="Arial" w:hAnsi="Arial" w:cs="Arial"/>
          <w:b/>
          <w:bCs/>
        </w:rPr>
      </w:pPr>
      <w:r w:rsidRPr="001D014C">
        <w:rPr>
          <w:rFonts w:ascii="Arial" w:hAnsi="Arial" w:cs="Arial"/>
          <w:b/>
          <w:bCs/>
        </w:rPr>
        <w:t>zmocňuje</w:t>
      </w:r>
    </w:p>
    <w:p w14:paraId="38D1B03E" w14:textId="5F63114A" w:rsidR="001D014C" w:rsidRPr="001D014C" w:rsidRDefault="001D014C" w:rsidP="001D014C">
      <w:pPr>
        <w:pStyle w:val="Bezmezer"/>
        <w:rPr>
          <w:rFonts w:ascii="Arial" w:hAnsi="Arial" w:cs="Arial"/>
          <w:sz w:val="24"/>
          <w:szCs w:val="24"/>
        </w:rPr>
      </w:pPr>
    </w:p>
    <w:p w14:paraId="769B2AC2" w14:textId="01621236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 xml:space="preserve">pana </w:t>
      </w:r>
      <w:proofErr w:type="spellStart"/>
      <w:r w:rsidR="00F97B47">
        <w:rPr>
          <w:rFonts w:ascii="Arial" w:hAnsi="Arial" w:cs="Arial"/>
        </w:rPr>
        <w:t>xxx</w:t>
      </w:r>
      <w:proofErr w:type="spellEnd"/>
      <w:r w:rsidRPr="001D014C">
        <w:rPr>
          <w:rFonts w:ascii="Arial" w:hAnsi="Arial" w:cs="Arial"/>
        </w:rPr>
        <w:t>, k jednání a podepisování při všech jednáních, úkonech a výkonu práv:</w:t>
      </w:r>
    </w:p>
    <w:p w14:paraId="24573459" w14:textId="407FFFA4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097F1118" w14:textId="228B6FCC" w:rsidR="001D014C" w:rsidRPr="001D014C" w:rsidRDefault="001D014C" w:rsidP="001D014C">
      <w:pPr>
        <w:pStyle w:val="Bezmezer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1D014C">
        <w:rPr>
          <w:rFonts w:ascii="Arial" w:hAnsi="Arial" w:cs="Arial"/>
        </w:rPr>
        <w:t>v uzavírání dodavatelských, kupních a ostatních obchodních smluv,</w:t>
      </w:r>
    </w:p>
    <w:p w14:paraId="5A4CA519" w14:textId="709AA737" w:rsidR="001D014C" w:rsidRPr="001D014C" w:rsidRDefault="001D014C" w:rsidP="001D014C">
      <w:pPr>
        <w:pStyle w:val="Bezmezer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1D014C">
        <w:rPr>
          <w:rFonts w:ascii="Arial" w:hAnsi="Arial" w:cs="Arial"/>
        </w:rPr>
        <w:t>v poptávkových a výběrových řízeních a při nabídkách zákazníkům a uzavírání smluv se zákazníky,</w:t>
      </w:r>
    </w:p>
    <w:p w14:paraId="534EEB37" w14:textId="34DB9D01" w:rsidR="001D014C" w:rsidRPr="001D014C" w:rsidRDefault="001D014C" w:rsidP="001D014C">
      <w:pPr>
        <w:pStyle w:val="Bezmezer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1D014C">
        <w:rPr>
          <w:rFonts w:ascii="Arial" w:hAnsi="Arial" w:cs="Arial"/>
        </w:rPr>
        <w:t>při zajišťování služeb a nákupu výrobků souvisejících s chodem společnosti,</w:t>
      </w:r>
    </w:p>
    <w:p w14:paraId="04009640" w14:textId="4AE3FC90" w:rsidR="001D014C" w:rsidRPr="001D014C" w:rsidRDefault="001D014C" w:rsidP="001D014C">
      <w:pPr>
        <w:pStyle w:val="Bezmezer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1D014C">
        <w:rPr>
          <w:rFonts w:ascii="Arial" w:hAnsi="Arial" w:cs="Arial"/>
        </w:rPr>
        <w:t>v pracovněprávních vztazích a vnitřních předpisech společnosti.</w:t>
      </w:r>
    </w:p>
    <w:p w14:paraId="275CF97B" w14:textId="55D12B88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547FF059" w14:textId="7F1CD5FD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Tato plná moc platí, dokud není písemně odvolána.</w:t>
      </w:r>
    </w:p>
    <w:p w14:paraId="104A36F6" w14:textId="7F690623" w:rsidR="001D014C" w:rsidRDefault="001D014C" w:rsidP="001D014C">
      <w:pPr>
        <w:pStyle w:val="Bezmezer"/>
        <w:rPr>
          <w:rFonts w:ascii="Arial" w:hAnsi="Arial" w:cs="Arial"/>
        </w:rPr>
      </w:pPr>
    </w:p>
    <w:p w14:paraId="7B1D5CBB" w14:textId="77777777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35496ACC" w14:textId="25F2E9A2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Zmocněný zástupce prohlašuje, že zmocnění v plném rozsahu přijímá a bude jej vykonávat s řádnou péčí, dle svého nejlepšího uvážení v zájmu zmocnitele.</w:t>
      </w:r>
    </w:p>
    <w:p w14:paraId="72F9BCB2" w14:textId="307B610E" w:rsidR="001D014C" w:rsidRDefault="001D014C" w:rsidP="001D014C">
      <w:pPr>
        <w:pStyle w:val="Bezmezer"/>
        <w:rPr>
          <w:rFonts w:ascii="Arial" w:hAnsi="Arial" w:cs="Arial"/>
        </w:rPr>
      </w:pPr>
    </w:p>
    <w:p w14:paraId="084717F4" w14:textId="2A6E9228" w:rsidR="001D014C" w:rsidRDefault="001D014C" w:rsidP="001D014C">
      <w:pPr>
        <w:pStyle w:val="Bezmezer"/>
        <w:rPr>
          <w:rFonts w:ascii="Arial" w:hAnsi="Arial" w:cs="Arial"/>
        </w:rPr>
      </w:pPr>
    </w:p>
    <w:p w14:paraId="6EE9C9F1" w14:textId="19F51259" w:rsidR="001D014C" w:rsidRDefault="001D014C" w:rsidP="001D014C">
      <w:pPr>
        <w:pStyle w:val="Bezmezer"/>
        <w:rPr>
          <w:rFonts w:ascii="Arial" w:hAnsi="Arial" w:cs="Arial"/>
        </w:rPr>
      </w:pPr>
    </w:p>
    <w:p w14:paraId="69CD941B" w14:textId="0EB7BD5B" w:rsidR="001D014C" w:rsidRDefault="001D014C" w:rsidP="001D014C">
      <w:pPr>
        <w:pStyle w:val="Bezmezer"/>
        <w:rPr>
          <w:rFonts w:ascii="Arial" w:hAnsi="Arial" w:cs="Arial"/>
        </w:rPr>
      </w:pPr>
    </w:p>
    <w:p w14:paraId="39E814F7" w14:textId="17791775" w:rsidR="001D014C" w:rsidRDefault="001D014C" w:rsidP="001D014C">
      <w:pPr>
        <w:pStyle w:val="Bezmezer"/>
        <w:rPr>
          <w:rFonts w:ascii="Arial" w:hAnsi="Arial" w:cs="Arial"/>
        </w:rPr>
      </w:pPr>
    </w:p>
    <w:p w14:paraId="1B85A12C" w14:textId="77777777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45F1CF1E" w14:textId="55427693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V Praze, dne 22. října 2018.</w:t>
      </w:r>
    </w:p>
    <w:p w14:paraId="71CBCF0C" w14:textId="32D303E9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6449C18E" w14:textId="2EA46C6B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Zmocnitel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Zmocněný zástupce</w:t>
      </w:r>
    </w:p>
    <w:p w14:paraId="782A8E3D" w14:textId="669CAFBC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ÚRS CZ a.s.</w:t>
      </w:r>
    </w:p>
    <w:p w14:paraId="240E9E15" w14:textId="5FD35CD9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4A9DED23" w14:textId="279F3EAB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2333EFA1" w14:textId="1A7CAE3C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3C34F6DC" w14:textId="56EF1F33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2E8CDA18" w14:textId="6C979A24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0F01459A" w14:textId="3ED7D56D" w:rsidR="001D014C" w:rsidRPr="001D014C" w:rsidRDefault="001D014C" w:rsidP="001D014C">
      <w:pPr>
        <w:pStyle w:val="Bezmezer"/>
        <w:rPr>
          <w:rFonts w:ascii="Arial" w:hAnsi="Arial" w:cs="Arial"/>
        </w:rPr>
      </w:pPr>
    </w:p>
    <w:p w14:paraId="79237E13" w14:textId="08555430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…………………………………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>……………………………………</w:t>
      </w:r>
    </w:p>
    <w:p w14:paraId="5F1628B5" w14:textId="5D41B73A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Ing. VÍT KUTNAR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proofErr w:type="spellStart"/>
      <w:r w:rsidR="00F97B47">
        <w:rPr>
          <w:rFonts w:ascii="Arial" w:hAnsi="Arial" w:cs="Arial"/>
        </w:rPr>
        <w:t>xxx</w:t>
      </w:r>
      <w:proofErr w:type="spellEnd"/>
    </w:p>
    <w:p w14:paraId="31865330" w14:textId="2798DEB4" w:rsidR="001D014C" w:rsidRPr="001D014C" w:rsidRDefault="001D014C" w:rsidP="001D014C">
      <w:pPr>
        <w:pStyle w:val="Bezmezer"/>
        <w:rPr>
          <w:rFonts w:ascii="Arial" w:hAnsi="Arial" w:cs="Arial"/>
        </w:rPr>
      </w:pPr>
      <w:r w:rsidRPr="001D014C">
        <w:rPr>
          <w:rFonts w:ascii="Arial" w:hAnsi="Arial" w:cs="Arial"/>
        </w:rPr>
        <w:t>Statutární ředitel</w:t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</w:r>
      <w:r w:rsidRPr="001D014C">
        <w:rPr>
          <w:rFonts w:ascii="Arial" w:hAnsi="Arial" w:cs="Arial"/>
        </w:rPr>
        <w:tab/>
        <w:t xml:space="preserve">  </w:t>
      </w:r>
      <w:r w:rsidRPr="001D014C">
        <w:rPr>
          <w:rFonts w:ascii="Arial" w:hAnsi="Arial" w:cs="Arial"/>
        </w:rPr>
        <w:tab/>
        <w:t xml:space="preserve"> ředitel společnosti</w:t>
      </w:r>
    </w:p>
    <w:p w14:paraId="022AC3B0" w14:textId="3DA1DFD9" w:rsidR="001D014C" w:rsidRPr="001D014C" w:rsidRDefault="001D014C" w:rsidP="001D014C">
      <w:pPr>
        <w:pStyle w:val="Bezmezer"/>
        <w:rPr>
          <w:rFonts w:ascii="Arial" w:hAnsi="Arial" w:cs="Arial"/>
          <w:sz w:val="24"/>
          <w:szCs w:val="24"/>
        </w:rPr>
      </w:pPr>
    </w:p>
    <w:p w14:paraId="1027BCA1" w14:textId="5F7C2DC0" w:rsidR="001D014C" w:rsidRPr="001D014C" w:rsidRDefault="001D014C" w:rsidP="001D014C">
      <w:pPr>
        <w:pStyle w:val="Bezmezer"/>
        <w:rPr>
          <w:rFonts w:ascii="Arial" w:hAnsi="Arial" w:cs="Arial"/>
          <w:sz w:val="24"/>
          <w:szCs w:val="24"/>
        </w:rPr>
      </w:pPr>
    </w:p>
    <w:p w14:paraId="39F4009B" w14:textId="77777777" w:rsidR="001D014C" w:rsidRPr="001D014C" w:rsidRDefault="001D014C" w:rsidP="001D014C">
      <w:pPr>
        <w:pStyle w:val="Bezmezer"/>
        <w:rPr>
          <w:rFonts w:ascii="Arial" w:hAnsi="Arial" w:cs="Arial"/>
          <w:sz w:val="24"/>
          <w:szCs w:val="24"/>
        </w:rPr>
      </w:pPr>
    </w:p>
    <w:sectPr w:rsidR="001D014C" w:rsidRPr="001D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35379"/>
    <w:multiLevelType w:val="hybridMultilevel"/>
    <w:tmpl w:val="7BD2C752"/>
    <w:lvl w:ilvl="0" w:tplc="D3E45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4C"/>
    <w:rsid w:val="001D014C"/>
    <w:rsid w:val="00334FC6"/>
    <w:rsid w:val="00B21624"/>
    <w:rsid w:val="00F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C3AC"/>
  <w15:chartTrackingRefBased/>
  <w15:docId w15:val="{8DBBFCC1-0F55-41EB-997F-F10DA51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D0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Zdražil ÚRS</dc:creator>
  <cp:keywords/>
  <dc:description/>
  <cp:lastModifiedBy>Konvičná Marie Mgr.</cp:lastModifiedBy>
  <cp:revision>2</cp:revision>
  <dcterms:created xsi:type="dcterms:W3CDTF">2021-04-26T07:24:00Z</dcterms:created>
  <dcterms:modified xsi:type="dcterms:W3CDTF">2021-05-31T11:22:00Z</dcterms:modified>
</cp:coreProperties>
</file>