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87C2DF" w14:textId="6E9D3023" w:rsidR="007920E5" w:rsidRPr="006356A9" w:rsidRDefault="007920E5" w:rsidP="00B727D5">
      <w:pPr>
        <w:pStyle w:val="Zhlav"/>
        <w:spacing w:after="120" w:line="276" w:lineRule="auto"/>
        <w:jc w:val="center"/>
        <w:outlineLvl w:val="0"/>
        <w:rPr>
          <w:b/>
          <w:sz w:val="22"/>
          <w:szCs w:val="22"/>
          <w:lang w:val="cs-CZ" w:eastAsia="cs-CZ"/>
        </w:rPr>
      </w:pPr>
      <w:r w:rsidRPr="006356A9">
        <w:rPr>
          <w:b/>
          <w:sz w:val="22"/>
          <w:szCs w:val="22"/>
          <w:lang w:val="cs-CZ" w:eastAsia="cs-CZ"/>
        </w:rPr>
        <w:t xml:space="preserve">DODATEK Č. </w:t>
      </w:r>
      <w:r w:rsidR="00865016">
        <w:rPr>
          <w:b/>
          <w:sz w:val="22"/>
          <w:szCs w:val="22"/>
          <w:lang w:val="cs-CZ" w:eastAsia="cs-CZ"/>
        </w:rPr>
        <w:t>5</w:t>
      </w:r>
      <w:r w:rsidRPr="006356A9">
        <w:rPr>
          <w:b/>
          <w:sz w:val="22"/>
          <w:szCs w:val="22"/>
          <w:lang w:val="cs-CZ" w:eastAsia="cs-CZ"/>
        </w:rPr>
        <w:t xml:space="preserve"> </w:t>
      </w:r>
    </w:p>
    <w:p w14:paraId="5A8437E0" w14:textId="08755967" w:rsidR="00EB0E00" w:rsidRPr="006356A9" w:rsidRDefault="007920E5" w:rsidP="00B727D5">
      <w:pPr>
        <w:pStyle w:val="Zhlav"/>
        <w:spacing w:after="120" w:line="276" w:lineRule="auto"/>
        <w:jc w:val="center"/>
        <w:outlineLvl w:val="0"/>
        <w:rPr>
          <w:b/>
          <w:sz w:val="22"/>
          <w:szCs w:val="22"/>
          <w:lang w:val="cs-CZ" w:eastAsia="cs-CZ"/>
        </w:rPr>
      </w:pPr>
      <w:r w:rsidRPr="006356A9">
        <w:rPr>
          <w:b/>
          <w:sz w:val="22"/>
          <w:szCs w:val="22"/>
          <w:lang w:val="cs-CZ" w:eastAsia="cs-CZ"/>
        </w:rPr>
        <w:t xml:space="preserve">ke </w:t>
      </w:r>
      <w:r w:rsidR="00EB0E00" w:rsidRPr="006356A9">
        <w:rPr>
          <w:b/>
          <w:sz w:val="22"/>
          <w:szCs w:val="22"/>
          <w:lang w:val="cs-CZ" w:eastAsia="cs-CZ"/>
        </w:rPr>
        <w:t>Smlouv</w:t>
      </w:r>
      <w:r w:rsidRPr="006356A9">
        <w:rPr>
          <w:b/>
          <w:sz w:val="22"/>
          <w:szCs w:val="22"/>
          <w:lang w:val="cs-CZ" w:eastAsia="cs-CZ"/>
        </w:rPr>
        <w:t>ě</w:t>
      </w:r>
      <w:r w:rsidR="00EB0E00" w:rsidRPr="006356A9">
        <w:rPr>
          <w:b/>
          <w:sz w:val="22"/>
          <w:szCs w:val="22"/>
          <w:lang w:val="cs-CZ" w:eastAsia="cs-CZ"/>
        </w:rPr>
        <w:t xml:space="preserve"> o projektové přípravě</w:t>
      </w:r>
      <w:r w:rsidRPr="006356A9">
        <w:rPr>
          <w:b/>
          <w:sz w:val="22"/>
          <w:szCs w:val="22"/>
          <w:lang w:val="cs-CZ" w:eastAsia="cs-CZ"/>
        </w:rPr>
        <w:t xml:space="preserve"> </w:t>
      </w:r>
      <w:r w:rsidR="006356A9">
        <w:rPr>
          <w:b/>
          <w:sz w:val="22"/>
          <w:szCs w:val="22"/>
          <w:lang w:val="cs-CZ" w:eastAsia="cs-CZ"/>
        </w:rPr>
        <w:t xml:space="preserve">č. OIPP/0400/18/SML </w:t>
      </w:r>
      <w:r w:rsidRPr="006356A9">
        <w:rPr>
          <w:b/>
          <w:sz w:val="22"/>
          <w:szCs w:val="22"/>
          <w:lang w:val="cs-CZ" w:eastAsia="cs-CZ"/>
        </w:rPr>
        <w:t>ze dne 2</w:t>
      </w:r>
      <w:r w:rsidR="00332D5B" w:rsidRPr="006356A9">
        <w:rPr>
          <w:b/>
          <w:sz w:val="22"/>
          <w:szCs w:val="22"/>
          <w:lang w:val="cs-CZ" w:eastAsia="cs-CZ"/>
        </w:rPr>
        <w:t>7</w:t>
      </w:r>
      <w:r w:rsidRPr="006356A9">
        <w:rPr>
          <w:b/>
          <w:sz w:val="22"/>
          <w:szCs w:val="22"/>
          <w:lang w:val="cs-CZ" w:eastAsia="cs-CZ"/>
        </w:rPr>
        <w:t>.</w:t>
      </w:r>
      <w:r w:rsidR="002F4EC4" w:rsidRPr="006356A9">
        <w:rPr>
          <w:b/>
          <w:sz w:val="22"/>
          <w:szCs w:val="22"/>
          <w:lang w:val="cs-CZ" w:eastAsia="cs-CZ"/>
        </w:rPr>
        <w:t xml:space="preserve"> </w:t>
      </w:r>
      <w:r w:rsidRPr="006356A9">
        <w:rPr>
          <w:b/>
          <w:sz w:val="22"/>
          <w:szCs w:val="22"/>
          <w:lang w:val="cs-CZ" w:eastAsia="cs-CZ"/>
        </w:rPr>
        <w:t>8.</w:t>
      </w:r>
      <w:r w:rsidR="002F4EC4" w:rsidRPr="006356A9">
        <w:rPr>
          <w:b/>
          <w:sz w:val="22"/>
          <w:szCs w:val="22"/>
          <w:lang w:val="cs-CZ" w:eastAsia="cs-CZ"/>
        </w:rPr>
        <w:t xml:space="preserve"> </w:t>
      </w:r>
      <w:r w:rsidRPr="006356A9">
        <w:rPr>
          <w:b/>
          <w:sz w:val="22"/>
          <w:szCs w:val="22"/>
          <w:lang w:val="cs-CZ" w:eastAsia="cs-CZ"/>
        </w:rPr>
        <w:t>2018</w:t>
      </w:r>
    </w:p>
    <w:p w14:paraId="1D606312" w14:textId="06407F44" w:rsidR="002056E9" w:rsidRPr="006356A9" w:rsidRDefault="002D2F70" w:rsidP="00B727D5">
      <w:pPr>
        <w:spacing w:line="276" w:lineRule="auto"/>
        <w:jc w:val="center"/>
        <w:rPr>
          <w:sz w:val="22"/>
          <w:szCs w:val="22"/>
        </w:rPr>
      </w:pPr>
      <w:r w:rsidRPr="006356A9">
        <w:rPr>
          <w:sz w:val="22"/>
          <w:szCs w:val="22"/>
        </w:rPr>
        <w:t xml:space="preserve">Mateřská školka Hony </w:t>
      </w:r>
      <w:r w:rsidR="00661501" w:rsidRPr="006356A9">
        <w:rPr>
          <w:sz w:val="22"/>
          <w:szCs w:val="22"/>
        </w:rPr>
        <w:t>z</w:t>
      </w:r>
      <w:r w:rsidRPr="006356A9">
        <w:rPr>
          <w:sz w:val="22"/>
          <w:szCs w:val="22"/>
        </w:rPr>
        <w:t xml:space="preserve">a </w:t>
      </w:r>
      <w:proofErr w:type="spellStart"/>
      <w:r w:rsidR="006A5E2E" w:rsidRPr="006356A9">
        <w:rPr>
          <w:sz w:val="22"/>
          <w:szCs w:val="22"/>
        </w:rPr>
        <w:t>K</w:t>
      </w:r>
      <w:r w:rsidRPr="006356A9">
        <w:rPr>
          <w:sz w:val="22"/>
          <w:szCs w:val="22"/>
        </w:rPr>
        <w:t>ukýrnou</w:t>
      </w:r>
      <w:proofErr w:type="spellEnd"/>
    </w:p>
    <w:p w14:paraId="15C56316" w14:textId="0B3DB59A" w:rsidR="00EB0E00" w:rsidRDefault="00EB0E00">
      <w:pPr>
        <w:pStyle w:val="Zhlav"/>
        <w:tabs>
          <w:tab w:val="left" w:pos="0"/>
          <w:tab w:val="left" w:pos="9900"/>
        </w:tabs>
        <w:spacing w:after="120"/>
        <w:jc w:val="center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_________________________________________________________________________________________</w:t>
      </w:r>
    </w:p>
    <w:p w14:paraId="01BA0A2A" w14:textId="77777777" w:rsidR="00EB0E00" w:rsidRDefault="00EB0E00">
      <w:pPr>
        <w:spacing w:after="120"/>
        <w:outlineLvl w:val="0"/>
        <w:rPr>
          <w:b/>
          <w:smallCaps/>
          <w:spacing w:val="20"/>
          <w:sz w:val="21"/>
          <w:szCs w:val="21"/>
        </w:rPr>
      </w:pPr>
      <w:r>
        <w:rPr>
          <w:b/>
          <w:smallCaps/>
          <w:spacing w:val="20"/>
          <w:sz w:val="21"/>
          <w:szCs w:val="21"/>
        </w:rPr>
        <w:t>Objednatel</w:t>
      </w:r>
    </w:p>
    <w:p w14:paraId="59248D1A" w14:textId="77777777" w:rsidR="00EB0E00" w:rsidRDefault="00EB0E00">
      <w:pPr>
        <w:spacing w:after="120"/>
        <w:outlineLvl w:val="0"/>
        <w:rPr>
          <w:b/>
          <w:sz w:val="21"/>
          <w:szCs w:val="21"/>
        </w:rPr>
      </w:pPr>
      <w:r>
        <w:rPr>
          <w:b/>
          <w:sz w:val="21"/>
          <w:szCs w:val="21"/>
        </w:rPr>
        <w:t>Město Tišnov</w:t>
      </w:r>
    </w:p>
    <w:p w14:paraId="6A45FFDA" w14:textId="77777777" w:rsidR="00EB0E00" w:rsidRDefault="00EB0E00">
      <w:pPr>
        <w:tabs>
          <w:tab w:val="left" w:pos="6300"/>
        </w:tabs>
        <w:rPr>
          <w:sz w:val="21"/>
          <w:szCs w:val="21"/>
        </w:rPr>
      </w:pPr>
      <w:r>
        <w:rPr>
          <w:sz w:val="21"/>
          <w:szCs w:val="21"/>
        </w:rPr>
        <w:t xml:space="preserve">sídlem </w:t>
      </w:r>
      <w:hyperlink r:id="rId8" w:history="1">
        <w:r w:rsidRPr="002950FE">
          <w:rPr>
            <w:sz w:val="21"/>
            <w:szCs w:val="21"/>
          </w:rPr>
          <w:t>náměstí Míru 111</w:t>
        </w:r>
      </w:hyperlink>
      <w:r>
        <w:rPr>
          <w:sz w:val="21"/>
          <w:szCs w:val="21"/>
        </w:rPr>
        <w:t>, 666 19 Tišnov</w:t>
      </w:r>
      <w:r>
        <w:rPr>
          <w:sz w:val="21"/>
          <w:szCs w:val="21"/>
        </w:rPr>
        <w:tab/>
        <w:t>IČ 002 82 707</w:t>
      </w:r>
    </w:p>
    <w:p w14:paraId="1A754423" w14:textId="77777777" w:rsidR="00EB0E00" w:rsidRDefault="003303F7">
      <w:pPr>
        <w:tabs>
          <w:tab w:val="left" w:pos="6300"/>
        </w:tabs>
        <w:spacing w:after="120"/>
        <w:rPr>
          <w:sz w:val="21"/>
          <w:szCs w:val="21"/>
        </w:rPr>
      </w:pPr>
      <w:r>
        <w:rPr>
          <w:sz w:val="21"/>
          <w:szCs w:val="21"/>
        </w:rPr>
        <w:t>zastoupeno</w:t>
      </w:r>
      <w:r w:rsidR="00EB0E00">
        <w:rPr>
          <w:sz w:val="21"/>
          <w:szCs w:val="21"/>
        </w:rPr>
        <w:t xml:space="preserve"> </w:t>
      </w:r>
      <w:r>
        <w:rPr>
          <w:sz w:val="21"/>
          <w:szCs w:val="21"/>
        </w:rPr>
        <w:t>Bc. Jiřím Dospíšilem, starostou města Tišnov</w:t>
      </w:r>
    </w:p>
    <w:p w14:paraId="2F3BBDF1" w14:textId="77777777" w:rsidR="00EB0E00" w:rsidRDefault="00EB0E00" w:rsidP="00E16698">
      <w:pPr>
        <w:tabs>
          <w:tab w:val="left" w:pos="6300"/>
        </w:tabs>
        <w:spacing w:after="240"/>
        <w:rPr>
          <w:b/>
          <w:sz w:val="21"/>
          <w:szCs w:val="21"/>
        </w:rPr>
      </w:pPr>
      <w:r>
        <w:rPr>
          <w:b/>
          <w:sz w:val="21"/>
          <w:szCs w:val="21"/>
        </w:rPr>
        <w:t>a</w:t>
      </w:r>
    </w:p>
    <w:p w14:paraId="7051186B" w14:textId="77777777" w:rsidR="00EB0E00" w:rsidRDefault="00EB0E00">
      <w:pPr>
        <w:tabs>
          <w:tab w:val="left" w:pos="6300"/>
        </w:tabs>
        <w:spacing w:after="120"/>
        <w:outlineLvl w:val="0"/>
        <w:rPr>
          <w:b/>
          <w:smallCaps/>
          <w:spacing w:val="20"/>
          <w:sz w:val="21"/>
          <w:szCs w:val="21"/>
        </w:rPr>
      </w:pPr>
      <w:r>
        <w:rPr>
          <w:b/>
          <w:smallCaps/>
          <w:spacing w:val="20"/>
          <w:sz w:val="21"/>
          <w:szCs w:val="21"/>
        </w:rPr>
        <w:t xml:space="preserve">Zhotovitel </w:t>
      </w:r>
    </w:p>
    <w:p w14:paraId="7222A340" w14:textId="77777777" w:rsidR="002056E9" w:rsidRPr="00F7216B" w:rsidRDefault="00F7216B" w:rsidP="002950FE">
      <w:pPr>
        <w:spacing w:after="120"/>
        <w:outlineLvl w:val="0"/>
        <w:rPr>
          <w:b/>
          <w:sz w:val="21"/>
          <w:szCs w:val="21"/>
        </w:rPr>
      </w:pPr>
      <w:proofErr w:type="spellStart"/>
      <w:r w:rsidRPr="00F7216B">
        <w:rPr>
          <w:b/>
          <w:sz w:val="21"/>
          <w:szCs w:val="21"/>
        </w:rPr>
        <w:t>Pelčák</w:t>
      </w:r>
      <w:proofErr w:type="spellEnd"/>
      <w:r w:rsidRPr="00F7216B">
        <w:rPr>
          <w:b/>
          <w:sz w:val="21"/>
          <w:szCs w:val="21"/>
        </w:rPr>
        <w:t xml:space="preserve"> a partner architekti, </w:t>
      </w:r>
      <w:r w:rsidR="002950FE" w:rsidRPr="00F7216B">
        <w:rPr>
          <w:b/>
          <w:sz w:val="21"/>
          <w:szCs w:val="21"/>
        </w:rPr>
        <w:t>s</w:t>
      </w:r>
      <w:r w:rsidRPr="00F7216B">
        <w:rPr>
          <w:b/>
          <w:sz w:val="21"/>
          <w:szCs w:val="21"/>
        </w:rPr>
        <w:t>.</w:t>
      </w:r>
      <w:r w:rsidR="002950FE" w:rsidRPr="00F7216B">
        <w:rPr>
          <w:b/>
          <w:sz w:val="21"/>
          <w:szCs w:val="21"/>
        </w:rPr>
        <w:t>r.o.</w:t>
      </w:r>
    </w:p>
    <w:p w14:paraId="35DDBB1F" w14:textId="0E8B44CD" w:rsidR="00EB0E00" w:rsidRPr="00F7216B" w:rsidRDefault="00EB0E00" w:rsidP="002950FE">
      <w:pPr>
        <w:tabs>
          <w:tab w:val="left" w:pos="6300"/>
        </w:tabs>
        <w:rPr>
          <w:sz w:val="21"/>
          <w:szCs w:val="21"/>
        </w:rPr>
      </w:pPr>
      <w:r w:rsidRPr="00F7216B">
        <w:rPr>
          <w:sz w:val="21"/>
          <w:szCs w:val="21"/>
        </w:rPr>
        <w:t xml:space="preserve">sídlem </w:t>
      </w:r>
      <w:r w:rsidR="007920E5">
        <w:rPr>
          <w:sz w:val="21"/>
          <w:szCs w:val="21"/>
        </w:rPr>
        <w:t>Dominikánské náměstí 656/2</w:t>
      </w:r>
      <w:r w:rsidR="00F7216B" w:rsidRPr="00F7216B">
        <w:rPr>
          <w:sz w:val="21"/>
          <w:szCs w:val="21"/>
        </w:rPr>
        <w:t>, 602 00 Brno</w:t>
      </w:r>
      <w:r w:rsidRPr="00F7216B">
        <w:rPr>
          <w:sz w:val="21"/>
          <w:szCs w:val="21"/>
        </w:rPr>
        <w:tab/>
        <w:t xml:space="preserve">IČ </w:t>
      </w:r>
      <w:r w:rsidR="00F7216B" w:rsidRPr="00F7216B">
        <w:rPr>
          <w:sz w:val="21"/>
          <w:szCs w:val="21"/>
        </w:rPr>
        <w:t>282</w:t>
      </w:r>
      <w:r w:rsidR="00AA79AE">
        <w:rPr>
          <w:sz w:val="21"/>
          <w:szCs w:val="21"/>
        </w:rPr>
        <w:t xml:space="preserve"> </w:t>
      </w:r>
      <w:r w:rsidR="00F7216B" w:rsidRPr="00F7216B">
        <w:rPr>
          <w:sz w:val="21"/>
          <w:szCs w:val="21"/>
        </w:rPr>
        <w:t>70</w:t>
      </w:r>
      <w:r w:rsidR="00AA79AE">
        <w:rPr>
          <w:sz w:val="21"/>
          <w:szCs w:val="21"/>
        </w:rPr>
        <w:t xml:space="preserve"> </w:t>
      </w:r>
      <w:r w:rsidR="00F7216B" w:rsidRPr="00F7216B">
        <w:rPr>
          <w:sz w:val="21"/>
          <w:szCs w:val="21"/>
        </w:rPr>
        <w:t>355</w:t>
      </w:r>
    </w:p>
    <w:p w14:paraId="16606B42" w14:textId="51004A34" w:rsidR="00EB0E00" w:rsidRPr="00F7216B" w:rsidRDefault="00EB0E00">
      <w:pPr>
        <w:tabs>
          <w:tab w:val="left" w:pos="6300"/>
        </w:tabs>
        <w:rPr>
          <w:sz w:val="21"/>
          <w:szCs w:val="21"/>
        </w:rPr>
      </w:pPr>
      <w:r w:rsidRPr="00F7216B">
        <w:rPr>
          <w:sz w:val="21"/>
          <w:szCs w:val="21"/>
        </w:rPr>
        <w:t xml:space="preserve">zapsán u </w:t>
      </w:r>
      <w:r w:rsidR="002950FE" w:rsidRPr="00F7216B">
        <w:rPr>
          <w:sz w:val="21"/>
          <w:szCs w:val="21"/>
        </w:rPr>
        <w:t>Krajského obchodního soudu v</w:t>
      </w:r>
      <w:r w:rsidR="00426FD6">
        <w:rPr>
          <w:sz w:val="21"/>
          <w:szCs w:val="21"/>
        </w:rPr>
        <w:t xml:space="preserve"> </w:t>
      </w:r>
      <w:r w:rsidR="002950FE" w:rsidRPr="00F7216B">
        <w:rPr>
          <w:sz w:val="21"/>
          <w:szCs w:val="21"/>
        </w:rPr>
        <w:t xml:space="preserve">Brně, obchodní </w:t>
      </w:r>
      <w:r w:rsidR="002E2D32" w:rsidRPr="00F7216B">
        <w:rPr>
          <w:sz w:val="21"/>
          <w:szCs w:val="21"/>
        </w:rPr>
        <w:t>rejstřík – oddíl</w:t>
      </w:r>
      <w:r w:rsidR="002950FE" w:rsidRPr="00F7216B">
        <w:rPr>
          <w:sz w:val="21"/>
          <w:szCs w:val="21"/>
        </w:rPr>
        <w:t xml:space="preserve"> C vložka </w:t>
      </w:r>
      <w:r w:rsidR="00F7216B" w:rsidRPr="00F7216B">
        <w:rPr>
          <w:sz w:val="21"/>
          <w:szCs w:val="21"/>
        </w:rPr>
        <w:t>57671</w:t>
      </w:r>
    </w:p>
    <w:p w14:paraId="0BFF7209" w14:textId="2A95CC04" w:rsidR="00EB0E00" w:rsidRPr="00426FD6" w:rsidRDefault="00EB0E00" w:rsidP="00F50EB7">
      <w:pPr>
        <w:tabs>
          <w:tab w:val="left" w:pos="6300"/>
        </w:tabs>
        <w:spacing w:after="240"/>
        <w:rPr>
          <w:sz w:val="21"/>
          <w:szCs w:val="21"/>
        </w:rPr>
      </w:pPr>
      <w:r w:rsidRPr="00426FD6">
        <w:rPr>
          <w:sz w:val="21"/>
          <w:szCs w:val="21"/>
        </w:rPr>
        <w:t xml:space="preserve">zastoupen </w:t>
      </w:r>
      <w:proofErr w:type="spellStart"/>
      <w:r w:rsidR="00617F99">
        <w:rPr>
          <w:sz w:val="21"/>
          <w:szCs w:val="21"/>
        </w:rPr>
        <w:t>xxx</w:t>
      </w:r>
      <w:proofErr w:type="spellEnd"/>
    </w:p>
    <w:p w14:paraId="379E22DD" w14:textId="60290DB4" w:rsidR="002C1656" w:rsidRDefault="002C1656" w:rsidP="00F50EB7">
      <w:pPr>
        <w:spacing w:after="240"/>
        <w:rPr>
          <w:sz w:val="21"/>
          <w:szCs w:val="21"/>
        </w:rPr>
      </w:pPr>
      <w:r>
        <w:rPr>
          <w:sz w:val="21"/>
          <w:szCs w:val="21"/>
        </w:rPr>
        <w:t>(dále jen „</w:t>
      </w:r>
      <w:r w:rsidR="00764B19">
        <w:rPr>
          <w:sz w:val="21"/>
          <w:szCs w:val="21"/>
        </w:rPr>
        <w:t>S</w:t>
      </w:r>
      <w:r>
        <w:rPr>
          <w:sz w:val="21"/>
          <w:szCs w:val="21"/>
        </w:rPr>
        <w:t>mluvní strany)</w:t>
      </w:r>
    </w:p>
    <w:p w14:paraId="21FF96F2" w14:textId="77777777" w:rsidR="003D10E5" w:rsidRDefault="003D10E5" w:rsidP="00F50EB7">
      <w:pPr>
        <w:spacing w:after="240"/>
        <w:rPr>
          <w:sz w:val="21"/>
          <w:szCs w:val="21"/>
        </w:rPr>
      </w:pPr>
    </w:p>
    <w:p w14:paraId="162DCA68" w14:textId="06E2C3EC" w:rsidR="00EB0E00" w:rsidRDefault="00EB0E00">
      <w:pPr>
        <w:spacing w:before="120" w:after="120"/>
        <w:rPr>
          <w:sz w:val="21"/>
          <w:szCs w:val="21"/>
        </w:rPr>
      </w:pPr>
      <w:r w:rsidRPr="00426FD6">
        <w:rPr>
          <w:sz w:val="21"/>
          <w:szCs w:val="21"/>
        </w:rPr>
        <w:t xml:space="preserve">spolu </w:t>
      </w:r>
      <w:r w:rsidR="00332D5B">
        <w:rPr>
          <w:sz w:val="21"/>
          <w:szCs w:val="21"/>
        </w:rPr>
        <w:t xml:space="preserve">dnešního dne </w:t>
      </w:r>
      <w:r>
        <w:rPr>
          <w:sz w:val="21"/>
          <w:szCs w:val="21"/>
        </w:rPr>
        <w:t xml:space="preserve">uzavírají </w:t>
      </w:r>
      <w:r w:rsidR="007920E5">
        <w:rPr>
          <w:sz w:val="21"/>
          <w:szCs w:val="21"/>
        </w:rPr>
        <w:t>te</w:t>
      </w:r>
      <w:r w:rsidR="00E860B5">
        <w:rPr>
          <w:sz w:val="21"/>
          <w:szCs w:val="21"/>
        </w:rPr>
        <w:t xml:space="preserve">nto </w:t>
      </w:r>
      <w:r w:rsidR="00D03A17">
        <w:rPr>
          <w:sz w:val="21"/>
          <w:szCs w:val="21"/>
        </w:rPr>
        <w:t xml:space="preserve">Dodatek č. </w:t>
      </w:r>
      <w:r w:rsidR="00865016">
        <w:rPr>
          <w:sz w:val="21"/>
          <w:szCs w:val="21"/>
        </w:rPr>
        <w:t>5</w:t>
      </w:r>
      <w:r w:rsidR="00D03A17">
        <w:rPr>
          <w:sz w:val="21"/>
          <w:szCs w:val="21"/>
        </w:rPr>
        <w:t xml:space="preserve"> ke Smlouvě o projektové přípravě</w:t>
      </w:r>
      <w:r w:rsidR="003D2A1C">
        <w:rPr>
          <w:sz w:val="21"/>
          <w:szCs w:val="21"/>
        </w:rPr>
        <w:t xml:space="preserve"> č. OIPP/0400/</w:t>
      </w:r>
      <w:r w:rsidR="0090269A">
        <w:rPr>
          <w:sz w:val="21"/>
          <w:szCs w:val="21"/>
        </w:rPr>
        <w:t>18/SML</w:t>
      </w:r>
      <w:r w:rsidR="003D2A1C">
        <w:rPr>
          <w:sz w:val="21"/>
          <w:szCs w:val="21"/>
        </w:rPr>
        <w:t xml:space="preserve"> </w:t>
      </w:r>
      <w:r w:rsidR="00332D5B">
        <w:rPr>
          <w:sz w:val="21"/>
          <w:szCs w:val="21"/>
        </w:rPr>
        <w:t>(dále</w:t>
      </w:r>
      <w:r w:rsidR="00426FD6">
        <w:rPr>
          <w:sz w:val="21"/>
          <w:szCs w:val="21"/>
        </w:rPr>
        <w:t xml:space="preserve"> </w:t>
      </w:r>
      <w:r w:rsidR="00332D5B">
        <w:rPr>
          <w:sz w:val="21"/>
          <w:szCs w:val="21"/>
        </w:rPr>
        <w:t xml:space="preserve">jen „Dodatek č. </w:t>
      </w:r>
      <w:r w:rsidR="00865016">
        <w:rPr>
          <w:sz w:val="21"/>
          <w:szCs w:val="21"/>
        </w:rPr>
        <w:t>5</w:t>
      </w:r>
      <w:r w:rsidR="00332D5B">
        <w:rPr>
          <w:sz w:val="21"/>
          <w:szCs w:val="21"/>
        </w:rPr>
        <w:t xml:space="preserve">“) </w:t>
      </w:r>
      <w:r>
        <w:rPr>
          <w:sz w:val="21"/>
          <w:szCs w:val="21"/>
        </w:rPr>
        <w:t>dle zákona č. 89/2012 Sb., v</w:t>
      </w:r>
      <w:r w:rsidR="00426FD6">
        <w:rPr>
          <w:sz w:val="21"/>
          <w:szCs w:val="21"/>
        </w:rPr>
        <w:t xml:space="preserve"> </w:t>
      </w:r>
      <w:r>
        <w:rPr>
          <w:sz w:val="21"/>
          <w:szCs w:val="21"/>
        </w:rPr>
        <w:t>platném znění (dále jen „občanský zákoník“)</w:t>
      </w:r>
      <w:r w:rsidR="002C1656">
        <w:rPr>
          <w:sz w:val="21"/>
          <w:szCs w:val="21"/>
        </w:rPr>
        <w:t>:</w:t>
      </w:r>
    </w:p>
    <w:p w14:paraId="1884ADAC" w14:textId="4C251FB6" w:rsidR="00E658A6" w:rsidRDefault="00E658A6">
      <w:pPr>
        <w:spacing w:before="120" w:after="120"/>
        <w:rPr>
          <w:sz w:val="21"/>
          <w:szCs w:val="21"/>
        </w:rPr>
      </w:pPr>
    </w:p>
    <w:p w14:paraId="473E5AA4" w14:textId="77777777" w:rsidR="005A28A1" w:rsidRDefault="005A28A1">
      <w:pPr>
        <w:spacing w:before="120" w:after="120"/>
        <w:rPr>
          <w:sz w:val="21"/>
          <w:szCs w:val="21"/>
        </w:rPr>
      </w:pPr>
    </w:p>
    <w:p w14:paraId="0649BE5C" w14:textId="77777777" w:rsidR="0090269A" w:rsidRPr="00764B19" w:rsidRDefault="0090269A" w:rsidP="0069678E">
      <w:pPr>
        <w:numPr>
          <w:ilvl w:val="0"/>
          <w:numId w:val="7"/>
        </w:numPr>
        <w:spacing w:before="120" w:after="120"/>
        <w:jc w:val="center"/>
        <w:rPr>
          <w:b/>
          <w:smallCaps/>
          <w:spacing w:val="20"/>
          <w:sz w:val="21"/>
          <w:szCs w:val="21"/>
        </w:rPr>
      </w:pPr>
      <w:r w:rsidRPr="00764B19">
        <w:rPr>
          <w:b/>
          <w:smallCaps/>
          <w:spacing w:val="20"/>
          <w:sz w:val="21"/>
          <w:szCs w:val="21"/>
        </w:rPr>
        <w:t>Rozsah dodatku</w:t>
      </w:r>
    </w:p>
    <w:p w14:paraId="561885D2" w14:textId="1647E00E" w:rsidR="0090269A" w:rsidRPr="005A28A1" w:rsidRDefault="00764B19" w:rsidP="0090269A">
      <w:pPr>
        <w:numPr>
          <w:ilvl w:val="6"/>
          <w:numId w:val="7"/>
        </w:numPr>
        <w:tabs>
          <w:tab w:val="clear" w:pos="3763"/>
          <w:tab w:val="num" w:pos="567"/>
        </w:tabs>
        <w:spacing w:before="120" w:after="120"/>
        <w:ind w:left="567" w:hanging="567"/>
        <w:jc w:val="both"/>
        <w:rPr>
          <w:b/>
          <w:sz w:val="21"/>
          <w:szCs w:val="21"/>
        </w:rPr>
      </w:pPr>
      <w:r w:rsidRPr="005A28A1">
        <w:rPr>
          <w:sz w:val="21"/>
          <w:szCs w:val="21"/>
        </w:rPr>
        <w:t>Smluvní strany</w:t>
      </w:r>
      <w:r w:rsidR="003D10E5" w:rsidRPr="005A28A1">
        <w:rPr>
          <w:sz w:val="21"/>
          <w:szCs w:val="21"/>
        </w:rPr>
        <w:t xml:space="preserve"> </w:t>
      </w:r>
      <w:proofErr w:type="gramStart"/>
      <w:r w:rsidR="003D10E5" w:rsidRPr="005A28A1">
        <w:rPr>
          <w:sz w:val="21"/>
          <w:szCs w:val="21"/>
        </w:rPr>
        <w:t>se</w:t>
      </w:r>
      <w:proofErr w:type="gramEnd"/>
      <w:r w:rsidR="003D10E5" w:rsidRPr="005A28A1">
        <w:rPr>
          <w:sz w:val="21"/>
          <w:szCs w:val="21"/>
        </w:rPr>
        <w:t xml:space="preserve"> v souladu s čl. XV.</w:t>
      </w:r>
      <w:r w:rsidR="0090269A" w:rsidRPr="005A28A1">
        <w:rPr>
          <w:sz w:val="21"/>
          <w:szCs w:val="21"/>
        </w:rPr>
        <w:t xml:space="preserve"> odst. </w:t>
      </w:r>
      <w:r w:rsidR="003D10E5" w:rsidRPr="005A28A1">
        <w:rPr>
          <w:sz w:val="21"/>
          <w:szCs w:val="21"/>
        </w:rPr>
        <w:t>6</w:t>
      </w:r>
      <w:r w:rsidR="0090269A" w:rsidRPr="005A28A1">
        <w:rPr>
          <w:sz w:val="21"/>
          <w:szCs w:val="21"/>
        </w:rPr>
        <w:t xml:space="preserve">. Smlouvy o dílo uzavřené </w:t>
      </w:r>
      <w:r w:rsidRPr="005A28A1">
        <w:rPr>
          <w:sz w:val="21"/>
          <w:szCs w:val="21"/>
        </w:rPr>
        <w:t xml:space="preserve">27. </w:t>
      </w:r>
      <w:r w:rsidR="0090269A" w:rsidRPr="005A28A1">
        <w:rPr>
          <w:sz w:val="21"/>
          <w:szCs w:val="21"/>
        </w:rPr>
        <w:t>8. 2018 ve znění Dodatku č.</w:t>
      </w:r>
      <w:r w:rsidR="00833211" w:rsidRPr="005A28A1">
        <w:rPr>
          <w:sz w:val="21"/>
          <w:szCs w:val="21"/>
        </w:rPr>
        <w:t xml:space="preserve"> </w:t>
      </w:r>
      <w:r w:rsidR="0090269A" w:rsidRPr="005A28A1">
        <w:rPr>
          <w:sz w:val="21"/>
          <w:szCs w:val="21"/>
        </w:rPr>
        <w:t>1</w:t>
      </w:r>
      <w:r w:rsidR="00833211" w:rsidRPr="005A28A1">
        <w:rPr>
          <w:sz w:val="21"/>
          <w:szCs w:val="21"/>
        </w:rPr>
        <w:t>.</w:t>
      </w:r>
      <w:r w:rsidR="00036DA3" w:rsidRPr="005A28A1">
        <w:rPr>
          <w:sz w:val="21"/>
          <w:szCs w:val="21"/>
        </w:rPr>
        <w:t xml:space="preserve"> uzavřeného dne </w:t>
      </w:r>
      <w:r w:rsidRPr="005A28A1">
        <w:rPr>
          <w:sz w:val="21"/>
          <w:szCs w:val="21"/>
        </w:rPr>
        <w:t xml:space="preserve">5. </w:t>
      </w:r>
      <w:r w:rsidR="00833211" w:rsidRPr="005A28A1">
        <w:rPr>
          <w:sz w:val="21"/>
          <w:szCs w:val="21"/>
        </w:rPr>
        <w:t>3. 2019</w:t>
      </w:r>
      <w:r w:rsidR="003D10E5" w:rsidRPr="005A28A1">
        <w:rPr>
          <w:sz w:val="21"/>
          <w:szCs w:val="21"/>
        </w:rPr>
        <w:t>,</w:t>
      </w:r>
      <w:r w:rsidRPr="005A28A1">
        <w:rPr>
          <w:sz w:val="21"/>
          <w:szCs w:val="21"/>
        </w:rPr>
        <w:t xml:space="preserve"> Dodatku č. 2 uzavřeného dne 4. 7. 2019</w:t>
      </w:r>
      <w:r w:rsidR="00865016" w:rsidRPr="005A28A1">
        <w:rPr>
          <w:sz w:val="21"/>
          <w:szCs w:val="21"/>
        </w:rPr>
        <w:t>,</w:t>
      </w:r>
      <w:r w:rsidR="003D10E5" w:rsidRPr="005A28A1">
        <w:rPr>
          <w:sz w:val="21"/>
          <w:szCs w:val="21"/>
        </w:rPr>
        <w:t xml:space="preserve"> Dodatku č. 3 uzavřeného dne 12. 3. 2020</w:t>
      </w:r>
      <w:r w:rsidRPr="005A28A1">
        <w:rPr>
          <w:sz w:val="21"/>
          <w:szCs w:val="21"/>
        </w:rPr>
        <w:t xml:space="preserve"> </w:t>
      </w:r>
      <w:r w:rsidR="00865016" w:rsidRPr="005A28A1">
        <w:rPr>
          <w:sz w:val="21"/>
          <w:szCs w:val="21"/>
        </w:rPr>
        <w:t xml:space="preserve">a Dodatku č. 4 uzavřeného dne 23. 11. 2020 </w:t>
      </w:r>
      <w:r w:rsidR="0090269A" w:rsidRPr="005A28A1">
        <w:rPr>
          <w:sz w:val="21"/>
          <w:szCs w:val="21"/>
        </w:rPr>
        <w:t>(dále jen „Smlouva“) dohodl</w:t>
      </w:r>
      <w:r w:rsidRPr="005A28A1">
        <w:rPr>
          <w:sz w:val="21"/>
          <w:szCs w:val="21"/>
        </w:rPr>
        <w:t>y</w:t>
      </w:r>
      <w:r w:rsidR="0090269A" w:rsidRPr="005A28A1">
        <w:rPr>
          <w:sz w:val="21"/>
          <w:szCs w:val="21"/>
        </w:rPr>
        <w:t xml:space="preserve"> na tomto Dodatku č. </w:t>
      </w:r>
      <w:r w:rsidR="00865016" w:rsidRPr="005A28A1">
        <w:rPr>
          <w:sz w:val="21"/>
          <w:szCs w:val="21"/>
        </w:rPr>
        <w:t>5</w:t>
      </w:r>
      <w:r w:rsidR="0090269A" w:rsidRPr="005A28A1">
        <w:rPr>
          <w:sz w:val="21"/>
          <w:szCs w:val="21"/>
        </w:rPr>
        <w:t>.</w:t>
      </w:r>
    </w:p>
    <w:p w14:paraId="075CF4A4" w14:textId="77777777" w:rsidR="00E658A6" w:rsidRPr="005A28A1" w:rsidRDefault="00E658A6" w:rsidP="00E658A6">
      <w:pPr>
        <w:spacing w:before="120" w:after="120"/>
        <w:ind w:left="567"/>
        <w:jc w:val="both"/>
        <w:rPr>
          <w:b/>
          <w:sz w:val="21"/>
          <w:szCs w:val="21"/>
        </w:rPr>
      </w:pPr>
    </w:p>
    <w:p w14:paraId="05D29E30" w14:textId="573D3D22" w:rsidR="0090269A" w:rsidRPr="005A28A1" w:rsidRDefault="00764B19" w:rsidP="0090269A">
      <w:pPr>
        <w:numPr>
          <w:ilvl w:val="6"/>
          <w:numId w:val="7"/>
        </w:numPr>
        <w:tabs>
          <w:tab w:val="num" w:pos="540"/>
        </w:tabs>
        <w:spacing w:before="120" w:after="120"/>
        <w:ind w:left="540" w:hanging="540"/>
        <w:jc w:val="both"/>
        <w:rPr>
          <w:sz w:val="21"/>
          <w:szCs w:val="21"/>
        </w:rPr>
      </w:pPr>
      <w:r w:rsidRPr="005A28A1">
        <w:rPr>
          <w:sz w:val="21"/>
          <w:szCs w:val="21"/>
        </w:rPr>
        <w:t>S</w:t>
      </w:r>
      <w:r w:rsidR="0090269A" w:rsidRPr="005A28A1">
        <w:rPr>
          <w:sz w:val="21"/>
          <w:szCs w:val="21"/>
        </w:rPr>
        <w:t>mluvní strany se z</w:t>
      </w:r>
      <w:r w:rsidRPr="005A28A1">
        <w:rPr>
          <w:sz w:val="21"/>
          <w:szCs w:val="21"/>
        </w:rPr>
        <w:t xml:space="preserve"> </w:t>
      </w:r>
      <w:r w:rsidR="0090269A" w:rsidRPr="005A28A1">
        <w:rPr>
          <w:sz w:val="21"/>
          <w:szCs w:val="21"/>
        </w:rPr>
        <w:t xml:space="preserve">důvodů nezbytných dohodly tímto Dodatkem č. </w:t>
      </w:r>
      <w:r w:rsidR="00FB45AE" w:rsidRPr="005A28A1">
        <w:rPr>
          <w:sz w:val="21"/>
          <w:szCs w:val="21"/>
        </w:rPr>
        <w:t xml:space="preserve">5 na </w:t>
      </w:r>
      <w:r w:rsidR="00CB638D" w:rsidRPr="005A28A1">
        <w:rPr>
          <w:sz w:val="21"/>
          <w:szCs w:val="21"/>
        </w:rPr>
        <w:t>doplnění čl</w:t>
      </w:r>
      <w:r w:rsidR="00396C41" w:rsidRPr="005A28A1">
        <w:rPr>
          <w:sz w:val="21"/>
          <w:szCs w:val="21"/>
        </w:rPr>
        <w:t>.</w:t>
      </w:r>
      <w:r w:rsidR="00CB638D" w:rsidRPr="005A28A1">
        <w:rPr>
          <w:sz w:val="21"/>
          <w:szCs w:val="21"/>
        </w:rPr>
        <w:t xml:space="preserve"> II. odst. 10. </w:t>
      </w:r>
      <w:r w:rsidR="00396C41" w:rsidRPr="005A28A1">
        <w:rPr>
          <w:sz w:val="21"/>
          <w:szCs w:val="21"/>
        </w:rPr>
        <w:t>a</w:t>
      </w:r>
      <w:r w:rsidR="00CB638D" w:rsidRPr="005A28A1">
        <w:rPr>
          <w:sz w:val="21"/>
          <w:szCs w:val="21"/>
        </w:rPr>
        <w:t xml:space="preserve"> 11.</w:t>
      </w:r>
      <w:r w:rsidR="00396C41" w:rsidRPr="005A28A1">
        <w:rPr>
          <w:sz w:val="21"/>
          <w:szCs w:val="21"/>
        </w:rPr>
        <w:t>, čl. III. odst. 6 a 7, čl. IV. odst. 10., čl. V. odst. 12 a 13</w:t>
      </w:r>
      <w:r w:rsidR="0090269A" w:rsidRPr="005A28A1">
        <w:rPr>
          <w:sz w:val="21"/>
          <w:szCs w:val="21"/>
        </w:rPr>
        <w:t>, kter</w:t>
      </w:r>
      <w:r w:rsidR="00FB45AE" w:rsidRPr="005A28A1">
        <w:rPr>
          <w:sz w:val="21"/>
          <w:szCs w:val="21"/>
        </w:rPr>
        <w:t>é</w:t>
      </w:r>
      <w:r w:rsidR="0090269A" w:rsidRPr="005A28A1">
        <w:rPr>
          <w:sz w:val="21"/>
          <w:szCs w:val="21"/>
        </w:rPr>
        <w:t xml:space="preserve"> zní:</w:t>
      </w:r>
    </w:p>
    <w:p w14:paraId="35EF4EFA" w14:textId="4745FF5D" w:rsidR="007C6A3D" w:rsidRPr="007C6A3D" w:rsidRDefault="007C6A3D" w:rsidP="007C6A3D">
      <w:pPr>
        <w:tabs>
          <w:tab w:val="num" w:pos="1430"/>
        </w:tabs>
        <w:spacing w:before="120" w:after="120"/>
        <w:ind w:left="360"/>
        <w:rPr>
          <w:b/>
          <w:smallCaps/>
          <w:spacing w:val="20"/>
          <w:sz w:val="21"/>
          <w:szCs w:val="21"/>
        </w:rPr>
      </w:pPr>
      <w:r w:rsidRPr="007C6A3D">
        <w:rPr>
          <w:b/>
          <w:sz w:val="21"/>
          <w:szCs w:val="21"/>
        </w:rPr>
        <w:t>II.</w:t>
      </w:r>
      <w:r>
        <w:rPr>
          <w:sz w:val="21"/>
          <w:szCs w:val="21"/>
        </w:rPr>
        <w:t xml:space="preserve"> </w:t>
      </w:r>
      <w:r>
        <w:rPr>
          <w:b/>
          <w:smallCaps/>
          <w:spacing w:val="20"/>
          <w:sz w:val="21"/>
          <w:szCs w:val="21"/>
        </w:rPr>
        <w:t>Dokumentace pro vydání společn</w:t>
      </w:r>
      <w:r w:rsidR="00CA0719">
        <w:rPr>
          <w:b/>
          <w:smallCaps/>
          <w:spacing w:val="20"/>
          <w:sz w:val="21"/>
          <w:szCs w:val="21"/>
        </w:rPr>
        <w:t xml:space="preserve">ého povolení </w:t>
      </w:r>
      <w:r w:rsidR="00CA0719" w:rsidRPr="00A24F72">
        <w:rPr>
          <w:b/>
          <w:spacing w:val="20"/>
          <w:sz w:val="21"/>
          <w:szCs w:val="21"/>
        </w:rPr>
        <w:t>(DSP</w:t>
      </w:r>
      <w:r w:rsidR="00CA0719" w:rsidRPr="00FA0D63">
        <w:rPr>
          <w:b/>
          <w:smallCaps/>
          <w:spacing w:val="20"/>
          <w:sz w:val="21"/>
          <w:szCs w:val="21"/>
        </w:rPr>
        <w:t>)</w:t>
      </w:r>
    </w:p>
    <w:p w14:paraId="52C722D0" w14:textId="0E8CCC09" w:rsidR="007C6A3D" w:rsidRDefault="007C6A3D" w:rsidP="00CB638D">
      <w:pPr>
        <w:pStyle w:val="Odstavecseseznamem"/>
        <w:numPr>
          <w:ilvl w:val="0"/>
          <w:numId w:val="14"/>
        </w:numPr>
        <w:suppressAutoHyphens/>
        <w:spacing w:before="120" w:after="120" w:line="240" w:lineRule="auto"/>
        <w:ind w:left="782" w:hanging="357"/>
        <w:contextualSpacing w:val="0"/>
        <w:rPr>
          <w:rFonts w:ascii="Times New Roman" w:eastAsia="Times New Roman" w:hAnsi="Times New Roman"/>
          <w:sz w:val="21"/>
          <w:szCs w:val="21"/>
          <w:lang w:eastAsia="cs-CZ"/>
        </w:rPr>
      </w:pPr>
      <w:r w:rsidRPr="007C6A3D">
        <w:rPr>
          <w:rFonts w:ascii="Times New Roman" w:eastAsia="Times New Roman" w:hAnsi="Times New Roman"/>
          <w:sz w:val="21"/>
          <w:szCs w:val="21"/>
          <w:lang w:eastAsia="cs-CZ"/>
        </w:rPr>
        <w:t xml:space="preserve">Dokumentace pro výjimkové řízení (úprava dopravního řešení dopravy v klidu) bude objednateli předána 3x </w:t>
      </w:r>
      <w:r w:rsidR="007C60F8">
        <w:rPr>
          <w:rFonts w:ascii="Times New Roman" w:eastAsia="Times New Roman" w:hAnsi="Times New Roman"/>
          <w:sz w:val="21"/>
          <w:szCs w:val="21"/>
          <w:lang w:eastAsia="cs-CZ"/>
        </w:rPr>
        <w:t xml:space="preserve">oražená </w:t>
      </w:r>
      <w:r w:rsidR="00CB638D">
        <w:rPr>
          <w:rFonts w:ascii="Times New Roman" w:eastAsia="Times New Roman" w:hAnsi="Times New Roman"/>
          <w:sz w:val="21"/>
          <w:szCs w:val="21"/>
          <w:lang w:eastAsia="cs-CZ"/>
        </w:rPr>
        <w:t xml:space="preserve">autorizačním </w:t>
      </w:r>
      <w:r w:rsidR="007C60F8">
        <w:rPr>
          <w:rFonts w:ascii="Times New Roman" w:eastAsia="Times New Roman" w:hAnsi="Times New Roman"/>
          <w:sz w:val="21"/>
          <w:szCs w:val="21"/>
          <w:lang w:eastAsia="cs-CZ"/>
        </w:rPr>
        <w:t>razítkem v tištěné podob</w:t>
      </w:r>
      <w:r w:rsidR="00CB638D">
        <w:rPr>
          <w:rFonts w:ascii="Times New Roman" w:eastAsia="Times New Roman" w:hAnsi="Times New Roman"/>
          <w:sz w:val="21"/>
          <w:szCs w:val="21"/>
          <w:lang w:eastAsia="cs-CZ"/>
        </w:rPr>
        <w:t xml:space="preserve">ě </w:t>
      </w:r>
      <w:r w:rsidR="00CB638D" w:rsidRPr="00CB638D">
        <w:rPr>
          <w:rFonts w:ascii="Times New Roman" w:eastAsia="Times New Roman" w:hAnsi="Times New Roman"/>
          <w:sz w:val="21"/>
          <w:szCs w:val="21"/>
          <w:lang w:eastAsia="cs-CZ"/>
        </w:rPr>
        <w:t>a zároveň i elektronicky vždy na jednom nosiči dat CD nebo DVD, přičemž na nosiči bude DSP zapsána ve formátu *.</w:t>
      </w:r>
      <w:proofErr w:type="spellStart"/>
      <w:r w:rsidR="00CB638D" w:rsidRPr="00CB638D">
        <w:rPr>
          <w:rFonts w:ascii="Times New Roman" w:eastAsia="Times New Roman" w:hAnsi="Times New Roman"/>
          <w:sz w:val="21"/>
          <w:szCs w:val="21"/>
          <w:lang w:eastAsia="cs-CZ"/>
        </w:rPr>
        <w:t>pdf</w:t>
      </w:r>
      <w:proofErr w:type="spellEnd"/>
      <w:r w:rsidR="00CB638D" w:rsidRPr="00CB638D">
        <w:rPr>
          <w:rFonts w:ascii="Times New Roman" w:eastAsia="Times New Roman" w:hAnsi="Times New Roman"/>
          <w:sz w:val="21"/>
          <w:szCs w:val="21"/>
          <w:lang w:eastAsia="cs-CZ"/>
        </w:rPr>
        <w:t xml:space="preserve"> a zároveň i v obecně rozšířeném přepisovatelném formátu, textová část *.doc nebo *.</w:t>
      </w:r>
      <w:proofErr w:type="spellStart"/>
      <w:r w:rsidR="00CB638D" w:rsidRPr="00CB638D">
        <w:rPr>
          <w:rFonts w:ascii="Times New Roman" w:eastAsia="Times New Roman" w:hAnsi="Times New Roman"/>
          <w:sz w:val="21"/>
          <w:szCs w:val="21"/>
          <w:lang w:eastAsia="cs-CZ"/>
        </w:rPr>
        <w:t>docx</w:t>
      </w:r>
      <w:proofErr w:type="spellEnd"/>
      <w:r w:rsidR="00CB638D" w:rsidRPr="00CB638D">
        <w:rPr>
          <w:rFonts w:ascii="Times New Roman" w:eastAsia="Times New Roman" w:hAnsi="Times New Roman"/>
          <w:sz w:val="21"/>
          <w:szCs w:val="21"/>
          <w:lang w:eastAsia="cs-CZ"/>
        </w:rPr>
        <w:t>, *.</w:t>
      </w:r>
      <w:proofErr w:type="spellStart"/>
      <w:r w:rsidR="00CB638D" w:rsidRPr="00CB638D">
        <w:rPr>
          <w:rFonts w:ascii="Times New Roman" w:eastAsia="Times New Roman" w:hAnsi="Times New Roman"/>
          <w:sz w:val="21"/>
          <w:szCs w:val="21"/>
          <w:lang w:eastAsia="cs-CZ"/>
        </w:rPr>
        <w:t>xls</w:t>
      </w:r>
      <w:proofErr w:type="spellEnd"/>
      <w:r w:rsidR="00CB638D" w:rsidRPr="00CB638D">
        <w:rPr>
          <w:rFonts w:ascii="Times New Roman" w:eastAsia="Times New Roman" w:hAnsi="Times New Roman"/>
          <w:sz w:val="21"/>
          <w:szCs w:val="21"/>
          <w:lang w:eastAsia="cs-CZ"/>
        </w:rPr>
        <w:t xml:space="preserve"> nebo *.</w:t>
      </w:r>
      <w:proofErr w:type="spellStart"/>
      <w:r w:rsidR="00CB638D" w:rsidRPr="00CB638D">
        <w:rPr>
          <w:rFonts w:ascii="Times New Roman" w:eastAsia="Times New Roman" w:hAnsi="Times New Roman"/>
          <w:sz w:val="21"/>
          <w:szCs w:val="21"/>
          <w:lang w:eastAsia="cs-CZ"/>
        </w:rPr>
        <w:t>xlsx</w:t>
      </w:r>
      <w:proofErr w:type="spellEnd"/>
      <w:r w:rsidR="00CB638D" w:rsidRPr="00CB638D">
        <w:rPr>
          <w:rFonts w:ascii="Times New Roman" w:eastAsia="Times New Roman" w:hAnsi="Times New Roman"/>
          <w:sz w:val="21"/>
          <w:szCs w:val="21"/>
          <w:lang w:eastAsia="cs-CZ"/>
        </w:rPr>
        <w:t>, výkresová část ve formátu *.</w:t>
      </w:r>
      <w:proofErr w:type="spellStart"/>
      <w:r w:rsidR="00CB638D" w:rsidRPr="00CB638D">
        <w:rPr>
          <w:rFonts w:ascii="Times New Roman" w:eastAsia="Times New Roman" w:hAnsi="Times New Roman"/>
          <w:sz w:val="21"/>
          <w:szCs w:val="21"/>
          <w:lang w:eastAsia="cs-CZ"/>
        </w:rPr>
        <w:t>dwg</w:t>
      </w:r>
      <w:proofErr w:type="spellEnd"/>
      <w:r w:rsidR="00CB638D" w:rsidRPr="00CB638D">
        <w:rPr>
          <w:rFonts w:ascii="Times New Roman" w:eastAsia="Times New Roman" w:hAnsi="Times New Roman"/>
          <w:sz w:val="21"/>
          <w:szCs w:val="21"/>
          <w:lang w:eastAsia="cs-CZ"/>
        </w:rPr>
        <w:t xml:space="preserve"> nebo *.</w:t>
      </w:r>
      <w:proofErr w:type="spellStart"/>
      <w:r w:rsidR="00CB638D" w:rsidRPr="00CB638D">
        <w:rPr>
          <w:rFonts w:ascii="Times New Roman" w:eastAsia="Times New Roman" w:hAnsi="Times New Roman"/>
          <w:sz w:val="21"/>
          <w:szCs w:val="21"/>
          <w:lang w:eastAsia="cs-CZ"/>
        </w:rPr>
        <w:t>dgn</w:t>
      </w:r>
      <w:proofErr w:type="spellEnd"/>
      <w:r w:rsidR="00CB638D" w:rsidRPr="00CB638D">
        <w:rPr>
          <w:rFonts w:ascii="Times New Roman" w:eastAsia="Times New Roman" w:hAnsi="Times New Roman"/>
          <w:sz w:val="21"/>
          <w:szCs w:val="21"/>
          <w:lang w:eastAsia="cs-CZ"/>
        </w:rPr>
        <w:t xml:space="preserve">. Výkresy musí být strukturovány tak, aby umožňovaly standardní práci ve smyslu obecných zvyklostí, tj. zejména rozvržení do hladin, používání samostatných hladin pro kóty, texty a šrafy apod. Buď barvy musí odpovídat tištěnému </w:t>
      </w:r>
      <w:proofErr w:type="gramStart"/>
      <w:r w:rsidR="00CB638D" w:rsidRPr="00CB638D">
        <w:rPr>
          <w:rFonts w:ascii="Times New Roman" w:eastAsia="Times New Roman" w:hAnsi="Times New Roman"/>
          <w:sz w:val="21"/>
          <w:szCs w:val="21"/>
          <w:lang w:eastAsia="cs-CZ"/>
        </w:rPr>
        <w:t>výstupu nebo</w:t>
      </w:r>
      <w:proofErr w:type="gramEnd"/>
      <w:r w:rsidR="00CB638D" w:rsidRPr="00CB638D">
        <w:rPr>
          <w:rFonts w:ascii="Times New Roman" w:eastAsia="Times New Roman" w:hAnsi="Times New Roman"/>
          <w:sz w:val="21"/>
          <w:szCs w:val="21"/>
          <w:lang w:eastAsia="cs-CZ"/>
        </w:rPr>
        <w:t xml:space="preserve"> bude tisk proveden černobíle.</w:t>
      </w:r>
      <w:r w:rsidR="008B08E6">
        <w:rPr>
          <w:rFonts w:ascii="Times New Roman" w:eastAsia="Times New Roman" w:hAnsi="Times New Roman"/>
          <w:sz w:val="21"/>
          <w:szCs w:val="21"/>
          <w:lang w:eastAsia="cs-CZ"/>
        </w:rPr>
        <w:t xml:space="preserve"> </w:t>
      </w:r>
      <w:r w:rsidR="00CB638D" w:rsidRPr="00CB638D">
        <w:rPr>
          <w:rFonts w:ascii="Times New Roman" w:eastAsia="Times New Roman" w:hAnsi="Times New Roman"/>
          <w:sz w:val="21"/>
          <w:szCs w:val="21"/>
          <w:lang w:eastAsia="cs-CZ"/>
        </w:rPr>
        <w:t xml:space="preserve">Výkresy vytvořené  programem </w:t>
      </w:r>
      <w:proofErr w:type="spellStart"/>
      <w:r w:rsidR="00CB638D" w:rsidRPr="00CB638D">
        <w:rPr>
          <w:rFonts w:ascii="Times New Roman" w:eastAsia="Times New Roman" w:hAnsi="Times New Roman"/>
          <w:sz w:val="21"/>
          <w:szCs w:val="21"/>
          <w:lang w:eastAsia="cs-CZ"/>
        </w:rPr>
        <w:t>Microstation</w:t>
      </w:r>
      <w:proofErr w:type="spellEnd"/>
      <w:r w:rsidR="00CB638D" w:rsidRPr="00CB638D">
        <w:rPr>
          <w:rFonts w:ascii="Times New Roman" w:eastAsia="Times New Roman" w:hAnsi="Times New Roman"/>
          <w:sz w:val="21"/>
          <w:szCs w:val="21"/>
          <w:lang w:eastAsia="cs-CZ"/>
        </w:rPr>
        <w:t xml:space="preserve"> mohou být ve formátu *.</w:t>
      </w:r>
      <w:proofErr w:type="spellStart"/>
      <w:r w:rsidR="00CB638D" w:rsidRPr="00CB638D">
        <w:rPr>
          <w:rFonts w:ascii="Times New Roman" w:eastAsia="Times New Roman" w:hAnsi="Times New Roman"/>
          <w:sz w:val="21"/>
          <w:szCs w:val="21"/>
          <w:lang w:eastAsia="cs-CZ"/>
        </w:rPr>
        <w:t>dgn</w:t>
      </w:r>
      <w:proofErr w:type="spellEnd"/>
      <w:r w:rsidR="00CB638D" w:rsidRPr="00CB638D">
        <w:rPr>
          <w:rFonts w:ascii="Times New Roman" w:eastAsia="Times New Roman" w:hAnsi="Times New Roman"/>
          <w:sz w:val="21"/>
          <w:szCs w:val="21"/>
          <w:lang w:eastAsia="cs-CZ"/>
        </w:rPr>
        <w:t xml:space="preserve">. </w:t>
      </w:r>
    </w:p>
    <w:p w14:paraId="685A302B" w14:textId="76EF99B4" w:rsidR="007C60F8" w:rsidRDefault="007C60F8" w:rsidP="007C6A3D">
      <w:pPr>
        <w:pStyle w:val="Odstavecseseznamem"/>
        <w:numPr>
          <w:ilvl w:val="0"/>
          <w:numId w:val="14"/>
        </w:numPr>
        <w:suppressAutoHyphens/>
        <w:spacing w:before="120" w:after="120" w:line="240" w:lineRule="auto"/>
        <w:ind w:left="782" w:hanging="357"/>
        <w:rPr>
          <w:rFonts w:ascii="Times New Roman" w:eastAsia="Times New Roman" w:hAnsi="Times New Roman"/>
          <w:sz w:val="21"/>
          <w:szCs w:val="21"/>
          <w:lang w:eastAsia="cs-CZ"/>
        </w:rPr>
      </w:pPr>
      <w:r>
        <w:rPr>
          <w:rFonts w:ascii="Times New Roman" w:eastAsia="Times New Roman" w:hAnsi="Times New Roman"/>
          <w:sz w:val="21"/>
          <w:szCs w:val="21"/>
          <w:lang w:eastAsia="cs-CZ"/>
        </w:rPr>
        <w:t xml:space="preserve">Upravená a doplněná dokumentace pro vydání společného povolení v souladu se zněním rozhodnutí Krajského úřadu Jihomoravského kraje, vydaného formou veřejné vyhlášky pod </w:t>
      </w:r>
      <w:proofErr w:type="spellStart"/>
      <w:r>
        <w:rPr>
          <w:rFonts w:ascii="Times New Roman" w:eastAsia="Times New Roman" w:hAnsi="Times New Roman"/>
          <w:sz w:val="21"/>
          <w:szCs w:val="21"/>
          <w:lang w:eastAsia="cs-CZ"/>
        </w:rPr>
        <w:t>sp</w:t>
      </w:r>
      <w:proofErr w:type="spellEnd"/>
      <w:r>
        <w:rPr>
          <w:rFonts w:ascii="Times New Roman" w:eastAsia="Times New Roman" w:hAnsi="Times New Roman"/>
          <w:sz w:val="21"/>
          <w:szCs w:val="21"/>
          <w:lang w:eastAsia="cs-CZ"/>
        </w:rPr>
        <w:t>. zn.: S – JMK 141480/2020 OÚPSŘ ze dne 1. 12. 2020</w:t>
      </w:r>
      <w:r w:rsidR="004D73FD">
        <w:rPr>
          <w:rFonts w:ascii="Times New Roman" w:eastAsia="Times New Roman" w:hAnsi="Times New Roman"/>
          <w:sz w:val="21"/>
          <w:szCs w:val="21"/>
          <w:lang w:eastAsia="cs-CZ"/>
        </w:rPr>
        <w:t xml:space="preserve"> (dále jen „</w:t>
      </w:r>
      <w:r w:rsidR="000976F7" w:rsidRPr="000976F7">
        <w:rPr>
          <w:rFonts w:ascii="Times New Roman" w:eastAsia="Times New Roman" w:hAnsi="Times New Roman"/>
          <w:i/>
          <w:sz w:val="21"/>
          <w:szCs w:val="21"/>
          <w:lang w:eastAsia="cs-CZ"/>
        </w:rPr>
        <w:t>U</w:t>
      </w:r>
      <w:r w:rsidR="004D73FD" w:rsidRPr="005A28A1">
        <w:rPr>
          <w:rFonts w:ascii="Times New Roman" w:eastAsia="Times New Roman" w:hAnsi="Times New Roman"/>
          <w:i/>
          <w:sz w:val="21"/>
          <w:szCs w:val="21"/>
          <w:lang w:eastAsia="cs-CZ"/>
        </w:rPr>
        <w:t xml:space="preserve">pravená </w:t>
      </w:r>
      <w:r w:rsidR="004D73FD" w:rsidRPr="005B318D">
        <w:rPr>
          <w:rFonts w:ascii="Times New Roman" w:eastAsia="Times New Roman" w:hAnsi="Times New Roman"/>
          <w:i/>
          <w:sz w:val="21"/>
          <w:szCs w:val="21"/>
          <w:lang w:eastAsia="cs-CZ"/>
        </w:rPr>
        <w:t>dokumentace</w:t>
      </w:r>
      <w:r w:rsidR="000976F7" w:rsidRPr="005B318D">
        <w:rPr>
          <w:rFonts w:ascii="Times New Roman" w:eastAsia="Times New Roman" w:hAnsi="Times New Roman"/>
          <w:i/>
          <w:sz w:val="21"/>
          <w:szCs w:val="21"/>
          <w:lang w:eastAsia="cs-CZ"/>
        </w:rPr>
        <w:t xml:space="preserve"> DSP</w:t>
      </w:r>
      <w:r w:rsidR="004D73FD" w:rsidRPr="005B318D">
        <w:rPr>
          <w:rFonts w:ascii="Times New Roman" w:eastAsia="Times New Roman" w:hAnsi="Times New Roman"/>
          <w:sz w:val="21"/>
          <w:szCs w:val="21"/>
          <w:lang w:eastAsia="cs-CZ"/>
        </w:rPr>
        <w:t>“)</w:t>
      </w:r>
      <w:r w:rsidRPr="005B318D">
        <w:rPr>
          <w:rFonts w:ascii="Times New Roman" w:eastAsia="Times New Roman" w:hAnsi="Times New Roman"/>
          <w:sz w:val="21"/>
          <w:szCs w:val="21"/>
          <w:lang w:eastAsia="cs-CZ"/>
        </w:rPr>
        <w:t xml:space="preserve"> bude objednateli předána </w:t>
      </w:r>
      <w:r w:rsidR="00CB638D" w:rsidRPr="005B318D">
        <w:rPr>
          <w:rFonts w:ascii="Times New Roman" w:eastAsia="Times New Roman" w:hAnsi="Times New Roman"/>
          <w:sz w:val="21"/>
          <w:szCs w:val="21"/>
          <w:lang w:eastAsia="cs-CZ"/>
        </w:rPr>
        <w:t>3x oražená autorizačním razítkem v tištěné podobě a zároveň i elektronicky vždy na jednom</w:t>
      </w:r>
      <w:r w:rsidR="00CB638D" w:rsidRPr="00CB638D">
        <w:rPr>
          <w:rFonts w:ascii="Times New Roman" w:eastAsia="Times New Roman" w:hAnsi="Times New Roman"/>
          <w:sz w:val="21"/>
          <w:szCs w:val="21"/>
          <w:lang w:eastAsia="cs-CZ"/>
        </w:rPr>
        <w:t xml:space="preserve"> nosiči dat CD nebo DVD, přičemž na nosiči bude DSP zapsána ve formátu *.</w:t>
      </w:r>
      <w:proofErr w:type="spellStart"/>
      <w:r w:rsidR="00CB638D" w:rsidRPr="00CB638D">
        <w:rPr>
          <w:rFonts w:ascii="Times New Roman" w:eastAsia="Times New Roman" w:hAnsi="Times New Roman"/>
          <w:sz w:val="21"/>
          <w:szCs w:val="21"/>
          <w:lang w:eastAsia="cs-CZ"/>
        </w:rPr>
        <w:t>pdf</w:t>
      </w:r>
      <w:proofErr w:type="spellEnd"/>
      <w:r w:rsidR="00CB638D" w:rsidRPr="00CB638D">
        <w:rPr>
          <w:rFonts w:ascii="Times New Roman" w:eastAsia="Times New Roman" w:hAnsi="Times New Roman"/>
          <w:sz w:val="21"/>
          <w:szCs w:val="21"/>
          <w:lang w:eastAsia="cs-CZ"/>
        </w:rPr>
        <w:t xml:space="preserve"> a zároveň i v obecně rozšířeném přepisovatelném formátu, textová část *.doc nebo *.</w:t>
      </w:r>
      <w:proofErr w:type="spellStart"/>
      <w:r w:rsidR="00CB638D" w:rsidRPr="00CB638D">
        <w:rPr>
          <w:rFonts w:ascii="Times New Roman" w:eastAsia="Times New Roman" w:hAnsi="Times New Roman"/>
          <w:sz w:val="21"/>
          <w:szCs w:val="21"/>
          <w:lang w:eastAsia="cs-CZ"/>
        </w:rPr>
        <w:t>docx</w:t>
      </w:r>
      <w:proofErr w:type="spellEnd"/>
      <w:r w:rsidR="00CB638D" w:rsidRPr="00CB638D">
        <w:rPr>
          <w:rFonts w:ascii="Times New Roman" w:eastAsia="Times New Roman" w:hAnsi="Times New Roman"/>
          <w:sz w:val="21"/>
          <w:szCs w:val="21"/>
          <w:lang w:eastAsia="cs-CZ"/>
        </w:rPr>
        <w:t>, *.</w:t>
      </w:r>
      <w:proofErr w:type="spellStart"/>
      <w:r w:rsidR="00CB638D" w:rsidRPr="00CB638D">
        <w:rPr>
          <w:rFonts w:ascii="Times New Roman" w:eastAsia="Times New Roman" w:hAnsi="Times New Roman"/>
          <w:sz w:val="21"/>
          <w:szCs w:val="21"/>
          <w:lang w:eastAsia="cs-CZ"/>
        </w:rPr>
        <w:t>xls</w:t>
      </w:r>
      <w:proofErr w:type="spellEnd"/>
      <w:r w:rsidR="00CB638D" w:rsidRPr="00CB638D">
        <w:rPr>
          <w:rFonts w:ascii="Times New Roman" w:eastAsia="Times New Roman" w:hAnsi="Times New Roman"/>
          <w:sz w:val="21"/>
          <w:szCs w:val="21"/>
          <w:lang w:eastAsia="cs-CZ"/>
        </w:rPr>
        <w:t xml:space="preserve"> nebo *.</w:t>
      </w:r>
      <w:proofErr w:type="spellStart"/>
      <w:r w:rsidR="00CB638D" w:rsidRPr="00CB638D">
        <w:rPr>
          <w:rFonts w:ascii="Times New Roman" w:eastAsia="Times New Roman" w:hAnsi="Times New Roman"/>
          <w:sz w:val="21"/>
          <w:szCs w:val="21"/>
          <w:lang w:eastAsia="cs-CZ"/>
        </w:rPr>
        <w:t>xlsx</w:t>
      </w:r>
      <w:proofErr w:type="spellEnd"/>
      <w:r w:rsidR="00CB638D" w:rsidRPr="00CB638D">
        <w:rPr>
          <w:rFonts w:ascii="Times New Roman" w:eastAsia="Times New Roman" w:hAnsi="Times New Roman"/>
          <w:sz w:val="21"/>
          <w:szCs w:val="21"/>
          <w:lang w:eastAsia="cs-CZ"/>
        </w:rPr>
        <w:t>, výkresová část ve formátu *.</w:t>
      </w:r>
      <w:proofErr w:type="spellStart"/>
      <w:r w:rsidR="00CB638D" w:rsidRPr="00CB638D">
        <w:rPr>
          <w:rFonts w:ascii="Times New Roman" w:eastAsia="Times New Roman" w:hAnsi="Times New Roman"/>
          <w:sz w:val="21"/>
          <w:szCs w:val="21"/>
          <w:lang w:eastAsia="cs-CZ"/>
        </w:rPr>
        <w:t>dwg</w:t>
      </w:r>
      <w:proofErr w:type="spellEnd"/>
      <w:r w:rsidR="00CB638D" w:rsidRPr="00CB638D">
        <w:rPr>
          <w:rFonts w:ascii="Times New Roman" w:eastAsia="Times New Roman" w:hAnsi="Times New Roman"/>
          <w:sz w:val="21"/>
          <w:szCs w:val="21"/>
          <w:lang w:eastAsia="cs-CZ"/>
        </w:rPr>
        <w:t xml:space="preserve"> nebo *.</w:t>
      </w:r>
      <w:proofErr w:type="spellStart"/>
      <w:r w:rsidR="00CB638D" w:rsidRPr="00CB638D">
        <w:rPr>
          <w:rFonts w:ascii="Times New Roman" w:eastAsia="Times New Roman" w:hAnsi="Times New Roman"/>
          <w:sz w:val="21"/>
          <w:szCs w:val="21"/>
          <w:lang w:eastAsia="cs-CZ"/>
        </w:rPr>
        <w:t>dgn</w:t>
      </w:r>
      <w:proofErr w:type="spellEnd"/>
      <w:r w:rsidR="00CB638D" w:rsidRPr="00CB638D">
        <w:rPr>
          <w:rFonts w:ascii="Times New Roman" w:eastAsia="Times New Roman" w:hAnsi="Times New Roman"/>
          <w:sz w:val="21"/>
          <w:szCs w:val="21"/>
          <w:lang w:eastAsia="cs-CZ"/>
        </w:rPr>
        <w:t xml:space="preserve">. Výkresy musí být strukturovány tak, aby umožňovaly standardní práci ve smyslu obecných zvyklostí, tj. zejména rozvržení do hladin, používání samostatných hladin pro kóty, texty a šrafy </w:t>
      </w:r>
      <w:r w:rsidR="00CB638D" w:rsidRPr="00CB638D">
        <w:rPr>
          <w:rFonts w:ascii="Times New Roman" w:eastAsia="Times New Roman" w:hAnsi="Times New Roman"/>
          <w:sz w:val="21"/>
          <w:szCs w:val="21"/>
          <w:lang w:eastAsia="cs-CZ"/>
        </w:rPr>
        <w:lastRenderedPageBreak/>
        <w:t xml:space="preserve">apod. Buď barvy musí odpovídat tištěnému </w:t>
      </w:r>
      <w:proofErr w:type="gramStart"/>
      <w:r w:rsidR="00CB638D" w:rsidRPr="00CB638D">
        <w:rPr>
          <w:rFonts w:ascii="Times New Roman" w:eastAsia="Times New Roman" w:hAnsi="Times New Roman"/>
          <w:sz w:val="21"/>
          <w:szCs w:val="21"/>
          <w:lang w:eastAsia="cs-CZ"/>
        </w:rPr>
        <w:t>výstupu nebo</w:t>
      </w:r>
      <w:proofErr w:type="gramEnd"/>
      <w:r w:rsidR="00CB638D" w:rsidRPr="00CB638D">
        <w:rPr>
          <w:rFonts w:ascii="Times New Roman" w:eastAsia="Times New Roman" w:hAnsi="Times New Roman"/>
          <w:sz w:val="21"/>
          <w:szCs w:val="21"/>
          <w:lang w:eastAsia="cs-CZ"/>
        </w:rPr>
        <w:t xml:space="preserve"> bude tisk proveden černobíle.</w:t>
      </w:r>
      <w:r w:rsidR="00835FCE">
        <w:rPr>
          <w:rFonts w:ascii="Times New Roman" w:eastAsia="Times New Roman" w:hAnsi="Times New Roman"/>
          <w:sz w:val="21"/>
          <w:szCs w:val="21"/>
          <w:lang w:eastAsia="cs-CZ"/>
        </w:rPr>
        <w:t xml:space="preserve"> </w:t>
      </w:r>
      <w:r w:rsidR="00CB638D" w:rsidRPr="00CB638D">
        <w:rPr>
          <w:rFonts w:ascii="Times New Roman" w:eastAsia="Times New Roman" w:hAnsi="Times New Roman"/>
          <w:sz w:val="21"/>
          <w:szCs w:val="21"/>
          <w:lang w:eastAsia="cs-CZ"/>
        </w:rPr>
        <w:t xml:space="preserve">Výkresy vytvořené  programem </w:t>
      </w:r>
      <w:proofErr w:type="spellStart"/>
      <w:r w:rsidR="00CB638D" w:rsidRPr="00CB638D">
        <w:rPr>
          <w:rFonts w:ascii="Times New Roman" w:eastAsia="Times New Roman" w:hAnsi="Times New Roman"/>
          <w:sz w:val="21"/>
          <w:szCs w:val="21"/>
          <w:lang w:eastAsia="cs-CZ"/>
        </w:rPr>
        <w:t>Microstation</w:t>
      </w:r>
      <w:proofErr w:type="spellEnd"/>
      <w:r w:rsidR="0069678E">
        <w:rPr>
          <w:rFonts w:ascii="Times New Roman" w:eastAsia="Times New Roman" w:hAnsi="Times New Roman"/>
          <w:sz w:val="21"/>
          <w:szCs w:val="21"/>
          <w:lang w:eastAsia="cs-CZ"/>
        </w:rPr>
        <w:t xml:space="preserve"> mohou být ve formátu *.</w:t>
      </w:r>
      <w:proofErr w:type="spellStart"/>
      <w:r w:rsidR="0069678E">
        <w:rPr>
          <w:rFonts w:ascii="Times New Roman" w:eastAsia="Times New Roman" w:hAnsi="Times New Roman"/>
          <w:sz w:val="21"/>
          <w:szCs w:val="21"/>
          <w:lang w:eastAsia="cs-CZ"/>
        </w:rPr>
        <w:t>dgn</w:t>
      </w:r>
      <w:proofErr w:type="spellEnd"/>
      <w:r w:rsidR="0069678E">
        <w:rPr>
          <w:rFonts w:ascii="Times New Roman" w:eastAsia="Times New Roman" w:hAnsi="Times New Roman"/>
          <w:sz w:val="21"/>
          <w:szCs w:val="21"/>
          <w:lang w:eastAsia="cs-CZ"/>
        </w:rPr>
        <w:t>.</w:t>
      </w:r>
    </w:p>
    <w:p w14:paraId="45F7A82E" w14:textId="77777777" w:rsidR="00CB638D" w:rsidRPr="007C6A3D" w:rsidRDefault="00CB638D" w:rsidP="00CB638D">
      <w:pPr>
        <w:pStyle w:val="Odstavecseseznamem"/>
        <w:suppressAutoHyphens/>
        <w:spacing w:before="120" w:after="120" w:line="240" w:lineRule="auto"/>
        <w:ind w:left="782" w:firstLine="0"/>
        <w:contextualSpacing w:val="0"/>
        <w:rPr>
          <w:rFonts w:ascii="Times New Roman" w:eastAsia="Times New Roman" w:hAnsi="Times New Roman"/>
          <w:sz w:val="21"/>
          <w:szCs w:val="21"/>
          <w:lang w:eastAsia="cs-CZ"/>
        </w:rPr>
      </w:pPr>
    </w:p>
    <w:p w14:paraId="52213A0C" w14:textId="41492D23" w:rsidR="00CB638D" w:rsidRPr="007C6A3D" w:rsidRDefault="00CB638D" w:rsidP="00CB638D">
      <w:pPr>
        <w:tabs>
          <w:tab w:val="num" w:pos="1430"/>
        </w:tabs>
        <w:spacing w:before="120" w:after="120"/>
        <w:ind w:left="360"/>
        <w:rPr>
          <w:b/>
          <w:smallCaps/>
          <w:spacing w:val="20"/>
          <w:sz w:val="21"/>
          <w:szCs w:val="21"/>
        </w:rPr>
      </w:pPr>
      <w:r w:rsidRPr="007C6A3D">
        <w:rPr>
          <w:b/>
          <w:sz w:val="21"/>
          <w:szCs w:val="21"/>
        </w:rPr>
        <w:t>I</w:t>
      </w:r>
      <w:r>
        <w:rPr>
          <w:b/>
          <w:sz w:val="21"/>
          <w:szCs w:val="21"/>
        </w:rPr>
        <w:t>I</w:t>
      </w:r>
      <w:r w:rsidRPr="007C6A3D">
        <w:rPr>
          <w:b/>
          <w:sz w:val="21"/>
          <w:szCs w:val="21"/>
        </w:rPr>
        <w:t>I.</w:t>
      </w:r>
      <w:r>
        <w:rPr>
          <w:sz w:val="21"/>
          <w:szCs w:val="21"/>
        </w:rPr>
        <w:t xml:space="preserve"> </w:t>
      </w:r>
      <w:r w:rsidRPr="00273B0B">
        <w:rPr>
          <w:b/>
          <w:smallCaps/>
          <w:spacing w:val="20"/>
          <w:sz w:val="21"/>
          <w:szCs w:val="21"/>
        </w:rPr>
        <w:t xml:space="preserve">Inženýrská činnost pro </w:t>
      </w:r>
      <w:r>
        <w:rPr>
          <w:b/>
          <w:smallCaps/>
          <w:spacing w:val="20"/>
          <w:sz w:val="21"/>
          <w:szCs w:val="21"/>
        </w:rPr>
        <w:t xml:space="preserve">společné povolení </w:t>
      </w:r>
      <w:r w:rsidRPr="00273B0B">
        <w:rPr>
          <w:b/>
          <w:smallCaps/>
          <w:spacing w:val="20"/>
          <w:sz w:val="21"/>
          <w:szCs w:val="21"/>
        </w:rPr>
        <w:t>(IČ)</w:t>
      </w:r>
    </w:p>
    <w:p w14:paraId="58427E7D" w14:textId="558A1B26" w:rsidR="00CB638D" w:rsidRPr="005B318D" w:rsidRDefault="00CB638D" w:rsidP="00CB638D">
      <w:pPr>
        <w:pStyle w:val="Odstavecseseznamem"/>
        <w:numPr>
          <w:ilvl w:val="0"/>
          <w:numId w:val="18"/>
        </w:numPr>
        <w:suppressAutoHyphens/>
        <w:spacing w:before="120" w:after="120" w:line="240" w:lineRule="auto"/>
        <w:ind w:left="782" w:hanging="357"/>
        <w:contextualSpacing w:val="0"/>
        <w:rPr>
          <w:rFonts w:ascii="Times New Roman" w:eastAsia="Times New Roman" w:hAnsi="Times New Roman"/>
          <w:sz w:val="21"/>
          <w:szCs w:val="21"/>
          <w:lang w:eastAsia="cs-CZ"/>
        </w:rPr>
      </w:pPr>
      <w:r>
        <w:rPr>
          <w:rFonts w:ascii="Times New Roman" w:eastAsia="Times New Roman" w:hAnsi="Times New Roman"/>
          <w:sz w:val="21"/>
          <w:szCs w:val="21"/>
          <w:lang w:eastAsia="cs-CZ"/>
        </w:rPr>
        <w:t xml:space="preserve">Inženýrská činnost spočívá </w:t>
      </w:r>
      <w:r w:rsidR="00CA0719">
        <w:rPr>
          <w:rFonts w:ascii="Times New Roman" w:eastAsia="Times New Roman" w:hAnsi="Times New Roman"/>
          <w:sz w:val="21"/>
          <w:szCs w:val="21"/>
          <w:lang w:eastAsia="cs-CZ"/>
        </w:rPr>
        <w:t>nově</w:t>
      </w:r>
      <w:r>
        <w:rPr>
          <w:rFonts w:ascii="Times New Roman" w:eastAsia="Times New Roman" w:hAnsi="Times New Roman"/>
          <w:sz w:val="21"/>
          <w:szCs w:val="21"/>
          <w:lang w:eastAsia="cs-CZ"/>
        </w:rPr>
        <w:t xml:space="preserve"> v zajištění vydání </w:t>
      </w:r>
      <w:r w:rsidR="00695D11" w:rsidRPr="00695D11">
        <w:rPr>
          <w:rFonts w:ascii="Times New Roman" w:eastAsia="Times New Roman" w:hAnsi="Times New Roman"/>
          <w:sz w:val="21"/>
          <w:szCs w:val="21"/>
          <w:lang w:eastAsia="cs-CZ"/>
        </w:rPr>
        <w:t xml:space="preserve">veškerých potřebných </w:t>
      </w:r>
      <w:r w:rsidR="00695D11" w:rsidRPr="005B318D">
        <w:rPr>
          <w:rFonts w:ascii="Times New Roman" w:eastAsia="Times New Roman" w:hAnsi="Times New Roman"/>
          <w:sz w:val="21"/>
          <w:szCs w:val="21"/>
          <w:lang w:eastAsia="cs-CZ"/>
        </w:rPr>
        <w:t xml:space="preserve">dokladů </w:t>
      </w:r>
      <w:r w:rsidR="007666B2" w:rsidRPr="005B318D">
        <w:rPr>
          <w:rFonts w:ascii="Times New Roman" w:eastAsia="Times New Roman" w:hAnsi="Times New Roman"/>
          <w:sz w:val="21"/>
          <w:szCs w:val="21"/>
          <w:lang w:eastAsia="cs-CZ"/>
        </w:rPr>
        <w:t xml:space="preserve">pro vydání rozhodnutí výjimkového řízení </w:t>
      </w:r>
      <w:r w:rsidR="00B12734" w:rsidRPr="005B318D">
        <w:rPr>
          <w:rFonts w:ascii="Times New Roman" w:eastAsia="Times New Roman" w:hAnsi="Times New Roman"/>
          <w:sz w:val="21"/>
          <w:szCs w:val="21"/>
          <w:lang w:eastAsia="cs-CZ"/>
        </w:rPr>
        <w:t>dle</w:t>
      </w:r>
      <w:r w:rsidR="00695D11" w:rsidRPr="005B318D">
        <w:rPr>
          <w:rFonts w:ascii="Times New Roman" w:eastAsia="Times New Roman" w:hAnsi="Times New Roman"/>
          <w:sz w:val="21"/>
          <w:szCs w:val="21"/>
          <w:lang w:eastAsia="cs-CZ"/>
        </w:rPr>
        <w:t xml:space="preserve"> čl. III. odst. 3 </w:t>
      </w:r>
      <w:r w:rsidR="0069678E" w:rsidRPr="005B318D">
        <w:rPr>
          <w:rFonts w:ascii="Times New Roman" w:eastAsia="Times New Roman" w:hAnsi="Times New Roman"/>
          <w:sz w:val="21"/>
          <w:szCs w:val="21"/>
          <w:lang w:eastAsia="cs-CZ"/>
        </w:rPr>
        <w:t>S</w:t>
      </w:r>
      <w:r w:rsidR="00695D11" w:rsidRPr="005B318D">
        <w:rPr>
          <w:rFonts w:ascii="Times New Roman" w:eastAsia="Times New Roman" w:hAnsi="Times New Roman"/>
          <w:sz w:val="21"/>
          <w:szCs w:val="21"/>
          <w:lang w:eastAsia="cs-CZ"/>
        </w:rPr>
        <w:t>mlouvy</w:t>
      </w:r>
      <w:r w:rsidR="0069678E" w:rsidRPr="005B318D">
        <w:rPr>
          <w:rFonts w:ascii="Times New Roman" w:eastAsia="Times New Roman" w:hAnsi="Times New Roman"/>
          <w:sz w:val="21"/>
          <w:szCs w:val="21"/>
          <w:lang w:eastAsia="cs-CZ"/>
        </w:rPr>
        <w:t>.</w:t>
      </w:r>
    </w:p>
    <w:p w14:paraId="18F66D3F" w14:textId="59D9D65C" w:rsidR="00CB638D" w:rsidRPr="005B318D" w:rsidRDefault="00CB638D" w:rsidP="004A52B4">
      <w:pPr>
        <w:pStyle w:val="Odstavecseseznamem"/>
        <w:numPr>
          <w:ilvl w:val="0"/>
          <w:numId w:val="18"/>
        </w:numPr>
        <w:suppressAutoHyphens/>
        <w:spacing w:before="120" w:after="120" w:line="240" w:lineRule="auto"/>
        <w:ind w:left="782" w:hanging="357"/>
        <w:contextualSpacing w:val="0"/>
        <w:rPr>
          <w:rFonts w:ascii="Times New Roman" w:eastAsia="Times New Roman" w:hAnsi="Times New Roman"/>
          <w:sz w:val="21"/>
          <w:szCs w:val="21"/>
          <w:lang w:eastAsia="cs-CZ"/>
        </w:rPr>
      </w:pPr>
      <w:r w:rsidRPr="005B318D">
        <w:rPr>
          <w:rFonts w:ascii="Times New Roman" w:eastAsia="Times New Roman" w:hAnsi="Times New Roman"/>
          <w:sz w:val="21"/>
          <w:szCs w:val="21"/>
          <w:lang w:eastAsia="cs-CZ"/>
        </w:rPr>
        <w:t xml:space="preserve">Inženýrská činnost spočívá </w:t>
      </w:r>
      <w:r w:rsidR="00CA0719" w:rsidRPr="005B318D">
        <w:rPr>
          <w:rFonts w:ascii="Times New Roman" w:eastAsia="Times New Roman" w:hAnsi="Times New Roman"/>
          <w:sz w:val="21"/>
          <w:szCs w:val="21"/>
          <w:lang w:eastAsia="cs-CZ"/>
        </w:rPr>
        <w:t>nově</w:t>
      </w:r>
      <w:r w:rsidRPr="005B318D">
        <w:rPr>
          <w:rFonts w:ascii="Times New Roman" w:eastAsia="Times New Roman" w:hAnsi="Times New Roman"/>
          <w:sz w:val="21"/>
          <w:szCs w:val="21"/>
          <w:lang w:eastAsia="cs-CZ"/>
        </w:rPr>
        <w:t xml:space="preserve"> v zajištění </w:t>
      </w:r>
      <w:r w:rsidR="00695D11" w:rsidRPr="005B318D">
        <w:rPr>
          <w:rFonts w:ascii="Times New Roman" w:eastAsia="Times New Roman" w:hAnsi="Times New Roman"/>
          <w:sz w:val="21"/>
          <w:szCs w:val="21"/>
          <w:lang w:eastAsia="cs-CZ"/>
        </w:rPr>
        <w:t>veškerých potřebných dokladů</w:t>
      </w:r>
      <w:r w:rsidR="000976F7" w:rsidRPr="005B318D">
        <w:rPr>
          <w:rFonts w:ascii="Times New Roman" w:eastAsia="Times New Roman" w:hAnsi="Times New Roman"/>
          <w:sz w:val="21"/>
          <w:szCs w:val="21"/>
          <w:lang w:eastAsia="cs-CZ"/>
        </w:rPr>
        <w:t xml:space="preserve"> pro vydání společného povolení stavby</w:t>
      </w:r>
      <w:r w:rsidR="00695D11" w:rsidRPr="005B318D">
        <w:rPr>
          <w:rFonts w:ascii="Times New Roman" w:eastAsia="Times New Roman" w:hAnsi="Times New Roman"/>
          <w:sz w:val="21"/>
          <w:szCs w:val="21"/>
          <w:lang w:eastAsia="cs-CZ"/>
        </w:rPr>
        <w:t xml:space="preserve"> </w:t>
      </w:r>
      <w:r w:rsidR="00B12734" w:rsidRPr="005B318D">
        <w:rPr>
          <w:rFonts w:ascii="Times New Roman" w:eastAsia="Times New Roman" w:hAnsi="Times New Roman"/>
          <w:sz w:val="21"/>
          <w:szCs w:val="21"/>
          <w:lang w:eastAsia="cs-CZ"/>
        </w:rPr>
        <w:t xml:space="preserve">dle </w:t>
      </w:r>
      <w:r w:rsidR="00695D11" w:rsidRPr="005B318D">
        <w:rPr>
          <w:rFonts w:ascii="Times New Roman" w:eastAsia="Times New Roman" w:hAnsi="Times New Roman"/>
          <w:sz w:val="21"/>
          <w:szCs w:val="21"/>
          <w:lang w:eastAsia="cs-CZ"/>
        </w:rPr>
        <w:t xml:space="preserve">čl. III. odst. 3 </w:t>
      </w:r>
      <w:r w:rsidR="0069678E" w:rsidRPr="005B318D">
        <w:rPr>
          <w:rFonts w:ascii="Times New Roman" w:eastAsia="Times New Roman" w:hAnsi="Times New Roman"/>
          <w:sz w:val="21"/>
          <w:szCs w:val="21"/>
          <w:lang w:eastAsia="cs-CZ"/>
        </w:rPr>
        <w:t>S</w:t>
      </w:r>
      <w:r w:rsidR="00695D11" w:rsidRPr="005B318D">
        <w:rPr>
          <w:rFonts w:ascii="Times New Roman" w:eastAsia="Times New Roman" w:hAnsi="Times New Roman"/>
          <w:sz w:val="21"/>
          <w:szCs w:val="21"/>
          <w:lang w:eastAsia="cs-CZ"/>
        </w:rPr>
        <w:t>mlouvy.</w:t>
      </w:r>
    </w:p>
    <w:p w14:paraId="66FE6BD5" w14:textId="77777777" w:rsidR="00CA0719" w:rsidRPr="00CB638D" w:rsidRDefault="00CA0719" w:rsidP="00CA0719">
      <w:pPr>
        <w:pStyle w:val="Odstavecseseznamem"/>
        <w:suppressAutoHyphens/>
        <w:spacing w:before="120" w:after="120" w:line="240" w:lineRule="auto"/>
        <w:ind w:left="782" w:firstLine="0"/>
        <w:contextualSpacing w:val="0"/>
        <w:rPr>
          <w:rFonts w:ascii="Times New Roman" w:eastAsia="Times New Roman" w:hAnsi="Times New Roman"/>
          <w:sz w:val="21"/>
          <w:szCs w:val="21"/>
          <w:lang w:eastAsia="cs-CZ"/>
        </w:rPr>
      </w:pPr>
    </w:p>
    <w:p w14:paraId="3FFC0219" w14:textId="38BD31E6" w:rsidR="00CA0719" w:rsidRPr="007C6A3D" w:rsidRDefault="00CA0719" w:rsidP="00CA0719">
      <w:pPr>
        <w:tabs>
          <w:tab w:val="num" w:pos="1430"/>
        </w:tabs>
        <w:spacing w:before="120" w:after="120"/>
        <w:ind w:left="360"/>
        <w:rPr>
          <w:b/>
          <w:smallCaps/>
          <w:spacing w:val="20"/>
          <w:sz w:val="21"/>
          <w:szCs w:val="21"/>
        </w:rPr>
      </w:pPr>
      <w:r>
        <w:rPr>
          <w:b/>
          <w:sz w:val="21"/>
          <w:szCs w:val="21"/>
        </w:rPr>
        <w:t>IV</w:t>
      </w:r>
      <w:r w:rsidRPr="007C6A3D">
        <w:rPr>
          <w:b/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 w:rsidRPr="00273B0B">
        <w:rPr>
          <w:b/>
          <w:smallCaps/>
          <w:spacing w:val="20"/>
          <w:sz w:val="21"/>
          <w:szCs w:val="21"/>
        </w:rPr>
        <w:t>Projektová dokumentace pro prov</w:t>
      </w:r>
      <w:r>
        <w:rPr>
          <w:b/>
          <w:smallCaps/>
          <w:spacing w:val="20"/>
          <w:sz w:val="21"/>
          <w:szCs w:val="21"/>
        </w:rPr>
        <w:t>á</w:t>
      </w:r>
      <w:r w:rsidRPr="00273B0B">
        <w:rPr>
          <w:b/>
          <w:smallCaps/>
          <w:spacing w:val="20"/>
          <w:sz w:val="21"/>
          <w:szCs w:val="21"/>
        </w:rPr>
        <w:t>d</w:t>
      </w:r>
      <w:r>
        <w:rPr>
          <w:b/>
          <w:smallCaps/>
          <w:spacing w:val="20"/>
          <w:sz w:val="21"/>
          <w:szCs w:val="21"/>
        </w:rPr>
        <w:t>ě</w:t>
      </w:r>
      <w:r w:rsidRPr="00273B0B">
        <w:rPr>
          <w:b/>
          <w:smallCaps/>
          <w:spacing w:val="20"/>
          <w:sz w:val="21"/>
          <w:szCs w:val="21"/>
        </w:rPr>
        <w:t>ní stavby (DPS)</w:t>
      </w:r>
    </w:p>
    <w:p w14:paraId="41E957DE" w14:textId="1E6DB544" w:rsidR="00CA0719" w:rsidRDefault="00CA0719" w:rsidP="00CA0719">
      <w:pPr>
        <w:pStyle w:val="Odstavecseseznamem"/>
        <w:numPr>
          <w:ilvl w:val="0"/>
          <w:numId w:val="20"/>
        </w:numPr>
        <w:suppressAutoHyphens/>
        <w:spacing w:before="120" w:after="120" w:line="240" w:lineRule="auto"/>
        <w:contextualSpacing w:val="0"/>
        <w:rPr>
          <w:rFonts w:ascii="Times New Roman" w:eastAsia="Times New Roman" w:hAnsi="Times New Roman"/>
          <w:sz w:val="21"/>
          <w:szCs w:val="21"/>
          <w:lang w:eastAsia="cs-CZ"/>
        </w:rPr>
      </w:pPr>
      <w:r>
        <w:rPr>
          <w:rFonts w:ascii="Times New Roman" w:eastAsia="Times New Roman" w:hAnsi="Times New Roman"/>
          <w:sz w:val="21"/>
          <w:szCs w:val="21"/>
          <w:lang w:eastAsia="cs-CZ"/>
        </w:rPr>
        <w:t xml:space="preserve">Do konečné DPS budou zapracovány </w:t>
      </w:r>
      <w:r w:rsidR="00B12734">
        <w:rPr>
          <w:rFonts w:ascii="Times New Roman" w:eastAsia="Times New Roman" w:hAnsi="Times New Roman"/>
          <w:sz w:val="21"/>
          <w:szCs w:val="21"/>
          <w:lang w:eastAsia="cs-CZ"/>
        </w:rPr>
        <w:t xml:space="preserve">změny v DSP </w:t>
      </w:r>
      <w:r>
        <w:rPr>
          <w:rFonts w:ascii="Times New Roman" w:eastAsia="Times New Roman" w:hAnsi="Times New Roman"/>
          <w:sz w:val="21"/>
          <w:szCs w:val="21"/>
          <w:lang w:eastAsia="cs-CZ"/>
        </w:rPr>
        <w:t xml:space="preserve">dle čl. II. odst. 11. </w:t>
      </w:r>
      <w:r w:rsidR="0069678E">
        <w:rPr>
          <w:rFonts w:ascii="Times New Roman" w:eastAsia="Times New Roman" w:hAnsi="Times New Roman"/>
          <w:sz w:val="21"/>
          <w:szCs w:val="21"/>
          <w:lang w:eastAsia="cs-CZ"/>
        </w:rPr>
        <w:t xml:space="preserve">tohoto Dodatku č. 5 </w:t>
      </w:r>
      <w:r>
        <w:rPr>
          <w:rFonts w:ascii="Times New Roman" w:eastAsia="Times New Roman" w:hAnsi="Times New Roman"/>
          <w:sz w:val="21"/>
          <w:szCs w:val="21"/>
          <w:lang w:eastAsia="cs-CZ"/>
        </w:rPr>
        <w:t xml:space="preserve">a </w:t>
      </w:r>
      <w:r w:rsidR="00B12734">
        <w:rPr>
          <w:rFonts w:ascii="Times New Roman" w:eastAsia="Times New Roman" w:hAnsi="Times New Roman"/>
          <w:sz w:val="21"/>
          <w:szCs w:val="21"/>
          <w:lang w:eastAsia="cs-CZ"/>
        </w:rPr>
        <w:t xml:space="preserve">výsledky inženýrské činnosti </w:t>
      </w:r>
      <w:r>
        <w:rPr>
          <w:rFonts w:ascii="Times New Roman" w:eastAsia="Times New Roman" w:hAnsi="Times New Roman"/>
          <w:sz w:val="21"/>
          <w:szCs w:val="21"/>
          <w:lang w:eastAsia="cs-CZ"/>
        </w:rPr>
        <w:t>čl.</w:t>
      </w:r>
      <w:r w:rsidR="0069678E">
        <w:rPr>
          <w:rFonts w:ascii="Times New Roman" w:eastAsia="Times New Roman" w:hAnsi="Times New Roman"/>
          <w:sz w:val="21"/>
          <w:szCs w:val="21"/>
          <w:lang w:eastAsia="cs-CZ"/>
        </w:rPr>
        <w:t> </w:t>
      </w:r>
      <w:r>
        <w:rPr>
          <w:rFonts w:ascii="Times New Roman" w:eastAsia="Times New Roman" w:hAnsi="Times New Roman"/>
          <w:sz w:val="21"/>
          <w:szCs w:val="21"/>
          <w:lang w:eastAsia="cs-CZ"/>
        </w:rPr>
        <w:t>III. odst. 7 tohoto Dodatku č. 5.</w:t>
      </w:r>
    </w:p>
    <w:p w14:paraId="17D9A0BD" w14:textId="77777777" w:rsidR="00CA0719" w:rsidRDefault="00CA0719" w:rsidP="00CA0719">
      <w:pPr>
        <w:pStyle w:val="Odstavecseseznamem"/>
        <w:suppressAutoHyphens/>
        <w:spacing w:before="120" w:after="120" w:line="240" w:lineRule="auto"/>
        <w:ind w:left="786" w:firstLine="0"/>
        <w:contextualSpacing w:val="0"/>
        <w:rPr>
          <w:rFonts w:ascii="Times New Roman" w:eastAsia="Times New Roman" w:hAnsi="Times New Roman"/>
          <w:sz w:val="21"/>
          <w:szCs w:val="21"/>
          <w:lang w:eastAsia="cs-CZ"/>
        </w:rPr>
      </w:pPr>
    </w:p>
    <w:p w14:paraId="2822A25C" w14:textId="63C9E783" w:rsidR="00CA0719" w:rsidRPr="007C6A3D" w:rsidRDefault="00CA0719" w:rsidP="00CA0719">
      <w:pPr>
        <w:tabs>
          <w:tab w:val="num" w:pos="1430"/>
        </w:tabs>
        <w:spacing w:before="120" w:after="120"/>
        <w:ind w:left="360"/>
        <w:rPr>
          <w:b/>
          <w:smallCaps/>
          <w:spacing w:val="20"/>
          <w:sz w:val="21"/>
          <w:szCs w:val="21"/>
        </w:rPr>
      </w:pPr>
      <w:r>
        <w:rPr>
          <w:b/>
          <w:sz w:val="21"/>
          <w:szCs w:val="21"/>
        </w:rPr>
        <w:t>V</w:t>
      </w:r>
      <w:r w:rsidRPr="007C6A3D">
        <w:rPr>
          <w:b/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 w:rsidRPr="00CA0719">
        <w:rPr>
          <w:b/>
          <w:smallCaps/>
          <w:spacing w:val="20"/>
          <w:sz w:val="21"/>
          <w:szCs w:val="21"/>
        </w:rPr>
        <w:t>Soupis prací (SP)</w:t>
      </w:r>
    </w:p>
    <w:p w14:paraId="53BB5A7E" w14:textId="15640E93" w:rsidR="00CA0719" w:rsidRDefault="00CA0719" w:rsidP="00CA0719">
      <w:pPr>
        <w:pStyle w:val="Odstavecseseznamem"/>
        <w:numPr>
          <w:ilvl w:val="0"/>
          <w:numId w:val="22"/>
        </w:numPr>
        <w:suppressAutoHyphens/>
        <w:spacing w:before="120" w:after="120" w:line="240" w:lineRule="auto"/>
        <w:contextualSpacing w:val="0"/>
        <w:rPr>
          <w:rFonts w:ascii="Times New Roman" w:eastAsia="Times New Roman" w:hAnsi="Times New Roman"/>
          <w:sz w:val="21"/>
          <w:szCs w:val="21"/>
          <w:lang w:eastAsia="cs-CZ"/>
        </w:rPr>
      </w:pPr>
      <w:r>
        <w:rPr>
          <w:rFonts w:ascii="Times New Roman" w:eastAsia="Times New Roman" w:hAnsi="Times New Roman"/>
          <w:sz w:val="21"/>
          <w:szCs w:val="21"/>
          <w:lang w:eastAsia="cs-CZ"/>
        </w:rPr>
        <w:t>Do konečné</w:t>
      </w:r>
      <w:r w:rsidR="00396C41">
        <w:rPr>
          <w:rFonts w:ascii="Times New Roman" w:eastAsia="Times New Roman" w:hAnsi="Times New Roman"/>
          <w:sz w:val="21"/>
          <w:szCs w:val="21"/>
          <w:lang w:eastAsia="cs-CZ"/>
        </w:rPr>
        <w:t>ho soupisu prací pro</w:t>
      </w:r>
      <w:r>
        <w:rPr>
          <w:rFonts w:ascii="Times New Roman" w:eastAsia="Times New Roman" w:hAnsi="Times New Roman"/>
          <w:sz w:val="21"/>
          <w:szCs w:val="21"/>
          <w:lang w:eastAsia="cs-CZ"/>
        </w:rPr>
        <w:t xml:space="preserve"> DPS budou zapracovány </w:t>
      </w:r>
      <w:r w:rsidR="00B12734">
        <w:rPr>
          <w:rFonts w:ascii="Times New Roman" w:eastAsia="Times New Roman" w:hAnsi="Times New Roman"/>
          <w:sz w:val="21"/>
          <w:szCs w:val="21"/>
          <w:lang w:eastAsia="cs-CZ"/>
        </w:rPr>
        <w:t xml:space="preserve">změny v DSP </w:t>
      </w:r>
      <w:r>
        <w:rPr>
          <w:rFonts w:ascii="Times New Roman" w:eastAsia="Times New Roman" w:hAnsi="Times New Roman"/>
          <w:sz w:val="21"/>
          <w:szCs w:val="21"/>
          <w:lang w:eastAsia="cs-CZ"/>
        </w:rPr>
        <w:t>dle čl. II. odst. 11.</w:t>
      </w:r>
      <w:r w:rsidR="0069678E">
        <w:rPr>
          <w:rFonts w:ascii="Times New Roman" w:eastAsia="Times New Roman" w:hAnsi="Times New Roman"/>
          <w:sz w:val="21"/>
          <w:szCs w:val="21"/>
          <w:lang w:eastAsia="cs-CZ"/>
        </w:rPr>
        <w:t xml:space="preserve"> tohoto Dodatku č. 5</w:t>
      </w:r>
      <w:r>
        <w:rPr>
          <w:rFonts w:ascii="Times New Roman" w:eastAsia="Times New Roman" w:hAnsi="Times New Roman"/>
          <w:sz w:val="21"/>
          <w:szCs w:val="21"/>
          <w:lang w:eastAsia="cs-CZ"/>
        </w:rPr>
        <w:t xml:space="preserve"> a </w:t>
      </w:r>
      <w:r w:rsidR="00B12734">
        <w:rPr>
          <w:rFonts w:ascii="Times New Roman" w:eastAsia="Times New Roman" w:hAnsi="Times New Roman"/>
          <w:sz w:val="21"/>
          <w:szCs w:val="21"/>
          <w:lang w:eastAsia="cs-CZ"/>
        </w:rPr>
        <w:t xml:space="preserve">výsledky inženýrské činnosti v </w:t>
      </w:r>
      <w:r>
        <w:rPr>
          <w:rFonts w:ascii="Times New Roman" w:eastAsia="Times New Roman" w:hAnsi="Times New Roman"/>
          <w:sz w:val="21"/>
          <w:szCs w:val="21"/>
          <w:lang w:eastAsia="cs-CZ"/>
        </w:rPr>
        <w:t>čl. III. odst. 7 tohoto Dodatku č. 5.</w:t>
      </w:r>
    </w:p>
    <w:p w14:paraId="05A5E0A1" w14:textId="6C904320" w:rsidR="00396C41" w:rsidRDefault="00396C41" w:rsidP="00CA0719">
      <w:pPr>
        <w:pStyle w:val="Odstavecseseznamem"/>
        <w:numPr>
          <w:ilvl w:val="0"/>
          <w:numId w:val="22"/>
        </w:numPr>
        <w:suppressAutoHyphens/>
        <w:spacing w:before="120" w:after="120" w:line="240" w:lineRule="auto"/>
        <w:contextualSpacing w:val="0"/>
        <w:rPr>
          <w:rFonts w:ascii="Times New Roman" w:eastAsia="Times New Roman" w:hAnsi="Times New Roman"/>
          <w:sz w:val="21"/>
          <w:szCs w:val="21"/>
          <w:lang w:eastAsia="cs-CZ"/>
        </w:rPr>
      </w:pPr>
      <w:r>
        <w:rPr>
          <w:rFonts w:ascii="Times New Roman" w:eastAsia="Times New Roman" w:hAnsi="Times New Roman"/>
          <w:sz w:val="21"/>
          <w:szCs w:val="21"/>
          <w:lang w:eastAsia="cs-CZ"/>
        </w:rPr>
        <w:t>V případě, že úpravy dle čl. V. odst. 12. tohoto Dodatku č. 5 budou mít dopad do odevzdaného konceptu soupisu prací, Zhotovitel obeznámí Objednatele s těmito změnami před odevzdáním konečného soupisu prací.</w:t>
      </w:r>
    </w:p>
    <w:p w14:paraId="2A75BCDE" w14:textId="4C0B0A00" w:rsidR="00835FCE" w:rsidRPr="005A28A1" w:rsidRDefault="00835FCE" w:rsidP="00835FCE">
      <w:pPr>
        <w:numPr>
          <w:ilvl w:val="6"/>
          <w:numId w:val="7"/>
        </w:numPr>
        <w:spacing w:before="120" w:after="120"/>
        <w:ind w:left="357" w:hanging="357"/>
        <w:jc w:val="both"/>
        <w:rPr>
          <w:sz w:val="21"/>
          <w:szCs w:val="21"/>
        </w:rPr>
      </w:pPr>
      <w:r w:rsidRPr="005A28A1">
        <w:rPr>
          <w:sz w:val="21"/>
          <w:szCs w:val="21"/>
        </w:rPr>
        <w:t>Smluvní strany se dále z důvodů nezbytných dohodly tímto Dodatkem č. 5 na změnách v čl. VII. odst. 1, čl. VIII. odst. 1 a IX. odst. 1, které nově zní:</w:t>
      </w:r>
    </w:p>
    <w:p w14:paraId="480D9B85" w14:textId="11A50EEA" w:rsidR="00396C41" w:rsidRPr="007C6A3D" w:rsidRDefault="00396C41" w:rsidP="00396C41">
      <w:pPr>
        <w:tabs>
          <w:tab w:val="num" w:pos="1430"/>
        </w:tabs>
        <w:spacing w:before="120" w:after="120"/>
        <w:ind w:left="360"/>
        <w:rPr>
          <w:b/>
          <w:smallCaps/>
          <w:spacing w:val="20"/>
          <w:sz w:val="21"/>
          <w:szCs w:val="21"/>
        </w:rPr>
      </w:pPr>
      <w:r>
        <w:rPr>
          <w:b/>
          <w:sz w:val="21"/>
          <w:szCs w:val="21"/>
        </w:rPr>
        <w:t>VII</w:t>
      </w:r>
      <w:r w:rsidRPr="007C6A3D">
        <w:rPr>
          <w:b/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 w:rsidRPr="007C6A3D">
        <w:rPr>
          <w:b/>
          <w:smallCaps/>
          <w:spacing w:val="20"/>
          <w:sz w:val="21"/>
          <w:szCs w:val="21"/>
        </w:rPr>
        <w:t>Lhůty plnění</w:t>
      </w:r>
    </w:p>
    <w:p w14:paraId="03694C92" w14:textId="2A93B0BE" w:rsidR="00097582" w:rsidRPr="00396C41" w:rsidRDefault="00097582" w:rsidP="00396C41">
      <w:pPr>
        <w:pStyle w:val="Odstavecseseznamem"/>
        <w:numPr>
          <w:ilvl w:val="0"/>
          <w:numId w:val="24"/>
        </w:numPr>
        <w:suppressAutoHyphens/>
        <w:spacing w:before="120" w:after="120" w:line="240" w:lineRule="auto"/>
        <w:contextualSpacing w:val="0"/>
        <w:rPr>
          <w:rFonts w:ascii="Times New Roman" w:eastAsia="Times New Roman" w:hAnsi="Times New Roman"/>
          <w:sz w:val="21"/>
          <w:szCs w:val="21"/>
          <w:lang w:eastAsia="cs-CZ"/>
        </w:rPr>
      </w:pPr>
      <w:r w:rsidRPr="00396C41">
        <w:rPr>
          <w:rFonts w:ascii="Times New Roman" w:hAnsi="Times New Roman"/>
          <w:sz w:val="21"/>
          <w:szCs w:val="21"/>
        </w:rPr>
        <w:t>Smluvní strany se do</w:t>
      </w:r>
      <w:r w:rsidR="007841CF" w:rsidRPr="00396C41">
        <w:rPr>
          <w:rFonts w:ascii="Times New Roman" w:hAnsi="Times New Roman"/>
          <w:sz w:val="21"/>
          <w:szCs w:val="21"/>
        </w:rPr>
        <w:t>hodly na následujících lhůtách:</w:t>
      </w:r>
    </w:p>
    <w:p w14:paraId="79AB3049" w14:textId="4CFFF279" w:rsidR="00097582" w:rsidRPr="007B1CCB" w:rsidRDefault="00097582" w:rsidP="00097582">
      <w:pPr>
        <w:suppressAutoHyphens/>
        <w:spacing w:before="120" w:after="120"/>
        <w:ind w:firstLine="709"/>
        <w:jc w:val="both"/>
        <w:rPr>
          <w:sz w:val="21"/>
          <w:szCs w:val="21"/>
        </w:rPr>
      </w:pPr>
      <w:r w:rsidRPr="007B1CCB">
        <w:rPr>
          <w:sz w:val="21"/>
          <w:szCs w:val="21"/>
        </w:rPr>
        <w:t>Koncept DSP</w:t>
      </w:r>
      <w:r w:rsidRPr="007B1CCB">
        <w:rPr>
          <w:sz w:val="21"/>
          <w:szCs w:val="21"/>
        </w:rPr>
        <w:tab/>
      </w:r>
      <w:r w:rsidRPr="007B1CCB">
        <w:rPr>
          <w:sz w:val="21"/>
          <w:szCs w:val="21"/>
        </w:rPr>
        <w:tab/>
      </w:r>
      <w:r w:rsidRPr="007B1CCB">
        <w:rPr>
          <w:sz w:val="21"/>
          <w:szCs w:val="21"/>
        </w:rPr>
        <w:tab/>
      </w:r>
      <w:r w:rsidRPr="007B1CCB">
        <w:rPr>
          <w:sz w:val="21"/>
          <w:szCs w:val="21"/>
        </w:rPr>
        <w:tab/>
      </w:r>
      <w:r w:rsidRPr="007B1CCB">
        <w:rPr>
          <w:sz w:val="21"/>
          <w:szCs w:val="21"/>
        </w:rPr>
        <w:tab/>
      </w:r>
      <w:r w:rsidRPr="007B1CCB">
        <w:rPr>
          <w:sz w:val="21"/>
          <w:szCs w:val="21"/>
        </w:rPr>
        <w:tab/>
        <w:t xml:space="preserve">do 90 dnů od podpisu smlouvy </w:t>
      </w:r>
      <w:r w:rsidR="007841CF" w:rsidRPr="007B1CCB">
        <w:rPr>
          <w:sz w:val="21"/>
          <w:szCs w:val="21"/>
        </w:rPr>
        <w:t>(splněno)</w:t>
      </w:r>
    </w:p>
    <w:p w14:paraId="3BB7DAEB" w14:textId="60B90D9E" w:rsidR="00097582" w:rsidRPr="007B1CCB" w:rsidRDefault="007841CF" w:rsidP="00525F4F">
      <w:pPr>
        <w:suppressAutoHyphens/>
        <w:spacing w:before="120" w:after="120"/>
        <w:ind w:left="709"/>
        <w:jc w:val="both"/>
        <w:rPr>
          <w:sz w:val="21"/>
          <w:szCs w:val="21"/>
        </w:rPr>
      </w:pPr>
      <w:r w:rsidRPr="007B1CCB">
        <w:rPr>
          <w:sz w:val="21"/>
          <w:szCs w:val="21"/>
        </w:rPr>
        <w:t>Konečná DSP (tj. odsouhlasení Konceptu DSP objednatelem, inženýrská činnost, zapracování připomínek z inženýrské činnosti způsobem odsouhlaseným objednatelem, zhotovení Konečné DSP a podání žádosti o společné povole</w:t>
      </w:r>
      <w:r w:rsidR="00097582" w:rsidRPr="007B1CCB">
        <w:rPr>
          <w:sz w:val="21"/>
          <w:szCs w:val="21"/>
        </w:rPr>
        <w:t>ní)</w:t>
      </w:r>
      <w:r w:rsidR="00097582" w:rsidRPr="007B1CCB">
        <w:rPr>
          <w:sz w:val="21"/>
          <w:szCs w:val="21"/>
        </w:rPr>
        <w:tab/>
      </w:r>
      <w:r w:rsidR="00525F4F" w:rsidRPr="007B1CCB">
        <w:rPr>
          <w:sz w:val="21"/>
          <w:szCs w:val="21"/>
        </w:rPr>
        <w:tab/>
      </w:r>
      <w:r w:rsidRPr="007B1CCB">
        <w:rPr>
          <w:sz w:val="21"/>
          <w:szCs w:val="21"/>
        </w:rPr>
        <w:tab/>
      </w:r>
      <w:r w:rsidR="00525F4F" w:rsidRPr="007B1CCB">
        <w:rPr>
          <w:sz w:val="21"/>
          <w:szCs w:val="21"/>
        </w:rPr>
        <w:tab/>
      </w:r>
      <w:r w:rsidR="00525F4F" w:rsidRPr="007B1CCB">
        <w:rPr>
          <w:sz w:val="21"/>
          <w:szCs w:val="21"/>
        </w:rPr>
        <w:tab/>
      </w:r>
      <w:r w:rsidR="00097582" w:rsidRPr="007B1CCB">
        <w:rPr>
          <w:sz w:val="21"/>
          <w:szCs w:val="21"/>
        </w:rPr>
        <w:t xml:space="preserve">do </w:t>
      </w:r>
      <w:r w:rsidR="0080609D">
        <w:rPr>
          <w:sz w:val="21"/>
          <w:szCs w:val="21"/>
        </w:rPr>
        <w:t>6</w:t>
      </w:r>
      <w:r w:rsidR="00545B06" w:rsidRPr="007B1CCB">
        <w:rPr>
          <w:sz w:val="21"/>
          <w:szCs w:val="21"/>
        </w:rPr>
        <w:t>0</w:t>
      </w:r>
      <w:r w:rsidR="00097582" w:rsidRPr="007B1CCB">
        <w:rPr>
          <w:sz w:val="21"/>
          <w:szCs w:val="21"/>
        </w:rPr>
        <w:t xml:space="preserve"> dnů od </w:t>
      </w:r>
      <w:r w:rsidR="00525F4F" w:rsidRPr="007B1CCB">
        <w:rPr>
          <w:sz w:val="21"/>
          <w:szCs w:val="21"/>
        </w:rPr>
        <w:t xml:space="preserve">podpisu </w:t>
      </w:r>
      <w:r w:rsidR="0044556F" w:rsidRPr="007B1CCB">
        <w:rPr>
          <w:sz w:val="21"/>
          <w:szCs w:val="21"/>
        </w:rPr>
        <w:t>D</w:t>
      </w:r>
      <w:r w:rsidR="00525F4F" w:rsidRPr="007B1CCB">
        <w:rPr>
          <w:sz w:val="21"/>
          <w:szCs w:val="21"/>
        </w:rPr>
        <w:t>odatku</w:t>
      </w:r>
      <w:r w:rsidR="0044556F" w:rsidRPr="007B1CCB">
        <w:rPr>
          <w:sz w:val="21"/>
          <w:szCs w:val="21"/>
        </w:rPr>
        <w:t xml:space="preserve"> č. 3</w:t>
      </w:r>
      <w:r w:rsidR="003D10E5">
        <w:rPr>
          <w:sz w:val="21"/>
          <w:szCs w:val="21"/>
        </w:rPr>
        <w:t xml:space="preserve"> </w:t>
      </w:r>
      <w:r w:rsidR="003D10E5" w:rsidRPr="007B1CCB">
        <w:rPr>
          <w:sz w:val="21"/>
          <w:szCs w:val="21"/>
        </w:rPr>
        <w:t>(splněno)</w:t>
      </w:r>
    </w:p>
    <w:p w14:paraId="17563D72" w14:textId="5E8182C6" w:rsidR="00097582" w:rsidRPr="007B1CCB" w:rsidRDefault="003D10E5" w:rsidP="00097582">
      <w:pPr>
        <w:suppressAutoHyphens/>
        <w:spacing w:before="120" w:after="120"/>
        <w:ind w:left="5672" w:hanging="4963"/>
        <w:jc w:val="both"/>
        <w:rPr>
          <w:sz w:val="21"/>
          <w:szCs w:val="21"/>
        </w:rPr>
      </w:pPr>
      <w:r>
        <w:rPr>
          <w:sz w:val="21"/>
          <w:szCs w:val="21"/>
        </w:rPr>
        <w:t>Koncept DPS, SP</w:t>
      </w:r>
      <w:r>
        <w:rPr>
          <w:sz w:val="21"/>
          <w:szCs w:val="21"/>
        </w:rPr>
        <w:tab/>
        <w:t>do 12</w:t>
      </w:r>
      <w:r w:rsidR="00097582" w:rsidRPr="007B1CCB">
        <w:rPr>
          <w:sz w:val="21"/>
          <w:szCs w:val="21"/>
        </w:rPr>
        <w:t>0 dnů od vydání společného povolení</w:t>
      </w:r>
      <w:r w:rsidR="00396C41">
        <w:rPr>
          <w:sz w:val="21"/>
          <w:szCs w:val="21"/>
        </w:rPr>
        <w:t xml:space="preserve"> (splněno)</w:t>
      </w:r>
    </w:p>
    <w:p w14:paraId="551FAC14" w14:textId="42D582D3" w:rsidR="004D73FD" w:rsidRPr="005B318D" w:rsidRDefault="004D73FD" w:rsidP="00097582">
      <w:pPr>
        <w:suppressAutoHyphens/>
        <w:spacing w:before="120" w:after="120"/>
        <w:ind w:left="5672" w:hanging="4963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Dokumentace pro výjimkové řízení (úprava dopravního </w:t>
      </w:r>
      <w:r w:rsidRPr="005B318D">
        <w:rPr>
          <w:sz w:val="21"/>
          <w:szCs w:val="21"/>
        </w:rPr>
        <w:t>řešení v klidu)</w:t>
      </w:r>
    </w:p>
    <w:p w14:paraId="1408BE09" w14:textId="5FBA2755" w:rsidR="004D73FD" w:rsidRPr="005B318D" w:rsidRDefault="004D73FD" w:rsidP="00097582">
      <w:pPr>
        <w:suppressAutoHyphens/>
        <w:spacing w:before="120" w:after="120"/>
        <w:ind w:left="5672" w:hanging="4963"/>
        <w:jc w:val="both"/>
        <w:rPr>
          <w:sz w:val="21"/>
          <w:szCs w:val="21"/>
        </w:rPr>
      </w:pPr>
      <w:r w:rsidRPr="005B318D">
        <w:rPr>
          <w:sz w:val="21"/>
          <w:szCs w:val="21"/>
        </w:rPr>
        <w:tab/>
        <w:t xml:space="preserve">do </w:t>
      </w:r>
      <w:r w:rsidR="008B269C" w:rsidRPr="005B318D">
        <w:rPr>
          <w:sz w:val="21"/>
          <w:szCs w:val="21"/>
        </w:rPr>
        <w:t xml:space="preserve">45 </w:t>
      </w:r>
      <w:r w:rsidRPr="005B318D">
        <w:rPr>
          <w:sz w:val="21"/>
          <w:szCs w:val="21"/>
        </w:rPr>
        <w:t>dnů od účinnosti Dodatku č. 5</w:t>
      </w:r>
    </w:p>
    <w:p w14:paraId="71394DD0" w14:textId="77777777" w:rsidR="000976F7" w:rsidRPr="005B318D" w:rsidRDefault="004D73FD" w:rsidP="00097582">
      <w:pPr>
        <w:suppressAutoHyphens/>
        <w:spacing w:before="120" w:after="120"/>
        <w:ind w:left="5672" w:hanging="4963"/>
        <w:jc w:val="both"/>
        <w:rPr>
          <w:sz w:val="21"/>
          <w:szCs w:val="21"/>
        </w:rPr>
      </w:pPr>
      <w:r w:rsidRPr="005B318D">
        <w:rPr>
          <w:sz w:val="21"/>
          <w:szCs w:val="21"/>
        </w:rPr>
        <w:t>Upravená dokumentace</w:t>
      </w:r>
      <w:r w:rsidR="008B269C" w:rsidRPr="005B318D">
        <w:rPr>
          <w:sz w:val="21"/>
          <w:szCs w:val="21"/>
        </w:rPr>
        <w:t xml:space="preserve"> DSP</w:t>
      </w:r>
      <w:r w:rsidR="00296A00" w:rsidRPr="005B318D">
        <w:rPr>
          <w:sz w:val="21"/>
          <w:szCs w:val="21"/>
        </w:rPr>
        <w:t xml:space="preserve"> (vč. </w:t>
      </w:r>
      <w:r w:rsidR="000976F7" w:rsidRPr="005B318D">
        <w:rPr>
          <w:sz w:val="21"/>
          <w:szCs w:val="21"/>
        </w:rPr>
        <w:t xml:space="preserve">doplnění podkladů Odboru stavebního řádu pro pokračování </w:t>
      </w:r>
      <w:r w:rsidR="00296A00" w:rsidRPr="005B318D">
        <w:rPr>
          <w:sz w:val="21"/>
          <w:szCs w:val="21"/>
        </w:rPr>
        <w:t>společné</w:t>
      </w:r>
      <w:r w:rsidR="000976F7" w:rsidRPr="005B318D">
        <w:rPr>
          <w:sz w:val="21"/>
          <w:szCs w:val="21"/>
        </w:rPr>
        <w:t>ho</w:t>
      </w:r>
      <w:r w:rsidR="00296A00" w:rsidRPr="005B318D">
        <w:rPr>
          <w:sz w:val="21"/>
          <w:szCs w:val="21"/>
        </w:rPr>
        <w:t xml:space="preserve"> povolení)</w:t>
      </w:r>
      <w:r w:rsidRPr="005B318D">
        <w:rPr>
          <w:sz w:val="21"/>
          <w:szCs w:val="21"/>
        </w:rPr>
        <w:tab/>
      </w:r>
    </w:p>
    <w:p w14:paraId="5DF1AB56" w14:textId="19E9AF79" w:rsidR="00296A00" w:rsidRPr="005B318D" w:rsidRDefault="004D73FD" w:rsidP="000976F7">
      <w:pPr>
        <w:suppressAutoHyphens/>
        <w:spacing w:before="120" w:after="120"/>
        <w:ind w:left="5672"/>
        <w:jc w:val="both"/>
        <w:rPr>
          <w:sz w:val="21"/>
          <w:szCs w:val="21"/>
        </w:rPr>
      </w:pPr>
      <w:r w:rsidRPr="005B318D">
        <w:rPr>
          <w:sz w:val="21"/>
          <w:szCs w:val="21"/>
        </w:rPr>
        <w:t xml:space="preserve">do 30 dnů od vydání </w:t>
      </w:r>
      <w:r w:rsidR="000976F7" w:rsidRPr="005B318D">
        <w:rPr>
          <w:sz w:val="21"/>
          <w:szCs w:val="21"/>
        </w:rPr>
        <w:t xml:space="preserve">kladného </w:t>
      </w:r>
      <w:r w:rsidRPr="005B318D">
        <w:rPr>
          <w:sz w:val="21"/>
          <w:szCs w:val="21"/>
        </w:rPr>
        <w:t>rozhodnutí výjimkové řízení</w:t>
      </w:r>
    </w:p>
    <w:p w14:paraId="627FEA3F" w14:textId="5FBAE6D7" w:rsidR="00097582" w:rsidRPr="00296A00" w:rsidRDefault="00396C41" w:rsidP="00097582">
      <w:pPr>
        <w:suppressAutoHyphens/>
        <w:spacing w:before="120" w:after="120"/>
        <w:ind w:left="5672" w:hanging="4963"/>
        <w:jc w:val="both"/>
        <w:rPr>
          <w:sz w:val="21"/>
          <w:szCs w:val="21"/>
        </w:rPr>
      </w:pPr>
      <w:r w:rsidRPr="005B318D">
        <w:rPr>
          <w:sz w:val="21"/>
          <w:szCs w:val="21"/>
        </w:rPr>
        <w:t>Konečná DPS</w:t>
      </w:r>
      <w:r w:rsidR="008B269C" w:rsidRPr="005B318D">
        <w:rPr>
          <w:sz w:val="21"/>
          <w:szCs w:val="21"/>
        </w:rPr>
        <w:t xml:space="preserve"> vč. </w:t>
      </w:r>
      <w:r w:rsidRPr="005B318D">
        <w:rPr>
          <w:sz w:val="21"/>
          <w:szCs w:val="21"/>
        </w:rPr>
        <w:t>SP</w:t>
      </w:r>
      <w:r w:rsidRPr="005B318D">
        <w:rPr>
          <w:sz w:val="21"/>
          <w:szCs w:val="21"/>
        </w:rPr>
        <w:tab/>
        <w:t>do 3</w:t>
      </w:r>
      <w:r w:rsidR="00097582" w:rsidRPr="005B318D">
        <w:rPr>
          <w:sz w:val="21"/>
          <w:szCs w:val="21"/>
        </w:rPr>
        <w:t>0</w:t>
      </w:r>
      <w:r w:rsidR="007841CF" w:rsidRPr="005B318D">
        <w:rPr>
          <w:sz w:val="21"/>
          <w:szCs w:val="21"/>
        </w:rPr>
        <w:t xml:space="preserve"> </w:t>
      </w:r>
      <w:r w:rsidR="00097582" w:rsidRPr="005B318D">
        <w:rPr>
          <w:sz w:val="21"/>
          <w:szCs w:val="21"/>
        </w:rPr>
        <w:t>dnů od předání výstupu z</w:t>
      </w:r>
      <w:r w:rsidR="006356A9" w:rsidRPr="005B318D">
        <w:rPr>
          <w:sz w:val="21"/>
          <w:szCs w:val="21"/>
        </w:rPr>
        <w:t> </w:t>
      </w:r>
      <w:r w:rsidR="00097582" w:rsidRPr="005B318D">
        <w:rPr>
          <w:sz w:val="21"/>
          <w:szCs w:val="21"/>
        </w:rPr>
        <w:t>kontroly konceptu</w:t>
      </w:r>
      <w:r w:rsidRPr="00296A00">
        <w:rPr>
          <w:sz w:val="21"/>
          <w:szCs w:val="21"/>
        </w:rPr>
        <w:t xml:space="preserve"> DPS, nejdříve však po</w:t>
      </w:r>
      <w:r w:rsidR="000976F7">
        <w:rPr>
          <w:sz w:val="21"/>
          <w:szCs w:val="21"/>
        </w:rPr>
        <w:t> </w:t>
      </w:r>
      <w:r w:rsidRPr="00296A00">
        <w:rPr>
          <w:sz w:val="21"/>
          <w:szCs w:val="21"/>
        </w:rPr>
        <w:t>vydání stavebního povolení v právní moci</w:t>
      </w:r>
    </w:p>
    <w:p w14:paraId="604A56B1" w14:textId="4399FE46" w:rsidR="00097582" w:rsidRPr="007B1CCB" w:rsidRDefault="00097582" w:rsidP="00097582">
      <w:pPr>
        <w:suppressAutoHyphens/>
        <w:spacing w:before="120" w:after="120"/>
        <w:ind w:left="5672" w:hanging="4963"/>
        <w:jc w:val="both"/>
        <w:rPr>
          <w:sz w:val="21"/>
          <w:szCs w:val="21"/>
        </w:rPr>
      </w:pPr>
      <w:r w:rsidRPr="00296A00">
        <w:rPr>
          <w:sz w:val="21"/>
          <w:szCs w:val="21"/>
        </w:rPr>
        <w:t>Autorský dozor</w:t>
      </w:r>
      <w:r w:rsidRPr="00296A00">
        <w:rPr>
          <w:sz w:val="21"/>
          <w:szCs w:val="21"/>
        </w:rPr>
        <w:tab/>
        <w:t>po dobu 15 měsíců ode dne zahájení stavby</w:t>
      </w:r>
    </w:p>
    <w:p w14:paraId="626DB89B" w14:textId="77777777" w:rsidR="004D73FD" w:rsidRDefault="006356A9" w:rsidP="00097582">
      <w:pPr>
        <w:tabs>
          <w:tab w:val="num" w:pos="540"/>
        </w:tabs>
        <w:spacing w:before="120" w:after="120"/>
        <w:ind w:left="539" w:hanging="539"/>
        <w:jc w:val="both"/>
        <w:rPr>
          <w:sz w:val="21"/>
          <w:szCs w:val="21"/>
        </w:rPr>
      </w:pPr>
      <w:r w:rsidRPr="007B1CCB">
        <w:rPr>
          <w:sz w:val="21"/>
          <w:szCs w:val="21"/>
        </w:rPr>
        <w:tab/>
      </w:r>
    </w:p>
    <w:p w14:paraId="54524DCF" w14:textId="78F8C84E" w:rsidR="00525F4F" w:rsidRDefault="007841CF" w:rsidP="00097582">
      <w:pPr>
        <w:tabs>
          <w:tab w:val="num" w:pos="540"/>
        </w:tabs>
        <w:spacing w:before="120" w:after="120"/>
        <w:ind w:left="539" w:hanging="539"/>
        <w:jc w:val="both"/>
        <w:rPr>
          <w:sz w:val="21"/>
          <w:szCs w:val="21"/>
        </w:rPr>
      </w:pPr>
      <w:r w:rsidRPr="007B1CCB">
        <w:rPr>
          <w:sz w:val="21"/>
          <w:szCs w:val="21"/>
        </w:rPr>
        <w:tab/>
      </w:r>
      <w:r w:rsidRPr="007B1CCB">
        <w:rPr>
          <w:sz w:val="21"/>
          <w:szCs w:val="21"/>
        </w:rPr>
        <w:tab/>
      </w:r>
      <w:r w:rsidR="00097582" w:rsidRPr="007B1CCB">
        <w:rPr>
          <w:sz w:val="21"/>
          <w:szCs w:val="21"/>
        </w:rPr>
        <w:t>Dřívější plnění je možné</w:t>
      </w:r>
      <w:r w:rsidR="004F67E7">
        <w:rPr>
          <w:sz w:val="21"/>
          <w:szCs w:val="21"/>
        </w:rPr>
        <w:t xml:space="preserve"> tam, kde to povaha prací umožňuje.</w:t>
      </w:r>
    </w:p>
    <w:p w14:paraId="7B6BFF2A" w14:textId="77777777" w:rsidR="00835FCE" w:rsidRDefault="00835FCE">
      <w:pPr>
        <w:rPr>
          <w:b/>
          <w:sz w:val="21"/>
          <w:szCs w:val="21"/>
        </w:rPr>
      </w:pPr>
      <w:r>
        <w:rPr>
          <w:b/>
          <w:sz w:val="21"/>
          <w:szCs w:val="21"/>
        </w:rPr>
        <w:br w:type="page"/>
      </w:r>
    </w:p>
    <w:p w14:paraId="1DBA35DD" w14:textId="0C2ED347" w:rsidR="004D73FD" w:rsidRPr="007C6A3D" w:rsidRDefault="004D73FD" w:rsidP="004D73FD">
      <w:pPr>
        <w:tabs>
          <w:tab w:val="num" w:pos="1430"/>
        </w:tabs>
        <w:spacing w:before="120" w:after="120"/>
        <w:ind w:left="360"/>
        <w:rPr>
          <w:b/>
          <w:smallCaps/>
          <w:spacing w:val="20"/>
          <w:sz w:val="21"/>
          <w:szCs w:val="21"/>
        </w:rPr>
      </w:pPr>
      <w:r>
        <w:rPr>
          <w:b/>
          <w:sz w:val="21"/>
          <w:szCs w:val="21"/>
        </w:rPr>
        <w:lastRenderedPageBreak/>
        <w:t>VIII</w:t>
      </w:r>
      <w:r w:rsidRPr="007C6A3D">
        <w:rPr>
          <w:b/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 w:rsidR="000231CF">
        <w:rPr>
          <w:b/>
          <w:smallCaps/>
          <w:spacing w:val="20"/>
          <w:sz w:val="21"/>
          <w:szCs w:val="21"/>
        </w:rPr>
        <w:t>Cena</w:t>
      </w:r>
    </w:p>
    <w:p w14:paraId="39C40CC1" w14:textId="77777777" w:rsidR="000231CF" w:rsidRDefault="000231CF" w:rsidP="000231CF">
      <w:pPr>
        <w:numPr>
          <w:ilvl w:val="0"/>
          <w:numId w:val="10"/>
        </w:numPr>
        <w:tabs>
          <w:tab w:val="num" w:pos="540"/>
        </w:tabs>
        <w:spacing w:before="120" w:after="120"/>
        <w:ind w:left="540" w:hanging="114"/>
        <w:jc w:val="both"/>
        <w:rPr>
          <w:sz w:val="21"/>
          <w:szCs w:val="21"/>
        </w:rPr>
      </w:pPr>
      <w:r>
        <w:rPr>
          <w:sz w:val="21"/>
          <w:szCs w:val="21"/>
        </w:rPr>
        <w:t>Cena:</w:t>
      </w:r>
    </w:p>
    <w:p w14:paraId="312A0D46" w14:textId="77777777" w:rsidR="000231CF" w:rsidRDefault="000231CF" w:rsidP="000231CF">
      <w:pPr>
        <w:tabs>
          <w:tab w:val="left" w:pos="709"/>
          <w:tab w:val="right" w:pos="7797"/>
        </w:tabs>
        <w:spacing w:before="120" w:after="120"/>
        <w:jc w:val="both"/>
        <w:rPr>
          <w:b/>
          <w:smallCaps/>
          <w:spacing w:val="20"/>
          <w:sz w:val="21"/>
          <w:szCs w:val="21"/>
        </w:rPr>
      </w:pPr>
      <w:r w:rsidRPr="006F5A40">
        <w:rPr>
          <w:b/>
          <w:smallCaps/>
          <w:spacing w:val="20"/>
          <w:sz w:val="21"/>
          <w:szCs w:val="21"/>
        </w:rPr>
        <w:tab/>
        <w:t>DSP+IČ</w:t>
      </w:r>
      <w:r w:rsidRPr="006F5A40">
        <w:rPr>
          <w:b/>
          <w:smallCaps/>
          <w:spacing w:val="20"/>
          <w:sz w:val="21"/>
          <w:szCs w:val="21"/>
        </w:rPr>
        <w:tab/>
      </w:r>
      <w:r>
        <w:rPr>
          <w:b/>
          <w:smallCaps/>
          <w:spacing w:val="20"/>
          <w:sz w:val="21"/>
          <w:szCs w:val="21"/>
        </w:rPr>
        <w:t>650.000,- Kč</w:t>
      </w:r>
    </w:p>
    <w:p w14:paraId="354C0302" w14:textId="77777777" w:rsidR="000231CF" w:rsidRDefault="000231CF" w:rsidP="000231CF">
      <w:pPr>
        <w:tabs>
          <w:tab w:val="left" w:pos="709"/>
          <w:tab w:val="right" w:pos="7797"/>
        </w:tabs>
        <w:spacing w:before="120" w:after="120"/>
        <w:jc w:val="both"/>
        <w:rPr>
          <w:b/>
          <w:smallCaps/>
          <w:spacing w:val="20"/>
          <w:sz w:val="21"/>
          <w:szCs w:val="21"/>
        </w:rPr>
      </w:pPr>
      <w:r>
        <w:rPr>
          <w:b/>
          <w:smallCaps/>
          <w:spacing w:val="20"/>
          <w:sz w:val="21"/>
          <w:szCs w:val="21"/>
        </w:rPr>
        <w:tab/>
        <w:t xml:space="preserve">Zapracování požadavků do </w:t>
      </w:r>
      <w:r w:rsidRPr="006356A9">
        <w:rPr>
          <w:b/>
          <w:smallCaps/>
          <w:spacing w:val="20"/>
          <w:sz w:val="20"/>
          <w:szCs w:val="20"/>
        </w:rPr>
        <w:t>KONEČNÉ</w:t>
      </w:r>
      <w:r>
        <w:rPr>
          <w:b/>
          <w:smallCaps/>
          <w:spacing w:val="20"/>
          <w:sz w:val="21"/>
          <w:szCs w:val="21"/>
        </w:rPr>
        <w:t xml:space="preserve"> DSP </w:t>
      </w:r>
    </w:p>
    <w:p w14:paraId="401C2FA1" w14:textId="77777777" w:rsidR="000231CF" w:rsidRDefault="000231CF" w:rsidP="000231CF">
      <w:pPr>
        <w:tabs>
          <w:tab w:val="left" w:pos="709"/>
          <w:tab w:val="right" w:pos="7797"/>
        </w:tabs>
        <w:spacing w:before="120" w:after="120"/>
        <w:jc w:val="both"/>
        <w:rPr>
          <w:b/>
          <w:smallCaps/>
          <w:spacing w:val="20"/>
          <w:sz w:val="21"/>
          <w:szCs w:val="21"/>
        </w:rPr>
      </w:pPr>
      <w:r>
        <w:rPr>
          <w:b/>
          <w:smallCaps/>
          <w:spacing w:val="20"/>
          <w:sz w:val="21"/>
          <w:szCs w:val="21"/>
        </w:rPr>
        <w:tab/>
        <w:t xml:space="preserve">v rozsahu dodatku č. 2 </w:t>
      </w:r>
      <w:r>
        <w:rPr>
          <w:b/>
          <w:smallCaps/>
          <w:spacing w:val="20"/>
          <w:sz w:val="21"/>
          <w:szCs w:val="21"/>
        </w:rPr>
        <w:tab/>
        <w:t>112.500,- Kč</w:t>
      </w:r>
    </w:p>
    <w:p w14:paraId="145C0D68" w14:textId="77777777" w:rsidR="000231CF" w:rsidRDefault="000231CF" w:rsidP="000231CF">
      <w:pPr>
        <w:tabs>
          <w:tab w:val="left" w:pos="709"/>
          <w:tab w:val="right" w:pos="7797"/>
        </w:tabs>
        <w:spacing w:before="120" w:after="120"/>
        <w:jc w:val="both"/>
        <w:rPr>
          <w:b/>
          <w:smallCaps/>
          <w:spacing w:val="20"/>
          <w:sz w:val="21"/>
          <w:szCs w:val="21"/>
        </w:rPr>
      </w:pPr>
      <w:r>
        <w:rPr>
          <w:b/>
          <w:smallCaps/>
          <w:spacing w:val="20"/>
          <w:sz w:val="21"/>
          <w:szCs w:val="21"/>
        </w:rPr>
        <w:tab/>
        <w:t xml:space="preserve">Zapracování požadavků do </w:t>
      </w:r>
      <w:r w:rsidRPr="006356A9">
        <w:rPr>
          <w:b/>
          <w:smallCaps/>
          <w:spacing w:val="20"/>
          <w:sz w:val="20"/>
          <w:szCs w:val="20"/>
        </w:rPr>
        <w:t>KONEČNÉ</w:t>
      </w:r>
      <w:r>
        <w:rPr>
          <w:b/>
          <w:smallCaps/>
          <w:spacing w:val="20"/>
          <w:sz w:val="21"/>
          <w:szCs w:val="21"/>
        </w:rPr>
        <w:t xml:space="preserve"> DSP  </w:t>
      </w:r>
    </w:p>
    <w:p w14:paraId="2A7B010F" w14:textId="77777777" w:rsidR="000231CF" w:rsidRPr="006F5A40" w:rsidRDefault="000231CF" w:rsidP="000231CF">
      <w:pPr>
        <w:tabs>
          <w:tab w:val="left" w:pos="709"/>
          <w:tab w:val="right" w:pos="7797"/>
        </w:tabs>
        <w:spacing w:before="120" w:after="120"/>
        <w:jc w:val="both"/>
        <w:rPr>
          <w:b/>
          <w:smallCaps/>
          <w:spacing w:val="20"/>
          <w:sz w:val="21"/>
          <w:szCs w:val="21"/>
        </w:rPr>
      </w:pPr>
      <w:r>
        <w:rPr>
          <w:b/>
          <w:smallCaps/>
          <w:spacing w:val="20"/>
          <w:sz w:val="21"/>
          <w:szCs w:val="21"/>
        </w:rPr>
        <w:tab/>
        <w:t>v rozsahu dodatku č. 3</w:t>
      </w:r>
      <w:r>
        <w:rPr>
          <w:b/>
          <w:smallCaps/>
          <w:spacing w:val="20"/>
          <w:sz w:val="21"/>
          <w:szCs w:val="21"/>
        </w:rPr>
        <w:tab/>
        <w:t>85.500,- Kč</w:t>
      </w:r>
    </w:p>
    <w:p w14:paraId="4BE471B8" w14:textId="53E7776D" w:rsidR="000231CF" w:rsidRDefault="000231CF" w:rsidP="000231CF">
      <w:pPr>
        <w:tabs>
          <w:tab w:val="left" w:pos="709"/>
          <w:tab w:val="right" w:pos="7797"/>
        </w:tabs>
        <w:spacing w:before="120" w:after="120"/>
        <w:jc w:val="both"/>
        <w:rPr>
          <w:b/>
          <w:smallCaps/>
          <w:spacing w:val="20"/>
          <w:sz w:val="21"/>
          <w:szCs w:val="21"/>
        </w:rPr>
      </w:pPr>
      <w:r w:rsidRPr="006F5A40">
        <w:rPr>
          <w:b/>
          <w:smallCaps/>
          <w:spacing w:val="20"/>
          <w:sz w:val="21"/>
          <w:szCs w:val="21"/>
        </w:rPr>
        <w:tab/>
      </w:r>
      <w:r>
        <w:rPr>
          <w:b/>
          <w:smallCaps/>
          <w:spacing w:val="20"/>
          <w:sz w:val="21"/>
          <w:szCs w:val="21"/>
        </w:rPr>
        <w:t>DPS</w:t>
      </w:r>
      <w:r w:rsidRPr="006F5A40">
        <w:rPr>
          <w:b/>
          <w:smallCaps/>
          <w:spacing w:val="20"/>
          <w:sz w:val="21"/>
          <w:szCs w:val="21"/>
        </w:rPr>
        <w:t>+SP</w:t>
      </w:r>
      <w:r w:rsidRPr="006F5A40">
        <w:rPr>
          <w:b/>
          <w:smallCaps/>
          <w:spacing w:val="20"/>
          <w:sz w:val="21"/>
          <w:szCs w:val="21"/>
        </w:rPr>
        <w:tab/>
      </w:r>
      <w:r>
        <w:rPr>
          <w:b/>
          <w:smallCaps/>
          <w:spacing w:val="20"/>
          <w:sz w:val="21"/>
          <w:szCs w:val="21"/>
        </w:rPr>
        <w:t>700</w:t>
      </w:r>
      <w:r w:rsidRPr="006F5A40">
        <w:rPr>
          <w:b/>
          <w:smallCaps/>
          <w:spacing w:val="20"/>
          <w:sz w:val="21"/>
          <w:szCs w:val="21"/>
        </w:rPr>
        <w:t>.000,- K</w:t>
      </w:r>
      <w:r>
        <w:rPr>
          <w:b/>
          <w:smallCaps/>
          <w:spacing w:val="20"/>
          <w:sz w:val="21"/>
          <w:szCs w:val="21"/>
        </w:rPr>
        <w:t>č</w:t>
      </w:r>
    </w:p>
    <w:p w14:paraId="5D8DD414" w14:textId="77777777" w:rsidR="00B112D3" w:rsidRDefault="000231CF" w:rsidP="000231CF">
      <w:pPr>
        <w:tabs>
          <w:tab w:val="left" w:pos="709"/>
          <w:tab w:val="right" w:pos="7797"/>
        </w:tabs>
        <w:spacing w:before="120" w:after="120"/>
        <w:jc w:val="both"/>
        <w:rPr>
          <w:b/>
          <w:smallCaps/>
          <w:spacing w:val="20"/>
          <w:sz w:val="21"/>
          <w:szCs w:val="21"/>
        </w:rPr>
      </w:pPr>
      <w:r>
        <w:rPr>
          <w:b/>
          <w:smallCaps/>
          <w:spacing w:val="20"/>
          <w:sz w:val="21"/>
          <w:szCs w:val="21"/>
        </w:rPr>
        <w:tab/>
      </w:r>
      <w:r w:rsidR="00B112D3">
        <w:rPr>
          <w:b/>
          <w:smallCaps/>
          <w:spacing w:val="20"/>
          <w:sz w:val="21"/>
          <w:szCs w:val="21"/>
        </w:rPr>
        <w:t xml:space="preserve">Zapracování požadavků </w:t>
      </w:r>
    </w:p>
    <w:p w14:paraId="71DD6A5C" w14:textId="3C6A3D5E" w:rsidR="000231CF" w:rsidRDefault="00B112D3" w:rsidP="000231CF">
      <w:pPr>
        <w:tabs>
          <w:tab w:val="left" w:pos="709"/>
          <w:tab w:val="right" w:pos="7797"/>
        </w:tabs>
        <w:spacing w:before="120" w:after="120"/>
        <w:jc w:val="both"/>
        <w:rPr>
          <w:b/>
          <w:smallCaps/>
          <w:spacing w:val="20"/>
          <w:sz w:val="21"/>
          <w:szCs w:val="21"/>
        </w:rPr>
      </w:pPr>
      <w:r>
        <w:rPr>
          <w:b/>
          <w:smallCaps/>
          <w:spacing w:val="20"/>
          <w:sz w:val="21"/>
          <w:szCs w:val="21"/>
        </w:rPr>
        <w:tab/>
        <w:t xml:space="preserve">v rozsahu dodatku č. </w:t>
      </w:r>
      <w:r w:rsidRPr="005B318D">
        <w:rPr>
          <w:b/>
          <w:smallCaps/>
          <w:spacing w:val="20"/>
          <w:sz w:val="21"/>
          <w:szCs w:val="21"/>
        </w:rPr>
        <w:t>5                                                112.</w:t>
      </w:r>
      <w:r w:rsidR="008B08E6" w:rsidRPr="005B318D">
        <w:rPr>
          <w:b/>
          <w:smallCaps/>
          <w:spacing w:val="20"/>
          <w:sz w:val="21"/>
          <w:szCs w:val="21"/>
        </w:rPr>
        <w:t>0</w:t>
      </w:r>
      <w:r w:rsidRPr="005B318D">
        <w:rPr>
          <w:b/>
          <w:smallCaps/>
          <w:spacing w:val="20"/>
          <w:sz w:val="21"/>
          <w:szCs w:val="21"/>
        </w:rPr>
        <w:t>00,-</w:t>
      </w:r>
      <w:r>
        <w:rPr>
          <w:b/>
          <w:smallCaps/>
          <w:spacing w:val="20"/>
          <w:sz w:val="21"/>
          <w:szCs w:val="21"/>
        </w:rPr>
        <w:t xml:space="preserve"> Kč</w:t>
      </w:r>
    </w:p>
    <w:p w14:paraId="15EB6E72" w14:textId="77777777" w:rsidR="000231CF" w:rsidRPr="006F5A40" w:rsidRDefault="000231CF" w:rsidP="000231CF">
      <w:pPr>
        <w:tabs>
          <w:tab w:val="left" w:pos="709"/>
          <w:tab w:val="right" w:pos="7797"/>
        </w:tabs>
        <w:spacing w:before="120" w:after="120"/>
        <w:jc w:val="both"/>
        <w:rPr>
          <w:b/>
          <w:smallCaps/>
          <w:spacing w:val="20"/>
          <w:sz w:val="21"/>
          <w:szCs w:val="21"/>
        </w:rPr>
      </w:pPr>
      <w:r>
        <w:rPr>
          <w:b/>
          <w:smallCaps/>
          <w:spacing w:val="20"/>
          <w:sz w:val="21"/>
          <w:szCs w:val="21"/>
        </w:rPr>
        <w:tab/>
        <w:t>Výkon autorského dozoru</w:t>
      </w:r>
      <w:r>
        <w:rPr>
          <w:b/>
          <w:smallCaps/>
          <w:spacing w:val="20"/>
          <w:sz w:val="21"/>
          <w:szCs w:val="21"/>
        </w:rPr>
        <w:tab/>
        <w:t>150.000,- Kč</w:t>
      </w:r>
    </w:p>
    <w:p w14:paraId="03F8D3A6" w14:textId="77777777" w:rsidR="000231CF" w:rsidRPr="006F5A40" w:rsidRDefault="000231CF" w:rsidP="000231CF">
      <w:pPr>
        <w:tabs>
          <w:tab w:val="num" w:pos="0"/>
        </w:tabs>
        <w:spacing w:before="120" w:after="120"/>
        <w:jc w:val="both"/>
        <w:rPr>
          <w:b/>
          <w:smallCaps/>
          <w:spacing w:val="20"/>
          <w:sz w:val="21"/>
          <w:szCs w:val="21"/>
        </w:rPr>
      </w:pPr>
    </w:p>
    <w:p w14:paraId="6587C2C2" w14:textId="754AC80C" w:rsidR="008554D3" w:rsidRDefault="000231CF" w:rsidP="000231CF">
      <w:pPr>
        <w:tabs>
          <w:tab w:val="left" w:pos="709"/>
          <w:tab w:val="right" w:pos="7797"/>
        </w:tabs>
        <w:spacing w:before="120" w:after="120"/>
        <w:jc w:val="both"/>
        <w:rPr>
          <w:b/>
          <w:smallCaps/>
          <w:spacing w:val="20"/>
          <w:sz w:val="21"/>
          <w:szCs w:val="21"/>
        </w:rPr>
      </w:pPr>
      <w:r w:rsidRPr="006F5A40">
        <w:rPr>
          <w:b/>
          <w:smallCaps/>
          <w:spacing w:val="20"/>
          <w:sz w:val="21"/>
          <w:szCs w:val="21"/>
        </w:rPr>
        <w:tab/>
        <w:t>Cena celkem bez DPH</w:t>
      </w:r>
      <w:r w:rsidRPr="006F5A40">
        <w:rPr>
          <w:b/>
          <w:smallCaps/>
          <w:spacing w:val="20"/>
          <w:sz w:val="21"/>
          <w:szCs w:val="21"/>
        </w:rPr>
        <w:tab/>
      </w:r>
      <w:r>
        <w:rPr>
          <w:b/>
          <w:smallCaps/>
          <w:spacing w:val="20"/>
          <w:sz w:val="21"/>
          <w:szCs w:val="21"/>
        </w:rPr>
        <w:t>1.8</w:t>
      </w:r>
      <w:r w:rsidR="00C61EAE">
        <w:rPr>
          <w:b/>
          <w:smallCaps/>
          <w:spacing w:val="20"/>
          <w:sz w:val="21"/>
          <w:szCs w:val="21"/>
        </w:rPr>
        <w:t>10</w:t>
      </w:r>
      <w:r w:rsidRPr="006F5A40">
        <w:rPr>
          <w:b/>
          <w:smallCaps/>
          <w:spacing w:val="20"/>
          <w:sz w:val="21"/>
          <w:szCs w:val="21"/>
        </w:rPr>
        <w:t>.</w:t>
      </w:r>
      <w:r w:rsidR="008B08E6">
        <w:rPr>
          <w:b/>
          <w:smallCaps/>
          <w:spacing w:val="20"/>
          <w:sz w:val="21"/>
          <w:szCs w:val="21"/>
        </w:rPr>
        <w:t>0</w:t>
      </w:r>
      <w:r w:rsidRPr="006F5A40">
        <w:rPr>
          <w:b/>
          <w:smallCaps/>
          <w:spacing w:val="20"/>
          <w:sz w:val="21"/>
          <w:szCs w:val="21"/>
        </w:rPr>
        <w:t>00,- K</w:t>
      </w:r>
      <w:r>
        <w:rPr>
          <w:b/>
          <w:smallCaps/>
          <w:spacing w:val="20"/>
          <w:sz w:val="21"/>
          <w:szCs w:val="21"/>
        </w:rPr>
        <w:t>č</w:t>
      </w:r>
      <w:r w:rsidRPr="006F5A40">
        <w:rPr>
          <w:b/>
          <w:smallCaps/>
          <w:spacing w:val="20"/>
          <w:sz w:val="21"/>
          <w:szCs w:val="21"/>
        </w:rPr>
        <w:tab/>
      </w:r>
    </w:p>
    <w:p w14:paraId="66053A33" w14:textId="77777777" w:rsidR="004D73FD" w:rsidRDefault="004D73FD" w:rsidP="00097582">
      <w:pPr>
        <w:tabs>
          <w:tab w:val="num" w:pos="540"/>
        </w:tabs>
        <w:spacing w:before="120" w:after="120"/>
        <w:ind w:left="539" w:hanging="539"/>
        <w:jc w:val="both"/>
        <w:rPr>
          <w:sz w:val="21"/>
          <w:szCs w:val="21"/>
        </w:rPr>
      </w:pPr>
    </w:p>
    <w:p w14:paraId="5A2F3CC0" w14:textId="28A747AD" w:rsidR="008554D3" w:rsidRPr="007C6A3D" w:rsidRDefault="008554D3" w:rsidP="008554D3">
      <w:pPr>
        <w:tabs>
          <w:tab w:val="num" w:pos="1430"/>
        </w:tabs>
        <w:spacing w:before="120" w:after="120"/>
        <w:ind w:left="360"/>
        <w:rPr>
          <w:b/>
          <w:smallCaps/>
          <w:spacing w:val="20"/>
          <w:sz w:val="21"/>
          <w:szCs w:val="21"/>
        </w:rPr>
      </w:pPr>
      <w:r>
        <w:rPr>
          <w:b/>
          <w:sz w:val="21"/>
          <w:szCs w:val="21"/>
        </w:rPr>
        <w:t>IX</w:t>
      </w:r>
      <w:r w:rsidRPr="007C6A3D">
        <w:rPr>
          <w:b/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>
        <w:rPr>
          <w:b/>
          <w:smallCaps/>
          <w:spacing w:val="20"/>
          <w:sz w:val="21"/>
          <w:szCs w:val="21"/>
        </w:rPr>
        <w:t>Platební podmínky</w:t>
      </w:r>
    </w:p>
    <w:p w14:paraId="11A2DA7C" w14:textId="0F0E46C8" w:rsidR="008554D3" w:rsidRPr="00F50EB7" w:rsidRDefault="008554D3" w:rsidP="008554D3">
      <w:pPr>
        <w:numPr>
          <w:ilvl w:val="0"/>
          <w:numId w:val="2"/>
        </w:numPr>
        <w:tabs>
          <w:tab w:val="num" w:pos="1080"/>
        </w:tabs>
        <w:spacing w:before="120" w:after="120"/>
        <w:ind w:left="1080" w:hanging="540"/>
        <w:jc w:val="both"/>
        <w:rPr>
          <w:sz w:val="21"/>
          <w:szCs w:val="21"/>
        </w:rPr>
      </w:pPr>
      <w:r>
        <w:rPr>
          <w:sz w:val="21"/>
          <w:szCs w:val="21"/>
        </w:rPr>
        <w:t>Cena</w:t>
      </w:r>
      <w:r w:rsidRPr="008554D3">
        <w:rPr>
          <w:sz w:val="21"/>
          <w:szCs w:val="21"/>
        </w:rPr>
        <w:t xml:space="preserve"> </w:t>
      </w:r>
      <w:r w:rsidRPr="00F50EB7">
        <w:rPr>
          <w:sz w:val="21"/>
          <w:szCs w:val="21"/>
        </w:rPr>
        <w:t>za předmět plnění této smlouvy bude hrazena následujícím způsobem:</w:t>
      </w:r>
    </w:p>
    <w:p w14:paraId="2FA4785A" w14:textId="77777777" w:rsidR="008554D3" w:rsidRPr="00F50EB7" w:rsidRDefault="008554D3" w:rsidP="008554D3">
      <w:pPr>
        <w:numPr>
          <w:ilvl w:val="0"/>
          <w:numId w:val="4"/>
        </w:numPr>
        <w:spacing w:before="120" w:after="120"/>
        <w:ind w:left="682" w:hanging="142"/>
        <w:jc w:val="both"/>
        <w:rPr>
          <w:sz w:val="21"/>
          <w:szCs w:val="21"/>
        </w:rPr>
      </w:pPr>
      <w:r w:rsidRPr="00F50EB7">
        <w:rPr>
          <w:sz w:val="21"/>
          <w:szCs w:val="21"/>
        </w:rPr>
        <w:t>Dílčí plnění po zpracování a předání konceptu dokumentace pro společné stavební povolení (DSP) ve výši</w:t>
      </w:r>
      <w:r>
        <w:rPr>
          <w:sz w:val="21"/>
          <w:szCs w:val="21"/>
        </w:rPr>
        <w:t xml:space="preserve"> 500.000,</w:t>
      </w:r>
      <w:r w:rsidRPr="00F50EB7">
        <w:rPr>
          <w:sz w:val="21"/>
          <w:szCs w:val="21"/>
        </w:rPr>
        <w:t>- Kč bez DPH – zaplaceno,</w:t>
      </w:r>
    </w:p>
    <w:p w14:paraId="53A9DC1A" w14:textId="77777777" w:rsidR="008554D3" w:rsidRDefault="008554D3" w:rsidP="008554D3">
      <w:pPr>
        <w:numPr>
          <w:ilvl w:val="0"/>
          <w:numId w:val="4"/>
        </w:numPr>
        <w:spacing w:before="120" w:after="120"/>
        <w:ind w:left="682" w:hanging="142"/>
        <w:jc w:val="both"/>
        <w:rPr>
          <w:sz w:val="21"/>
          <w:szCs w:val="21"/>
        </w:rPr>
      </w:pPr>
      <w:r w:rsidRPr="00F50EB7">
        <w:rPr>
          <w:sz w:val="21"/>
          <w:szCs w:val="21"/>
        </w:rPr>
        <w:t xml:space="preserve">Dílčí plnění po zpracování konečné dokumentace pro společné povolení (DSP) </w:t>
      </w:r>
      <w:r>
        <w:rPr>
          <w:sz w:val="21"/>
          <w:szCs w:val="21"/>
        </w:rPr>
        <w:t xml:space="preserve">v rozsahu dodatku č. 2 </w:t>
      </w:r>
      <w:r w:rsidRPr="00F50EB7">
        <w:rPr>
          <w:sz w:val="21"/>
          <w:szCs w:val="21"/>
        </w:rPr>
        <w:t>ve</w:t>
      </w:r>
      <w:r>
        <w:rPr>
          <w:sz w:val="21"/>
          <w:szCs w:val="21"/>
        </w:rPr>
        <w:t> </w:t>
      </w:r>
      <w:r w:rsidRPr="00F50EB7">
        <w:rPr>
          <w:sz w:val="21"/>
          <w:szCs w:val="21"/>
        </w:rPr>
        <w:t>výši 112.500,- Kč bez DPH – zaplaceno,</w:t>
      </w:r>
    </w:p>
    <w:p w14:paraId="366DAF42" w14:textId="58E38A6B" w:rsidR="008554D3" w:rsidRDefault="008554D3" w:rsidP="008554D3">
      <w:pPr>
        <w:numPr>
          <w:ilvl w:val="0"/>
          <w:numId w:val="4"/>
        </w:numPr>
        <w:spacing w:before="120" w:after="120"/>
        <w:ind w:left="682" w:hanging="142"/>
        <w:jc w:val="both"/>
        <w:rPr>
          <w:sz w:val="21"/>
          <w:szCs w:val="21"/>
        </w:rPr>
      </w:pPr>
      <w:r w:rsidRPr="00F50EB7">
        <w:rPr>
          <w:sz w:val="21"/>
          <w:szCs w:val="21"/>
        </w:rPr>
        <w:t xml:space="preserve">Dílčí plnění po zpracování konečné dokumentace pro společné povolení (DSP) </w:t>
      </w:r>
      <w:r>
        <w:rPr>
          <w:sz w:val="21"/>
          <w:szCs w:val="21"/>
        </w:rPr>
        <w:t xml:space="preserve">v rozsahu dodatku č. 3 </w:t>
      </w:r>
      <w:r w:rsidRPr="00F50EB7">
        <w:rPr>
          <w:sz w:val="21"/>
          <w:szCs w:val="21"/>
        </w:rPr>
        <w:t>ve</w:t>
      </w:r>
      <w:r>
        <w:rPr>
          <w:sz w:val="21"/>
          <w:szCs w:val="21"/>
        </w:rPr>
        <w:t> </w:t>
      </w:r>
      <w:r w:rsidRPr="00F50EB7">
        <w:rPr>
          <w:sz w:val="21"/>
          <w:szCs w:val="21"/>
        </w:rPr>
        <w:t xml:space="preserve">výši </w:t>
      </w:r>
      <w:r>
        <w:rPr>
          <w:sz w:val="21"/>
          <w:szCs w:val="21"/>
        </w:rPr>
        <w:t>85</w:t>
      </w:r>
      <w:r w:rsidRPr="00F50EB7">
        <w:rPr>
          <w:sz w:val="21"/>
          <w:szCs w:val="21"/>
        </w:rPr>
        <w:t>.500,- Kč bez DPH</w:t>
      </w:r>
      <w:r>
        <w:rPr>
          <w:sz w:val="21"/>
          <w:szCs w:val="21"/>
        </w:rPr>
        <w:t xml:space="preserve"> – zaplaceno,</w:t>
      </w:r>
    </w:p>
    <w:p w14:paraId="28E93A57" w14:textId="2DDE42BA" w:rsidR="008554D3" w:rsidRPr="00F50EB7" w:rsidRDefault="008554D3" w:rsidP="008554D3">
      <w:pPr>
        <w:numPr>
          <w:ilvl w:val="0"/>
          <w:numId w:val="4"/>
        </w:numPr>
        <w:spacing w:before="120" w:after="120"/>
        <w:ind w:left="682" w:hanging="142"/>
        <w:jc w:val="both"/>
        <w:rPr>
          <w:sz w:val="21"/>
          <w:szCs w:val="21"/>
        </w:rPr>
      </w:pPr>
      <w:r w:rsidRPr="00F50EB7">
        <w:rPr>
          <w:sz w:val="21"/>
          <w:szCs w:val="21"/>
        </w:rPr>
        <w:t>Dílčí plnění po vydání společného povolení ve výši 150.000,- Kč bez DPH</w:t>
      </w:r>
      <w:r>
        <w:rPr>
          <w:sz w:val="21"/>
          <w:szCs w:val="21"/>
        </w:rPr>
        <w:t xml:space="preserve"> – zaplaceno,</w:t>
      </w:r>
    </w:p>
    <w:p w14:paraId="166FDA66" w14:textId="723E2168" w:rsidR="008554D3" w:rsidRPr="008554D3" w:rsidRDefault="008554D3" w:rsidP="008554D3">
      <w:pPr>
        <w:numPr>
          <w:ilvl w:val="0"/>
          <w:numId w:val="4"/>
        </w:numPr>
        <w:spacing w:before="120" w:after="120"/>
        <w:ind w:left="682" w:hanging="142"/>
        <w:jc w:val="both"/>
        <w:rPr>
          <w:sz w:val="21"/>
          <w:szCs w:val="21"/>
        </w:rPr>
      </w:pPr>
      <w:r w:rsidRPr="00F50EB7">
        <w:rPr>
          <w:sz w:val="21"/>
          <w:szCs w:val="21"/>
        </w:rPr>
        <w:t xml:space="preserve">Dílčí plnění po zpracování </w:t>
      </w:r>
      <w:r>
        <w:rPr>
          <w:sz w:val="21"/>
          <w:szCs w:val="21"/>
        </w:rPr>
        <w:t>konceptu</w:t>
      </w:r>
      <w:r w:rsidRPr="00F50EB7">
        <w:rPr>
          <w:sz w:val="21"/>
          <w:szCs w:val="21"/>
        </w:rPr>
        <w:t xml:space="preserve"> projektové dokument</w:t>
      </w:r>
      <w:r>
        <w:rPr>
          <w:sz w:val="21"/>
          <w:szCs w:val="21"/>
        </w:rPr>
        <w:t>ace pro provádění stavby (DPS) včetně</w:t>
      </w:r>
      <w:r w:rsidRPr="00F50EB7">
        <w:rPr>
          <w:sz w:val="21"/>
          <w:szCs w:val="21"/>
        </w:rPr>
        <w:t xml:space="preserve"> soupisu prací (SP) ve výši </w:t>
      </w:r>
      <w:r>
        <w:rPr>
          <w:sz w:val="21"/>
          <w:szCs w:val="21"/>
        </w:rPr>
        <w:t>55</w:t>
      </w:r>
      <w:r w:rsidRPr="00F50EB7">
        <w:rPr>
          <w:sz w:val="21"/>
          <w:szCs w:val="21"/>
        </w:rPr>
        <w:t>0.000,- Kč bez DPH</w:t>
      </w:r>
      <w:r w:rsidRPr="00F50EB7">
        <w:rPr>
          <w:sz w:val="21"/>
        </w:rPr>
        <w:t>,</w:t>
      </w:r>
    </w:p>
    <w:p w14:paraId="36CDD0AB" w14:textId="6B375047" w:rsidR="008554D3" w:rsidRPr="008554D3" w:rsidRDefault="008554D3" w:rsidP="008554D3">
      <w:pPr>
        <w:numPr>
          <w:ilvl w:val="0"/>
          <w:numId w:val="4"/>
        </w:numPr>
        <w:spacing w:before="120" w:after="120"/>
        <w:ind w:left="682" w:hanging="142"/>
        <w:jc w:val="both"/>
        <w:rPr>
          <w:sz w:val="21"/>
          <w:szCs w:val="21"/>
        </w:rPr>
      </w:pPr>
      <w:r w:rsidRPr="00F50EB7">
        <w:rPr>
          <w:sz w:val="21"/>
          <w:szCs w:val="21"/>
        </w:rPr>
        <w:t xml:space="preserve">Dílčí plnění po zpracování </w:t>
      </w:r>
      <w:r w:rsidR="0069678E">
        <w:rPr>
          <w:sz w:val="21"/>
          <w:szCs w:val="21"/>
        </w:rPr>
        <w:t>konečné</w:t>
      </w:r>
      <w:r w:rsidRPr="00F50EB7">
        <w:rPr>
          <w:sz w:val="21"/>
          <w:szCs w:val="21"/>
        </w:rPr>
        <w:t xml:space="preserve"> projektové dokument</w:t>
      </w:r>
      <w:r>
        <w:rPr>
          <w:sz w:val="21"/>
          <w:szCs w:val="21"/>
        </w:rPr>
        <w:t>ace pro provádění stavby (DPS) včetně</w:t>
      </w:r>
      <w:r w:rsidRPr="00F50EB7">
        <w:rPr>
          <w:sz w:val="21"/>
          <w:szCs w:val="21"/>
        </w:rPr>
        <w:t xml:space="preserve"> soupisu prací (SP) ve výši </w:t>
      </w:r>
      <w:r>
        <w:rPr>
          <w:sz w:val="21"/>
          <w:szCs w:val="21"/>
        </w:rPr>
        <w:t>15</w:t>
      </w:r>
      <w:r w:rsidRPr="00F50EB7">
        <w:rPr>
          <w:sz w:val="21"/>
          <w:szCs w:val="21"/>
        </w:rPr>
        <w:t>0.000,- Kč bez DPH</w:t>
      </w:r>
      <w:r w:rsidRPr="00F50EB7">
        <w:rPr>
          <w:sz w:val="21"/>
        </w:rPr>
        <w:t>,</w:t>
      </w:r>
    </w:p>
    <w:p w14:paraId="600A3D5F" w14:textId="46E0FA84" w:rsidR="008554D3" w:rsidRPr="008554D3" w:rsidRDefault="008554D3" w:rsidP="008554D3">
      <w:pPr>
        <w:numPr>
          <w:ilvl w:val="0"/>
          <w:numId w:val="4"/>
        </w:numPr>
        <w:spacing w:before="120" w:after="120"/>
        <w:ind w:left="682" w:hanging="142"/>
        <w:jc w:val="both"/>
        <w:rPr>
          <w:sz w:val="21"/>
          <w:szCs w:val="21"/>
        </w:rPr>
      </w:pPr>
      <w:r w:rsidRPr="00F50EB7">
        <w:rPr>
          <w:sz w:val="21"/>
          <w:szCs w:val="21"/>
        </w:rPr>
        <w:t>Dílčí plnění</w:t>
      </w:r>
      <w:r>
        <w:rPr>
          <w:sz w:val="21"/>
          <w:szCs w:val="21"/>
        </w:rPr>
        <w:t xml:space="preserve"> v rozsahu Dodatku č. 5</w:t>
      </w:r>
      <w:r w:rsidRPr="00F50EB7">
        <w:rPr>
          <w:sz w:val="21"/>
          <w:szCs w:val="21"/>
        </w:rPr>
        <w:t xml:space="preserve"> ve výši </w:t>
      </w:r>
      <w:r>
        <w:rPr>
          <w:sz w:val="21"/>
          <w:szCs w:val="21"/>
        </w:rPr>
        <w:t>112</w:t>
      </w:r>
      <w:r w:rsidRPr="00F50EB7">
        <w:rPr>
          <w:sz w:val="21"/>
          <w:szCs w:val="21"/>
        </w:rPr>
        <w:t>.000,- Kč bez DPH</w:t>
      </w:r>
      <w:r w:rsidRPr="00F50EB7">
        <w:rPr>
          <w:sz w:val="21"/>
        </w:rPr>
        <w:t>,</w:t>
      </w:r>
      <w:r>
        <w:rPr>
          <w:sz w:val="21"/>
        </w:rPr>
        <w:t xml:space="preserve"> faktura bude vystavena po vydání společného povolení stavby,</w:t>
      </w:r>
    </w:p>
    <w:p w14:paraId="4A242978" w14:textId="2EA558E7" w:rsidR="008554D3" w:rsidRPr="008554D3" w:rsidRDefault="008554D3" w:rsidP="008554D3">
      <w:pPr>
        <w:numPr>
          <w:ilvl w:val="0"/>
          <w:numId w:val="4"/>
        </w:numPr>
        <w:spacing w:before="120" w:after="120"/>
        <w:ind w:left="682" w:hanging="142"/>
        <w:jc w:val="both"/>
        <w:rPr>
          <w:sz w:val="21"/>
          <w:szCs w:val="21"/>
        </w:rPr>
      </w:pPr>
      <w:r w:rsidRPr="00F50EB7">
        <w:rPr>
          <w:sz w:val="21"/>
          <w:szCs w:val="21"/>
        </w:rPr>
        <w:t>cena za výkon autorského dozoru generálního projektanta bude zhotovitelem účtována měsíčně ve výši 10.000,- Kč bez DPH, posledním vyúčtováním zhotovitele bude výkon autorského dozoru doúčtován dle čl. VIII odst. 1 (cena za výkon autorského dozoru).</w:t>
      </w:r>
    </w:p>
    <w:p w14:paraId="11B73E4D" w14:textId="16AFD3CA" w:rsidR="00E658A6" w:rsidRDefault="00E658A6">
      <w:pPr>
        <w:rPr>
          <w:sz w:val="21"/>
          <w:szCs w:val="21"/>
        </w:rPr>
      </w:pPr>
    </w:p>
    <w:p w14:paraId="725C9990" w14:textId="77777777" w:rsidR="0069678E" w:rsidRDefault="0069678E">
      <w:pPr>
        <w:rPr>
          <w:sz w:val="21"/>
          <w:szCs w:val="21"/>
        </w:rPr>
      </w:pPr>
    </w:p>
    <w:p w14:paraId="58EE657F" w14:textId="4EADDB29" w:rsidR="00835FCE" w:rsidRPr="00764B19" w:rsidRDefault="00835FCE" w:rsidP="0069678E">
      <w:pPr>
        <w:numPr>
          <w:ilvl w:val="0"/>
          <w:numId w:val="7"/>
        </w:numPr>
        <w:spacing w:before="120" w:after="120"/>
        <w:jc w:val="center"/>
        <w:rPr>
          <w:b/>
          <w:smallCaps/>
          <w:spacing w:val="20"/>
          <w:sz w:val="21"/>
          <w:szCs w:val="21"/>
        </w:rPr>
      </w:pPr>
      <w:r w:rsidRPr="00B465AD">
        <w:rPr>
          <w:b/>
          <w:smallCaps/>
          <w:spacing w:val="20"/>
          <w:sz w:val="21"/>
          <w:szCs w:val="21"/>
        </w:rPr>
        <w:t>Společná a závěrečná ustanovení</w:t>
      </w:r>
    </w:p>
    <w:p w14:paraId="1F696060" w14:textId="7D315D65" w:rsidR="006167A5" w:rsidRDefault="00136E06" w:rsidP="004A5EC5">
      <w:pPr>
        <w:numPr>
          <w:ilvl w:val="0"/>
          <w:numId w:val="3"/>
        </w:numPr>
        <w:tabs>
          <w:tab w:val="num" w:pos="540"/>
        </w:tabs>
        <w:spacing w:before="120" w:after="120"/>
        <w:ind w:left="540" w:hanging="540"/>
        <w:jc w:val="both"/>
        <w:rPr>
          <w:sz w:val="21"/>
          <w:szCs w:val="21"/>
        </w:rPr>
      </w:pPr>
      <w:r w:rsidRPr="00136E06">
        <w:rPr>
          <w:sz w:val="21"/>
          <w:szCs w:val="21"/>
        </w:rPr>
        <w:t xml:space="preserve">Tento Dodatek č. </w:t>
      </w:r>
      <w:r w:rsidR="00835FCE">
        <w:rPr>
          <w:sz w:val="21"/>
          <w:szCs w:val="21"/>
        </w:rPr>
        <w:t>5</w:t>
      </w:r>
      <w:r w:rsidRPr="00136E06">
        <w:rPr>
          <w:sz w:val="21"/>
          <w:szCs w:val="21"/>
        </w:rPr>
        <w:t xml:space="preserve"> nabývá platnosti dnem podpisu oběma smluvními stranami a účinnosti dnem zveřejnění v Registru smluv Ministerstva vnitra, které zajistí Objednatel. </w:t>
      </w:r>
      <w:r>
        <w:rPr>
          <w:sz w:val="21"/>
          <w:szCs w:val="21"/>
        </w:rPr>
        <w:t>Zhotovitel souhlasí se</w:t>
      </w:r>
      <w:r w:rsidR="002C1656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zveřejněním tohoto Dodatku </w:t>
      </w:r>
      <w:r w:rsidR="00476BF9">
        <w:rPr>
          <w:sz w:val="21"/>
          <w:szCs w:val="21"/>
        </w:rPr>
        <w:t xml:space="preserve">č. </w:t>
      </w:r>
      <w:r w:rsidR="00835FCE">
        <w:rPr>
          <w:sz w:val="21"/>
          <w:szCs w:val="21"/>
        </w:rPr>
        <w:t>5</w:t>
      </w:r>
      <w:r w:rsidR="00476BF9">
        <w:rPr>
          <w:sz w:val="21"/>
          <w:szCs w:val="21"/>
        </w:rPr>
        <w:t xml:space="preserve"> </w:t>
      </w:r>
      <w:r>
        <w:rPr>
          <w:sz w:val="21"/>
          <w:szCs w:val="21"/>
        </w:rPr>
        <w:t>v</w:t>
      </w:r>
      <w:r w:rsidR="002C1656">
        <w:rPr>
          <w:sz w:val="21"/>
          <w:szCs w:val="21"/>
        </w:rPr>
        <w:t xml:space="preserve"> </w:t>
      </w:r>
      <w:r>
        <w:rPr>
          <w:sz w:val="21"/>
          <w:szCs w:val="21"/>
        </w:rPr>
        <w:t>plném znění</w:t>
      </w:r>
      <w:r w:rsidR="006167A5">
        <w:rPr>
          <w:sz w:val="21"/>
          <w:szCs w:val="21"/>
        </w:rPr>
        <w:t>.</w:t>
      </w:r>
    </w:p>
    <w:p w14:paraId="189D70FF" w14:textId="3459C4B8" w:rsidR="00136E06" w:rsidRPr="00136E06" w:rsidRDefault="00136E06" w:rsidP="004A5EC5">
      <w:pPr>
        <w:numPr>
          <w:ilvl w:val="0"/>
          <w:numId w:val="3"/>
        </w:numPr>
        <w:tabs>
          <w:tab w:val="num" w:pos="540"/>
        </w:tabs>
        <w:spacing w:before="120" w:after="120"/>
        <w:ind w:left="540" w:hanging="540"/>
        <w:jc w:val="both"/>
        <w:rPr>
          <w:sz w:val="21"/>
          <w:szCs w:val="21"/>
        </w:rPr>
      </w:pPr>
      <w:r w:rsidRPr="00136E06">
        <w:rPr>
          <w:sz w:val="21"/>
          <w:szCs w:val="21"/>
        </w:rPr>
        <w:t xml:space="preserve">Tento Dodatek č. </w:t>
      </w:r>
      <w:r w:rsidR="00835FCE">
        <w:rPr>
          <w:sz w:val="21"/>
          <w:szCs w:val="21"/>
        </w:rPr>
        <w:t>5</w:t>
      </w:r>
      <w:r w:rsidRPr="00136E06">
        <w:rPr>
          <w:sz w:val="21"/>
          <w:szCs w:val="21"/>
        </w:rPr>
        <w:t xml:space="preserve"> je vyhotoven ve čtyřech stejnopisech ve </w:t>
      </w:r>
      <w:r w:rsidR="00835FCE">
        <w:rPr>
          <w:sz w:val="21"/>
          <w:szCs w:val="21"/>
        </w:rPr>
        <w:t>4</w:t>
      </w:r>
      <w:r w:rsidRPr="00136E06">
        <w:rPr>
          <w:sz w:val="21"/>
          <w:szCs w:val="21"/>
        </w:rPr>
        <w:t xml:space="preserve"> vyhotoveních, přičemž každá ze smluvních stran obdrží 2 originální vyhotovení.</w:t>
      </w:r>
    </w:p>
    <w:p w14:paraId="716ADCE8" w14:textId="7D7812EE" w:rsidR="00136E06" w:rsidRDefault="00136E06" w:rsidP="004A5EC5">
      <w:pPr>
        <w:numPr>
          <w:ilvl w:val="0"/>
          <w:numId w:val="3"/>
        </w:numPr>
        <w:tabs>
          <w:tab w:val="num" w:pos="540"/>
          <w:tab w:val="num" w:pos="567"/>
          <w:tab w:val="num" w:pos="1440"/>
        </w:tabs>
        <w:spacing w:before="120" w:after="120"/>
        <w:ind w:left="540" w:hanging="540"/>
        <w:jc w:val="both"/>
        <w:rPr>
          <w:sz w:val="21"/>
          <w:szCs w:val="21"/>
        </w:rPr>
      </w:pPr>
      <w:r w:rsidRPr="00136E06">
        <w:rPr>
          <w:sz w:val="21"/>
          <w:szCs w:val="21"/>
        </w:rPr>
        <w:t>Ostatní ustanovení Smlouvy</w:t>
      </w:r>
      <w:r w:rsidR="00476BF9">
        <w:rPr>
          <w:sz w:val="21"/>
          <w:szCs w:val="21"/>
        </w:rPr>
        <w:t xml:space="preserve"> výslovně nedotčené tímto Dodatkem č. </w:t>
      </w:r>
      <w:r w:rsidR="00835FCE">
        <w:rPr>
          <w:sz w:val="21"/>
          <w:szCs w:val="21"/>
        </w:rPr>
        <w:t>5</w:t>
      </w:r>
      <w:r w:rsidRPr="00136E06">
        <w:rPr>
          <w:sz w:val="21"/>
          <w:szCs w:val="21"/>
        </w:rPr>
        <w:t xml:space="preserve"> zůstávají beze změn.</w:t>
      </w:r>
    </w:p>
    <w:p w14:paraId="224B2EC5" w14:textId="50F83E0F" w:rsidR="006167A5" w:rsidRDefault="002A5D55" w:rsidP="004A5EC5">
      <w:pPr>
        <w:numPr>
          <w:ilvl w:val="0"/>
          <w:numId w:val="3"/>
        </w:numPr>
        <w:tabs>
          <w:tab w:val="num" w:pos="540"/>
        </w:tabs>
        <w:spacing w:before="120" w:after="120"/>
        <w:ind w:left="540" w:hanging="540"/>
        <w:jc w:val="both"/>
        <w:rPr>
          <w:sz w:val="21"/>
          <w:szCs w:val="21"/>
        </w:rPr>
      </w:pPr>
      <w:r w:rsidRPr="002A5D55">
        <w:rPr>
          <w:sz w:val="21"/>
          <w:szCs w:val="21"/>
        </w:rPr>
        <w:t>Uzavření t</w:t>
      </w:r>
      <w:r w:rsidR="00136E06">
        <w:rPr>
          <w:sz w:val="21"/>
          <w:szCs w:val="21"/>
        </w:rPr>
        <w:t xml:space="preserve">ohoto Dodatku č. </w:t>
      </w:r>
      <w:r w:rsidR="00835FCE">
        <w:rPr>
          <w:sz w:val="21"/>
          <w:szCs w:val="21"/>
        </w:rPr>
        <w:t>5</w:t>
      </w:r>
      <w:r w:rsidRPr="002A5D55">
        <w:rPr>
          <w:sz w:val="21"/>
          <w:szCs w:val="21"/>
        </w:rPr>
        <w:t xml:space="preserve"> bylo schváleno na</w:t>
      </w:r>
      <w:r w:rsidR="002C1656">
        <w:rPr>
          <w:sz w:val="21"/>
          <w:szCs w:val="21"/>
        </w:rPr>
        <w:t xml:space="preserve"> schůzi Rady města Tišnova č</w:t>
      </w:r>
      <w:r w:rsidR="003A558E">
        <w:rPr>
          <w:sz w:val="21"/>
          <w:szCs w:val="21"/>
        </w:rPr>
        <w:t xml:space="preserve">. </w:t>
      </w:r>
      <w:r w:rsidR="00483E36">
        <w:rPr>
          <w:sz w:val="21"/>
          <w:szCs w:val="21"/>
        </w:rPr>
        <w:t xml:space="preserve">4 </w:t>
      </w:r>
      <w:r w:rsidRPr="002A5D55">
        <w:rPr>
          <w:sz w:val="21"/>
          <w:szCs w:val="21"/>
        </w:rPr>
        <w:t xml:space="preserve">konané dne </w:t>
      </w:r>
      <w:r w:rsidR="00483E36">
        <w:rPr>
          <w:sz w:val="21"/>
          <w:szCs w:val="21"/>
        </w:rPr>
        <w:t>10. 3. 2021.</w:t>
      </w:r>
    </w:p>
    <w:p w14:paraId="0055894A" w14:textId="033B3F68" w:rsidR="006167A5" w:rsidRDefault="006167A5" w:rsidP="004A5EC5">
      <w:pPr>
        <w:numPr>
          <w:ilvl w:val="0"/>
          <w:numId w:val="3"/>
        </w:numPr>
        <w:tabs>
          <w:tab w:val="num" w:pos="540"/>
        </w:tabs>
        <w:spacing w:before="120" w:after="120"/>
        <w:ind w:left="540" w:hanging="540"/>
        <w:jc w:val="both"/>
        <w:rPr>
          <w:sz w:val="21"/>
          <w:szCs w:val="21"/>
        </w:rPr>
      </w:pPr>
      <w:r w:rsidRPr="006167A5">
        <w:rPr>
          <w:sz w:val="21"/>
          <w:szCs w:val="21"/>
        </w:rPr>
        <w:lastRenderedPageBreak/>
        <w:t xml:space="preserve">Strany prohlašují, že si tento </w:t>
      </w:r>
      <w:r>
        <w:rPr>
          <w:sz w:val="21"/>
          <w:szCs w:val="21"/>
        </w:rPr>
        <w:t>D</w:t>
      </w:r>
      <w:r w:rsidRPr="006167A5">
        <w:rPr>
          <w:sz w:val="21"/>
          <w:szCs w:val="21"/>
        </w:rPr>
        <w:t>odatek</w:t>
      </w:r>
      <w:r>
        <w:rPr>
          <w:sz w:val="21"/>
          <w:szCs w:val="21"/>
        </w:rPr>
        <w:t xml:space="preserve"> č. </w:t>
      </w:r>
      <w:r w:rsidR="00835FCE">
        <w:rPr>
          <w:sz w:val="21"/>
          <w:szCs w:val="21"/>
        </w:rPr>
        <w:t>5</w:t>
      </w:r>
      <w:r w:rsidRPr="006167A5">
        <w:rPr>
          <w:sz w:val="21"/>
          <w:szCs w:val="21"/>
        </w:rPr>
        <w:t xml:space="preserve"> před jeho podpisem řádně přečetly,</w:t>
      </w:r>
      <w:bookmarkStart w:id="0" w:name="_GoBack"/>
      <w:bookmarkEnd w:id="0"/>
      <w:r w:rsidRPr="006167A5">
        <w:rPr>
          <w:sz w:val="21"/>
          <w:szCs w:val="21"/>
        </w:rPr>
        <w:t xml:space="preserve"> jeho obsahu rozumějí, že je tento </w:t>
      </w:r>
      <w:r>
        <w:rPr>
          <w:sz w:val="21"/>
          <w:szCs w:val="21"/>
        </w:rPr>
        <w:t>D</w:t>
      </w:r>
      <w:r w:rsidRPr="006167A5">
        <w:rPr>
          <w:sz w:val="21"/>
          <w:szCs w:val="21"/>
        </w:rPr>
        <w:t>odatek</w:t>
      </w:r>
      <w:r>
        <w:rPr>
          <w:sz w:val="21"/>
          <w:szCs w:val="21"/>
        </w:rPr>
        <w:t xml:space="preserve"> č. </w:t>
      </w:r>
      <w:r w:rsidR="00835FCE">
        <w:rPr>
          <w:sz w:val="21"/>
          <w:szCs w:val="21"/>
        </w:rPr>
        <w:t>5</w:t>
      </w:r>
      <w:r w:rsidRPr="006167A5">
        <w:rPr>
          <w:sz w:val="21"/>
          <w:szCs w:val="21"/>
        </w:rPr>
        <w:t xml:space="preserve"> projevem pravé, svobodné a omylu prosté vůle Stran, které ho uzavřely bez </w:t>
      </w:r>
      <w:r w:rsidR="00AA21E5" w:rsidRPr="006167A5">
        <w:rPr>
          <w:sz w:val="21"/>
          <w:szCs w:val="21"/>
        </w:rPr>
        <w:t>nátlaku,</w:t>
      </w:r>
      <w:r w:rsidR="002C1656">
        <w:rPr>
          <w:sz w:val="21"/>
          <w:szCs w:val="21"/>
        </w:rPr>
        <w:t xml:space="preserve"> a </w:t>
      </w:r>
      <w:r w:rsidRPr="006167A5">
        <w:rPr>
          <w:sz w:val="21"/>
          <w:szCs w:val="21"/>
        </w:rPr>
        <w:t>nikoliv za nápadně nevýhodných podmínek, a na důkaz toho připojují své podpisy.</w:t>
      </w:r>
    </w:p>
    <w:p w14:paraId="1654B308" w14:textId="1C9BE2AF" w:rsidR="00E658A6" w:rsidRDefault="00E658A6" w:rsidP="00E658A6">
      <w:pPr>
        <w:spacing w:before="120" w:after="120"/>
        <w:jc w:val="both"/>
        <w:rPr>
          <w:sz w:val="21"/>
          <w:szCs w:val="21"/>
        </w:rPr>
      </w:pPr>
    </w:p>
    <w:p w14:paraId="3DCF9555" w14:textId="6083AE50" w:rsidR="009F5306" w:rsidRDefault="009F5306" w:rsidP="00B70B30">
      <w:pPr>
        <w:pStyle w:val="Zhlav"/>
        <w:jc w:val="center"/>
        <w:rPr>
          <w:sz w:val="21"/>
          <w:szCs w:val="21"/>
          <w:lang w:val="cs-CZ" w:eastAsia="cs-CZ"/>
        </w:rPr>
      </w:pPr>
    </w:p>
    <w:p w14:paraId="36C31EF6" w14:textId="77777777" w:rsidR="002605AF" w:rsidRDefault="002605AF" w:rsidP="00B70B30">
      <w:pPr>
        <w:pStyle w:val="Zhlav"/>
        <w:jc w:val="center"/>
        <w:rPr>
          <w:sz w:val="21"/>
          <w:szCs w:val="21"/>
          <w:lang w:val="cs-CZ" w:eastAsia="cs-CZ"/>
        </w:rPr>
      </w:pPr>
    </w:p>
    <w:tbl>
      <w:tblPr>
        <w:tblW w:w="9487" w:type="dxa"/>
        <w:tblLook w:val="01E0" w:firstRow="1" w:lastRow="1" w:firstColumn="1" w:lastColumn="1" w:noHBand="0" w:noVBand="0"/>
      </w:tblPr>
      <w:tblGrid>
        <w:gridCol w:w="4743"/>
        <w:gridCol w:w="4744"/>
      </w:tblGrid>
      <w:tr w:rsidR="00EB0E00" w14:paraId="469135C5" w14:textId="77777777">
        <w:trPr>
          <w:trHeight w:val="282"/>
        </w:trPr>
        <w:tc>
          <w:tcPr>
            <w:tcW w:w="4743" w:type="dxa"/>
          </w:tcPr>
          <w:p w14:paraId="5FA0C055" w14:textId="0180A5D7" w:rsidR="00EB0E00" w:rsidRDefault="009F5306" w:rsidP="00942C30">
            <w:pPr>
              <w:spacing w:after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</w:t>
            </w:r>
            <w:r w:rsidR="002C1656">
              <w:rPr>
                <w:sz w:val="21"/>
                <w:szCs w:val="21"/>
              </w:rPr>
              <w:t xml:space="preserve"> </w:t>
            </w:r>
            <w:r w:rsidR="00617F99">
              <w:rPr>
                <w:sz w:val="21"/>
                <w:szCs w:val="21"/>
              </w:rPr>
              <w:t>Brně</w:t>
            </w:r>
            <w:r w:rsidR="00EB0E00">
              <w:rPr>
                <w:sz w:val="21"/>
                <w:szCs w:val="21"/>
              </w:rPr>
              <w:t xml:space="preserve">, dne </w:t>
            </w:r>
            <w:r w:rsidR="00942C30">
              <w:rPr>
                <w:sz w:val="21"/>
                <w:szCs w:val="21"/>
              </w:rPr>
              <w:t>11</w:t>
            </w:r>
            <w:r w:rsidR="00617F99">
              <w:rPr>
                <w:sz w:val="21"/>
                <w:szCs w:val="21"/>
              </w:rPr>
              <w:t>. 3. 2021</w:t>
            </w:r>
            <w:r w:rsidR="00A574DE">
              <w:rPr>
                <w:sz w:val="21"/>
                <w:szCs w:val="21"/>
              </w:rPr>
              <w:t xml:space="preserve">   </w:t>
            </w:r>
          </w:p>
        </w:tc>
        <w:tc>
          <w:tcPr>
            <w:tcW w:w="4744" w:type="dxa"/>
          </w:tcPr>
          <w:p w14:paraId="34FF70A5" w14:textId="54B0CF00" w:rsidR="00EB0E00" w:rsidRDefault="00EB0E00" w:rsidP="00942C30">
            <w:pPr>
              <w:spacing w:after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 Tišnově, dne</w:t>
            </w:r>
            <w:r w:rsidR="0094773C">
              <w:rPr>
                <w:sz w:val="21"/>
                <w:szCs w:val="21"/>
              </w:rPr>
              <w:t xml:space="preserve"> </w:t>
            </w:r>
            <w:r w:rsidR="00942C30">
              <w:rPr>
                <w:sz w:val="21"/>
                <w:szCs w:val="21"/>
              </w:rPr>
              <w:t>29</w:t>
            </w:r>
            <w:r w:rsidR="00617F99">
              <w:rPr>
                <w:sz w:val="21"/>
                <w:szCs w:val="21"/>
              </w:rPr>
              <w:t xml:space="preserve">. 3. 2021   </w:t>
            </w:r>
          </w:p>
        </w:tc>
      </w:tr>
    </w:tbl>
    <w:p w14:paraId="45D4C9F8" w14:textId="77777777" w:rsidR="00423E90" w:rsidRDefault="00423E90">
      <w:pPr>
        <w:spacing w:after="120"/>
        <w:jc w:val="both"/>
        <w:rPr>
          <w:sz w:val="21"/>
          <w:szCs w:val="21"/>
        </w:rPr>
        <w:sectPr w:rsidR="00423E90" w:rsidSect="00A574DE">
          <w:headerReference w:type="default" r:id="rId9"/>
          <w:footerReference w:type="default" r:id="rId10"/>
          <w:headerReference w:type="first" r:id="rId11"/>
          <w:type w:val="continuous"/>
          <w:pgSz w:w="11906" w:h="16838"/>
          <w:pgMar w:top="907" w:right="1134" w:bottom="1560" w:left="1134" w:header="709" w:footer="709" w:gutter="0"/>
          <w:cols w:space="708"/>
          <w:titlePg/>
          <w:docGrid w:linePitch="360"/>
        </w:sectPr>
      </w:pPr>
    </w:p>
    <w:p w14:paraId="62895B84" w14:textId="00D8577E" w:rsidR="00525F4F" w:rsidRDefault="00525F4F" w:rsidP="005032E5">
      <w:pPr>
        <w:jc w:val="center"/>
        <w:rPr>
          <w:sz w:val="21"/>
          <w:szCs w:val="21"/>
        </w:rPr>
      </w:pPr>
    </w:p>
    <w:p w14:paraId="06A1246A" w14:textId="77777777" w:rsidR="0069678E" w:rsidRDefault="0069678E" w:rsidP="005032E5">
      <w:pPr>
        <w:jc w:val="center"/>
        <w:rPr>
          <w:sz w:val="21"/>
          <w:szCs w:val="21"/>
        </w:rPr>
      </w:pPr>
    </w:p>
    <w:p w14:paraId="32AF8FCA" w14:textId="77777777" w:rsidR="00525F4F" w:rsidRDefault="00525F4F" w:rsidP="005032E5">
      <w:pPr>
        <w:jc w:val="center"/>
        <w:rPr>
          <w:sz w:val="21"/>
          <w:szCs w:val="21"/>
        </w:rPr>
      </w:pPr>
    </w:p>
    <w:p w14:paraId="5AE3585F" w14:textId="77777777" w:rsidR="00525F4F" w:rsidRDefault="00525F4F" w:rsidP="005032E5">
      <w:pPr>
        <w:jc w:val="center"/>
        <w:rPr>
          <w:sz w:val="21"/>
          <w:szCs w:val="21"/>
        </w:rPr>
      </w:pPr>
    </w:p>
    <w:p w14:paraId="0F550411" w14:textId="63FE2873" w:rsidR="005032E5" w:rsidRDefault="00617F99" w:rsidP="00617F99">
      <w:pPr>
        <w:ind w:left="709" w:firstLine="709"/>
        <w:rPr>
          <w:sz w:val="21"/>
          <w:szCs w:val="21"/>
        </w:rPr>
      </w:pPr>
      <w:r>
        <w:rPr>
          <w:sz w:val="21"/>
          <w:szCs w:val="21"/>
        </w:rPr>
        <w:t xml:space="preserve">     </w:t>
      </w:r>
      <w:proofErr w:type="spellStart"/>
      <w:r>
        <w:rPr>
          <w:sz w:val="21"/>
          <w:szCs w:val="21"/>
        </w:rPr>
        <w:t>xxx</w:t>
      </w:r>
      <w:proofErr w:type="spellEnd"/>
      <w:r w:rsidR="002C1656">
        <w:rPr>
          <w:sz w:val="21"/>
          <w:szCs w:val="21"/>
        </w:rPr>
        <w:t xml:space="preserve">                       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 xml:space="preserve">       </w:t>
      </w:r>
      <w:proofErr w:type="spellStart"/>
      <w:r>
        <w:rPr>
          <w:sz w:val="21"/>
          <w:szCs w:val="21"/>
        </w:rPr>
        <w:t>xxx</w:t>
      </w:r>
      <w:proofErr w:type="spellEnd"/>
    </w:p>
    <w:p w14:paraId="4B89B2E7" w14:textId="77777777" w:rsidR="005032E5" w:rsidRDefault="005032E5" w:rsidP="005032E5">
      <w:pPr>
        <w:rPr>
          <w:sz w:val="21"/>
          <w:szCs w:val="21"/>
        </w:rPr>
      </w:pPr>
    </w:p>
    <w:p w14:paraId="7CA120A1" w14:textId="5AF26640" w:rsidR="005032E5" w:rsidRDefault="005032E5" w:rsidP="005032E5">
      <w:pPr>
        <w:rPr>
          <w:sz w:val="21"/>
          <w:szCs w:val="21"/>
        </w:rPr>
      </w:pPr>
      <w:r>
        <w:rPr>
          <w:sz w:val="21"/>
          <w:szCs w:val="21"/>
        </w:rPr>
        <w:t xml:space="preserve">                        Za zhotovitele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 xml:space="preserve">             Za objednatele</w:t>
      </w:r>
    </w:p>
    <w:p w14:paraId="4C6DC316" w14:textId="77777777" w:rsidR="002D6A69" w:rsidRDefault="002D6A69" w:rsidP="005032E5">
      <w:pPr>
        <w:rPr>
          <w:sz w:val="21"/>
          <w:szCs w:val="21"/>
        </w:rPr>
      </w:pPr>
    </w:p>
    <w:p w14:paraId="088FB771" w14:textId="3F63FFAB" w:rsidR="005032E5" w:rsidRDefault="00617F99" w:rsidP="00617F99">
      <w:pPr>
        <w:ind w:left="709" w:firstLine="709"/>
        <w:rPr>
          <w:sz w:val="21"/>
          <w:szCs w:val="21"/>
        </w:rPr>
      </w:pPr>
      <w:r>
        <w:rPr>
          <w:sz w:val="21"/>
          <w:szCs w:val="21"/>
        </w:rPr>
        <w:t xml:space="preserve">     </w:t>
      </w:r>
      <w:proofErr w:type="spellStart"/>
      <w:r>
        <w:rPr>
          <w:sz w:val="21"/>
          <w:szCs w:val="21"/>
        </w:rPr>
        <w:t>xxx</w:t>
      </w:r>
      <w:proofErr w:type="spellEnd"/>
      <w:r w:rsidR="005032E5" w:rsidRPr="005032E5">
        <w:rPr>
          <w:sz w:val="21"/>
          <w:szCs w:val="21"/>
        </w:rPr>
        <w:t xml:space="preserve"> </w:t>
      </w:r>
      <w:r w:rsidR="005032E5">
        <w:rPr>
          <w:sz w:val="21"/>
          <w:szCs w:val="21"/>
        </w:rPr>
        <w:t xml:space="preserve">                                                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 xml:space="preserve">   B</w:t>
      </w:r>
      <w:r w:rsidR="005032E5">
        <w:rPr>
          <w:sz w:val="21"/>
          <w:szCs w:val="21"/>
        </w:rPr>
        <w:t>c. Jiří Dospíšil</w:t>
      </w:r>
      <w:r w:rsidR="00E16698">
        <w:rPr>
          <w:sz w:val="21"/>
          <w:szCs w:val="21"/>
        </w:rPr>
        <w:t>, starosta</w:t>
      </w:r>
    </w:p>
    <w:sectPr w:rsidR="005032E5" w:rsidSect="00AD0152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696A11" w14:textId="77777777" w:rsidR="006D21FF" w:rsidRDefault="006D21FF">
      <w:r>
        <w:separator/>
      </w:r>
    </w:p>
  </w:endnote>
  <w:endnote w:type="continuationSeparator" w:id="0">
    <w:p w14:paraId="361FACFA" w14:textId="77777777" w:rsidR="006D21FF" w:rsidRDefault="006D21FF">
      <w:r>
        <w:continuationSeparator/>
      </w:r>
    </w:p>
  </w:endnote>
  <w:endnote w:type="continuationNotice" w:id="1">
    <w:p w14:paraId="251F4F7F" w14:textId="77777777" w:rsidR="006D21FF" w:rsidRDefault="006D21F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BB1D4C" w14:textId="33C11D06" w:rsidR="00396C41" w:rsidRDefault="00396C41">
    <w:pPr>
      <w:pStyle w:val="Zpat"/>
      <w:jc w:val="center"/>
      <w:rPr>
        <w:sz w:val="20"/>
        <w:szCs w:val="20"/>
      </w:rPr>
    </w:pPr>
    <w:r>
      <w:rPr>
        <w:sz w:val="20"/>
        <w:szCs w:val="20"/>
      </w:rPr>
      <w:t xml:space="preserve">Strana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942C30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(celkem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NUMPAGES </w:instrText>
    </w:r>
    <w:r>
      <w:rPr>
        <w:sz w:val="20"/>
        <w:szCs w:val="20"/>
      </w:rPr>
      <w:fldChar w:fldCharType="separate"/>
    </w:r>
    <w:r w:rsidR="00942C30">
      <w:rPr>
        <w:noProof/>
        <w:sz w:val="20"/>
        <w:szCs w:val="20"/>
      </w:rPr>
      <w:t>4</w:t>
    </w:r>
    <w:r>
      <w:rPr>
        <w:sz w:val="20"/>
        <w:szCs w:val="20"/>
      </w:rPr>
      <w:fldChar w:fldCharType="end"/>
    </w:r>
    <w:r>
      <w:rPr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2371E3" w14:textId="77777777" w:rsidR="006D21FF" w:rsidRDefault="006D21FF">
      <w:r>
        <w:separator/>
      </w:r>
    </w:p>
  </w:footnote>
  <w:footnote w:type="continuationSeparator" w:id="0">
    <w:p w14:paraId="20C0171C" w14:textId="77777777" w:rsidR="006D21FF" w:rsidRDefault="006D21FF">
      <w:r>
        <w:continuationSeparator/>
      </w:r>
    </w:p>
  </w:footnote>
  <w:footnote w:type="continuationNotice" w:id="1">
    <w:p w14:paraId="273E6200" w14:textId="77777777" w:rsidR="006D21FF" w:rsidRDefault="006D21F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E9D40A" w14:textId="4B7467A2" w:rsidR="00396C41" w:rsidRDefault="00396C41" w:rsidP="00F9185F">
    <w:pPr>
      <w:rPr>
        <w:i/>
        <w:sz w:val="20"/>
        <w:szCs w:val="20"/>
      </w:rPr>
    </w:pPr>
    <w:r w:rsidRPr="00852936">
      <w:rPr>
        <w:i/>
        <w:sz w:val="20"/>
        <w:szCs w:val="20"/>
      </w:rPr>
      <w:t xml:space="preserve">Mateřská školka Hony za </w:t>
    </w:r>
    <w:proofErr w:type="spellStart"/>
    <w:r w:rsidRPr="00852936">
      <w:rPr>
        <w:i/>
        <w:sz w:val="20"/>
        <w:szCs w:val="20"/>
      </w:rPr>
      <w:t>Kukýrnou</w:t>
    </w:r>
    <w:proofErr w:type="spellEnd"/>
    <w:r>
      <w:rPr>
        <w:i/>
        <w:sz w:val="20"/>
        <w:szCs w:val="20"/>
      </w:rPr>
      <w:t xml:space="preserve"> DSP,DPS</w:t>
    </w:r>
    <w:r w:rsidRPr="00F9185F">
      <w:rPr>
        <w:i/>
        <w:sz w:val="20"/>
        <w:szCs w:val="20"/>
      </w:rPr>
      <w:t>, IČ, SP</w:t>
    </w:r>
  </w:p>
  <w:p w14:paraId="4BB884B9" w14:textId="77777777" w:rsidR="00396C41" w:rsidRDefault="00396C41" w:rsidP="00F9185F">
    <w:pPr>
      <w:rPr>
        <w:i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7CFFC7" w14:textId="6A2EB6FA" w:rsidR="00396C41" w:rsidRDefault="00396C41" w:rsidP="000011CA">
    <w:pPr>
      <w:pStyle w:val="Zhlav"/>
      <w:rPr>
        <w:i/>
        <w:sz w:val="20"/>
        <w:szCs w:val="8"/>
        <w:lang w:val="cs-CZ"/>
      </w:rPr>
    </w:pPr>
    <w:r w:rsidRPr="002F4EC4">
      <w:rPr>
        <w:i/>
        <w:sz w:val="20"/>
        <w:szCs w:val="8"/>
        <w:lang w:val="cs-CZ"/>
      </w:rPr>
      <w:t>Číslo smlouvy objednatele: OIPP/0400/18/SML</w:t>
    </w:r>
    <w:r>
      <w:rPr>
        <w:i/>
        <w:sz w:val="20"/>
        <w:szCs w:val="8"/>
        <w:lang w:val="cs-CZ"/>
      </w:rPr>
      <w:t>/5</w:t>
    </w:r>
  </w:p>
  <w:p w14:paraId="146D1DAB" w14:textId="77777777" w:rsidR="00396C41" w:rsidRDefault="00396C41" w:rsidP="000011CA">
    <w:pPr>
      <w:pStyle w:val="Zhlav"/>
      <w:rPr>
        <w:i/>
        <w:sz w:val="20"/>
        <w:szCs w:val="8"/>
        <w:lang w:val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EE5B1F"/>
    <w:multiLevelType w:val="hybridMultilevel"/>
    <w:tmpl w:val="4EB62462"/>
    <w:lvl w:ilvl="0" w:tplc="B0BA6CB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E0085F"/>
    <w:multiLevelType w:val="hybridMultilevel"/>
    <w:tmpl w:val="B0B8F066"/>
    <w:lvl w:ilvl="0" w:tplc="0478B408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E92E46"/>
    <w:multiLevelType w:val="hybridMultilevel"/>
    <w:tmpl w:val="83C21D10"/>
    <w:lvl w:ilvl="0" w:tplc="6EFE8E52">
      <w:start w:val="1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30AD2"/>
    <w:multiLevelType w:val="hybridMultilevel"/>
    <w:tmpl w:val="28EE7D02"/>
    <w:lvl w:ilvl="0" w:tplc="EB5023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C9087E"/>
    <w:multiLevelType w:val="hybridMultilevel"/>
    <w:tmpl w:val="7EC4CBBA"/>
    <w:lvl w:ilvl="0" w:tplc="AE9870D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23C73FE">
      <w:start w:val="1"/>
      <w:numFmt w:val="decimal"/>
      <w:lvlText w:val="%7."/>
      <w:lvlJc w:val="left"/>
      <w:pPr>
        <w:tabs>
          <w:tab w:val="num" w:pos="3763"/>
        </w:tabs>
        <w:ind w:left="3763" w:hanging="360"/>
      </w:pPr>
      <w:rPr>
        <w:b w:val="0"/>
        <w:color w:val="auto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4E66055"/>
    <w:multiLevelType w:val="hybridMultilevel"/>
    <w:tmpl w:val="F4366C36"/>
    <w:lvl w:ilvl="0" w:tplc="241A5502">
      <w:start w:val="1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8E4002"/>
    <w:multiLevelType w:val="hybridMultilevel"/>
    <w:tmpl w:val="8248A402"/>
    <w:lvl w:ilvl="0" w:tplc="A0486E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14CC4F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BAD7899"/>
    <w:multiLevelType w:val="hybridMultilevel"/>
    <w:tmpl w:val="C2FA92F4"/>
    <w:lvl w:ilvl="0" w:tplc="040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3C69A5"/>
    <w:multiLevelType w:val="hybridMultilevel"/>
    <w:tmpl w:val="4EB62462"/>
    <w:lvl w:ilvl="0" w:tplc="B0BA6CB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F55029"/>
    <w:multiLevelType w:val="multilevel"/>
    <w:tmpl w:val="00000003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34B387F"/>
    <w:multiLevelType w:val="hybridMultilevel"/>
    <w:tmpl w:val="F4366C36"/>
    <w:lvl w:ilvl="0" w:tplc="241A5502">
      <w:start w:val="1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520524"/>
    <w:multiLevelType w:val="hybridMultilevel"/>
    <w:tmpl w:val="D93436B8"/>
    <w:lvl w:ilvl="0" w:tplc="F95E136C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27192C34"/>
    <w:multiLevelType w:val="hybridMultilevel"/>
    <w:tmpl w:val="4EB62462"/>
    <w:lvl w:ilvl="0" w:tplc="B0BA6CB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6E2DD6"/>
    <w:multiLevelType w:val="hybridMultilevel"/>
    <w:tmpl w:val="49AE258E"/>
    <w:lvl w:ilvl="0" w:tplc="9544DA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14CC4F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FDC4079"/>
    <w:multiLevelType w:val="hybridMultilevel"/>
    <w:tmpl w:val="B0B8F066"/>
    <w:lvl w:ilvl="0" w:tplc="0478B408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AF4A4B"/>
    <w:multiLevelType w:val="multilevel"/>
    <w:tmpl w:val="6D060B6A"/>
    <w:name w:val="WW8Num3322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 w15:restartNumberingAfterBreak="0">
    <w:nsid w:val="34AA2ED6"/>
    <w:multiLevelType w:val="hybridMultilevel"/>
    <w:tmpl w:val="D4905260"/>
    <w:lvl w:ilvl="0" w:tplc="81728182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4D597F"/>
    <w:multiLevelType w:val="multilevel"/>
    <w:tmpl w:val="1C46F45E"/>
    <w:lvl w:ilvl="0">
      <w:start w:val="1"/>
      <w:numFmt w:val="decimal"/>
      <w:isLgl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810"/>
        </w:tabs>
        <w:ind w:left="810" w:hanging="45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4755"/>
        </w:tabs>
        <w:ind w:left="4755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F1E294B"/>
    <w:multiLevelType w:val="hybridMultilevel"/>
    <w:tmpl w:val="C584CCB2"/>
    <w:lvl w:ilvl="0" w:tplc="0405001B">
      <w:start w:val="1"/>
      <w:numFmt w:val="lowerRoman"/>
      <w:lvlText w:val="%1."/>
      <w:lvlJc w:val="right"/>
      <w:pPr>
        <w:ind w:left="1260" w:hanging="360"/>
      </w:pPr>
    </w:lvl>
    <w:lvl w:ilvl="1" w:tplc="04050019">
      <w:start w:val="1"/>
      <w:numFmt w:val="lowerLetter"/>
      <w:lvlText w:val="%2."/>
      <w:lvlJc w:val="left"/>
      <w:pPr>
        <w:ind w:left="1980" w:hanging="360"/>
      </w:pPr>
    </w:lvl>
    <w:lvl w:ilvl="2" w:tplc="0405001B">
      <w:start w:val="1"/>
      <w:numFmt w:val="lowerRoman"/>
      <w:lvlText w:val="%3."/>
      <w:lvlJc w:val="right"/>
      <w:pPr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 w15:restartNumberingAfterBreak="0">
    <w:nsid w:val="412612C7"/>
    <w:multiLevelType w:val="multilevel"/>
    <w:tmpl w:val="FE00D45C"/>
    <w:name w:val="WW8Num32"/>
    <w:lvl w:ilvl="0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2" w15:restartNumberingAfterBreak="0">
    <w:nsid w:val="41D30377"/>
    <w:multiLevelType w:val="hybridMultilevel"/>
    <w:tmpl w:val="5D285E92"/>
    <w:lvl w:ilvl="0" w:tplc="52A0517C">
      <w:start w:val="1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7D7BE7"/>
    <w:multiLevelType w:val="hybridMultilevel"/>
    <w:tmpl w:val="BC7EBC26"/>
    <w:lvl w:ilvl="0" w:tplc="AF96B95E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4" w15:restartNumberingAfterBreak="0">
    <w:nsid w:val="47D450A1"/>
    <w:multiLevelType w:val="hybridMultilevel"/>
    <w:tmpl w:val="F4366C36"/>
    <w:lvl w:ilvl="0" w:tplc="241A5502">
      <w:start w:val="1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B73014"/>
    <w:multiLevelType w:val="hybridMultilevel"/>
    <w:tmpl w:val="48007CC8"/>
    <w:lvl w:ilvl="0" w:tplc="79A2D6C2">
      <w:start w:val="10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B70271"/>
    <w:multiLevelType w:val="multilevel"/>
    <w:tmpl w:val="172084A8"/>
    <w:name w:val="WW8Num332222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7" w15:restartNumberingAfterBreak="0">
    <w:nsid w:val="4BA835CC"/>
    <w:multiLevelType w:val="multilevel"/>
    <w:tmpl w:val="5BF8C7E8"/>
    <w:name w:val="WW8Num33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307"/>
        </w:tabs>
        <w:ind w:left="2307" w:hanging="180"/>
      </w:pPr>
      <w:rPr>
        <w:rFonts w:hint="default"/>
      </w:rPr>
    </w:lvl>
  </w:abstractNum>
  <w:abstractNum w:abstractNumId="28" w15:restartNumberingAfterBreak="0">
    <w:nsid w:val="4EA9015E"/>
    <w:multiLevelType w:val="multilevel"/>
    <w:tmpl w:val="EB720C28"/>
    <w:name w:val="WW8Num33222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9" w15:restartNumberingAfterBreak="0">
    <w:nsid w:val="51D51C83"/>
    <w:multiLevelType w:val="multilevel"/>
    <w:tmpl w:val="DB1A243E"/>
    <w:name w:val="WW8Num3322222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0" w15:restartNumberingAfterBreak="0">
    <w:nsid w:val="558A63E0"/>
    <w:multiLevelType w:val="hybridMultilevel"/>
    <w:tmpl w:val="48007CC8"/>
    <w:lvl w:ilvl="0" w:tplc="79A2D6C2">
      <w:start w:val="10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625BA6"/>
    <w:multiLevelType w:val="multilevel"/>
    <w:tmpl w:val="C22CB1FC"/>
    <w:name w:val="WW8Num33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2" w15:restartNumberingAfterBreak="0">
    <w:nsid w:val="5A676D76"/>
    <w:multiLevelType w:val="hybridMultilevel"/>
    <w:tmpl w:val="1FE2A622"/>
    <w:lvl w:ilvl="0" w:tplc="B732A1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AD6B71"/>
    <w:multiLevelType w:val="hybridMultilevel"/>
    <w:tmpl w:val="5AD291BC"/>
    <w:lvl w:ilvl="0" w:tplc="F95E136C">
      <w:start w:val="10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6CF01296"/>
    <w:multiLevelType w:val="multilevel"/>
    <w:tmpl w:val="F03A9508"/>
    <w:name w:val="WW8Num332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5" w15:restartNumberingAfterBreak="0">
    <w:nsid w:val="726A2D06"/>
    <w:multiLevelType w:val="multilevel"/>
    <w:tmpl w:val="BA4EED58"/>
    <w:lvl w:ilvl="0">
      <w:start w:val="1"/>
      <w:numFmt w:val="decimal"/>
      <w:isLgl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810"/>
        </w:tabs>
        <w:ind w:left="810" w:hanging="45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E94460F"/>
    <w:multiLevelType w:val="hybridMultilevel"/>
    <w:tmpl w:val="DD6615FA"/>
    <w:lvl w:ilvl="0" w:tplc="F95E136C">
      <w:start w:val="10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23"/>
  </w:num>
  <w:num w:numId="5">
    <w:abstractNumId w:val="20"/>
  </w:num>
  <w:num w:numId="6">
    <w:abstractNumId w:val="5"/>
  </w:num>
  <w:num w:numId="7">
    <w:abstractNumId w:val="6"/>
  </w:num>
  <w:num w:numId="8">
    <w:abstractNumId w:val="11"/>
  </w:num>
  <w:num w:numId="9">
    <w:abstractNumId w:val="18"/>
  </w:num>
  <w:num w:numId="10">
    <w:abstractNumId w:val="15"/>
  </w:num>
  <w:num w:numId="11">
    <w:abstractNumId w:val="22"/>
  </w:num>
  <w:num w:numId="12">
    <w:abstractNumId w:val="9"/>
  </w:num>
  <w:num w:numId="13">
    <w:abstractNumId w:val="4"/>
  </w:num>
  <w:num w:numId="14">
    <w:abstractNumId w:val="36"/>
  </w:num>
  <w:num w:numId="15">
    <w:abstractNumId w:val="33"/>
  </w:num>
  <w:num w:numId="16">
    <w:abstractNumId w:val="13"/>
  </w:num>
  <w:num w:numId="17">
    <w:abstractNumId w:val="32"/>
  </w:num>
  <w:num w:numId="18">
    <w:abstractNumId w:val="3"/>
  </w:num>
  <w:num w:numId="19">
    <w:abstractNumId w:val="16"/>
  </w:num>
  <w:num w:numId="20">
    <w:abstractNumId w:val="25"/>
  </w:num>
  <w:num w:numId="21">
    <w:abstractNumId w:val="30"/>
  </w:num>
  <w:num w:numId="22">
    <w:abstractNumId w:val="24"/>
  </w:num>
  <w:num w:numId="23">
    <w:abstractNumId w:val="7"/>
  </w:num>
  <w:num w:numId="24">
    <w:abstractNumId w:val="10"/>
  </w:num>
  <w:num w:numId="25">
    <w:abstractNumId w:val="12"/>
  </w:num>
  <w:num w:numId="26">
    <w:abstractNumId w:val="14"/>
  </w:num>
  <w:num w:numId="27">
    <w:abstractNumId w:val="2"/>
  </w:num>
  <w:num w:numId="28">
    <w:abstractNumId w:val="15"/>
  </w:num>
  <w:num w:numId="29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8D9"/>
    <w:rsid w:val="000007BE"/>
    <w:rsid w:val="000011CA"/>
    <w:rsid w:val="00002128"/>
    <w:rsid w:val="0001430A"/>
    <w:rsid w:val="00020C0D"/>
    <w:rsid w:val="000231CF"/>
    <w:rsid w:val="00023F5B"/>
    <w:rsid w:val="00026129"/>
    <w:rsid w:val="00026EEF"/>
    <w:rsid w:val="00031F5C"/>
    <w:rsid w:val="00033162"/>
    <w:rsid w:val="0003329F"/>
    <w:rsid w:val="00035360"/>
    <w:rsid w:val="00036DA3"/>
    <w:rsid w:val="00042464"/>
    <w:rsid w:val="00046D96"/>
    <w:rsid w:val="00050A99"/>
    <w:rsid w:val="000535CB"/>
    <w:rsid w:val="00061EDE"/>
    <w:rsid w:val="00064DEC"/>
    <w:rsid w:val="00067A19"/>
    <w:rsid w:val="00071613"/>
    <w:rsid w:val="0008033D"/>
    <w:rsid w:val="000811B8"/>
    <w:rsid w:val="00084E36"/>
    <w:rsid w:val="00086AC0"/>
    <w:rsid w:val="00093CCD"/>
    <w:rsid w:val="00097582"/>
    <w:rsid w:val="000976F7"/>
    <w:rsid w:val="000A1C48"/>
    <w:rsid w:val="000A79A6"/>
    <w:rsid w:val="000B23B0"/>
    <w:rsid w:val="000B3A49"/>
    <w:rsid w:val="000B451E"/>
    <w:rsid w:val="000C002C"/>
    <w:rsid w:val="000E0CE7"/>
    <w:rsid w:val="000E3F09"/>
    <w:rsid w:val="00100351"/>
    <w:rsid w:val="00115C53"/>
    <w:rsid w:val="00125C32"/>
    <w:rsid w:val="0012672D"/>
    <w:rsid w:val="00131C93"/>
    <w:rsid w:val="00135049"/>
    <w:rsid w:val="001359C4"/>
    <w:rsid w:val="001363B8"/>
    <w:rsid w:val="00136B6A"/>
    <w:rsid w:val="00136E00"/>
    <w:rsid w:val="00136E06"/>
    <w:rsid w:val="001378EA"/>
    <w:rsid w:val="00140C10"/>
    <w:rsid w:val="00143065"/>
    <w:rsid w:val="00144A71"/>
    <w:rsid w:val="00152489"/>
    <w:rsid w:val="00152A5F"/>
    <w:rsid w:val="00156183"/>
    <w:rsid w:val="00162AC2"/>
    <w:rsid w:val="001711F8"/>
    <w:rsid w:val="00174B4F"/>
    <w:rsid w:val="00174C7F"/>
    <w:rsid w:val="00174CB6"/>
    <w:rsid w:val="00183E0C"/>
    <w:rsid w:val="00183F48"/>
    <w:rsid w:val="00186449"/>
    <w:rsid w:val="001902DD"/>
    <w:rsid w:val="001964FA"/>
    <w:rsid w:val="001A11A5"/>
    <w:rsid w:val="001B042F"/>
    <w:rsid w:val="001B5D01"/>
    <w:rsid w:val="001C637F"/>
    <w:rsid w:val="001C7B8E"/>
    <w:rsid w:val="001C7D79"/>
    <w:rsid w:val="001D1BF9"/>
    <w:rsid w:val="001E13A8"/>
    <w:rsid w:val="001E4CBD"/>
    <w:rsid w:val="001E4F7B"/>
    <w:rsid w:val="001F07A9"/>
    <w:rsid w:val="001F321A"/>
    <w:rsid w:val="001F3B38"/>
    <w:rsid w:val="00201F6E"/>
    <w:rsid w:val="002023F1"/>
    <w:rsid w:val="002056E9"/>
    <w:rsid w:val="00213FA9"/>
    <w:rsid w:val="00216933"/>
    <w:rsid w:val="00222814"/>
    <w:rsid w:val="00223B25"/>
    <w:rsid w:val="00230F7D"/>
    <w:rsid w:val="00232E64"/>
    <w:rsid w:val="0023421A"/>
    <w:rsid w:val="002356EC"/>
    <w:rsid w:val="00240C71"/>
    <w:rsid w:val="00247098"/>
    <w:rsid w:val="00255214"/>
    <w:rsid w:val="002605AF"/>
    <w:rsid w:val="00266F1D"/>
    <w:rsid w:val="00266F32"/>
    <w:rsid w:val="00272AF0"/>
    <w:rsid w:val="002813FD"/>
    <w:rsid w:val="002863CE"/>
    <w:rsid w:val="00290B1D"/>
    <w:rsid w:val="002929EF"/>
    <w:rsid w:val="0029475D"/>
    <w:rsid w:val="002950FE"/>
    <w:rsid w:val="00296A00"/>
    <w:rsid w:val="00297873"/>
    <w:rsid w:val="00297E09"/>
    <w:rsid w:val="002A10FD"/>
    <w:rsid w:val="002A5D55"/>
    <w:rsid w:val="002A7F90"/>
    <w:rsid w:val="002B1A2E"/>
    <w:rsid w:val="002B5CD3"/>
    <w:rsid w:val="002B786B"/>
    <w:rsid w:val="002C1656"/>
    <w:rsid w:val="002D2F70"/>
    <w:rsid w:val="002D5711"/>
    <w:rsid w:val="002D6A69"/>
    <w:rsid w:val="002E052A"/>
    <w:rsid w:val="002E2D32"/>
    <w:rsid w:val="002E4A18"/>
    <w:rsid w:val="002E66CA"/>
    <w:rsid w:val="002F0B60"/>
    <w:rsid w:val="002F181E"/>
    <w:rsid w:val="002F4EC4"/>
    <w:rsid w:val="002F656C"/>
    <w:rsid w:val="002F791C"/>
    <w:rsid w:val="00307596"/>
    <w:rsid w:val="003108BB"/>
    <w:rsid w:val="00314785"/>
    <w:rsid w:val="003148A9"/>
    <w:rsid w:val="003175E0"/>
    <w:rsid w:val="003303F7"/>
    <w:rsid w:val="00332D5B"/>
    <w:rsid w:val="00334EEE"/>
    <w:rsid w:val="00336152"/>
    <w:rsid w:val="00336D54"/>
    <w:rsid w:val="003468D9"/>
    <w:rsid w:val="0034693D"/>
    <w:rsid w:val="00347A50"/>
    <w:rsid w:val="003501EB"/>
    <w:rsid w:val="00350D87"/>
    <w:rsid w:val="00352254"/>
    <w:rsid w:val="00371B38"/>
    <w:rsid w:val="0037753D"/>
    <w:rsid w:val="00387D8F"/>
    <w:rsid w:val="00391CA7"/>
    <w:rsid w:val="00395EF6"/>
    <w:rsid w:val="00396C41"/>
    <w:rsid w:val="003A0477"/>
    <w:rsid w:val="003A32A5"/>
    <w:rsid w:val="003A558E"/>
    <w:rsid w:val="003B133E"/>
    <w:rsid w:val="003B1F0D"/>
    <w:rsid w:val="003D10E5"/>
    <w:rsid w:val="003D2A1C"/>
    <w:rsid w:val="003D4A38"/>
    <w:rsid w:val="003E1FB8"/>
    <w:rsid w:val="003E7EE5"/>
    <w:rsid w:val="00410F0A"/>
    <w:rsid w:val="00412BBD"/>
    <w:rsid w:val="0041440E"/>
    <w:rsid w:val="00420C85"/>
    <w:rsid w:val="0042138F"/>
    <w:rsid w:val="00423E90"/>
    <w:rsid w:val="00426FD6"/>
    <w:rsid w:val="00440B92"/>
    <w:rsid w:val="00442AEF"/>
    <w:rsid w:val="0044504C"/>
    <w:rsid w:val="0044556F"/>
    <w:rsid w:val="004515F0"/>
    <w:rsid w:val="00453D5B"/>
    <w:rsid w:val="00456854"/>
    <w:rsid w:val="00460129"/>
    <w:rsid w:val="004608BE"/>
    <w:rsid w:val="00463F0A"/>
    <w:rsid w:val="00464004"/>
    <w:rsid w:val="00464499"/>
    <w:rsid w:val="00467C86"/>
    <w:rsid w:val="00473053"/>
    <w:rsid w:val="00473D4C"/>
    <w:rsid w:val="00476981"/>
    <w:rsid w:val="00476BF9"/>
    <w:rsid w:val="00483189"/>
    <w:rsid w:val="00483E36"/>
    <w:rsid w:val="0048665F"/>
    <w:rsid w:val="00490AAF"/>
    <w:rsid w:val="00492F5C"/>
    <w:rsid w:val="004961A8"/>
    <w:rsid w:val="00496840"/>
    <w:rsid w:val="004A22D1"/>
    <w:rsid w:val="004A5EC5"/>
    <w:rsid w:val="004B4893"/>
    <w:rsid w:val="004B4FDA"/>
    <w:rsid w:val="004B5FFD"/>
    <w:rsid w:val="004D1A80"/>
    <w:rsid w:val="004D340F"/>
    <w:rsid w:val="004D73FD"/>
    <w:rsid w:val="004E335E"/>
    <w:rsid w:val="004E5F22"/>
    <w:rsid w:val="004F15AC"/>
    <w:rsid w:val="004F43A1"/>
    <w:rsid w:val="004F67E7"/>
    <w:rsid w:val="00500351"/>
    <w:rsid w:val="00500900"/>
    <w:rsid w:val="00503225"/>
    <w:rsid w:val="005032E5"/>
    <w:rsid w:val="005044BE"/>
    <w:rsid w:val="005051B6"/>
    <w:rsid w:val="00512AE3"/>
    <w:rsid w:val="0052261F"/>
    <w:rsid w:val="00524CC2"/>
    <w:rsid w:val="00525F4F"/>
    <w:rsid w:val="00527606"/>
    <w:rsid w:val="00541133"/>
    <w:rsid w:val="00543F4D"/>
    <w:rsid w:val="00545B06"/>
    <w:rsid w:val="005506AA"/>
    <w:rsid w:val="005527D6"/>
    <w:rsid w:val="00555966"/>
    <w:rsid w:val="00564C00"/>
    <w:rsid w:val="00572457"/>
    <w:rsid w:val="00576E7F"/>
    <w:rsid w:val="00580C7B"/>
    <w:rsid w:val="00592160"/>
    <w:rsid w:val="0059220B"/>
    <w:rsid w:val="005A2019"/>
    <w:rsid w:val="005A28A1"/>
    <w:rsid w:val="005A61EF"/>
    <w:rsid w:val="005B1C9E"/>
    <w:rsid w:val="005B2216"/>
    <w:rsid w:val="005B2364"/>
    <w:rsid w:val="005B318D"/>
    <w:rsid w:val="005B6148"/>
    <w:rsid w:val="005C268F"/>
    <w:rsid w:val="005C516D"/>
    <w:rsid w:val="005D147A"/>
    <w:rsid w:val="005D6CA1"/>
    <w:rsid w:val="005D76DC"/>
    <w:rsid w:val="005E1E3F"/>
    <w:rsid w:val="005E41F3"/>
    <w:rsid w:val="005E4398"/>
    <w:rsid w:val="005E76AD"/>
    <w:rsid w:val="00606B62"/>
    <w:rsid w:val="00615CE0"/>
    <w:rsid w:val="006167A5"/>
    <w:rsid w:val="00616D83"/>
    <w:rsid w:val="00617F99"/>
    <w:rsid w:val="006217F4"/>
    <w:rsid w:val="00625866"/>
    <w:rsid w:val="006356A9"/>
    <w:rsid w:val="00635A51"/>
    <w:rsid w:val="006378B2"/>
    <w:rsid w:val="006407E1"/>
    <w:rsid w:val="00644830"/>
    <w:rsid w:val="0064694C"/>
    <w:rsid w:val="00650AB6"/>
    <w:rsid w:val="00653F6A"/>
    <w:rsid w:val="00654605"/>
    <w:rsid w:val="00655A68"/>
    <w:rsid w:val="006579C2"/>
    <w:rsid w:val="00661501"/>
    <w:rsid w:val="0066421E"/>
    <w:rsid w:val="00667504"/>
    <w:rsid w:val="0067178C"/>
    <w:rsid w:val="006742C1"/>
    <w:rsid w:val="00677310"/>
    <w:rsid w:val="00682CBD"/>
    <w:rsid w:val="006841C1"/>
    <w:rsid w:val="00687867"/>
    <w:rsid w:val="006941C8"/>
    <w:rsid w:val="0069572B"/>
    <w:rsid w:val="00695D11"/>
    <w:rsid w:val="0069678E"/>
    <w:rsid w:val="006969DA"/>
    <w:rsid w:val="006A5E2E"/>
    <w:rsid w:val="006A5F4F"/>
    <w:rsid w:val="006A6749"/>
    <w:rsid w:val="006B47AC"/>
    <w:rsid w:val="006C0359"/>
    <w:rsid w:val="006C3D83"/>
    <w:rsid w:val="006D1BC3"/>
    <w:rsid w:val="006D21FF"/>
    <w:rsid w:val="006E2A4A"/>
    <w:rsid w:val="006F25A1"/>
    <w:rsid w:val="006F431D"/>
    <w:rsid w:val="006F5145"/>
    <w:rsid w:val="006F5286"/>
    <w:rsid w:val="006F5685"/>
    <w:rsid w:val="006F5A40"/>
    <w:rsid w:val="007053AC"/>
    <w:rsid w:val="00706AC5"/>
    <w:rsid w:val="007106AB"/>
    <w:rsid w:val="007122B2"/>
    <w:rsid w:val="00731097"/>
    <w:rsid w:val="007310C4"/>
    <w:rsid w:val="0073251E"/>
    <w:rsid w:val="00733D98"/>
    <w:rsid w:val="00734167"/>
    <w:rsid w:val="0074481E"/>
    <w:rsid w:val="00747508"/>
    <w:rsid w:val="00747850"/>
    <w:rsid w:val="00755FF8"/>
    <w:rsid w:val="00764B19"/>
    <w:rsid w:val="00764DAF"/>
    <w:rsid w:val="007666B2"/>
    <w:rsid w:val="00767CA2"/>
    <w:rsid w:val="00772442"/>
    <w:rsid w:val="0077594D"/>
    <w:rsid w:val="00776E05"/>
    <w:rsid w:val="00777149"/>
    <w:rsid w:val="007841CF"/>
    <w:rsid w:val="00787EB3"/>
    <w:rsid w:val="00787FE2"/>
    <w:rsid w:val="00790592"/>
    <w:rsid w:val="00791F3E"/>
    <w:rsid w:val="007920E5"/>
    <w:rsid w:val="007925F1"/>
    <w:rsid w:val="00796F59"/>
    <w:rsid w:val="007A4553"/>
    <w:rsid w:val="007A4724"/>
    <w:rsid w:val="007B17A5"/>
    <w:rsid w:val="007B1CCB"/>
    <w:rsid w:val="007B4E88"/>
    <w:rsid w:val="007B5BDB"/>
    <w:rsid w:val="007C0C64"/>
    <w:rsid w:val="007C60F8"/>
    <w:rsid w:val="007C6A3D"/>
    <w:rsid w:val="007C7F0C"/>
    <w:rsid w:val="007D17A4"/>
    <w:rsid w:val="007D27B8"/>
    <w:rsid w:val="007E03EB"/>
    <w:rsid w:val="007E47D5"/>
    <w:rsid w:val="007F227F"/>
    <w:rsid w:val="007F6157"/>
    <w:rsid w:val="007F6F95"/>
    <w:rsid w:val="0080529B"/>
    <w:rsid w:val="0080609D"/>
    <w:rsid w:val="008118F9"/>
    <w:rsid w:val="0081467F"/>
    <w:rsid w:val="008221B7"/>
    <w:rsid w:val="00827A68"/>
    <w:rsid w:val="00832D7C"/>
    <w:rsid w:val="00833211"/>
    <w:rsid w:val="008332FC"/>
    <w:rsid w:val="00835FCE"/>
    <w:rsid w:val="008370B1"/>
    <w:rsid w:val="008470D3"/>
    <w:rsid w:val="00852936"/>
    <w:rsid w:val="008554D3"/>
    <w:rsid w:val="00857268"/>
    <w:rsid w:val="00861AC6"/>
    <w:rsid w:val="008629D9"/>
    <w:rsid w:val="00865016"/>
    <w:rsid w:val="00872348"/>
    <w:rsid w:val="00872739"/>
    <w:rsid w:val="00875271"/>
    <w:rsid w:val="008755F2"/>
    <w:rsid w:val="00885190"/>
    <w:rsid w:val="0088769E"/>
    <w:rsid w:val="00893100"/>
    <w:rsid w:val="00895BC8"/>
    <w:rsid w:val="008962E8"/>
    <w:rsid w:val="008A2645"/>
    <w:rsid w:val="008A3483"/>
    <w:rsid w:val="008B08E6"/>
    <w:rsid w:val="008B1167"/>
    <w:rsid w:val="008B269C"/>
    <w:rsid w:val="008B462E"/>
    <w:rsid w:val="008C0C98"/>
    <w:rsid w:val="008C0E61"/>
    <w:rsid w:val="008C385E"/>
    <w:rsid w:val="008D269F"/>
    <w:rsid w:val="008D7D08"/>
    <w:rsid w:val="008F33B5"/>
    <w:rsid w:val="008F4C75"/>
    <w:rsid w:val="008F5223"/>
    <w:rsid w:val="008F5AB8"/>
    <w:rsid w:val="0090189D"/>
    <w:rsid w:val="0090269A"/>
    <w:rsid w:val="0091605E"/>
    <w:rsid w:val="009209B1"/>
    <w:rsid w:val="009265B1"/>
    <w:rsid w:val="00931C97"/>
    <w:rsid w:val="00934CE9"/>
    <w:rsid w:val="00935951"/>
    <w:rsid w:val="00937371"/>
    <w:rsid w:val="00942C30"/>
    <w:rsid w:val="0094773C"/>
    <w:rsid w:val="009507C1"/>
    <w:rsid w:val="009631DD"/>
    <w:rsid w:val="00963310"/>
    <w:rsid w:val="0097011A"/>
    <w:rsid w:val="00971242"/>
    <w:rsid w:val="00976B33"/>
    <w:rsid w:val="00997647"/>
    <w:rsid w:val="00997F56"/>
    <w:rsid w:val="009A36A5"/>
    <w:rsid w:val="009B38F5"/>
    <w:rsid w:val="009B3ABA"/>
    <w:rsid w:val="009B3D46"/>
    <w:rsid w:val="009B56A4"/>
    <w:rsid w:val="009D14DE"/>
    <w:rsid w:val="009D277A"/>
    <w:rsid w:val="009E2534"/>
    <w:rsid w:val="009F1317"/>
    <w:rsid w:val="009F292A"/>
    <w:rsid w:val="009F3FBF"/>
    <w:rsid w:val="009F5306"/>
    <w:rsid w:val="00A05001"/>
    <w:rsid w:val="00A067C9"/>
    <w:rsid w:val="00A07308"/>
    <w:rsid w:val="00A07B51"/>
    <w:rsid w:val="00A13C7F"/>
    <w:rsid w:val="00A24F72"/>
    <w:rsid w:val="00A2532E"/>
    <w:rsid w:val="00A32895"/>
    <w:rsid w:val="00A44501"/>
    <w:rsid w:val="00A53518"/>
    <w:rsid w:val="00A545B6"/>
    <w:rsid w:val="00A574DE"/>
    <w:rsid w:val="00A6050F"/>
    <w:rsid w:val="00A65816"/>
    <w:rsid w:val="00A81D3A"/>
    <w:rsid w:val="00A83E80"/>
    <w:rsid w:val="00A85862"/>
    <w:rsid w:val="00A95F9B"/>
    <w:rsid w:val="00AA14A4"/>
    <w:rsid w:val="00AA1B9F"/>
    <w:rsid w:val="00AA21E5"/>
    <w:rsid w:val="00AA474D"/>
    <w:rsid w:val="00AA514C"/>
    <w:rsid w:val="00AA6A2D"/>
    <w:rsid w:val="00AA795E"/>
    <w:rsid w:val="00AA79AE"/>
    <w:rsid w:val="00AB0B3B"/>
    <w:rsid w:val="00AC611E"/>
    <w:rsid w:val="00AD0152"/>
    <w:rsid w:val="00AD18A7"/>
    <w:rsid w:val="00AD1BB6"/>
    <w:rsid w:val="00AE1990"/>
    <w:rsid w:val="00AF25CB"/>
    <w:rsid w:val="00B00A65"/>
    <w:rsid w:val="00B014F6"/>
    <w:rsid w:val="00B0302B"/>
    <w:rsid w:val="00B10E03"/>
    <w:rsid w:val="00B112D3"/>
    <w:rsid w:val="00B12734"/>
    <w:rsid w:val="00B17E3E"/>
    <w:rsid w:val="00B25A93"/>
    <w:rsid w:val="00B26180"/>
    <w:rsid w:val="00B267DB"/>
    <w:rsid w:val="00B335A9"/>
    <w:rsid w:val="00B351E4"/>
    <w:rsid w:val="00B35473"/>
    <w:rsid w:val="00B409FE"/>
    <w:rsid w:val="00B40A64"/>
    <w:rsid w:val="00B41533"/>
    <w:rsid w:val="00B52C98"/>
    <w:rsid w:val="00B5520D"/>
    <w:rsid w:val="00B553E7"/>
    <w:rsid w:val="00B6042C"/>
    <w:rsid w:val="00B70999"/>
    <w:rsid w:val="00B70B30"/>
    <w:rsid w:val="00B720CA"/>
    <w:rsid w:val="00B727D5"/>
    <w:rsid w:val="00B7483C"/>
    <w:rsid w:val="00B771B6"/>
    <w:rsid w:val="00B8667D"/>
    <w:rsid w:val="00B941C3"/>
    <w:rsid w:val="00BB2D6E"/>
    <w:rsid w:val="00BB5409"/>
    <w:rsid w:val="00BB56C4"/>
    <w:rsid w:val="00BB72C4"/>
    <w:rsid w:val="00BC04BD"/>
    <w:rsid w:val="00BC1644"/>
    <w:rsid w:val="00BC3A8F"/>
    <w:rsid w:val="00BC7D84"/>
    <w:rsid w:val="00BD54DE"/>
    <w:rsid w:val="00BD6126"/>
    <w:rsid w:val="00BD6B2E"/>
    <w:rsid w:val="00BE413E"/>
    <w:rsid w:val="00BE5E2C"/>
    <w:rsid w:val="00BE6FAA"/>
    <w:rsid w:val="00C00BB1"/>
    <w:rsid w:val="00C03662"/>
    <w:rsid w:val="00C042E9"/>
    <w:rsid w:val="00C10488"/>
    <w:rsid w:val="00C1163D"/>
    <w:rsid w:val="00C12E07"/>
    <w:rsid w:val="00C156EC"/>
    <w:rsid w:val="00C1719D"/>
    <w:rsid w:val="00C222E1"/>
    <w:rsid w:val="00C2543E"/>
    <w:rsid w:val="00C308AE"/>
    <w:rsid w:val="00C3115E"/>
    <w:rsid w:val="00C3376D"/>
    <w:rsid w:val="00C34592"/>
    <w:rsid w:val="00C366F5"/>
    <w:rsid w:val="00C408E6"/>
    <w:rsid w:val="00C41217"/>
    <w:rsid w:val="00C441AA"/>
    <w:rsid w:val="00C559DD"/>
    <w:rsid w:val="00C61EAE"/>
    <w:rsid w:val="00C61F9D"/>
    <w:rsid w:val="00C74479"/>
    <w:rsid w:val="00C840B5"/>
    <w:rsid w:val="00C90AE3"/>
    <w:rsid w:val="00CA0719"/>
    <w:rsid w:val="00CA07AE"/>
    <w:rsid w:val="00CA7441"/>
    <w:rsid w:val="00CB0338"/>
    <w:rsid w:val="00CB638D"/>
    <w:rsid w:val="00CB714C"/>
    <w:rsid w:val="00CC3EC6"/>
    <w:rsid w:val="00CC414B"/>
    <w:rsid w:val="00CD05C7"/>
    <w:rsid w:val="00CD5E72"/>
    <w:rsid w:val="00CE5CA3"/>
    <w:rsid w:val="00CE7034"/>
    <w:rsid w:val="00CF14AD"/>
    <w:rsid w:val="00CF64E4"/>
    <w:rsid w:val="00D025E2"/>
    <w:rsid w:val="00D03A17"/>
    <w:rsid w:val="00D03E02"/>
    <w:rsid w:val="00D10530"/>
    <w:rsid w:val="00D16627"/>
    <w:rsid w:val="00D25F59"/>
    <w:rsid w:val="00D26D12"/>
    <w:rsid w:val="00D31A1E"/>
    <w:rsid w:val="00D331D9"/>
    <w:rsid w:val="00D341D6"/>
    <w:rsid w:val="00D369B4"/>
    <w:rsid w:val="00D4078E"/>
    <w:rsid w:val="00D534E9"/>
    <w:rsid w:val="00D634AF"/>
    <w:rsid w:val="00D658B7"/>
    <w:rsid w:val="00D6665D"/>
    <w:rsid w:val="00D66C5B"/>
    <w:rsid w:val="00D71486"/>
    <w:rsid w:val="00D86244"/>
    <w:rsid w:val="00D8735E"/>
    <w:rsid w:val="00D905F2"/>
    <w:rsid w:val="00D9060D"/>
    <w:rsid w:val="00D91F95"/>
    <w:rsid w:val="00DA6AD9"/>
    <w:rsid w:val="00DA7E58"/>
    <w:rsid w:val="00DB4FD2"/>
    <w:rsid w:val="00DC01F2"/>
    <w:rsid w:val="00DD70F7"/>
    <w:rsid w:val="00DE1F01"/>
    <w:rsid w:val="00DE39F3"/>
    <w:rsid w:val="00DE7241"/>
    <w:rsid w:val="00DE7B0D"/>
    <w:rsid w:val="00E04B01"/>
    <w:rsid w:val="00E0564E"/>
    <w:rsid w:val="00E07BF9"/>
    <w:rsid w:val="00E16698"/>
    <w:rsid w:val="00E262B1"/>
    <w:rsid w:val="00E36CF7"/>
    <w:rsid w:val="00E422D9"/>
    <w:rsid w:val="00E42D72"/>
    <w:rsid w:val="00E43B42"/>
    <w:rsid w:val="00E52464"/>
    <w:rsid w:val="00E658A6"/>
    <w:rsid w:val="00E67981"/>
    <w:rsid w:val="00E67D54"/>
    <w:rsid w:val="00E70312"/>
    <w:rsid w:val="00E70538"/>
    <w:rsid w:val="00E71577"/>
    <w:rsid w:val="00E71F89"/>
    <w:rsid w:val="00E77C3A"/>
    <w:rsid w:val="00E816FB"/>
    <w:rsid w:val="00E860B5"/>
    <w:rsid w:val="00E90696"/>
    <w:rsid w:val="00E963FE"/>
    <w:rsid w:val="00EA578A"/>
    <w:rsid w:val="00EB0E00"/>
    <w:rsid w:val="00EB22AC"/>
    <w:rsid w:val="00EB2AFC"/>
    <w:rsid w:val="00EB6DD3"/>
    <w:rsid w:val="00EC734D"/>
    <w:rsid w:val="00ED226F"/>
    <w:rsid w:val="00EF65C6"/>
    <w:rsid w:val="00F012B9"/>
    <w:rsid w:val="00F059C8"/>
    <w:rsid w:val="00F15BBC"/>
    <w:rsid w:val="00F162B4"/>
    <w:rsid w:val="00F24070"/>
    <w:rsid w:val="00F309C1"/>
    <w:rsid w:val="00F30ADC"/>
    <w:rsid w:val="00F33606"/>
    <w:rsid w:val="00F36275"/>
    <w:rsid w:val="00F36294"/>
    <w:rsid w:val="00F369C1"/>
    <w:rsid w:val="00F36C61"/>
    <w:rsid w:val="00F3791A"/>
    <w:rsid w:val="00F44E21"/>
    <w:rsid w:val="00F4578B"/>
    <w:rsid w:val="00F50EA3"/>
    <w:rsid w:val="00F50EB7"/>
    <w:rsid w:val="00F53DED"/>
    <w:rsid w:val="00F54CCC"/>
    <w:rsid w:val="00F5727F"/>
    <w:rsid w:val="00F61F39"/>
    <w:rsid w:val="00F63018"/>
    <w:rsid w:val="00F646F2"/>
    <w:rsid w:val="00F7216B"/>
    <w:rsid w:val="00F72F63"/>
    <w:rsid w:val="00F7357E"/>
    <w:rsid w:val="00F83B97"/>
    <w:rsid w:val="00F8602A"/>
    <w:rsid w:val="00F9185F"/>
    <w:rsid w:val="00F93CFF"/>
    <w:rsid w:val="00FA0D63"/>
    <w:rsid w:val="00FA21AF"/>
    <w:rsid w:val="00FA7639"/>
    <w:rsid w:val="00FB05F8"/>
    <w:rsid w:val="00FB10DA"/>
    <w:rsid w:val="00FB2223"/>
    <w:rsid w:val="00FB2D72"/>
    <w:rsid w:val="00FB45AE"/>
    <w:rsid w:val="00FB7416"/>
    <w:rsid w:val="00FB7F83"/>
    <w:rsid w:val="00FC7105"/>
    <w:rsid w:val="00FD386E"/>
    <w:rsid w:val="00FD73A4"/>
    <w:rsid w:val="00FE010C"/>
    <w:rsid w:val="00FE406F"/>
    <w:rsid w:val="00FE5BBA"/>
    <w:rsid w:val="00FF0042"/>
    <w:rsid w:val="00FF3AB1"/>
    <w:rsid w:val="00FF3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DD54093"/>
  <w15:docId w15:val="{9FB717A6-4428-40D4-BC96-41F1F87BF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C164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lang w:val="x-none" w:eastAsia="x-none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customStyle="1" w:styleId="ZhlavChar">
    <w:name w:val="Záhlaví Char"/>
    <w:rPr>
      <w:sz w:val="24"/>
      <w:szCs w:val="24"/>
    </w:rPr>
  </w:style>
  <w:style w:type="paragraph" w:styleId="Odstavecseseznamem">
    <w:name w:val="List Paragraph"/>
    <w:aliases w:val="Nad,List Paragraph,Odstavec_muj,Odstavec cíl se seznamem,Odstavec se seznamem5,Odrážky"/>
    <w:basedOn w:val="Normln"/>
    <w:link w:val="OdstavecseseznamemChar"/>
    <w:uiPriority w:val="34"/>
    <w:qFormat/>
    <w:pPr>
      <w:spacing w:line="360" w:lineRule="auto"/>
      <w:ind w:left="720" w:hanging="709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Textpoznpodarou">
    <w:name w:val="footnote text"/>
    <w:basedOn w:val="Normln"/>
    <w:semiHidden/>
    <w:rPr>
      <w:sz w:val="20"/>
      <w:szCs w:val="20"/>
    </w:rPr>
  </w:style>
  <w:style w:type="character" w:customStyle="1" w:styleId="TextpoznpodarouChar">
    <w:name w:val="Text pozn. pod čarou Char"/>
    <w:basedOn w:val="Standardnpsmoodstavce"/>
  </w:style>
  <w:style w:type="character" w:styleId="Znakapoznpodarou">
    <w:name w:val="footnote reference"/>
    <w:semiHidden/>
    <w:rPr>
      <w:vertAlign w:val="superscript"/>
    </w:rPr>
  </w:style>
  <w:style w:type="character" w:styleId="Hypertextovodkaz">
    <w:name w:val="Hyperlink"/>
    <w:semiHidden/>
    <w:unhideWhenUsed/>
    <w:rPr>
      <w:color w:val="0000FF"/>
      <w:u w:val="single"/>
      <w:shd w:val="clear" w:color="auto" w:fill="auto"/>
    </w:rPr>
  </w:style>
  <w:style w:type="paragraph" w:styleId="Zkladntext">
    <w:name w:val="Body Text"/>
    <w:aliases w:val="termo"/>
    <w:basedOn w:val="Normln"/>
    <w:link w:val="ZkladntextChar"/>
    <w:semiHidden/>
    <w:rsid w:val="00FF3AB1"/>
    <w:pPr>
      <w:overflowPunct w:val="0"/>
      <w:autoSpaceDE w:val="0"/>
      <w:autoSpaceDN w:val="0"/>
      <w:adjustRightInd w:val="0"/>
    </w:pPr>
    <w:rPr>
      <w:sz w:val="20"/>
      <w:szCs w:val="20"/>
      <w:lang w:val="en-GB"/>
    </w:rPr>
  </w:style>
  <w:style w:type="character" w:customStyle="1" w:styleId="ZkladntextChar">
    <w:name w:val="Základní text Char"/>
    <w:aliases w:val="termo Char"/>
    <w:link w:val="Zkladntext"/>
    <w:semiHidden/>
    <w:rsid w:val="00FF3AB1"/>
    <w:rPr>
      <w:lang w:val="en-GB"/>
    </w:rPr>
  </w:style>
  <w:style w:type="character" w:customStyle="1" w:styleId="OdstavecseseznamemChar">
    <w:name w:val="Odstavec se seznamem Char"/>
    <w:aliases w:val="Nad Char,List Paragraph Char,Odstavec_muj Char,Odstavec cíl se seznamem Char,Odstavec se seznamem5 Char,Odrážky Char"/>
    <w:link w:val="Odstavecseseznamem"/>
    <w:uiPriority w:val="34"/>
    <w:locked/>
    <w:rsid w:val="00D905F2"/>
    <w:rPr>
      <w:rFonts w:ascii="Calibri" w:eastAsia="Calibri" w:hAnsi="Calibri"/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1E4F7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5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snov.cz/sites/default/files/dokumenty/111.jp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E26B4-B037-4786-B466-745CB56F4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1228</Words>
  <Characters>6802</Characters>
  <DocSecurity>0</DocSecurity>
  <Lines>56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PROJEKTOVÉ PŘÍPRAVĚ</vt:lpstr>
    </vt:vector>
  </TitlesOfParts>
  <LinksUpToDate>false</LinksUpToDate>
  <CharactersWithSpaces>8014</CharactersWithSpaces>
  <SharedDoc>false</SharedDoc>
  <HLinks>
    <vt:vector size="12" baseType="variant">
      <vt:variant>
        <vt:i4>6357089</vt:i4>
      </vt:variant>
      <vt:variant>
        <vt:i4>3</vt:i4>
      </vt:variant>
      <vt:variant>
        <vt:i4>0</vt:i4>
      </vt:variant>
      <vt:variant>
        <vt:i4>5</vt:i4>
      </vt:variant>
      <vt:variant>
        <vt:lpwstr>http://www.tisnov.cz/sites/default/files/dokumenty/111.jpg</vt:lpwstr>
      </vt:variant>
      <vt:variant>
        <vt:lpwstr/>
      </vt:variant>
      <vt:variant>
        <vt:i4>6357089</vt:i4>
      </vt:variant>
      <vt:variant>
        <vt:i4>0</vt:i4>
      </vt:variant>
      <vt:variant>
        <vt:i4>0</vt:i4>
      </vt:variant>
      <vt:variant>
        <vt:i4>5</vt:i4>
      </vt:variant>
      <vt:variant>
        <vt:lpwstr>http://www.tisnov.cz/sites/default/files/dokumenty/111.jpg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2020-10-26T13:58:00Z</cp:lastPrinted>
  <dcterms:created xsi:type="dcterms:W3CDTF">2021-03-09T09:29:00Z</dcterms:created>
  <dcterms:modified xsi:type="dcterms:W3CDTF">2021-04-21T11:57:00Z</dcterms:modified>
</cp:coreProperties>
</file>