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DF5" w:rsidRDefault="00EC0EE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DOHODA O VYPOŘÁDÁNÍ BEZDŮVODNÉHO OBOHACENÍ</w:t>
      </w:r>
    </w:p>
    <w:p w:rsidR="007A5DF5" w:rsidRDefault="007A5DF5">
      <w:pPr>
        <w:pStyle w:val="Default"/>
        <w:jc w:val="center"/>
        <w:rPr>
          <w:rFonts w:ascii="Times New Roman" w:hAnsi="Times New Roman" w:cs="Times New Roman"/>
        </w:rPr>
      </w:pPr>
    </w:p>
    <w:p w:rsidR="007A5DF5" w:rsidRDefault="00EC0EE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uzavřená dle § 1746 odst. 2 zákona č. 89/2012 Sb., občanský zákoník, v platném znění,</w:t>
      </w:r>
    </w:p>
    <w:p w:rsidR="007A5DF5" w:rsidRDefault="00EC0EE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níže uvedeného dne, měsíce a roku</w:t>
      </w:r>
    </w:p>
    <w:p w:rsidR="007A5DF5" w:rsidRDefault="007A5DF5">
      <w:pPr>
        <w:pStyle w:val="Default"/>
        <w:jc w:val="center"/>
        <w:rPr>
          <w:rFonts w:ascii="Times New Roman" w:hAnsi="Times New Roman" w:cs="Times New Roman"/>
        </w:rPr>
      </w:pPr>
    </w:p>
    <w:p w:rsidR="007A5DF5" w:rsidRDefault="00EC0EE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:rsidR="007A5DF5" w:rsidRDefault="007A5DF5">
      <w:pPr>
        <w:pStyle w:val="Default"/>
        <w:rPr>
          <w:rFonts w:ascii="Times New Roman" w:hAnsi="Times New Roman" w:cs="Times New Roman"/>
        </w:rPr>
      </w:pPr>
    </w:p>
    <w:p w:rsidR="007A5DF5" w:rsidRDefault="007A5DF5">
      <w:pPr>
        <w:pStyle w:val="Default"/>
        <w:rPr>
          <w:rFonts w:ascii="Times New Roman" w:hAnsi="Times New Roman" w:cs="Times New Roman"/>
        </w:rPr>
      </w:pPr>
    </w:p>
    <w:p w:rsidR="007A5DF5" w:rsidRDefault="00EC0EEF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Národní dům Frýdek-Místek “příspěvková organizace“</w:t>
      </w:r>
    </w:p>
    <w:p w:rsidR="007A5DF5" w:rsidRDefault="00EC0EE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Palackého 134, 738 01 Frýdek-Místek</w:t>
      </w:r>
    </w:p>
    <w:p w:rsidR="007A5DF5" w:rsidRDefault="00EC0EE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70632405</w:t>
      </w:r>
    </w:p>
    <w:p w:rsidR="007A5DF5" w:rsidRDefault="00EC0EE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CZ70632405</w:t>
      </w:r>
    </w:p>
    <w:p w:rsidR="007A5DF5" w:rsidRDefault="00EC0EE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zastoupený: </w:t>
      </w:r>
    </w:p>
    <w:p w:rsidR="007A5DF5" w:rsidRDefault="00EC0EE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objednatel“</w:t>
      </w:r>
      <w:r>
        <w:rPr>
          <w:rFonts w:ascii="Times New Roman" w:hAnsi="Times New Roman" w:cs="Times New Roman"/>
        </w:rPr>
        <w:t xml:space="preserve">) </w:t>
      </w:r>
    </w:p>
    <w:p w:rsidR="007A5DF5" w:rsidRDefault="00EC0EEF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7A5DF5" w:rsidRDefault="00EC0EEF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Divadelní společností Petra Bezruče s.r.o.</w:t>
      </w:r>
    </w:p>
    <w:p w:rsidR="007A5DF5" w:rsidRDefault="00EC0EE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Tř. 28.října 120, 702 00 Ostrava</w:t>
      </w:r>
    </w:p>
    <w:p w:rsidR="007A5DF5" w:rsidRDefault="00EC0EE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zastoupený: Ing. Jiřím Krejčím, jednatelem DSPB s.r.o.</w:t>
      </w:r>
    </w:p>
    <w:p w:rsidR="007A5DF5" w:rsidRDefault="00EC0EE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25 38 22 76</w:t>
      </w:r>
    </w:p>
    <w:p w:rsidR="007A5DF5" w:rsidRDefault="00EC0EE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 25 38 22 76</w:t>
      </w:r>
    </w:p>
    <w:p w:rsidR="007A5DF5" w:rsidRDefault="00EC0EE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  <w:b/>
          <w:bCs/>
        </w:rPr>
        <w:t>dodavatel“</w:t>
      </w:r>
      <w:r>
        <w:rPr>
          <w:rFonts w:ascii="Times New Roman" w:hAnsi="Times New Roman" w:cs="Times New Roman"/>
        </w:rPr>
        <w:t xml:space="preserve">) </w:t>
      </w:r>
    </w:p>
    <w:p w:rsidR="007A5DF5" w:rsidRDefault="007A5DF5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7A5DF5" w:rsidRDefault="00EC0EE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uzavřely níže uvedeného dne tuto Dohodu o vypořádání bezdůvodného obohacení (dále jen „Dohoda“)</w:t>
      </w:r>
    </w:p>
    <w:p w:rsidR="007A5DF5" w:rsidRDefault="007A5DF5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7A5DF5" w:rsidRDefault="00EC0EE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7A5DF5" w:rsidRDefault="00EC0EEF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</w:t>
      </w:r>
    </w:p>
    <w:p w:rsidR="007A5DF5" w:rsidRDefault="00EC0EEF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uzavřely dne 9. 10. 2019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Smlouvu o odehrání představení, která je přílohou č. 1 této Dohody.  </w:t>
      </w:r>
    </w:p>
    <w:p w:rsidR="007A5DF5" w:rsidRDefault="007A5DF5">
      <w:pPr>
        <w:pStyle w:val="Default"/>
        <w:jc w:val="both"/>
        <w:rPr>
          <w:rFonts w:ascii="Times New Roman" w:hAnsi="Times New Roman" w:cs="Times New Roman"/>
        </w:rPr>
      </w:pPr>
    </w:p>
    <w:p w:rsidR="007A5DF5" w:rsidRDefault="00EC0EEF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Uvedená smlouva podléhala povinnosti uveřejnění v registru smluv podle zákona č. 340/2015 Sb., o zvláštních podmínkách účinnosti některých smluv, uveřejňování těchto smluv a o registru smluv (zákon o registru smluv), ve znění pozdějších předpisů (dále jen „ZRS“). </w:t>
      </w:r>
    </w:p>
    <w:p w:rsidR="007A5DF5" w:rsidRDefault="007A5DF5">
      <w:pPr>
        <w:pStyle w:val="Default"/>
        <w:jc w:val="both"/>
        <w:rPr>
          <w:rFonts w:ascii="Times New Roman" w:hAnsi="Times New Roman" w:cs="Times New Roman"/>
        </w:rPr>
      </w:pPr>
    </w:p>
    <w:p w:rsidR="007A5DF5" w:rsidRDefault="00EC0EEF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konstatují, že </w:t>
      </w:r>
    </w:p>
    <w:p w:rsidR="007A5DF5" w:rsidRDefault="00EC0EE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došlo k řádnému uveřejnění předmětné smlouvy dle ZRS až dne 22. 11. 2019, kdy smlouva nabyla dle § 6 ZRS účinnosti, </w:t>
      </w:r>
    </w:p>
    <w:p w:rsidR="007A5DF5" w:rsidRDefault="00EC0EE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došlo k plnění dle předmětné smlouvy ještě před jejím uveřejněním,</w:t>
      </w:r>
    </w:p>
    <w:p w:rsidR="007A5DF5" w:rsidRDefault="00EC0EE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plnění před uveřejněním smlouvy má povahu bezdůvodného obohacení smluvní strany přijímající takové plnění, neboť bylo plněno bez právního důvodu. </w:t>
      </w:r>
    </w:p>
    <w:p w:rsidR="007A5DF5" w:rsidRDefault="007A5DF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A5DF5" w:rsidRDefault="007A5DF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A5DF5" w:rsidRDefault="007A5DF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A5DF5" w:rsidRDefault="007A5DF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A5DF5" w:rsidRDefault="007A5DF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A5DF5" w:rsidRDefault="00EC0EE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II.</w:t>
      </w:r>
    </w:p>
    <w:p w:rsidR="007A5DF5" w:rsidRDefault="00EC0EEF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Vypořádání</w:t>
      </w:r>
    </w:p>
    <w:p w:rsidR="007A5DF5" w:rsidRDefault="00EC0EEF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konstatují, že: </w:t>
      </w:r>
    </w:p>
    <w:p w:rsidR="007A5DF5" w:rsidRDefault="00EC0EEF">
      <w:pPr>
        <w:pStyle w:val="Defaul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color w:val="00000A"/>
        </w:rPr>
        <w:t>dn</w:t>
      </w:r>
      <w:r w:rsidRPr="00D04E03">
        <w:rPr>
          <w:rFonts w:ascii="Times New Roman" w:hAnsi="Times New Roman" w:cs="Times New Roman"/>
          <w:color w:val="00000A"/>
        </w:rPr>
        <w:t>e 4. 12. 2019</w:t>
      </w:r>
      <w:r>
        <w:rPr>
          <w:rFonts w:ascii="Times New Roman" w:hAnsi="Times New Roman" w:cs="Times New Roman"/>
          <w:color w:val="00000A"/>
        </w:rPr>
        <w:t xml:space="preserve"> dodavatel provedl plnění spočívající v odehrání představení Heda </w:t>
      </w:r>
      <w:proofErr w:type="spellStart"/>
      <w:r>
        <w:rPr>
          <w:rFonts w:ascii="Times New Roman" w:hAnsi="Times New Roman" w:cs="Times New Roman"/>
          <w:color w:val="00000A"/>
        </w:rPr>
        <w:t>Geblarová</w:t>
      </w:r>
      <w:proofErr w:type="spellEnd"/>
      <w:r>
        <w:rPr>
          <w:rFonts w:ascii="Times New Roman" w:hAnsi="Times New Roman" w:cs="Times New Roman"/>
          <w:color w:val="00000A"/>
        </w:rPr>
        <w:t>: teorie dospělosti.</w:t>
      </w:r>
    </w:p>
    <w:p w:rsidR="007A5DF5" w:rsidRDefault="00EC0EE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dne </w:t>
      </w:r>
      <w:r w:rsidR="00FF7138">
        <w:rPr>
          <w:rFonts w:ascii="Times New Roman" w:hAnsi="Times New Roman" w:cs="Times New Roman"/>
          <w:color w:val="00000A"/>
        </w:rPr>
        <w:t>18.12.2019</w:t>
      </w:r>
      <w:r>
        <w:rPr>
          <w:rFonts w:ascii="Times New Roman" w:hAnsi="Times New Roman" w:cs="Times New Roman"/>
          <w:color w:val="00000A"/>
        </w:rPr>
        <w:t xml:space="preserve"> objednatel uhrazena smluvní cena za provedené</w:t>
      </w:r>
      <w:r w:rsidR="0021737C">
        <w:rPr>
          <w:rFonts w:ascii="Times New Roman" w:hAnsi="Times New Roman" w:cs="Times New Roman"/>
          <w:color w:val="00000A"/>
        </w:rPr>
        <w:t xml:space="preserve"> divadelní představení</w:t>
      </w:r>
      <w:r>
        <w:rPr>
          <w:rFonts w:ascii="Times New Roman" w:hAnsi="Times New Roman" w:cs="Times New Roman"/>
          <w:color w:val="00000A"/>
        </w:rPr>
        <w:t xml:space="preserve"> plnění ve výši </w:t>
      </w:r>
      <w:r w:rsidR="00FF7138">
        <w:rPr>
          <w:rFonts w:ascii="Times New Roman" w:hAnsi="Times New Roman" w:cs="Times New Roman"/>
          <w:color w:val="00000A"/>
        </w:rPr>
        <w:t>55.000</w:t>
      </w:r>
      <w:r>
        <w:rPr>
          <w:rFonts w:ascii="Times New Roman" w:hAnsi="Times New Roman" w:cs="Times New Roman"/>
          <w:color w:val="00000A"/>
        </w:rPr>
        <w:t xml:space="preserve"> Kč bez DPH, z toho DPH činí </w:t>
      </w:r>
      <w:r w:rsidR="00FF7138">
        <w:rPr>
          <w:rFonts w:ascii="Times New Roman" w:hAnsi="Times New Roman" w:cs="Times New Roman"/>
          <w:color w:val="00000A"/>
        </w:rPr>
        <w:t>11.550</w:t>
      </w:r>
      <w:r>
        <w:rPr>
          <w:rFonts w:ascii="Times New Roman" w:hAnsi="Times New Roman" w:cs="Times New Roman"/>
          <w:color w:val="00000A"/>
        </w:rPr>
        <w:t xml:space="preserve"> Kč. Celková cena včetně DPH činí </w:t>
      </w:r>
      <w:r w:rsidR="00FF7138">
        <w:rPr>
          <w:rFonts w:ascii="Times New Roman" w:hAnsi="Times New Roman" w:cs="Times New Roman"/>
          <w:color w:val="00000A"/>
        </w:rPr>
        <w:t>66.550</w:t>
      </w:r>
      <w:r>
        <w:rPr>
          <w:rFonts w:ascii="Times New Roman" w:hAnsi="Times New Roman" w:cs="Times New Roman"/>
          <w:color w:val="00000A"/>
        </w:rPr>
        <w:t xml:space="preserve"> Kč.</w:t>
      </w:r>
    </w:p>
    <w:p w:rsidR="0021737C" w:rsidRDefault="0021737C" w:rsidP="0021737C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dne 18.12.2019 objednatel uhrazena smluvní cena za dopravu kulis na divadelní představení plnění ve výši 7.202 Kč bez DPH, z toho DPH činí 1.512,42 Kč. Celková cena včetně DPH činí 8.714,42 Kč </w:t>
      </w:r>
    </w:p>
    <w:p w:rsidR="007A5DF5" w:rsidRDefault="00EC0EEF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výše uvedené plnění smlouvy dle písm. a) a b) považují za nesporné, v souladu se smlouvou uvedenou v čl. I odst. 1 této Dohody a prohlašují, že plnění přijímají do svého vlastnictví. </w:t>
      </w:r>
    </w:p>
    <w:p w:rsidR="007A5DF5" w:rsidRDefault="00EC0EEF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Obě smluvní strany prohlašují, že uzavřením této Dohody považují právní vztahy vzniklé na základě skutečností uvedených v čl. I této dohody za vypořádané a že nebudou v souvislosti se vzniklým bezdůvodným obohacením vznášet vůči druhé smluvní straně jakékoliv další nároky. </w:t>
      </w:r>
    </w:p>
    <w:p w:rsidR="007A5DF5" w:rsidRDefault="007A5DF5">
      <w:pPr>
        <w:pStyle w:val="Odstavecseseznamem"/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5DF5" w:rsidRDefault="007A5DF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A5DF5" w:rsidRDefault="00EC0EE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7A5DF5" w:rsidRDefault="007A5DF5">
      <w:pPr>
        <w:pStyle w:val="Default"/>
        <w:jc w:val="center"/>
        <w:rPr>
          <w:rFonts w:ascii="Times New Roman" w:hAnsi="Times New Roman" w:cs="Times New Roman"/>
        </w:rPr>
      </w:pPr>
    </w:p>
    <w:p w:rsidR="007A5DF5" w:rsidRDefault="00EC0EEF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 uveřejněním plného znění této Dohody v registru smluv podle ZRS, případně i na dalších místech, kde tak stanoví právní předpis. Uveřejnění Dohody prostřednictvím registru smluv zajistí objednatel. </w:t>
      </w:r>
    </w:p>
    <w:p w:rsidR="007A5DF5" w:rsidRDefault="00EC0EEF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7A5DF5" w:rsidRDefault="00EC0EEF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je vyhotovena ve 2 stejnopisech, z nichž každý má platnost originálu, přičemž objednatel obdrží 1 vyhotovení a dodavatel 1 vyhotovení.</w:t>
      </w:r>
    </w:p>
    <w:p w:rsidR="007A5DF5" w:rsidRDefault="00EC0EEF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:rsidR="007A5DF5" w:rsidRDefault="00EC0EEF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nabývá účinnosti dnem uveřejnění v registru smluv.</w:t>
      </w:r>
    </w:p>
    <w:p w:rsidR="007A5DF5" w:rsidRDefault="007A5DF5">
      <w:pPr>
        <w:pStyle w:val="Default"/>
        <w:spacing w:line="276" w:lineRule="auto"/>
        <w:jc w:val="both"/>
        <w:rPr>
          <w:rFonts w:ascii="Times New Roman" w:hAnsi="Times New Roman" w:cs="Times New Roman"/>
          <w:color w:val="00000A"/>
        </w:rPr>
      </w:pPr>
    </w:p>
    <w:p w:rsidR="007A5DF5" w:rsidRDefault="007A5DF5">
      <w:pPr>
        <w:pStyle w:val="Default"/>
        <w:spacing w:line="276" w:lineRule="auto"/>
        <w:jc w:val="both"/>
        <w:rPr>
          <w:rFonts w:ascii="Times New Roman" w:hAnsi="Times New Roman" w:cs="Times New Roman"/>
          <w:color w:val="00000A"/>
        </w:rPr>
      </w:pPr>
    </w:p>
    <w:p w:rsidR="007A5DF5" w:rsidRDefault="007A5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DF5" w:rsidRDefault="00EC0EE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</w:rPr>
        <w:t>V……………… dne…………………</w:t>
      </w:r>
      <w:r>
        <w:rPr>
          <w:rFonts w:ascii="Times New Roman" w:hAnsi="Times New Roman" w:cs="Times New Roman"/>
          <w:color w:val="00000A"/>
        </w:rPr>
        <w:tab/>
      </w:r>
      <w:r>
        <w:rPr>
          <w:rFonts w:ascii="Times New Roman" w:hAnsi="Times New Roman" w:cs="Times New Roman"/>
          <w:color w:val="00000A"/>
        </w:rPr>
        <w:tab/>
        <w:t>V……………… dne……………………</w:t>
      </w:r>
    </w:p>
    <w:p w:rsidR="007A5DF5" w:rsidRDefault="007A5DF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7A5DF5" w:rsidRDefault="007A5DF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7A5DF5" w:rsidRDefault="00EC0EE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>…………………………………………</w:t>
      </w:r>
      <w:r>
        <w:rPr>
          <w:rFonts w:ascii="Times New Roman" w:hAnsi="Times New Roman" w:cs="Times New Roman"/>
        </w:rPr>
        <w:tab/>
      </w:r>
    </w:p>
    <w:p w:rsidR="007A5DF5" w:rsidRDefault="00EC0EEF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</w:t>
      </w:r>
    </w:p>
    <w:p w:rsidR="007A5DF5" w:rsidRDefault="007A5DF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7A5DF5" w:rsidRDefault="007A5DF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7A5DF5" w:rsidRDefault="00EC0EEF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Příloha č. 1 – Smlouva o odehrání představení ze dne 9. 10. 2019</w:t>
      </w:r>
    </w:p>
    <w:sectPr w:rsidR="007A5DF5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84E" w:rsidRDefault="00EC0EEF">
      <w:pPr>
        <w:spacing w:after="0" w:line="240" w:lineRule="auto"/>
      </w:pPr>
      <w:r>
        <w:separator/>
      </w:r>
    </w:p>
  </w:endnote>
  <w:endnote w:type="continuationSeparator" w:id="0">
    <w:p w:rsidR="001B684E" w:rsidRDefault="00EC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DF5" w:rsidRDefault="00EC0EEF">
    <w:pPr>
      <w:pStyle w:val="Zpat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fldChar w:fldCharType="begin"/>
    </w:r>
    <w:r>
      <w:instrText>NUMPAGES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84E" w:rsidRDefault="00EC0EEF">
      <w:pPr>
        <w:spacing w:after="0" w:line="240" w:lineRule="auto"/>
      </w:pPr>
      <w:r>
        <w:separator/>
      </w:r>
    </w:p>
  </w:footnote>
  <w:footnote w:type="continuationSeparator" w:id="0">
    <w:p w:rsidR="001B684E" w:rsidRDefault="00EC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32AD5"/>
    <w:multiLevelType w:val="multilevel"/>
    <w:tmpl w:val="DFC2A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3624"/>
    <w:multiLevelType w:val="multilevel"/>
    <w:tmpl w:val="A4444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67DA1"/>
    <w:multiLevelType w:val="multilevel"/>
    <w:tmpl w:val="AA82D4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6A3DDF"/>
    <w:multiLevelType w:val="multilevel"/>
    <w:tmpl w:val="B1A48D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D330416"/>
    <w:multiLevelType w:val="multilevel"/>
    <w:tmpl w:val="CDE8B1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574DBB"/>
    <w:multiLevelType w:val="multilevel"/>
    <w:tmpl w:val="AECAF3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DF5"/>
    <w:rsid w:val="001B684E"/>
    <w:rsid w:val="0021737C"/>
    <w:rsid w:val="007A5DF5"/>
    <w:rsid w:val="00D04E03"/>
    <w:rsid w:val="00EC0EEF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DD187-9D34-4DF0-9D23-232A04E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806C8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06C89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06C89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06C89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D20073"/>
  </w:style>
  <w:style w:type="character" w:customStyle="1" w:styleId="ZhlavChar">
    <w:name w:val="Záhlaví Char"/>
    <w:basedOn w:val="Standardnpsmoodstavce"/>
    <w:link w:val="Zhlav"/>
    <w:uiPriority w:val="99"/>
    <w:qFormat/>
    <w:rsid w:val="00A478E1"/>
  </w:style>
  <w:style w:type="character" w:customStyle="1" w:styleId="ZpatChar">
    <w:name w:val="Zápatí Char"/>
    <w:basedOn w:val="Standardnpsmoodstavce"/>
    <w:link w:val="Zpat"/>
    <w:uiPriority w:val="99"/>
    <w:qFormat/>
    <w:rsid w:val="00A478E1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D2F64"/>
    <w:rPr>
      <w:rFonts w:ascii="Calibri" w:eastAsia="Calibri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06C89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06C8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FA7110"/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52A2-91FB-44B9-B796-8C48EF26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Rostislav Hekera</cp:lastModifiedBy>
  <cp:revision>6</cp:revision>
  <dcterms:created xsi:type="dcterms:W3CDTF">2021-03-13T14:10:00Z</dcterms:created>
  <dcterms:modified xsi:type="dcterms:W3CDTF">2021-03-15T10:57:00Z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