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MC22-R-ORS00011/2021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*MC22X006R2IW*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MC22X006R2IW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03.03.2021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Vyklízení suti, odpadu, odstranění starých základů a vyřezání dřevin "Otevřené zahrady Uhříněves" - 2.část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Jílek Stavby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Břízkách 290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28201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Doubravčice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04046331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vyklízení suti, odpadu, odstranění starých základů a vyřezání dřevin v rámci investiční akce "Otevřené zahrady Uhříněves" - 2.část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31.3.2021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150 000,00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