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3F89A" w14:textId="77777777" w:rsidR="00737021" w:rsidRDefault="00D83B21">
      <w:pPr>
        <w:pStyle w:val="Style2"/>
        <w:widowControl/>
        <w:spacing w:before="34"/>
        <w:jc w:val="center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D O H O D A</w:t>
      </w:r>
    </w:p>
    <w:p w14:paraId="70D52FAB" w14:textId="22092646" w:rsidR="00737021" w:rsidRDefault="00D83B21">
      <w:pPr>
        <w:pStyle w:val="Style3"/>
        <w:widowControl/>
        <w:tabs>
          <w:tab w:val="left" w:pos="10761"/>
        </w:tabs>
        <w:spacing w:before="120"/>
        <w:ind w:right="-11" w:firstLine="0"/>
        <w:jc w:val="center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o ukončení dohody o poskytnutí příspěvku z cíleného programu Antivirus</w:t>
      </w:r>
      <w:r>
        <w:rPr>
          <w:rStyle w:val="FontStyle18"/>
          <w:sz w:val="24"/>
          <w:szCs w:val="24"/>
        </w:rPr>
        <w:br/>
        <w:t xml:space="preserve">č. </w:t>
      </w:r>
      <w:r w:rsidR="003267D5">
        <w:rPr>
          <w:rStyle w:val="FontStyle18"/>
          <w:sz w:val="24"/>
          <w:szCs w:val="24"/>
        </w:rPr>
        <w:t>UHA-CO-</w:t>
      </w:r>
      <w:r w:rsidR="009F5CF8" w:rsidRPr="009F5CF8">
        <w:rPr>
          <w:rStyle w:val="FontStyle18"/>
          <w:sz w:val="22"/>
          <w:szCs w:val="22"/>
        </w:rPr>
        <w:t>3016210</w:t>
      </w:r>
      <w:r w:rsidR="003267D5">
        <w:rPr>
          <w:rStyle w:val="FontStyle18"/>
          <w:sz w:val="24"/>
          <w:szCs w:val="24"/>
        </w:rPr>
        <w:t>/2020</w:t>
      </w:r>
    </w:p>
    <w:p w14:paraId="3D92998C" w14:textId="77777777" w:rsidR="00737021" w:rsidRDefault="00737021">
      <w:pPr>
        <w:pStyle w:val="Style11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3C197563" w14:textId="77777777" w:rsidR="00737021" w:rsidRDefault="00D83B21">
      <w:pPr>
        <w:widowControl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mezi</w:t>
      </w:r>
    </w:p>
    <w:p w14:paraId="37B93586" w14:textId="77777777" w:rsidR="00737021" w:rsidRDefault="00D83B21">
      <w:pPr>
        <w:widowControl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Českou republikou</w:t>
      </w:r>
    </w:p>
    <w:p w14:paraId="5747385C" w14:textId="77777777" w:rsidR="00737021" w:rsidRDefault="00D83B21">
      <w:pPr>
        <w:widowControl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prostřednictvím organizační jednotky </w:t>
      </w:r>
      <w:r>
        <w:rPr>
          <w:rFonts w:ascii="Arial" w:hAnsi="Arial" w:cs="Arial"/>
          <w:b/>
          <w:bCs/>
          <w:sz w:val="22"/>
          <w:szCs w:val="22"/>
        </w:rPr>
        <w:t>Úřadu práce České republiky</w:t>
      </w:r>
    </w:p>
    <w:p w14:paraId="624A03BA" w14:textId="77777777" w:rsidR="00737021" w:rsidRDefault="00D83B2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Dobrovského 1278/25, Praha 7 – Holešovice, 170 00 Praha</w:t>
      </w:r>
    </w:p>
    <w:p w14:paraId="4C7DDC66" w14:textId="77777777" w:rsidR="00737021" w:rsidRDefault="00D83B2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72496991</w:t>
      </w:r>
    </w:p>
    <w:p w14:paraId="137D0921" w14:textId="77777777" w:rsidR="00737021" w:rsidRDefault="00D83B2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zastupující osoba: </w:t>
      </w:r>
      <w:r w:rsidR="003267D5">
        <w:rPr>
          <w:rFonts w:ascii="Arial" w:hAnsi="Arial" w:cs="Arial"/>
          <w:sz w:val="22"/>
          <w:szCs w:val="22"/>
        </w:rPr>
        <w:t>Ing. Roman Veselý</w:t>
      </w:r>
    </w:p>
    <w:p w14:paraId="3ED3E2D2" w14:textId="77777777" w:rsidR="00737021" w:rsidRDefault="00D83B2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 pro doručování: </w:t>
      </w:r>
      <w:r w:rsidR="003267D5">
        <w:rPr>
          <w:rFonts w:ascii="Arial" w:hAnsi="Arial" w:cs="Arial"/>
          <w:sz w:val="22"/>
          <w:szCs w:val="22"/>
        </w:rPr>
        <w:t>Na Morávce 1215, 68601 Uherské Hradiště</w:t>
      </w:r>
    </w:p>
    <w:p w14:paraId="61B17618" w14:textId="77777777" w:rsidR="00737021" w:rsidRDefault="00D83B2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„Úřad práce“) na straně jedné</w:t>
      </w:r>
    </w:p>
    <w:p w14:paraId="700C4E75" w14:textId="77777777" w:rsidR="00737021" w:rsidRDefault="00D83B21">
      <w:pPr>
        <w:widowControl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32AD33F" w14:textId="0CDA32E9" w:rsidR="00737021" w:rsidRDefault="00D83B2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zaměstnavatelem: </w:t>
      </w:r>
      <w:r w:rsidR="009F5CF8">
        <w:rPr>
          <w:rFonts w:ascii="Arial" w:hAnsi="Arial" w:cs="Arial"/>
          <w:sz w:val="22"/>
          <w:szCs w:val="22"/>
        </w:rPr>
        <w:t>AS-INTEGRATED s.r.o.</w:t>
      </w:r>
      <w:bookmarkStart w:id="0" w:name="_GoBack"/>
      <w:bookmarkEnd w:id="0"/>
    </w:p>
    <w:p w14:paraId="3CF6CB5D" w14:textId="2F3500EB" w:rsidR="00737021" w:rsidRDefault="00D83B2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zastupující osoba: </w:t>
      </w:r>
      <w:r w:rsidR="00D50570">
        <w:rPr>
          <w:rFonts w:ascii="Arial" w:hAnsi="Arial" w:cs="Arial"/>
          <w:sz w:val="22"/>
          <w:szCs w:val="22"/>
        </w:rPr>
        <w:t xml:space="preserve">Ing. Aleš </w:t>
      </w:r>
      <w:proofErr w:type="spellStart"/>
      <w:r w:rsidR="00D50570">
        <w:rPr>
          <w:rFonts w:ascii="Arial" w:hAnsi="Arial" w:cs="Arial"/>
          <w:sz w:val="22"/>
          <w:szCs w:val="22"/>
        </w:rPr>
        <w:t>Mikulčík</w:t>
      </w:r>
      <w:proofErr w:type="spellEnd"/>
    </w:p>
    <w:p w14:paraId="62E48075" w14:textId="50642E94" w:rsidR="00737021" w:rsidRDefault="00D83B2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D50570" w:rsidRPr="00D50570">
        <w:rPr>
          <w:rFonts w:ascii="Arial" w:hAnsi="Arial" w:cs="Arial"/>
          <w:sz w:val="22"/>
          <w:szCs w:val="22"/>
        </w:rPr>
        <w:t>Močidla 2656, 688 01 Uherský Brod</w:t>
      </w:r>
    </w:p>
    <w:p w14:paraId="7320E1E4" w14:textId="06A30105" w:rsidR="00737021" w:rsidRDefault="00D83B2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9F5CF8">
        <w:rPr>
          <w:rFonts w:ascii="Arial" w:hAnsi="Arial" w:cs="Arial"/>
          <w:sz w:val="22"/>
          <w:szCs w:val="22"/>
        </w:rPr>
        <w:t>29288801</w:t>
      </w:r>
    </w:p>
    <w:p w14:paraId="4F86DC6A" w14:textId="2E051394" w:rsidR="00737021" w:rsidRDefault="00D83B2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„zaměstnavatel“) na straně druhé.</w:t>
      </w:r>
      <w:r w:rsidR="00D50570">
        <w:rPr>
          <w:rFonts w:ascii="Arial" w:hAnsi="Arial" w:cs="Arial"/>
          <w:sz w:val="22"/>
          <w:szCs w:val="22"/>
        </w:rPr>
        <w:t xml:space="preserve"> </w:t>
      </w:r>
    </w:p>
    <w:p w14:paraId="03C2C0A1" w14:textId="77777777" w:rsidR="00737021" w:rsidRDefault="00737021">
      <w:pPr>
        <w:widowControl/>
        <w:rPr>
          <w:rFonts w:ascii="Arial" w:hAnsi="Arial" w:cs="Arial"/>
          <w:sz w:val="22"/>
          <w:szCs w:val="22"/>
        </w:rPr>
      </w:pPr>
    </w:p>
    <w:p w14:paraId="6164861A" w14:textId="77777777" w:rsidR="00737021" w:rsidRDefault="00D83B21">
      <w:pPr>
        <w:pStyle w:val="Style11"/>
        <w:widowControl/>
        <w:spacing w:after="120" w:line="240" w:lineRule="auto"/>
        <w:jc w:val="center"/>
        <w:rPr>
          <w:rStyle w:val="FontStyle21"/>
          <w:b/>
          <w:sz w:val="22"/>
          <w:szCs w:val="22"/>
        </w:rPr>
      </w:pPr>
      <w:r>
        <w:rPr>
          <w:rStyle w:val="FontStyle21"/>
          <w:b/>
          <w:sz w:val="22"/>
          <w:szCs w:val="22"/>
        </w:rPr>
        <w:t>Článek I.</w:t>
      </w:r>
    </w:p>
    <w:p w14:paraId="68797453" w14:textId="598CC8D0" w:rsidR="00737021" w:rsidRPr="003267D5" w:rsidRDefault="00D83B21" w:rsidP="003267D5">
      <w:pPr>
        <w:pStyle w:val="Style3"/>
        <w:widowControl/>
        <w:tabs>
          <w:tab w:val="left" w:pos="10761"/>
        </w:tabs>
        <w:spacing w:before="120"/>
        <w:ind w:right="-11" w:firstLine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267D5">
        <w:rPr>
          <w:rFonts w:ascii="Arial" w:hAnsi="Arial" w:cs="Arial"/>
          <w:sz w:val="22"/>
          <w:szCs w:val="22"/>
        </w:rPr>
        <w:t xml:space="preserve">Dne </w:t>
      </w:r>
      <w:r w:rsidR="009F5CF8">
        <w:rPr>
          <w:rFonts w:ascii="Arial" w:hAnsi="Arial" w:cs="Arial"/>
          <w:sz w:val="22"/>
          <w:szCs w:val="22"/>
        </w:rPr>
        <w:t>29</w:t>
      </w:r>
      <w:r w:rsidR="00D50570">
        <w:rPr>
          <w:rFonts w:ascii="Arial" w:hAnsi="Arial" w:cs="Arial"/>
          <w:sz w:val="22"/>
          <w:szCs w:val="22"/>
        </w:rPr>
        <w:t>. 4</w:t>
      </w:r>
      <w:r w:rsidR="003267D5" w:rsidRPr="003267D5">
        <w:rPr>
          <w:rFonts w:ascii="Arial" w:hAnsi="Arial" w:cs="Arial"/>
          <w:sz w:val="22"/>
          <w:szCs w:val="22"/>
        </w:rPr>
        <w:t>. 2020</w:t>
      </w:r>
      <w:r w:rsidRPr="003267D5">
        <w:rPr>
          <w:rFonts w:ascii="Arial" w:hAnsi="Arial" w:cs="Arial"/>
          <w:sz w:val="22"/>
          <w:szCs w:val="22"/>
        </w:rPr>
        <w:t xml:space="preserve"> byla mezi Úřadem práce a zaměstnavatelem uzavřena Dohoda </w:t>
      </w:r>
      <w:r w:rsidR="003267D5" w:rsidRPr="003267D5">
        <w:rPr>
          <w:rStyle w:val="FontStyle18"/>
          <w:b w:val="0"/>
          <w:bCs w:val="0"/>
          <w:sz w:val="22"/>
          <w:szCs w:val="22"/>
        </w:rPr>
        <w:t>UHA-CO-</w:t>
      </w:r>
      <w:r w:rsidR="009F5CF8">
        <w:rPr>
          <w:rStyle w:val="FontStyle18"/>
          <w:b w:val="0"/>
          <w:bCs w:val="0"/>
          <w:sz w:val="22"/>
          <w:szCs w:val="22"/>
        </w:rPr>
        <w:t>3016210</w:t>
      </w:r>
      <w:r w:rsidR="003267D5" w:rsidRPr="003267D5">
        <w:rPr>
          <w:rStyle w:val="FontStyle18"/>
          <w:b w:val="0"/>
          <w:bCs w:val="0"/>
          <w:sz w:val="22"/>
          <w:szCs w:val="22"/>
        </w:rPr>
        <w:t>/2020</w:t>
      </w:r>
      <w:r w:rsidR="003267D5" w:rsidRPr="003267D5">
        <w:rPr>
          <w:rStyle w:val="FontStyle18"/>
          <w:sz w:val="22"/>
          <w:szCs w:val="22"/>
        </w:rPr>
        <w:t xml:space="preserve"> </w:t>
      </w:r>
      <w:r w:rsidRPr="003267D5">
        <w:rPr>
          <w:rFonts w:ascii="Arial" w:hAnsi="Arial" w:cs="Arial"/>
          <w:sz w:val="22"/>
          <w:szCs w:val="22"/>
        </w:rPr>
        <w:t xml:space="preserve">o poskytnutí příspěvku z cíleného programu Antivirus (dále jen „dohoda Antivirus </w:t>
      </w:r>
      <w:r w:rsidRPr="003267D5">
        <w:rPr>
          <w:rStyle w:val="FontStyle18"/>
          <w:b w:val="0"/>
          <w:sz w:val="20"/>
          <w:szCs w:val="20"/>
        </w:rPr>
        <w:t>č. </w:t>
      </w:r>
      <w:r w:rsidR="003267D5" w:rsidRPr="003267D5">
        <w:rPr>
          <w:rStyle w:val="FontStyle18"/>
          <w:b w:val="0"/>
          <w:bCs w:val="0"/>
          <w:sz w:val="22"/>
          <w:szCs w:val="22"/>
        </w:rPr>
        <w:t>UHA-CO-</w:t>
      </w:r>
      <w:r w:rsidR="009F5CF8">
        <w:rPr>
          <w:rStyle w:val="FontStyle18"/>
          <w:b w:val="0"/>
          <w:bCs w:val="0"/>
          <w:sz w:val="22"/>
          <w:szCs w:val="22"/>
        </w:rPr>
        <w:t>3016210</w:t>
      </w:r>
      <w:r w:rsidR="003267D5" w:rsidRPr="003267D5">
        <w:rPr>
          <w:rStyle w:val="FontStyle18"/>
          <w:b w:val="0"/>
          <w:bCs w:val="0"/>
          <w:sz w:val="22"/>
          <w:szCs w:val="22"/>
        </w:rPr>
        <w:t>/2020</w:t>
      </w:r>
      <w:r w:rsidRPr="003267D5">
        <w:rPr>
          <w:rFonts w:ascii="Arial" w:hAnsi="Arial" w:cs="Arial"/>
          <w:sz w:val="22"/>
          <w:szCs w:val="22"/>
        </w:rPr>
        <w:t xml:space="preserve">“). </w:t>
      </w:r>
    </w:p>
    <w:p w14:paraId="16708F0A" w14:textId="77777777" w:rsidR="00737021" w:rsidRDefault="00737021">
      <w:pPr>
        <w:pStyle w:val="Style11"/>
        <w:widowControl/>
        <w:spacing w:before="19" w:line="240" w:lineRule="auto"/>
        <w:jc w:val="center"/>
        <w:rPr>
          <w:rStyle w:val="FontStyle21"/>
          <w:b/>
          <w:sz w:val="22"/>
          <w:szCs w:val="22"/>
        </w:rPr>
      </w:pPr>
    </w:p>
    <w:p w14:paraId="772C21E9" w14:textId="77777777" w:rsidR="00737021" w:rsidRDefault="00D83B21">
      <w:pPr>
        <w:pStyle w:val="Style11"/>
        <w:widowControl/>
        <w:spacing w:after="120" w:line="240" w:lineRule="auto"/>
        <w:jc w:val="center"/>
        <w:rPr>
          <w:rStyle w:val="FontStyle21"/>
          <w:b/>
          <w:sz w:val="22"/>
          <w:szCs w:val="22"/>
        </w:rPr>
      </w:pPr>
      <w:r>
        <w:rPr>
          <w:rStyle w:val="FontStyle21"/>
          <w:b/>
          <w:sz w:val="22"/>
          <w:szCs w:val="22"/>
        </w:rPr>
        <w:t>Článek II.</w:t>
      </w:r>
    </w:p>
    <w:p w14:paraId="731DD915" w14:textId="7984E009" w:rsidR="00737021" w:rsidRDefault="00D83B21">
      <w:pPr>
        <w:pStyle w:val="Style11"/>
        <w:widowControl/>
        <w:numPr>
          <w:ilvl w:val="0"/>
          <w:numId w:val="9"/>
        </w:numPr>
        <w:spacing w:after="120" w:line="240" w:lineRule="auto"/>
        <w:ind w:left="357" w:hanging="357"/>
        <w:rPr>
          <w:rStyle w:val="FontStyle18"/>
          <w:b w:val="0"/>
          <w:sz w:val="22"/>
          <w:szCs w:val="22"/>
        </w:rPr>
      </w:pPr>
      <w:r>
        <w:rPr>
          <w:rStyle w:val="FontStyle21"/>
          <w:sz w:val="22"/>
          <w:szCs w:val="22"/>
        </w:rPr>
        <w:t xml:space="preserve">Úřad práce a zaměstnavatel se dohodli na ukončení dohody </w:t>
      </w:r>
      <w:r>
        <w:rPr>
          <w:rStyle w:val="FontStyle18"/>
          <w:b w:val="0"/>
          <w:sz w:val="22"/>
          <w:szCs w:val="22"/>
        </w:rPr>
        <w:t>Antivirus č. </w:t>
      </w:r>
      <w:r w:rsidR="003267D5" w:rsidRPr="003267D5">
        <w:rPr>
          <w:rStyle w:val="FontStyle18"/>
          <w:b w:val="0"/>
          <w:bCs w:val="0"/>
          <w:sz w:val="22"/>
          <w:szCs w:val="22"/>
        </w:rPr>
        <w:t>UHA-CO-</w:t>
      </w:r>
      <w:r w:rsidR="009F5CF8">
        <w:rPr>
          <w:rStyle w:val="FontStyle18"/>
          <w:b w:val="0"/>
          <w:bCs w:val="0"/>
          <w:sz w:val="22"/>
          <w:szCs w:val="22"/>
        </w:rPr>
        <w:t>3016210</w:t>
      </w:r>
      <w:r w:rsidR="003267D5" w:rsidRPr="003267D5">
        <w:rPr>
          <w:rStyle w:val="FontStyle18"/>
          <w:b w:val="0"/>
          <w:bCs w:val="0"/>
          <w:sz w:val="22"/>
          <w:szCs w:val="22"/>
        </w:rPr>
        <w:t>/2020</w:t>
      </w:r>
      <w:r>
        <w:rPr>
          <w:rStyle w:val="FontStyle18"/>
          <w:b w:val="0"/>
          <w:sz w:val="22"/>
          <w:szCs w:val="22"/>
        </w:rPr>
        <w:t>.</w:t>
      </w:r>
    </w:p>
    <w:p w14:paraId="5B1DFB21" w14:textId="03959DE2" w:rsidR="00737021" w:rsidRDefault="00D83B21">
      <w:pPr>
        <w:pStyle w:val="Style11"/>
        <w:widowControl/>
        <w:numPr>
          <w:ilvl w:val="0"/>
          <w:numId w:val="9"/>
        </w:numPr>
        <w:spacing w:after="120" w:line="240" w:lineRule="auto"/>
        <w:ind w:left="357" w:hanging="357"/>
        <w:rPr>
          <w:rFonts w:ascii="Arial" w:hAnsi="Arial" w:cs="Arial"/>
          <w:bCs/>
          <w:color w:val="00000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 xml:space="preserve">K ukončení </w:t>
      </w:r>
      <w:r>
        <w:rPr>
          <w:rStyle w:val="FontStyle21"/>
          <w:sz w:val="22"/>
          <w:szCs w:val="22"/>
        </w:rPr>
        <w:t xml:space="preserve">dohody </w:t>
      </w:r>
      <w:r>
        <w:rPr>
          <w:rStyle w:val="FontStyle18"/>
          <w:b w:val="0"/>
          <w:sz w:val="22"/>
          <w:szCs w:val="22"/>
        </w:rPr>
        <w:t>Antivirus č. </w:t>
      </w:r>
      <w:r w:rsidR="003267D5" w:rsidRPr="003267D5">
        <w:rPr>
          <w:rStyle w:val="FontStyle18"/>
          <w:b w:val="0"/>
          <w:bCs w:val="0"/>
          <w:sz w:val="22"/>
          <w:szCs w:val="22"/>
        </w:rPr>
        <w:t>UHA-CO-</w:t>
      </w:r>
      <w:r w:rsidR="009F5CF8">
        <w:rPr>
          <w:rStyle w:val="FontStyle18"/>
          <w:b w:val="0"/>
          <w:bCs w:val="0"/>
          <w:sz w:val="22"/>
          <w:szCs w:val="22"/>
        </w:rPr>
        <w:t>3016210</w:t>
      </w:r>
      <w:r w:rsidR="003267D5" w:rsidRPr="003267D5">
        <w:rPr>
          <w:rStyle w:val="FontStyle18"/>
          <w:b w:val="0"/>
          <w:bCs w:val="0"/>
          <w:sz w:val="22"/>
          <w:szCs w:val="22"/>
        </w:rPr>
        <w:t>/2020</w:t>
      </w:r>
      <w:r>
        <w:rPr>
          <w:rStyle w:val="FontStyle21"/>
          <w:sz w:val="22"/>
          <w:szCs w:val="22"/>
        </w:rPr>
        <w:t xml:space="preserve"> dochází na </w:t>
      </w:r>
      <w:r w:rsidRPr="00D1554F">
        <w:rPr>
          <w:rStyle w:val="FontStyle21"/>
          <w:sz w:val="22"/>
          <w:szCs w:val="22"/>
        </w:rPr>
        <w:t>základě žádosti zaměstnavatele</w:t>
      </w:r>
      <w:r>
        <w:rPr>
          <w:rStyle w:val="FontStyle21"/>
          <w:sz w:val="22"/>
          <w:szCs w:val="22"/>
        </w:rPr>
        <w:t xml:space="preserve"> ze dne </w:t>
      </w:r>
      <w:r w:rsidR="009F5CF8">
        <w:rPr>
          <w:rStyle w:val="FontStyle21"/>
          <w:sz w:val="22"/>
          <w:szCs w:val="22"/>
        </w:rPr>
        <w:t>2</w:t>
      </w:r>
      <w:r w:rsidR="00D50570">
        <w:rPr>
          <w:rStyle w:val="FontStyle21"/>
          <w:sz w:val="22"/>
          <w:szCs w:val="22"/>
        </w:rPr>
        <w:t>5. 1. 2021</w:t>
      </w:r>
      <w:r>
        <w:rPr>
          <w:rStyle w:val="FontStyle21"/>
          <w:sz w:val="22"/>
          <w:szCs w:val="22"/>
        </w:rPr>
        <w:t xml:space="preserve">, kterou tento podal v souvislosti s vlastním rozhodnutím </w:t>
      </w:r>
      <w:r w:rsidRPr="003267D5">
        <w:rPr>
          <w:rStyle w:val="FontStyle21"/>
          <w:sz w:val="22"/>
          <w:szCs w:val="22"/>
        </w:rPr>
        <w:t>dále nevyužívat</w:t>
      </w:r>
      <w:r>
        <w:rPr>
          <w:rStyle w:val="FontStyle21"/>
          <w:sz w:val="22"/>
          <w:szCs w:val="22"/>
        </w:rPr>
        <w:t xml:space="preserve"> podporu z </w:t>
      </w:r>
      <w:r>
        <w:rPr>
          <w:rFonts w:ascii="Arial" w:hAnsi="Arial" w:cs="Arial"/>
          <w:sz w:val="22"/>
          <w:szCs w:val="22"/>
        </w:rPr>
        <w:t>cíleného programu Antivirus.</w:t>
      </w:r>
    </w:p>
    <w:p w14:paraId="28380E9C" w14:textId="77777777" w:rsidR="00737021" w:rsidRDefault="00737021" w:rsidP="003267D5">
      <w:pPr>
        <w:pStyle w:val="Style11"/>
        <w:widowControl/>
        <w:spacing w:line="240" w:lineRule="auto"/>
        <w:ind w:left="360"/>
        <w:rPr>
          <w:rStyle w:val="FontStyle18"/>
          <w:b w:val="0"/>
          <w:sz w:val="22"/>
          <w:szCs w:val="22"/>
          <w:highlight w:val="green"/>
        </w:rPr>
      </w:pPr>
    </w:p>
    <w:p w14:paraId="0995468D" w14:textId="77777777" w:rsidR="00737021" w:rsidRDefault="00737021">
      <w:pPr>
        <w:pStyle w:val="Style11"/>
        <w:widowControl/>
        <w:spacing w:line="240" w:lineRule="auto"/>
        <w:rPr>
          <w:rStyle w:val="FontStyle18"/>
          <w:b w:val="0"/>
          <w:sz w:val="22"/>
          <w:szCs w:val="22"/>
        </w:rPr>
      </w:pPr>
    </w:p>
    <w:p w14:paraId="3EC03476" w14:textId="77777777" w:rsidR="00737021" w:rsidRDefault="00D83B21">
      <w:pPr>
        <w:pStyle w:val="Style11"/>
        <w:widowControl/>
        <w:spacing w:after="120" w:line="240" w:lineRule="auto"/>
        <w:jc w:val="center"/>
        <w:rPr>
          <w:rStyle w:val="FontStyle21"/>
          <w:b/>
          <w:sz w:val="22"/>
          <w:szCs w:val="22"/>
        </w:rPr>
      </w:pPr>
      <w:r>
        <w:rPr>
          <w:rStyle w:val="FontStyle21"/>
          <w:b/>
          <w:sz w:val="22"/>
          <w:szCs w:val="22"/>
        </w:rPr>
        <w:t>Článek III.</w:t>
      </w:r>
    </w:p>
    <w:p w14:paraId="6EA97745" w14:textId="77777777" w:rsidR="00737021" w:rsidRDefault="00D83B21">
      <w:pPr>
        <w:pStyle w:val="Style14"/>
        <w:widowControl/>
        <w:numPr>
          <w:ilvl w:val="0"/>
          <w:numId w:val="8"/>
        </w:numPr>
        <w:spacing w:after="120" w:line="240" w:lineRule="auto"/>
        <w:ind w:left="425" w:hanging="425"/>
        <w:jc w:val="both"/>
        <w:rPr>
          <w:rStyle w:val="FontStyle21"/>
          <w:sz w:val="22"/>
          <w:szCs w:val="22"/>
        </w:rPr>
      </w:pPr>
      <w:r>
        <w:rPr>
          <w:rStyle w:val="FontStyle21"/>
          <w:bCs/>
          <w:sz w:val="22"/>
          <w:szCs w:val="22"/>
        </w:rPr>
        <w:t>Smluvní strany prohlašují, že tato dohoda o ukončení byla uzavřena po vzájemném projednání a s jejím obsahem souhlasí.</w:t>
      </w:r>
    </w:p>
    <w:p w14:paraId="76517B30" w14:textId="77777777" w:rsidR="00737021" w:rsidRDefault="00D83B21">
      <w:pPr>
        <w:pStyle w:val="Style14"/>
        <w:widowControl/>
        <w:numPr>
          <w:ilvl w:val="0"/>
          <w:numId w:val="8"/>
        </w:numPr>
        <w:spacing w:after="120" w:line="240" w:lineRule="auto"/>
        <w:ind w:left="425" w:hanging="425"/>
        <w:jc w:val="both"/>
        <w:rPr>
          <w:rStyle w:val="FontStyle21"/>
          <w:spacing w:val="-2"/>
          <w:sz w:val="22"/>
          <w:szCs w:val="22"/>
        </w:rPr>
      </w:pPr>
      <w:r>
        <w:rPr>
          <w:rStyle w:val="FontStyle21"/>
          <w:sz w:val="22"/>
          <w:szCs w:val="22"/>
        </w:rPr>
        <w:t>Tato dohoda</w:t>
      </w:r>
      <w:r>
        <w:rPr>
          <w:rStyle w:val="FontStyle21"/>
          <w:spacing w:val="-2"/>
          <w:sz w:val="22"/>
          <w:szCs w:val="22"/>
        </w:rPr>
        <w:t xml:space="preserve"> o ukončení</w:t>
      </w:r>
      <w:r>
        <w:rPr>
          <w:rStyle w:val="FontStyle21"/>
          <w:sz w:val="22"/>
          <w:szCs w:val="22"/>
        </w:rPr>
        <w:t xml:space="preserve"> </w:t>
      </w:r>
      <w:r>
        <w:rPr>
          <w:rStyle w:val="FontStyle21"/>
          <w:spacing w:val="-2"/>
          <w:sz w:val="22"/>
          <w:szCs w:val="22"/>
        </w:rPr>
        <w:t>nabývá platnosti a účinnosti dnem jejího podpisu oběma smluvními stranami</w:t>
      </w:r>
      <w:r>
        <w:rPr>
          <w:rStyle w:val="FontStyle21"/>
          <w:sz w:val="22"/>
          <w:szCs w:val="22"/>
        </w:rPr>
        <w:t>.</w:t>
      </w:r>
    </w:p>
    <w:p w14:paraId="2EEFDAA6" w14:textId="77777777" w:rsidR="00737021" w:rsidRDefault="00D83B21">
      <w:pPr>
        <w:pStyle w:val="Style14"/>
        <w:widowControl/>
        <w:numPr>
          <w:ilvl w:val="0"/>
          <w:numId w:val="7"/>
        </w:numPr>
        <w:spacing w:before="120" w:line="240" w:lineRule="auto"/>
        <w:ind w:left="426" w:hanging="426"/>
        <w:jc w:val="both"/>
        <w:rPr>
          <w:rStyle w:val="FontStyle21"/>
          <w:spacing w:val="-2"/>
          <w:sz w:val="22"/>
          <w:szCs w:val="22"/>
        </w:rPr>
      </w:pPr>
      <w:r>
        <w:rPr>
          <w:rStyle w:val="FontStyle21"/>
          <w:sz w:val="22"/>
          <w:szCs w:val="22"/>
        </w:rPr>
        <w:t>Tato dohoda o ukončení je sepsána ve dvou vyhotoveních, z nichž jedno vyhotovení obdrží Úřad práce a jedno vyhotovení zaměstnavatel.</w:t>
      </w:r>
    </w:p>
    <w:p w14:paraId="42A3CFAC" w14:textId="5286CF70" w:rsidR="00737021" w:rsidRDefault="00D83B21" w:rsidP="003267D5">
      <w:pPr>
        <w:pStyle w:val="Style11"/>
        <w:widowControl/>
        <w:spacing w:before="235" w:line="240" w:lineRule="auto"/>
        <w:ind w:firstLine="426"/>
        <w:rPr>
          <w:rFonts w:ascii="Arial" w:hAnsi="Arial" w:cs="Arial"/>
          <w:sz w:val="22"/>
          <w:szCs w:val="22"/>
        </w:rPr>
      </w:pPr>
      <w:r>
        <w:rPr>
          <w:rStyle w:val="FontStyle21"/>
          <w:sz w:val="22"/>
          <w:szCs w:val="22"/>
        </w:rPr>
        <w:t>V</w:t>
      </w:r>
      <w:r w:rsidR="00D50570">
        <w:rPr>
          <w:rStyle w:val="FontStyle21"/>
          <w:sz w:val="22"/>
          <w:szCs w:val="22"/>
        </w:rPr>
        <w:t> Uherském Brodě</w:t>
      </w:r>
      <w:r>
        <w:rPr>
          <w:rStyle w:val="FontStyle21"/>
          <w:sz w:val="22"/>
          <w:szCs w:val="22"/>
        </w:rPr>
        <w:t xml:space="preserve"> dne </w:t>
      </w:r>
      <w:r w:rsidR="009F5CF8">
        <w:rPr>
          <w:rStyle w:val="FontStyle21"/>
          <w:sz w:val="22"/>
          <w:szCs w:val="22"/>
        </w:rPr>
        <w:t>26</w:t>
      </w:r>
      <w:r w:rsidR="00252B26">
        <w:rPr>
          <w:rStyle w:val="FontStyle21"/>
          <w:sz w:val="22"/>
          <w:szCs w:val="22"/>
        </w:rPr>
        <w:t>. 1. 2021</w:t>
      </w:r>
      <w:r>
        <w:rPr>
          <w:rStyle w:val="FontStyle21"/>
          <w:sz w:val="22"/>
          <w:szCs w:val="22"/>
        </w:rPr>
        <w:tab/>
      </w:r>
      <w:r>
        <w:rPr>
          <w:rStyle w:val="FontStyle21"/>
          <w:sz w:val="22"/>
          <w:szCs w:val="22"/>
        </w:rPr>
        <w:tab/>
      </w:r>
      <w:r>
        <w:rPr>
          <w:rStyle w:val="FontStyle21"/>
          <w:sz w:val="22"/>
          <w:szCs w:val="22"/>
        </w:rPr>
        <w:tab/>
      </w:r>
      <w:r w:rsidR="00AD3701">
        <w:rPr>
          <w:rStyle w:val="FontStyle21"/>
          <w:sz w:val="22"/>
          <w:szCs w:val="22"/>
        </w:rPr>
        <w:tab/>
      </w:r>
      <w:r w:rsidR="00AD3701">
        <w:rPr>
          <w:rStyle w:val="FontStyle21"/>
          <w:sz w:val="22"/>
          <w:szCs w:val="22"/>
        </w:rPr>
        <w:tab/>
      </w:r>
    </w:p>
    <w:p w14:paraId="2162CA42" w14:textId="77777777" w:rsidR="00737021" w:rsidRDefault="00737021"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</w:rPr>
      </w:pPr>
    </w:p>
    <w:p w14:paraId="65F61878" w14:textId="77777777" w:rsidR="00737021" w:rsidRDefault="00737021"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5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841"/>
      </w:tblGrid>
      <w:tr w:rsidR="00AD3701" w14:paraId="5EE36ECF" w14:textId="77777777" w:rsidTr="00AD3701">
        <w:tc>
          <w:tcPr>
            <w:tcW w:w="4361" w:type="dxa"/>
            <w:vAlign w:val="bottom"/>
          </w:tcPr>
          <w:p w14:paraId="2D15B346" w14:textId="3F03027B" w:rsidR="00AD3701" w:rsidRDefault="00AD3701" w:rsidP="00AD3701">
            <w:pPr>
              <w:keepNext/>
              <w:keepLines/>
              <w:tabs>
                <w:tab w:val="left" w:pos="260"/>
                <w:tab w:val="left" w:pos="2520"/>
              </w:tabs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 xml:space="preserve">       ……</w:t>
            </w:r>
            <w:r w:rsidR="00D50570">
              <w:rPr>
                <w:rFonts w:ascii="Arial" w:hAnsi="Arial" w:cs="Arial"/>
                <w:sz w:val="22"/>
                <w:szCs w:val="22"/>
              </w:rPr>
              <w:t xml:space="preserve"> Ing. Aleš </w:t>
            </w:r>
            <w:proofErr w:type="spellStart"/>
            <w:r w:rsidR="00D50570">
              <w:rPr>
                <w:rFonts w:ascii="Arial" w:hAnsi="Arial" w:cs="Arial"/>
                <w:sz w:val="22"/>
                <w:szCs w:val="22"/>
              </w:rPr>
              <w:t>Mikulčík</w:t>
            </w:r>
            <w:proofErr w:type="spellEnd"/>
            <w:r w:rsidR="00D50570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Theme="minorEastAsia" w:hAnsi="Arial" w:cs="Arial"/>
                <w:sz w:val="22"/>
                <w:szCs w:val="22"/>
              </w:rPr>
              <w:t>………</w:t>
            </w:r>
          </w:p>
        </w:tc>
        <w:tc>
          <w:tcPr>
            <w:tcW w:w="841" w:type="dxa"/>
          </w:tcPr>
          <w:p w14:paraId="348B4BB0" w14:textId="77777777" w:rsidR="00AD3701" w:rsidRDefault="00AD3701">
            <w:pPr>
              <w:keepNext/>
              <w:keepLines/>
              <w:tabs>
                <w:tab w:val="left" w:pos="2520"/>
              </w:tabs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 xml:space="preserve">                      </w:t>
            </w:r>
          </w:p>
        </w:tc>
      </w:tr>
      <w:tr w:rsidR="00AD3701" w14:paraId="43C9068D" w14:textId="77777777" w:rsidTr="00AD3701">
        <w:tc>
          <w:tcPr>
            <w:tcW w:w="4361" w:type="dxa"/>
          </w:tcPr>
          <w:p w14:paraId="561EED2A" w14:textId="2E26E566" w:rsidR="00AD3701" w:rsidRDefault="00252B26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Z</w:t>
            </w:r>
            <w:r w:rsidR="00AD3701">
              <w:rPr>
                <w:rFonts w:ascii="Arial" w:eastAsiaTheme="minorEastAsia" w:hAnsi="Arial" w:cs="Arial"/>
                <w:sz w:val="22"/>
                <w:szCs w:val="22"/>
              </w:rPr>
              <w:t>a zaměstnavatele</w:t>
            </w:r>
          </w:p>
          <w:p w14:paraId="7B7D48A9" w14:textId="77777777" w:rsidR="00AD3701" w:rsidRDefault="00AD3701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10596486" w14:textId="77777777" w:rsidR="00AD3701" w:rsidRDefault="00AD3701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2929F5">
              <w:rPr>
                <w:rFonts w:ascii="Arial" w:eastAsiaTheme="minorEastAsia" w:hAnsi="Arial" w:cs="Arial"/>
                <w:sz w:val="20"/>
                <w:szCs w:val="20"/>
              </w:rPr>
              <w:t>Podepsáno uznávaným elektronickým podpisem nebo zasláním datovou schránkou</w:t>
            </w:r>
          </w:p>
        </w:tc>
        <w:tc>
          <w:tcPr>
            <w:tcW w:w="841" w:type="dxa"/>
          </w:tcPr>
          <w:p w14:paraId="50721629" w14:textId="77777777" w:rsidR="00AD3701" w:rsidRDefault="00AD3701">
            <w:pPr>
              <w:keepNext/>
              <w:keepLines/>
              <w:tabs>
                <w:tab w:val="left" w:pos="2520"/>
              </w:tabs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</w:tbl>
    <w:p w14:paraId="120D1908" w14:textId="77777777" w:rsidR="00737021" w:rsidRDefault="00737021">
      <w:pPr>
        <w:keepNext/>
        <w:keepLines/>
        <w:tabs>
          <w:tab w:val="left" w:pos="2520"/>
        </w:tabs>
        <w:rPr>
          <w:rFonts w:ascii="Arial" w:hAnsi="Arial" w:cs="Arial"/>
          <w:sz w:val="18"/>
          <w:szCs w:val="18"/>
        </w:rPr>
      </w:pPr>
    </w:p>
    <w:p w14:paraId="1B85F82A" w14:textId="77777777" w:rsidR="00737021" w:rsidRDefault="00737021">
      <w:pPr>
        <w:keepNext/>
        <w:keepLines/>
        <w:tabs>
          <w:tab w:val="left" w:pos="2520"/>
        </w:tabs>
        <w:rPr>
          <w:rFonts w:ascii="Arial" w:hAnsi="Arial" w:cs="Arial"/>
          <w:sz w:val="18"/>
          <w:szCs w:val="18"/>
        </w:rPr>
      </w:pPr>
    </w:p>
    <w:p w14:paraId="7D8E15D5" w14:textId="77777777" w:rsidR="00737021" w:rsidRDefault="00737021">
      <w:pPr>
        <w:keepNext/>
        <w:keepLines/>
        <w:tabs>
          <w:tab w:val="left" w:pos="2520"/>
        </w:tabs>
        <w:rPr>
          <w:rFonts w:ascii="Arial" w:hAnsi="Arial" w:cs="Arial"/>
          <w:sz w:val="18"/>
          <w:szCs w:val="18"/>
        </w:rPr>
      </w:pPr>
    </w:p>
    <w:sectPr w:rsidR="00737021">
      <w:footerReference w:type="default" r:id="rId7"/>
      <w:pgSz w:w="11905" w:h="16837"/>
      <w:pgMar w:top="907" w:right="1134" w:bottom="907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72DF2" w14:textId="77777777" w:rsidR="00807BCC" w:rsidRDefault="00807BCC">
      <w:r>
        <w:separator/>
      </w:r>
    </w:p>
  </w:endnote>
  <w:endnote w:type="continuationSeparator" w:id="0">
    <w:p w14:paraId="5FB98812" w14:textId="77777777" w:rsidR="00807BCC" w:rsidRDefault="0080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B177" w14:textId="77777777" w:rsidR="00737021" w:rsidRDefault="00D83B2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MPSV – C – 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C1E73" w14:textId="77777777" w:rsidR="00807BCC" w:rsidRDefault="00807BCC">
      <w:r>
        <w:separator/>
      </w:r>
    </w:p>
  </w:footnote>
  <w:footnote w:type="continuationSeparator" w:id="0">
    <w:p w14:paraId="7009F048" w14:textId="77777777" w:rsidR="00807BCC" w:rsidRDefault="00807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606"/>
    <w:multiLevelType w:val="singleLevel"/>
    <w:tmpl w:val="4AEEEC6A"/>
    <w:lvl w:ilvl="0">
      <w:start w:val="1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1" w15:restartNumberingAfterBreak="0">
    <w:nsid w:val="090D65E7"/>
    <w:multiLevelType w:val="hybridMultilevel"/>
    <w:tmpl w:val="AA5E64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F1252B"/>
    <w:multiLevelType w:val="hybridMultilevel"/>
    <w:tmpl w:val="49F6D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64C03"/>
    <w:multiLevelType w:val="hybridMultilevel"/>
    <w:tmpl w:val="9A8A0B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D1812"/>
    <w:multiLevelType w:val="hybridMultilevel"/>
    <w:tmpl w:val="4CFE29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6D4C78"/>
    <w:multiLevelType w:val="singleLevel"/>
    <w:tmpl w:val="DE867BC0"/>
    <w:lvl w:ilvl="0">
      <w:start w:val="1"/>
      <w:numFmt w:val="decimal"/>
      <w:lvlText w:val="%1."/>
      <w:legacy w:legacy="1" w:legacySpace="0" w:legacyIndent="437"/>
      <w:lvlJc w:val="left"/>
      <w:rPr>
        <w:rFonts w:ascii="Arial" w:hAnsi="Arial" w:cs="Arial" w:hint="default"/>
      </w:rPr>
    </w:lvl>
  </w:abstractNum>
  <w:abstractNum w:abstractNumId="6" w15:restartNumberingAfterBreak="0">
    <w:nsid w:val="41B87E9B"/>
    <w:multiLevelType w:val="hybridMultilevel"/>
    <w:tmpl w:val="A8F8E4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76662"/>
    <w:multiLevelType w:val="multilevel"/>
    <w:tmpl w:val="1C322C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1693E50"/>
    <w:multiLevelType w:val="singleLevel"/>
    <w:tmpl w:val="4AEEEC6A"/>
    <w:lvl w:ilvl="0">
      <w:start w:val="1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21"/>
    <w:rsid w:val="00252B26"/>
    <w:rsid w:val="002929F5"/>
    <w:rsid w:val="003267D5"/>
    <w:rsid w:val="00345D8B"/>
    <w:rsid w:val="0058347A"/>
    <w:rsid w:val="00737021"/>
    <w:rsid w:val="00807BCC"/>
    <w:rsid w:val="009F5CF8"/>
    <w:rsid w:val="00A47898"/>
    <w:rsid w:val="00AD3701"/>
    <w:rsid w:val="00D1554F"/>
    <w:rsid w:val="00D50570"/>
    <w:rsid w:val="00D8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E9ABB3"/>
  <w14:defaultImageDpi w14:val="0"/>
  <w15:docId w15:val="{F53EA664-9363-4B69-B60A-D04D0017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30" w:lineRule="exact"/>
      <w:ind w:hanging="1210"/>
    </w:pPr>
  </w:style>
  <w:style w:type="paragraph" w:customStyle="1" w:styleId="Style4">
    <w:name w:val="Style4"/>
    <w:basedOn w:val="Normln"/>
    <w:uiPriority w:val="99"/>
    <w:pPr>
      <w:spacing w:line="230" w:lineRule="exact"/>
    </w:pPr>
  </w:style>
  <w:style w:type="paragraph" w:customStyle="1" w:styleId="Style5">
    <w:name w:val="Style5"/>
    <w:basedOn w:val="Normln"/>
    <w:uiPriority w:val="99"/>
    <w:pPr>
      <w:spacing w:line="230" w:lineRule="exact"/>
      <w:ind w:hanging="451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230" w:lineRule="exact"/>
    </w:pPr>
  </w:style>
  <w:style w:type="paragraph" w:customStyle="1" w:styleId="Style9">
    <w:name w:val="Style9"/>
    <w:basedOn w:val="Normln"/>
    <w:uiPriority w:val="99"/>
    <w:pPr>
      <w:spacing w:line="230" w:lineRule="exact"/>
      <w:ind w:firstLine="2808"/>
    </w:pPr>
  </w:style>
  <w:style w:type="paragraph" w:customStyle="1" w:styleId="Style10">
    <w:name w:val="Style10"/>
    <w:basedOn w:val="Normln"/>
    <w:uiPriority w:val="99"/>
    <w:pPr>
      <w:spacing w:line="451" w:lineRule="exact"/>
      <w:jc w:val="center"/>
    </w:pPr>
  </w:style>
  <w:style w:type="paragraph" w:customStyle="1" w:styleId="Style11">
    <w:name w:val="Style11"/>
    <w:basedOn w:val="Normln"/>
    <w:uiPriority w:val="99"/>
    <w:pPr>
      <w:spacing w:line="229" w:lineRule="exact"/>
      <w:jc w:val="both"/>
    </w:pPr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  <w:pPr>
      <w:spacing w:line="230" w:lineRule="exact"/>
      <w:ind w:hanging="422"/>
    </w:pPr>
  </w:style>
  <w:style w:type="character" w:customStyle="1" w:styleId="FontStyle16">
    <w:name w:val="Font Style16"/>
    <w:basedOn w:val="Standardnpsmoodstavce"/>
    <w:uiPriority w:val="99"/>
    <w:rPr>
      <w:rFonts w:ascii="Courier New" w:hAnsi="Courier New" w:cs="Courier New"/>
      <w:color w:val="000000"/>
      <w:sz w:val="14"/>
      <w:szCs w:val="14"/>
    </w:rPr>
  </w:style>
  <w:style w:type="character" w:customStyle="1" w:styleId="FontStyle17">
    <w:name w:val="Font Style17"/>
    <w:basedOn w:val="Standardnpsmoodstavce"/>
    <w:uiPriority w:val="99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9">
    <w:name w:val="Font Style19"/>
    <w:basedOn w:val="Standardnpsmoodstavce"/>
    <w:uiPriority w:val="99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0">
    <w:name w:val="Font Style20"/>
    <w:basedOn w:val="Standardnpsmoodstavce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Standardnpsmoodstavce"/>
    <w:uiPriority w:val="99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23">
    <w:name w:val="Font Style23"/>
    <w:basedOn w:val="Standardnpsmoodstavce"/>
    <w:uiPriority w:val="99"/>
    <w:rPr>
      <w:rFonts w:ascii="Arial" w:hAnsi="Arial" w:cs="Arial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rPr>
      <w:rFonts w:cs="Times New Roman"/>
      <w:color w:val="000080"/>
      <w:u w:val="single"/>
    </w:rPr>
  </w:style>
  <w:style w:type="table" w:styleId="Mkatabulky">
    <w:name w:val="Table Grid"/>
    <w:basedOn w:val="Normlntabulka"/>
    <w:uiPriority w:val="59"/>
    <w:pPr>
      <w:spacing w:after="0" w:line="240" w:lineRule="auto"/>
    </w:pPr>
    <w:rPr>
      <w:rFonts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hAnsi="Courier New" w:cs="Courier New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hAnsi="Courier New" w:cs="Courier New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FontStyle15">
    <w:name w:val="Font Style15"/>
    <w:uiPriority w:val="99"/>
    <w:rPr>
      <w:rFonts w:ascii="Arial" w:hAnsi="Arial"/>
      <w:color w:val="000000"/>
      <w:sz w:val="18"/>
    </w:rPr>
  </w:style>
  <w:style w:type="paragraph" w:customStyle="1" w:styleId="Dalmodr">
    <w:name w:val="Další modrá"/>
    <w:basedOn w:val="Normln"/>
    <w:pPr>
      <w:widowControl/>
      <w:tabs>
        <w:tab w:val="left" w:pos="2520"/>
      </w:tabs>
      <w:autoSpaceDE/>
      <w:autoSpaceDN/>
      <w:adjustRightInd/>
      <w:ind w:left="360"/>
      <w:jc w:val="both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NormalBefore1pt">
    <w:name w:val="Normal + Before:  1 pt"/>
    <w:aliases w:val="After:  1 pt"/>
    <w:basedOn w:val="Normln"/>
    <w:pPr>
      <w:keepNext/>
      <w:widowControl/>
      <w:autoSpaceDE/>
      <w:autoSpaceDN/>
      <w:adjustRightInd/>
      <w:spacing w:before="20" w:after="20"/>
      <w:jc w:val="both"/>
    </w:pPr>
    <w:rPr>
      <w:rFonts w:ascii="Arial" w:eastAsia="Times New Roman" w:hAnsi="Arial" w:cs="Arial"/>
      <w:sz w:val="20"/>
      <w:szCs w:val="20"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Calibri" w:eastAsia="Calibri" w:hAnsi="Calibri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hAnsi="Courier New" w:cs="Courier New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hAnsi="Courier New" w:cs="Courier Ne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Kopáčková Hana Mgr. (UPZ-UHA)</cp:lastModifiedBy>
  <cp:revision>2</cp:revision>
  <cp:lastPrinted>2020-10-12T08:34:00Z</cp:lastPrinted>
  <dcterms:created xsi:type="dcterms:W3CDTF">2021-01-26T11:34:00Z</dcterms:created>
  <dcterms:modified xsi:type="dcterms:W3CDTF">2021-01-26T11:34:00Z</dcterms:modified>
</cp:coreProperties>
</file>