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A3A" w:rsidRPr="00974A3A" w:rsidRDefault="00974A3A" w:rsidP="00BC608B">
      <w:pPr>
        <w:pStyle w:val="Default"/>
        <w:rPr>
          <w:rFonts w:ascii="Arial" w:hAnsi="Arial" w:cs="Arial"/>
          <w:noProof/>
          <w:sz w:val="22"/>
          <w:szCs w:val="22"/>
          <w:lang w:eastAsia="cs-CZ"/>
        </w:rPr>
      </w:pPr>
      <w:r w:rsidRPr="00974A3A">
        <w:rPr>
          <w:rFonts w:ascii="Arial" w:hAnsi="Arial" w:cs="Arial"/>
          <w:noProof/>
          <w:sz w:val="22"/>
          <w:szCs w:val="22"/>
          <w:lang w:eastAsia="cs-CZ"/>
        </w:rPr>
        <w:drawing>
          <wp:anchor distT="0" distB="0" distL="114935" distR="114935" simplePos="0" relativeHeight="251659264" behindDoc="0" locked="0" layoutInCell="1" allowOverlap="1" wp14:anchorId="5EB18EDE" wp14:editId="5CC2D1A2">
            <wp:simplePos x="0" y="0"/>
            <wp:positionH relativeFrom="margin">
              <wp:align>left</wp:align>
            </wp:positionH>
            <wp:positionV relativeFrom="paragraph">
              <wp:posOffset>-672465</wp:posOffset>
            </wp:positionV>
            <wp:extent cx="2010283" cy="1422146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98" r="-69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283" cy="1422146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A3A" w:rsidRPr="00974A3A" w:rsidRDefault="00974A3A" w:rsidP="00BC608B">
      <w:pPr>
        <w:pStyle w:val="Default"/>
        <w:rPr>
          <w:rFonts w:ascii="Arial" w:hAnsi="Arial" w:cs="Arial"/>
          <w:noProof/>
          <w:sz w:val="22"/>
          <w:szCs w:val="22"/>
          <w:lang w:eastAsia="cs-CZ"/>
        </w:rPr>
      </w:pPr>
    </w:p>
    <w:p w:rsidR="00974A3A" w:rsidRPr="00974A3A" w:rsidRDefault="00974A3A" w:rsidP="00BC608B">
      <w:pPr>
        <w:pStyle w:val="Default"/>
        <w:rPr>
          <w:rFonts w:ascii="Arial" w:hAnsi="Arial" w:cs="Arial"/>
          <w:noProof/>
          <w:sz w:val="22"/>
          <w:szCs w:val="22"/>
          <w:lang w:eastAsia="cs-CZ"/>
        </w:rPr>
      </w:pPr>
    </w:p>
    <w:p w:rsidR="00974A3A" w:rsidRPr="00E00383" w:rsidRDefault="00E00383" w:rsidP="00974A3A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Evidenční číslo smlouvy: </w:t>
      </w:r>
      <w:r w:rsidR="005C1A5F">
        <w:rPr>
          <w:rFonts w:ascii="Arial" w:hAnsi="Arial" w:cs="Arial"/>
        </w:rPr>
        <w:t xml:space="preserve">CES </w:t>
      </w:r>
      <w:r w:rsidR="00AF1A8E">
        <w:rPr>
          <w:rFonts w:ascii="Arial" w:hAnsi="Arial" w:cs="Arial"/>
        </w:rPr>
        <w:t>33</w:t>
      </w:r>
      <w:r w:rsidRPr="00E00383">
        <w:rPr>
          <w:rFonts w:ascii="Arial" w:hAnsi="Arial" w:cs="Arial"/>
        </w:rPr>
        <w:t>/202</w:t>
      </w:r>
      <w:r w:rsidR="00D939C3">
        <w:rPr>
          <w:rFonts w:ascii="Arial" w:hAnsi="Arial" w:cs="Arial"/>
        </w:rPr>
        <w:t>1</w:t>
      </w:r>
    </w:p>
    <w:p w:rsidR="00974A3A" w:rsidRPr="00974A3A" w:rsidRDefault="00974A3A" w:rsidP="00BC608B">
      <w:pPr>
        <w:pStyle w:val="Default"/>
        <w:rPr>
          <w:rFonts w:ascii="Arial" w:hAnsi="Arial" w:cs="Arial"/>
          <w:noProof/>
          <w:sz w:val="22"/>
          <w:szCs w:val="22"/>
          <w:lang w:eastAsia="cs-CZ"/>
        </w:rPr>
      </w:pPr>
    </w:p>
    <w:p w:rsidR="00974A3A" w:rsidRPr="00974A3A" w:rsidRDefault="00974A3A" w:rsidP="002F05EE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974A3A" w:rsidRDefault="002F05EE" w:rsidP="00974A3A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SMLOUVA O</w:t>
      </w:r>
      <w:r w:rsidR="00974A3A" w:rsidRPr="00974A3A">
        <w:rPr>
          <w:rFonts w:ascii="Arial" w:hAnsi="Arial" w:cs="Arial"/>
          <w:b/>
          <w:bCs/>
        </w:rPr>
        <w:t xml:space="preserve"> ZAJIŠŤOVÁNÍ ZAHRADNICKÝCH SLUŽEB </w:t>
      </w:r>
    </w:p>
    <w:p w:rsidR="00974A3A" w:rsidRPr="00974A3A" w:rsidRDefault="00974A3A" w:rsidP="00974A3A">
      <w:pPr>
        <w:pStyle w:val="Default"/>
        <w:jc w:val="center"/>
        <w:rPr>
          <w:rFonts w:ascii="Arial" w:hAnsi="Arial" w:cs="Arial"/>
          <w:noProof/>
          <w:lang w:eastAsia="cs-CZ"/>
        </w:rPr>
      </w:pPr>
      <w:r w:rsidRPr="00974A3A">
        <w:rPr>
          <w:rFonts w:ascii="Arial" w:hAnsi="Arial" w:cs="Arial"/>
          <w:b/>
          <w:bCs/>
        </w:rPr>
        <w:t>VČETNĚ ÚDRŽBY A DALŠÍC</w:t>
      </w:r>
      <w:r>
        <w:rPr>
          <w:rFonts w:ascii="Arial" w:hAnsi="Arial" w:cs="Arial"/>
          <w:b/>
          <w:bCs/>
        </w:rPr>
        <w:t>H SOUVISEJÍCÍCH ČINNOSTÍ PRO</w:t>
      </w:r>
      <w:r w:rsidRPr="00974A3A">
        <w:rPr>
          <w:rFonts w:ascii="Arial" w:hAnsi="Arial" w:cs="Arial"/>
          <w:b/>
          <w:bCs/>
        </w:rPr>
        <w:t xml:space="preserve"> ZAJIŠTĚNÍ PÉČE O </w:t>
      </w:r>
      <w:r>
        <w:rPr>
          <w:rFonts w:ascii="Arial" w:hAnsi="Arial" w:cs="Arial"/>
          <w:b/>
          <w:bCs/>
        </w:rPr>
        <w:t xml:space="preserve">VYBRANOU </w:t>
      </w:r>
      <w:r w:rsidRPr="00974A3A">
        <w:rPr>
          <w:rFonts w:ascii="Arial" w:hAnsi="Arial" w:cs="Arial"/>
          <w:b/>
          <w:bCs/>
        </w:rPr>
        <w:t>VEŘEJNOU ZELEŇ</w:t>
      </w:r>
    </w:p>
    <w:p w:rsidR="00974A3A" w:rsidRDefault="00974A3A" w:rsidP="00BC608B">
      <w:pPr>
        <w:pStyle w:val="Default"/>
        <w:rPr>
          <w:rFonts w:ascii="Arial" w:hAnsi="Arial" w:cs="Arial"/>
          <w:noProof/>
          <w:sz w:val="22"/>
          <w:szCs w:val="22"/>
          <w:lang w:eastAsia="cs-CZ"/>
        </w:rPr>
      </w:pPr>
    </w:p>
    <w:p w:rsidR="00974A3A" w:rsidRDefault="00974A3A" w:rsidP="00BC608B">
      <w:pPr>
        <w:pStyle w:val="Default"/>
        <w:rPr>
          <w:rFonts w:ascii="Arial" w:hAnsi="Arial" w:cs="Arial"/>
          <w:noProof/>
          <w:sz w:val="22"/>
          <w:szCs w:val="22"/>
          <w:lang w:eastAsia="cs-CZ"/>
        </w:rPr>
      </w:pPr>
    </w:p>
    <w:p w:rsidR="00974A3A" w:rsidRPr="00DD0866" w:rsidRDefault="00974A3A" w:rsidP="00974A3A">
      <w:pPr>
        <w:spacing w:after="0" w:line="240" w:lineRule="auto"/>
        <w:ind w:right="142"/>
        <w:rPr>
          <w:rFonts w:ascii="Arial" w:eastAsia="Times New Roman" w:hAnsi="Arial" w:cs="Arial"/>
          <w:b/>
          <w:lang w:eastAsia="zh-CN"/>
        </w:rPr>
      </w:pPr>
      <w:r w:rsidRPr="00DD0866">
        <w:rPr>
          <w:rFonts w:ascii="Arial" w:eastAsia="Times New Roman" w:hAnsi="Arial" w:cs="Arial"/>
          <w:b/>
          <w:lang w:eastAsia="zh-CN"/>
        </w:rPr>
        <w:t>Město Černošice</w:t>
      </w:r>
    </w:p>
    <w:p w:rsidR="00974A3A" w:rsidRPr="00DD0866" w:rsidRDefault="00974A3A" w:rsidP="00974A3A">
      <w:pPr>
        <w:spacing w:after="0" w:line="240" w:lineRule="auto"/>
        <w:ind w:right="142"/>
        <w:rPr>
          <w:rFonts w:ascii="Arial" w:eastAsia="Times New Roman" w:hAnsi="Arial" w:cs="Arial"/>
          <w:lang w:eastAsia="zh-CN"/>
        </w:rPr>
      </w:pPr>
      <w:r w:rsidRPr="00DD0866">
        <w:rPr>
          <w:rFonts w:ascii="Arial" w:eastAsia="Times New Roman" w:hAnsi="Arial" w:cs="Arial"/>
          <w:lang w:eastAsia="zh-CN"/>
        </w:rPr>
        <w:t xml:space="preserve">sídlo: </w:t>
      </w:r>
      <w:r>
        <w:rPr>
          <w:rFonts w:ascii="Arial" w:eastAsia="Times New Roman" w:hAnsi="Arial" w:cs="Arial"/>
          <w:lang w:eastAsia="zh-CN"/>
        </w:rPr>
        <w:t>Karlštejnská 259</w:t>
      </w:r>
      <w:r w:rsidRPr="00DD0866">
        <w:rPr>
          <w:rFonts w:ascii="Arial" w:eastAsia="Times New Roman" w:hAnsi="Arial" w:cs="Arial"/>
          <w:lang w:eastAsia="zh-CN"/>
        </w:rPr>
        <w:t xml:space="preserve">, </w:t>
      </w:r>
      <w:r w:rsidR="00856C7B">
        <w:rPr>
          <w:rFonts w:ascii="Arial" w:eastAsia="Times New Roman" w:hAnsi="Arial" w:cs="Arial"/>
          <w:lang w:eastAsia="zh-CN"/>
        </w:rPr>
        <w:t xml:space="preserve">252 28 </w:t>
      </w:r>
      <w:r w:rsidRPr="00DD0866">
        <w:rPr>
          <w:rFonts w:ascii="Arial" w:eastAsia="Times New Roman" w:hAnsi="Arial" w:cs="Arial"/>
          <w:lang w:eastAsia="zh-CN"/>
        </w:rPr>
        <w:t xml:space="preserve">Černošice, </w:t>
      </w:r>
    </w:p>
    <w:p w:rsidR="00974A3A" w:rsidRPr="00DD0866" w:rsidRDefault="00974A3A" w:rsidP="00974A3A">
      <w:pPr>
        <w:spacing w:after="0" w:line="240" w:lineRule="auto"/>
        <w:ind w:right="142"/>
        <w:rPr>
          <w:rFonts w:ascii="Arial" w:eastAsia="Times New Roman" w:hAnsi="Arial" w:cs="Arial"/>
          <w:lang w:eastAsia="cs-CZ"/>
        </w:rPr>
      </w:pPr>
      <w:r w:rsidRPr="00DD0866">
        <w:rPr>
          <w:rFonts w:ascii="Arial" w:eastAsia="Times New Roman" w:hAnsi="Arial" w:cs="Arial"/>
          <w:lang w:eastAsia="zh-CN"/>
        </w:rPr>
        <w:t xml:space="preserve">IČ: </w:t>
      </w:r>
      <w:r w:rsidRPr="00DD0866">
        <w:rPr>
          <w:rFonts w:ascii="Arial" w:eastAsia="Times New Roman" w:hAnsi="Arial" w:cs="Arial"/>
          <w:iCs/>
          <w:lang w:eastAsia="zh-CN"/>
        </w:rPr>
        <w:t>00241121</w:t>
      </w:r>
      <w:r w:rsidRPr="00DD0866">
        <w:rPr>
          <w:rFonts w:ascii="Arial" w:eastAsia="Times New Roman" w:hAnsi="Arial" w:cs="Arial"/>
          <w:lang w:eastAsia="cs-CZ"/>
        </w:rPr>
        <w:t>, DIČ: CZ</w:t>
      </w:r>
      <w:r w:rsidRPr="00DD0866">
        <w:rPr>
          <w:rFonts w:ascii="Arial" w:eastAsia="Times New Roman" w:hAnsi="Arial" w:cs="Arial"/>
          <w:iCs/>
          <w:lang w:eastAsia="zh-CN"/>
        </w:rPr>
        <w:t>00241121</w:t>
      </w:r>
    </w:p>
    <w:p w:rsidR="0042041B" w:rsidRPr="00CC16F3" w:rsidRDefault="00856C7B" w:rsidP="00974A3A">
      <w:pPr>
        <w:spacing w:after="0" w:line="240" w:lineRule="auto"/>
        <w:ind w:right="142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zastoupeno</w:t>
      </w:r>
      <w:r w:rsidR="00974A3A" w:rsidRPr="00DD0866">
        <w:rPr>
          <w:rFonts w:ascii="Arial" w:eastAsia="Times New Roman" w:hAnsi="Arial" w:cs="Arial"/>
          <w:lang w:eastAsia="zh-CN"/>
        </w:rPr>
        <w:t>: Mg</w:t>
      </w:r>
      <w:r>
        <w:rPr>
          <w:rFonts w:ascii="Arial" w:eastAsia="Times New Roman" w:hAnsi="Arial" w:cs="Arial"/>
          <w:lang w:eastAsia="zh-CN"/>
        </w:rPr>
        <w:t>r. Filip Kořínek, starosta</w:t>
      </w:r>
    </w:p>
    <w:p w:rsidR="0042041B" w:rsidRPr="00DD0866" w:rsidRDefault="0042041B" w:rsidP="00974A3A">
      <w:pPr>
        <w:spacing w:after="0" w:line="240" w:lineRule="auto"/>
        <w:ind w:right="142"/>
        <w:rPr>
          <w:rFonts w:ascii="Arial" w:eastAsia="Times New Roman" w:hAnsi="Arial" w:cs="Arial"/>
          <w:lang w:eastAsia="zh-CN"/>
        </w:rPr>
      </w:pPr>
    </w:p>
    <w:p w:rsidR="00974A3A" w:rsidRPr="00DD0866" w:rsidRDefault="00974A3A" w:rsidP="00974A3A">
      <w:pPr>
        <w:spacing w:before="120" w:after="120" w:line="240" w:lineRule="auto"/>
        <w:ind w:right="142"/>
        <w:rPr>
          <w:rFonts w:ascii="Arial" w:eastAsia="Times New Roman" w:hAnsi="Arial" w:cs="Arial"/>
          <w:color w:val="000000"/>
          <w:lang w:eastAsia="zh-CN"/>
        </w:rPr>
      </w:pPr>
      <w:r w:rsidRPr="00DD0866">
        <w:rPr>
          <w:rFonts w:ascii="Arial" w:eastAsia="Times New Roman" w:hAnsi="Arial" w:cs="Arial"/>
          <w:color w:val="000000"/>
          <w:lang w:eastAsia="zh-CN"/>
        </w:rPr>
        <w:t xml:space="preserve">(dále jen </w:t>
      </w:r>
      <w:r w:rsidRPr="00DD0866">
        <w:rPr>
          <w:rFonts w:ascii="Arial" w:eastAsia="Times New Roman" w:hAnsi="Arial" w:cs="Arial"/>
          <w:b/>
          <w:color w:val="000000"/>
          <w:lang w:eastAsia="zh-CN"/>
        </w:rPr>
        <w:t>„</w:t>
      </w:r>
      <w:r>
        <w:rPr>
          <w:rFonts w:ascii="Arial" w:eastAsia="Times New Roman" w:hAnsi="Arial" w:cs="Arial"/>
          <w:b/>
          <w:color w:val="000000"/>
          <w:lang w:eastAsia="zh-CN"/>
        </w:rPr>
        <w:t>Město</w:t>
      </w:r>
      <w:r w:rsidRPr="00DD0866">
        <w:rPr>
          <w:rFonts w:ascii="Arial" w:eastAsia="Times New Roman" w:hAnsi="Arial" w:cs="Arial"/>
          <w:b/>
          <w:color w:val="000000"/>
          <w:lang w:eastAsia="zh-CN"/>
        </w:rPr>
        <w:t>“</w:t>
      </w:r>
      <w:r w:rsidRPr="00933F3F">
        <w:rPr>
          <w:rFonts w:ascii="Arial" w:eastAsia="Times New Roman" w:hAnsi="Arial" w:cs="Arial"/>
          <w:color w:val="000000"/>
          <w:lang w:eastAsia="zh-CN"/>
        </w:rPr>
        <w:t>)</w:t>
      </w:r>
    </w:p>
    <w:p w:rsidR="00974A3A" w:rsidRPr="00DD0866" w:rsidRDefault="00974A3A" w:rsidP="00974A3A">
      <w:pPr>
        <w:spacing w:after="0" w:line="240" w:lineRule="auto"/>
        <w:ind w:right="142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a</w:t>
      </w:r>
    </w:p>
    <w:p w:rsidR="00974A3A" w:rsidRDefault="00974A3A" w:rsidP="00BC608B">
      <w:pPr>
        <w:pStyle w:val="Default"/>
        <w:rPr>
          <w:rFonts w:ascii="Arial" w:hAnsi="Arial" w:cs="Arial"/>
          <w:noProof/>
          <w:sz w:val="22"/>
          <w:szCs w:val="22"/>
          <w:lang w:eastAsia="cs-CZ"/>
        </w:rPr>
      </w:pPr>
    </w:p>
    <w:p w:rsidR="00974A3A" w:rsidRPr="0042041B" w:rsidRDefault="00974A3A" w:rsidP="00BC608B">
      <w:pPr>
        <w:pStyle w:val="Default"/>
        <w:rPr>
          <w:rFonts w:ascii="Arial" w:hAnsi="Arial" w:cs="Arial"/>
          <w:noProof/>
          <w:sz w:val="22"/>
          <w:szCs w:val="22"/>
          <w:lang w:eastAsia="cs-CZ"/>
        </w:rPr>
      </w:pPr>
      <w:r w:rsidRPr="0042041B">
        <w:rPr>
          <w:rFonts w:ascii="Arial" w:hAnsi="Arial" w:cs="Arial"/>
          <w:b/>
          <w:noProof/>
          <w:sz w:val="22"/>
          <w:szCs w:val="22"/>
          <w:lang w:eastAsia="cs-CZ"/>
        </w:rPr>
        <w:t xml:space="preserve">Gardeo </w:t>
      </w:r>
      <w:r w:rsidR="00856C7B" w:rsidRPr="0042041B">
        <w:rPr>
          <w:rFonts w:ascii="Arial" w:hAnsi="Arial" w:cs="Arial"/>
          <w:b/>
          <w:noProof/>
          <w:sz w:val="22"/>
          <w:szCs w:val="22"/>
          <w:lang w:eastAsia="cs-CZ"/>
        </w:rPr>
        <w:t>s.r.o</w:t>
      </w:r>
      <w:r w:rsidR="00856C7B" w:rsidRPr="0042041B">
        <w:rPr>
          <w:rFonts w:ascii="Arial" w:hAnsi="Arial" w:cs="Arial"/>
          <w:noProof/>
          <w:sz w:val="22"/>
          <w:szCs w:val="22"/>
          <w:lang w:eastAsia="cs-CZ"/>
        </w:rPr>
        <w:t xml:space="preserve">. </w:t>
      </w:r>
    </w:p>
    <w:p w:rsidR="00856C7B" w:rsidRPr="0042041B" w:rsidRDefault="00856C7B" w:rsidP="00BC608B">
      <w:pPr>
        <w:pStyle w:val="Default"/>
        <w:rPr>
          <w:rFonts w:ascii="Arial" w:hAnsi="Arial" w:cs="Arial"/>
          <w:sz w:val="22"/>
          <w:szCs w:val="22"/>
        </w:rPr>
      </w:pPr>
      <w:r w:rsidRPr="0042041B">
        <w:rPr>
          <w:rFonts w:ascii="Arial" w:hAnsi="Arial" w:cs="Arial"/>
          <w:sz w:val="22"/>
          <w:szCs w:val="22"/>
        </w:rPr>
        <w:t>sídlo: Zdeňka Lhoty 469, 252 28 Černošice,</w:t>
      </w:r>
    </w:p>
    <w:p w:rsidR="00856C7B" w:rsidRPr="0042041B" w:rsidRDefault="00856C7B" w:rsidP="00BC608B">
      <w:pPr>
        <w:pStyle w:val="Default"/>
        <w:rPr>
          <w:rStyle w:val="nowrap"/>
          <w:rFonts w:ascii="Arial" w:hAnsi="Arial" w:cs="Arial"/>
          <w:sz w:val="22"/>
          <w:szCs w:val="22"/>
        </w:rPr>
      </w:pPr>
      <w:r w:rsidRPr="0042041B">
        <w:rPr>
          <w:rFonts w:ascii="Arial" w:hAnsi="Arial" w:cs="Arial"/>
          <w:sz w:val="22"/>
          <w:szCs w:val="22"/>
        </w:rPr>
        <w:t xml:space="preserve">IČ: </w:t>
      </w:r>
      <w:r w:rsidRPr="0042041B">
        <w:rPr>
          <w:rStyle w:val="nowrap"/>
          <w:rFonts w:ascii="Arial" w:hAnsi="Arial" w:cs="Arial"/>
          <w:sz w:val="22"/>
          <w:szCs w:val="22"/>
        </w:rPr>
        <w:t>04373723</w:t>
      </w:r>
    </w:p>
    <w:p w:rsidR="00856C7B" w:rsidRDefault="00856C7B" w:rsidP="00BC608B">
      <w:pPr>
        <w:pStyle w:val="Default"/>
        <w:rPr>
          <w:rStyle w:val="nowrap"/>
          <w:rFonts w:ascii="Arial" w:hAnsi="Arial" w:cs="Arial"/>
          <w:sz w:val="22"/>
          <w:szCs w:val="22"/>
        </w:rPr>
      </w:pPr>
      <w:r w:rsidRPr="0042041B">
        <w:rPr>
          <w:rStyle w:val="nowrap"/>
          <w:rFonts w:ascii="Arial" w:hAnsi="Arial" w:cs="Arial"/>
          <w:sz w:val="22"/>
          <w:szCs w:val="22"/>
        </w:rPr>
        <w:t xml:space="preserve">zastoupeno: JUDr. Olga Humlová, jednatelka </w:t>
      </w:r>
    </w:p>
    <w:p w:rsidR="00264C1D" w:rsidRPr="0042041B" w:rsidRDefault="00CC16F3" w:rsidP="00BC608B">
      <w:pPr>
        <w:pStyle w:val="Default"/>
        <w:rPr>
          <w:rStyle w:val="nowrap"/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Style w:val="nowrap"/>
          <w:rFonts w:ascii="Arial" w:hAnsi="Arial" w:cs="Arial"/>
          <w:sz w:val="22"/>
          <w:szCs w:val="22"/>
        </w:rPr>
        <w:t>č.ú</w:t>
      </w:r>
      <w:proofErr w:type="spellEnd"/>
      <w:r>
        <w:rPr>
          <w:rStyle w:val="nowrap"/>
          <w:rFonts w:ascii="Arial" w:hAnsi="Arial" w:cs="Arial"/>
          <w:sz w:val="22"/>
          <w:szCs w:val="22"/>
        </w:rPr>
        <w:t xml:space="preserve">.: </w:t>
      </w:r>
      <w:r w:rsidRPr="00CC16F3">
        <w:rPr>
          <w:rFonts w:ascii="Arial" w:hAnsi="Arial" w:cs="Arial"/>
          <w:color w:val="auto"/>
          <w:sz w:val="22"/>
          <w:szCs w:val="22"/>
        </w:rPr>
        <w:t>115</w:t>
      </w:r>
      <w:proofErr w:type="gramEnd"/>
      <w:r w:rsidRPr="00CC16F3">
        <w:rPr>
          <w:rFonts w:ascii="Arial" w:hAnsi="Arial" w:cs="Arial"/>
          <w:color w:val="auto"/>
          <w:sz w:val="22"/>
          <w:szCs w:val="22"/>
        </w:rPr>
        <w:t>-4010460287/0100</w:t>
      </w:r>
    </w:p>
    <w:p w:rsidR="00856C7B" w:rsidRPr="0042041B" w:rsidRDefault="0042041B" w:rsidP="00BC608B">
      <w:pPr>
        <w:pStyle w:val="Default"/>
        <w:rPr>
          <w:rFonts w:ascii="Arial" w:hAnsi="Arial" w:cs="Arial"/>
          <w:noProof/>
          <w:sz w:val="22"/>
          <w:szCs w:val="22"/>
          <w:lang w:eastAsia="cs-CZ"/>
        </w:rPr>
      </w:pPr>
      <w:r w:rsidRPr="0042041B">
        <w:rPr>
          <w:rStyle w:val="nowrap"/>
          <w:rFonts w:ascii="Arial" w:hAnsi="Arial" w:cs="Arial"/>
          <w:sz w:val="22"/>
          <w:szCs w:val="22"/>
        </w:rPr>
        <w:t xml:space="preserve">(dále jen „ </w:t>
      </w:r>
      <w:r w:rsidRPr="0042041B">
        <w:rPr>
          <w:rStyle w:val="nowrap"/>
          <w:rFonts w:ascii="Arial" w:hAnsi="Arial" w:cs="Arial"/>
          <w:b/>
          <w:sz w:val="22"/>
          <w:szCs w:val="22"/>
        </w:rPr>
        <w:t>Zhotovitel</w:t>
      </w:r>
      <w:r w:rsidRPr="0042041B">
        <w:rPr>
          <w:rStyle w:val="nowrap"/>
          <w:rFonts w:ascii="Arial" w:hAnsi="Arial" w:cs="Arial"/>
          <w:sz w:val="22"/>
          <w:szCs w:val="22"/>
        </w:rPr>
        <w:t>“)</w:t>
      </w:r>
      <w:r w:rsidR="00856C7B" w:rsidRPr="0042041B">
        <w:rPr>
          <w:rStyle w:val="nowrap"/>
          <w:rFonts w:ascii="Arial" w:hAnsi="Arial" w:cs="Arial"/>
          <w:sz w:val="22"/>
          <w:szCs w:val="22"/>
        </w:rPr>
        <w:t xml:space="preserve"> </w:t>
      </w:r>
    </w:p>
    <w:p w:rsidR="00974A3A" w:rsidRDefault="00974A3A" w:rsidP="00BC608B">
      <w:pPr>
        <w:pStyle w:val="Default"/>
        <w:rPr>
          <w:rFonts w:ascii="Arial" w:hAnsi="Arial" w:cs="Arial"/>
          <w:noProof/>
          <w:sz w:val="22"/>
          <w:szCs w:val="22"/>
          <w:lang w:eastAsia="cs-CZ"/>
        </w:rPr>
      </w:pPr>
    </w:p>
    <w:p w:rsidR="0042041B" w:rsidRPr="00DD0866" w:rsidRDefault="00CC16F3" w:rsidP="0042041B">
      <w:pPr>
        <w:spacing w:before="120" w:after="120" w:line="240" w:lineRule="auto"/>
        <w:ind w:right="142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color w:val="000000"/>
          <w:lang w:eastAsia="zh-CN"/>
        </w:rPr>
        <w:t>společně dále</w:t>
      </w:r>
      <w:r w:rsidR="00E00383">
        <w:rPr>
          <w:rFonts w:ascii="Arial" w:eastAsia="Times New Roman" w:hAnsi="Arial" w:cs="Arial"/>
          <w:color w:val="000000"/>
          <w:lang w:eastAsia="zh-CN"/>
        </w:rPr>
        <w:t xml:space="preserve"> jen</w:t>
      </w:r>
      <w:r w:rsidR="0042041B" w:rsidRPr="00DD0866">
        <w:rPr>
          <w:rFonts w:ascii="Arial" w:eastAsia="Times New Roman" w:hAnsi="Arial" w:cs="Arial"/>
          <w:color w:val="000000"/>
          <w:lang w:eastAsia="zh-CN"/>
        </w:rPr>
        <w:t xml:space="preserve"> „</w:t>
      </w:r>
      <w:r w:rsidR="0042041B" w:rsidRPr="0042041B">
        <w:rPr>
          <w:rFonts w:ascii="Arial" w:eastAsia="Times New Roman" w:hAnsi="Arial" w:cs="Arial"/>
          <w:b/>
          <w:color w:val="000000"/>
          <w:lang w:eastAsia="zh-CN"/>
        </w:rPr>
        <w:t>Smluvní strany</w:t>
      </w:r>
      <w:r w:rsidR="0042041B" w:rsidRPr="00DD0866">
        <w:rPr>
          <w:rFonts w:ascii="Arial" w:eastAsia="Times New Roman" w:hAnsi="Arial" w:cs="Arial"/>
          <w:color w:val="000000"/>
          <w:lang w:eastAsia="zh-CN"/>
        </w:rPr>
        <w:t xml:space="preserve">“ </w:t>
      </w:r>
    </w:p>
    <w:p w:rsidR="0042041B" w:rsidRPr="00DD0866" w:rsidRDefault="0042041B" w:rsidP="0042041B">
      <w:pPr>
        <w:spacing w:after="0" w:line="240" w:lineRule="auto"/>
        <w:ind w:right="142"/>
        <w:rPr>
          <w:rFonts w:ascii="Arial" w:eastAsia="Times New Roman" w:hAnsi="Arial" w:cs="Arial"/>
          <w:bCs/>
          <w:iCs/>
          <w:lang w:eastAsia="zh-CN"/>
        </w:rPr>
      </w:pPr>
    </w:p>
    <w:p w:rsidR="0042041B" w:rsidRDefault="0042041B" w:rsidP="0042041B">
      <w:pPr>
        <w:spacing w:after="0" w:line="240" w:lineRule="auto"/>
        <w:ind w:right="142"/>
        <w:jc w:val="both"/>
        <w:rPr>
          <w:rFonts w:ascii="Arial" w:eastAsia="Times New Roman" w:hAnsi="Arial" w:cs="Arial"/>
          <w:bCs/>
          <w:iCs/>
          <w:lang w:eastAsia="zh-CN"/>
        </w:rPr>
      </w:pPr>
      <w:r w:rsidRPr="00DD0866">
        <w:rPr>
          <w:rFonts w:ascii="Arial" w:eastAsia="Times New Roman" w:hAnsi="Arial" w:cs="Arial"/>
          <w:bCs/>
          <w:iCs/>
          <w:lang w:eastAsia="zh-CN"/>
        </w:rPr>
        <w:t>uzavírají níže uvedeného dne, měsíce a roku</w:t>
      </w:r>
      <w:r>
        <w:rPr>
          <w:rFonts w:ascii="Arial" w:eastAsia="Times New Roman" w:hAnsi="Arial" w:cs="Arial"/>
          <w:bCs/>
          <w:iCs/>
          <w:lang w:eastAsia="zh-CN"/>
        </w:rPr>
        <w:t xml:space="preserve"> </w:t>
      </w:r>
      <w:r w:rsidRPr="00DD0866">
        <w:rPr>
          <w:rFonts w:ascii="Arial" w:eastAsia="Times New Roman" w:hAnsi="Arial" w:cs="Arial"/>
          <w:bCs/>
          <w:iCs/>
          <w:lang w:eastAsia="zh-CN"/>
        </w:rPr>
        <w:t xml:space="preserve">v souladu s ustanovením </w:t>
      </w:r>
      <w:r>
        <w:rPr>
          <w:rFonts w:ascii="Arial" w:eastAsia="Times New Roman" w:hAnsi="Arial" w:cs="Arial"/>
          <w:bCs/>
          <w:iCs/>
          <w:lang w:eastAsia="zh-CN"/>
        </w:rPr>
        <w:t xml:space="preserve">§ 1746 odst. 2 ve spojení s § 2586 </w:t>
      </w:r>
      <w:r w:rsidR="00D939C3">
        <w:rPr>
          <w:rFonts w:ascii="Arial" w:eastAsia="Times New Roman" w:hAnsi="Arial" w:cs="Arial"/>
          <w:lang w:eastAsia="zh-CN"/>
        </w:rPr>
        <w:t>a násl.</w:t>
      </w:r>
      <w:r w:rsidRPr="00DD0866">
        <w:rPr>
          <w:rFonts w:ascii="Arial" w:eastAsia="Times New Roman" w:hAnsi="Arial" w:cs="Arial"/>
          <w:lang w:eastAsia="zh-CN"/>
        </w:rPr>
        <w:t xml:space="preserve"> zákona č. 89/2012 Sb.,</w:t>
      </w:r>
      <w:r w:rsidRPr="00DD0866">
        <w:rPr>
          <w:rFonts w:ascii="Arial" w:eastAsia="Times New Roman" w:hAnsi="Arial" w:cs="Arial"/>
          <w:bCs/>
          <w:iCs/>
          <w:lang w:eastAsia="zh-CN"/>
        </w:rPr>
        <w:t xml:space="preserve"> občanský zákoník, v platném znění, tuto </w:t>
      </w:r>
      <w:r>
        <w:rPr>
          <w:rFonts w:ascii="Arial" w:eastAsia="Times New Roman" w:hAnsi="Arial" w:cs="Arial"/>
          <w:bCs/>
          <w:iCs/>
          <w:lang w:eastAsia="zh-CN"/>
        </w:rPr>
        <w:t xml:space="preserve">dohodu o dílo </w:t>
      </w:r>
    </w:p>
    <w:p w:rsidR="0042041B" w:rsidRPr="00DD0866" w:rsidRDefault="0042041B" w:rsidP="0042041B">
      <w:pPr>
        <w:spacing w:after="0" w:line="240" w:lineRule="auto"/>
        <w:ind w:right="142"/>
        <w:jc w:val="center"/>
        <w:rPr>
          <w:rFonts w:ascii="Arial" w:eastAsia="Times New Roman" w:hAnsi="Arial" w:cs="Arial"/>
          <w:bCs/>
          <w:iCs/>
          <w:lang w:eastAsia="zh-CN"/>
        </w:rPr>
      </w:pPr>
    </w:p>
    <w:p w:rsidR="0042041B" w:rsidRPr="00275CC2" w:rsidRDefault="0042041B" w:rsidP="0042041B">
      <w:pPr>
        <w:spacing w:after="0" w:line="240" w:lineRule="auto"/>
        <w:ind w:right="142"/>
        <w:jc w:val="center"/>
        <w:rPr>
          <w:rFonts w:ascii="Arial" w:eastAsia="Times New Roman" w:hAnsi="Arial" w:cs="Arial"/>
          <w:bCs/>
          <w:iCs/>
          <w:lang w:eastAsia="zh-CN"/>
        </w:rPr>
      </w:pPr>
      <w:r w:rsidRPr="00DD0866">
        <w:rPr>
          <w:rFonts w:ascii="Arial" w:eastAsia="Times New Roman" w:hAnsi="Arial" w:cs="Arial"/>
          <w:bCs/>
          <w:iCs/>
          <w:lang w:eastAsia="zh-CN"/>
        </w:rPr>
        <w:t xml:space="preserve"> </w:t>
      </w:r>
      <w:r w:rsidRPr="00275CC2">
        <w:rPr>
          <w:rFonts w:ascii="Arial" w:eastAsia="Times New Roman" w:hAnsi="Arial" w:cs="Arial"/>
          <w:bCs/>
          <w:iCs/>
          <w:lang w:eastAsia="zh-CN"/>
        </w:rPr>
        <w:t>(dále jen „Smlouva“)</w:t>
      </w:r>
    </w:p>
    <w:p w:rsidR="00974A3A" w:rsidRDefault="00974A3A" w:rsidP="0042041B">
      <w:pPr>
        <w:pStyle w:val="Default"/>
        <w:jc w:val="center"/>
        <w:rPr>
          <w:rFonts w:ascii="Arial" w:hAnsi="Arial" w:cs="Arial"/>
          <w:noProof/>
          <w:sz w:val="22"/>
          <w:szCs w:val="22"/>
          <w:lang w:eastAsia="cs-CZ"/>
        </w:rPr>
      </w:pPr>
    </w:p>
    <w:p w:rsidR="006422AA" w:rsidRPr="00275CC2" w:rsidRDefault="006422AA" w:rsidP="0042041B">
      <w:pPr>
        <w:pStyle w:val="Default"/>
        <w:jc w:val="center"/>
        <w:rPr>
          <w:rFonts w:ascii="Arial" w:hAnsi="Arial" w:cs="Arial"/>
          <w:noProof/>
          <w:sz w:val="22"/>
          <w:szCs w:val="22"/>
          <w:lang w:eastAsia="cs-CZ"/>
        </w:rPr>
      </w:pPr>
    </w:p>
    <w:p w:rsidR="0042041B" w:rsidRPr="00275CC2" w:rsidRDefault="0042041B" w:rsidP="0042041B">
      <w:pPr>
        <w:pStyle w:val="Default"/>
        <w:jc w:val="center"/>
        <w:rPr>
          <w:rFonts w:ascii="Arial" w:hAnsi="Arial" w:cs="Arial"/>
          <w:b/>
          <w:noProof/>
          <w:sz w:val="22"/>
          <w:szCs w:val="22"/>
          <w:lang w:eastAsia="cs-CZ"/>
        </w:rPr>
      </w:pPr>
      <w:r w:rsidRPr="00275CC2">
        <w:rPr>
          <w:rFonts w:ascii="Arial" w:hAnsi="Arial" w:cs="Arial"/>
          <w:b/>
          <w:noProof/>
          <w:sz w:val="22"/>
          <w:szCs w:val="22"/>
          <w:lang w:eastAsia="cs-CZ"/>
        </w:rPr>
        <w:t>I.</w:t>
      </w:r>
    </w:p>
    <w:p w:rsidR="00410BF2" w:rsidRPr="00275CC2" w:rsidRDefault="00410BF2" w:rsidP="0042041B">
      <w:pPr>
        <w:pStyle w:val="Default"/>
        <w:jc w:val="center"/>
        <w:rPr>
          <w:rFonts w:ascii="Arial" w:hAnsi="Arial" w:cs="Arial"/>
          <w:b/>
          <w:noProof/>
          <w:sz w:val="22"/>
          <w:szCs w:val="22"/>
          <w:lang w:eastAsia="cs-CZ"/>
        </w:rPr>
      </w:pPr>
      <w:r w:rsidRPr="00275CC2">
        <w:rPr>
          <w:rFonts w:ascii="Arial" w:hAnsi="Arial" w:cs="Arial"/>
          <w:b/>
          <w:noProof/>
          <w:sz w:val="22"/>
          <w:szCs w:val="22"/>
          <w:lang w:eastAsia="cs-CZ"/>
        </w:rPr>
        <w:t xml:space="preserve">Předmět smlouvy </w:t>
      </w:r>
    </w:p>
    <w:p w:rsidR="00410BF2" w:rsidRPr="00275CC2" w:rsidRDefault="00410BF2" w:rsidP="00410BF2">
      <w:pPr>
        <w:pStyle w:val="Default"/>
        <w:jc w:val="both"/>
        <w:rPr>
          <w:rFonts w:ascii="Arial" w:hAnsi="Arial" w:cs="Arial"/>
          <w:noProof/>
          <w:sz w:val="22"/>
          <w:szCs w:val="22"/>
          <w:lang w:eastAsia="cs-CZ"/>
        </w:rPr>
      </w:pPr>
    </w:p>
    <w:p w:rsidR="00A75E27" w:rsidRPr="00275CC2" w:rsidRDefault="00410BF2" w:rsidP="00A75E27">
      <w:pPr>
        <w:pStyle w:val="Default"/>
        <w:numPr>
          <w:ilvl w:val="0"/>
          <w:numId w:val="24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>Pře</w:t>
      </w:r>
      <w:r w:rsidR="00565996" w:rsidRPr="00275CC2">
        <w:rPr>
          <w:rFonts w:ascii="Arial" w:hAnsi="Arial" w:cs="Arial"/>
          <w:color w:val="auto"/>
          <w:sz w:val="22"/>
          <w:szCs w:val="22"/>
        </w:rPr>
        <w:t>dmětem této smlouvy je závazek Z</w:t>
      </w:r>
      <w:r w:rsidRPr="00275CC2">
        <w:rPr>
          <w:rFonts w:ascii="Arial" w:hAnsi="Arial" w:cs="Arial"/>
          <w:color w:val="auto"/>
          <w:sz w:val="22"/>
          <w:szCs w:val="22"/>
        </w:rPr>
        <w:t>hotovitele provést na svůj ná</w:t>
      </w:r>
      <w:r w:rsidR="00565996" w:rsidRPr="00275CC2">
        <w:rPr>
          <w:rFonts w:ascii="Arial" w:hAnsi="Arial" w:cs="Arial"/>
          <w:color w:val="auto"/>
          <w:sz w:val="22"/>
          <w:szCs w:val="22"/>
        </w:rPr>
        <w:t>klad a nebezpečí pro Město dílo a závazek Města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dílo převzít a zaplatit cenu. </w:t>
      </w:r>
    </w:p>
    <w:p w:rsidR="00A75E27" w:rsidRPr="00275CC2" w:rsidRDefault="00410BF2" w:rsidP="00410BF2">
      <w:pPr>
        <w:pStyle w:val="Default"/>
        <w:numPr>
          <w:ilvl w:val="0"/>
          <w:numId w:val="24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Dílo bude prováděno </w:t>
      </w:r>
      <w:r w:rsidR="00344DC7" w:rsidRPr="00275CC2">
        <w:rPr>
          <w:rFonts w:ascii="Arial" w:hAnsi="Arial" w:cs="Arial"/>
          <w:color w:val="auto"/>
          <w:sz w:val="22"/>
          <w:szCs w:val="22"/>
        </w:rPr>
        <w:t xml:space="preserve">v měsících březen </w:t>
      </w:r>
      <w:r w:rsidR="006D1616">
        <w:rPr>
          <w:rFonts w:ascii="Arial" w:hAnsi="Arial" w:cs="Arial"/>
          <w:color w:val="auto"/>
          <w:sz w:val="22"/>
          <w:szCs w:val="22"/>
        </w:rPr>
        <w:t>až listopad 202</w:t>
      </w:r>
      <w:r w:rsidR="00D939C3">
        <w:rPr>
          <w:rFonts w:ascii="Arial" w:hAnsi="Arial" w:cs="Arial"/>
          <w:color w:val="auto"/>
          <w:sz w:val="22"/>
          <w:szCs w:val="22"/>
        </w:rPr>
        <w:t>1</w:t>
      </w:r>
      <w:r w:rsidR="006D1616">
        <w:rPr>
          <w:rFonts w:ascii="Arial" w:hAnsi="Arial" w:cs="Arial"/>
          <w:color w:val="auto"/>
          <w:sz w:val="22"/>
          <w:szCs w:val="22"/>
        </w:rPr>
        <w:t xml:space="preserve"> v rozsahu dle P</w:t>
      </w:r>
      <w:r w:rsidR="00344DC7" w:rsidRPr="00275CC2">
        <w:rPr>
          <w:rFonts w:ascii="Arial" w:hAnsi="Arial" w:cs="Arial"/>
          <w:color w:val="auto"/>
          <w:sz w:val="22"/>
          <w:szCs w:val="22"/>
        </w:rPr>
        <w:t>řílohy č. 1 Smlouvy.</w:t>
      </w:r>
      <w:r w:rsidR="002F05EE" w:rsidRPr="00275CC2">
        <w:rPr>
          <w:rFonts w:ascii="Arial" w:hAnsi="Arial" w:cs="Arial"/>
          <w:color w:val="auto"/>
          <w:sz w:val="22"/>
          <w:szCs w:val="22"/>
        </w:rPr>
        <w:t xml:space="preserve"> Nad rámec uvedených prací bude poskytován servis závlahového zařízení dle ceníku (Příloha č. 3).  </w:t>
      </w:r>
    </w:p>
    <w:p w:rsidR="00810FCC" w:rsidRPr="00275CC2" w:rsidRDefault="00410BF2" w:rsidP="00565996">
      <w:pPr>
        <w:pStyle w:val="Default"/>
        <w:numPr>
          <w:ilvl w:val="0"/>
          <w:numId w:val="24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Zhotovitel se touto smlouvou zavazuje poskytovat </w:t>
      </w:r>
      <w:r w:rsidR="00565996" w:rsidRPr="00275CC2">
        <w:rPr>
          <w:rFonts w:ascii="Arial" w:hAnsi="Arial" w:cs="Arial"/>
          <w:color w:val="auto"/>
          <w:sz w:val="22"/>
          <w:szCs w:val="22"/>
        </w:rPr>
        <w:t>Městu</w:t>
      </w:r>
      <w:r w:rsidR="003D1589" w:rsidRPr="00275CC2">
        <w:rPr>
          <w:rFonts w:ascii="Arial" w:hAnsi="Arial" w:cs="Arial"/>
          <w:color w:val="auto"/>
          <w:sz w:val="22"/>
          <w:szCs w:val="22"/>
        </w:rPr>
        <w:t xml:space="preserve"> </w:t>
      </w:r>
      <w:r w:rsidR="00810FCC" w:rsidRPr="00275CC2">
        <w:rPr>
          <w:rFonts w:ascii="Arial" w:hAnsi="Arial" w:cs="Arial"/>
          <w:color w:val="auto"/>
          <w:sz w:val="22"/>
          <w:szCs w:val="22"/>
        </w:rPr>
        <w:t>zahradnick</w:t>
      </w:r>
      <w:r w:rsidR="00344DC7" w:rsidRPr="00275CC2">
        <w:rPr>
          <w:rFonts w:ascii="Arial" w:hAnsi="Arial" w:cs="Arial"/>
          <w:color w:val="auto"/>
          <w:sz w:val="22"/>
          <w:szCs w:val="22"/>
        </w:rPr>
        <w:t>é</w:t>
      </w:r>
      <w:r w:rsidR="00810FCC" w:rsidRPr="00275CC2">
        <w:rPr>
          <w:rFonts w:ascii="Arial" w:hAnsi="Arial" w:cs="Arial"/>
          <w:color w:val="auto"/>
          <w:sz w:val="22"/>
          <w:szCs w:val="22"/>
        </w:rPr>
        <w:t xml:space="preserve"> </w:t>
      </w:r>
      <w:r w:rsidR="00344DC7" w:rsidRPr="00275CC2">
        <w:rPr>
          <w:rFonts w:ascii="Arial" w:hAnsi="Arial" w:cs="Arial"/>
          <w:color w:val="auto"/>
          <w:sz w:val="22"/>
          <w:szCs w:val="22"/>
        </w:rPr>
        <w:t xml:space="preserve">údržbové </w:t>
      </w:r>
      <w:r w:rsidR="00810FCC" w:rsidRPr="00275CC2">
        <w:rPr>
          <w:rFonts w:ascii="Arial" w:hAnsi="Arial" w:cs="Arial"/>
          <w:color w:val="auto"/>
          <w:sz w:val="22"/>
          <w:szCs w:val="22"/>
        </w:rPr>
        <w:t>pr</w:t>
      </w:r>
      <w:r w:rsidR="00344DC7" w:rsidRPr="00275CC2">
        <w:rPr>
          <w:rFonts w:ascii="Arial" w:hAnsi="Arial" w:cs="Arial"/>
          <w:color w:val="auto"/>
          <w:sz w:val="22"/>
          <w:szCs w:val="22"/>
        </w:rPr>
        <w:t>á</w:t>
      </w:r>
      <w:r w:rsidR="00810FCC" w:rsidRPr="00275CC2">
        <w:rPr>
          <w:rFonts w:ascii="Arial" w:hAnsi="Arial" w:cs="Arial"/>
          <w:color w:val="auto"/>
          <w:sz w:val="22"/>
          <w:szCs w:val="22"/>
        </w:rPr>
        <w:t>c</w:t>
      </w:r>
      <w:r w:rsidR="00344DC7" w:rsidRPr="00275CC2">
        <w:rPr>
          <w:rFonts w:ascii="Arial" w:hAnsi="Arial" w:cs="Arial"/>
          <w:color w:val="auto"/>
          <w:sz w:val="22"/>
          <w:szCs w:val="22"/>
        </w:rPr>
        <w:t>e</w:t>
      </w:r>
      <w:r w:rsidR="00810FCC" w:rsidRPr="00275CC2">
        <w:rPr>
          <w:rFonts w:ascii="Arial" w:hAnsi="Arial" w:cs="Arial"/>
          <w:color w:val="auto"/>
          <w:sz w:val="22"/>
          <w:szCs w:val="22"/>
        </w:rPr>
        <w:t xml:space="preserve"> </w:t>
      </w:r>
      <w:r w:rsidR="00344DC7" w:rsidRPr="00275CC2">
        <w:rPr>
          <w:rFonts w:ascii="Arial" w:hAnsi="Arial" w:cs="Arial"/>
          <w:color w:val="auto"/>
          <w:sz w:val="22"/>
          <w:szCs w:val="22"/>
        </w:rPr>
        <w:t>na</w:t>
      </w:r>
      <w:r w:rsidR="00810FCC" w:rsidRPr="00275CC2">
        <w:rPr>
          <w:rFonts w:ascii="Arial" w:hAnsi="Arial" w:cs="Arial"/>
          <w:color w:val="auto"/>
          <w:sz w:val="22"/>
          <w:szCs w:val="22"/>
        </w:rPr>
        <w:t xml:space="preserve"> vymezen</w:t>
      </w:r>
      <w:r w:rsidR="00344DC7" w:rsidRPr="00275CC2">
        <w:rPr>
          <w:rFonts w:ascii="Arial" w:hAnsi="Arial" w:cs="Arial"/>
          <w:color w:val="auto"/>
          <w:sz w:val="22"/>
          <w:szCs w:val="22"/>
        </w:rPr>
        <w:t>ých</w:t>
      </w:r>
      <w:r w:rsidR="00810FCC" w:rsidRPr="00275CC2">
        <w:rPr>
          <w:rFonts w:ascii="Arial" w:hAnsi="Arial" w:cs="Arial"/>
          <w:color w:val="auto"/>
          <w:sz w:val="22"/>
          <w:szCs w:val="22"/>
        </w:rPr>
        <w:t xml:space="preserve"> ploch</w:t>
      </w:r>
      <w:r w:rsidR="00344DC7" w:rsidRPr="00275CC2">
        <w:rPr>
          <w:rFonts w:ascii="Arial" w:hAnsi="Arial" w:cs="Arial"/>
          <w:color w:val="auto"/>
          <w:sz w:val="22"/>
          <w:szCs w:val="22"/>
        </w:rPr>
        <w:t>ách</w:t>
      </w:r>
      <w:r w:rsidR="00810FCC" w:rsidRPr="00275CC2">
        <w:rPr>
          <w:rFonts w:ascii="Arial" w:hAnsi="Arial" w:cs="Arial"/>
          <w:color w:val="auto"/>
          <w:sz w:val="22"/>
          <w:szCs w:val="22"/>
        </w:rPr>
        <w:t xml:space="preserve"> veřejné zeleně v  lokalit</w:t>
      </w:r>
      <w:r w:rsidR="00344DC7" w:rsidRPr="00275CC2">
        <w:rPr>
          <w:rFonts w:ascii="Arial" w:hAnsi="Arial" w:cs="Arial"/>
          <w:color w:val="auto"/>
          <w:sz w:val="22"/>
          <w:szCs w:val="22"/>
        </w:rPr>
        <w:t>ách</w:t>
      </w:r>
      <w:r w:rsidR="00310722" w:rsidRPr="00275CC2">
        <w:rPr>
          <w:rFonts w:ascii="Arial" w:hAnsi="Arial" w:cs="Arial"/>
          <w:color w:val="auto"/>
          <w:sz w:val="22"/>
          <w:szCs w:val="22"/>
        </w:rPr>
        <w:t xml:space="preserve"> (dále jen „</w:t>
      </w:r>
      <w:r w:rsidR="00344DC7" w:rsidRPr="00275CC2">
        <w:rPr>
          <w:rFonts w:ascii="Arial" w:hAnsi="Arial" w:cs="Arial"/>
          <w:color w:val="auto"/>
          <w:sz w:val="22"/>
          <w:szCs w:val="22"/>
        </w:rPr>
        <w:t>Plnění</w:t>
      </w:r>
      <w:r w:rsidR="00310722" w:rsidRPr="00275CC2">
        <w:rPr>
          <w:rFonts w:ascii="Arial" w:hAnsi="Arial" w:cs="Arial"/>
          <w:color w:val="auto"/>
          <w:sz w:val="22"/>
          <w:szCs w:val="22"/>
        </w:rPr>
        <w:t>“)</w:t>
      </w:r>
      <w:r w:rsidR="00344DC7" w:rsidRPr="00275CC2">
        <w:rPr>
          <w:rFonts w:ascii="Arial" w:hAnsi="Arial" w:cs="Arial"/>
          <w:color w:val="auto"/>
          <w:sz w:val="22"/>
          <w:szCs w:val="22"/>
        </w:rPr>
        <w:t xml:space="preserve"> </w:t>
      </w:r>
      <w:r w:rsidR="00565996" w:rsidRPr="00275CC2">
        <w:rPr>
          <w:rFonts w:ascii="Arial" w:hAnsi="Arial" w:cs="Arial"/>
          <w:color w:val="auto"/>
          <w:sz w:val="22"/>
          <w:szCs w:val="22"/>
        </w:rPr>
        <w:t xml:space="preserve">vymezených v čl. II odst. 1 Smlouvy. </w:t>
      </w:r>
      <w:r w:rsidR="0043067F" w:rsidRPr="00275CC2">
        <w:rPr>
          <w:rFonts w:ascii="Arial" w:hAnsi="Arial" w:cs="Arial"/>
          <w:color w:val="auto"/>
          <w:sz w:val="22"/>
          <w:szCs w:val="22"/>
        </w:rPr>
        <w:t>Předpokládaný r</w:t>
      </w:r>
      <w:r w:rsidR="00565996" w:rsidRPr="00275CC2">
        <w:rPr>
          <w:rFonts w:ascii="Arial" w:hAnsi="Arial" w:cs="Arial"/>
          <w:color w:val="auto"/>
          <w:sz w:val="22"/>
          <w:szCs w:val="22"/>
        </w:rPr>
        <w:t>ozsah</w:t>
      </w:r>
      <w:r w:rsidR="006D1616">
        <w:rPr>
          <w:rFonts w:ascii="Arial" w:hAnsi="Arial" w:cs="Arial"/>
          <w:color w:val="auto"/>
          <w:sz w:val="22"/>
          <w:szCs w:val="22"/>
        </w:rPr>
        <w:t xml:space="preserve"> prací je vymezen v Příloze č. 1</w:t>
      </w:r>
      <w:r w:rsidR="00565996" w:rsidRPr="00275CC2">
        <w:rPr>
          <w:rFonts w:ascii="Arial" w:hAnsi="Arial" w:cs="Arial"/>
          <w:color w:val="auto"/>
          <w:sz w:val="22"/>
          <w:szCs w:val="22"/>
        </w:rPr>
        <w:t xml:space="preserve"> Smlouvy</w:t>
      </w:r>
      <w:r w:rsidR="0043067F" w:rsidRPr="00275CC2">
        <w:rPr>
          <w:rFonts w:ascii="Arial" w:hAnsi="Arial" w:cs="Arial"/>
          <w:color w:val="auto"/>
          <w:sz w:val="22"/>
          <w:szCs w:val="22"/>
        </w:rPr>
        <w:t xml:space="preserve"> (seznam prací)</w:t>
      </w:r>
      <w:r w:rsidR="00565996" w:rsidRPr="00275CC2">
        <w:rPr>
          <w:rFonts w:ascii="Arial" w:hAnsi="Arial" w:cs="Arial"/>
          <w:color w:val="auto"/>
          <w:sz w:val="22"/>
          <w:szCs w:val="22"/>
        </w:rPr>
        <w:t xml:space="preserve">. </w:t>
      </w:r>
      <w:r w:rsidR="00810FCC" w:rsidRPr="00275CC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3D1589" w:rsidRDefault="003D1589" w:rsidP="003D1589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6422AA" w:rsidRPr="00275CC2" w:rsidRDefault="006422AA" w:rsidP="003D1589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BC608B" w:rsidRPr="00275CC2" w:rsidRDefault="003D1589" w:rsidP="003D1589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75CC2">
        <w:rPr>
          <w:rFonts w:ascii="Arial" w:hAnsi="Arial" w:cs="Arial"/>
          <w:b/>
          <w:sz w:val="22"/>
          <w:szCs w:val="22"/>
        </w:rPr>
        <w:lastRenderedPageBreak/>
        <w:t>II.</w:t>
      </w:r>
    </w:p>
    <w:p w:rsidR="00BC608B" w:rsidRPr="00275CC2" w:rsidRDefault="00BC608B" w:rsidP="003D158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>Místo a doba plnění</w:t>
      </w:r>
    </w:p>
    <w:p w:rsidR="003D1589" w:rsidRPr="00275CC2" w:rsidRDefault="003D1589" w:rsidP="003D1589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565996" w:rsidRPr="000377DB" w:rsidRDefault="003D1589" w:rsidP="00565996">
      <w:pPr>
        <w:pStyle w:val="Default"/>
        <w:numPr>
          <w:ilvl w:val="0"/>
          <w:numId w:val="25"/>
        </w:numPr>
        <w:rPr>
          <w:rFonts w:ascii="Arial" w:hAnsi="Arial" w:cs="Arial"/>
          <w:color w:val="auto"/>
          <w:sz w:val="22"/>
          <w:szCs w:val="22"/>
        </w:rPr>
      </w:pPr>
      <w:r w:rsidRPr="000377DB">
        <w:rPr>
          <w:rFonts w:ascii="Arial" w:hAnsi="Arial" w:cs="Arial"/>
          <w:color w:val="auto"/>
          <w:sz w:val="22"/>
          <w:szCs w:val="22"/>
        </w:rPr>
        <w:t xml:space="preserve">Místem </w:t>
      </w:r>
      <w:r w:rsidR="00565996" w:rsidRPr="000377DB">
        <w:rPr>
          <w:rFonts w:ascii="Arial" w:hAnsi="Arial" w:cs="Arial"/>
          <w:color w:val="auto"/>
          <w:sz w:val="22"/>
          <w:szCs w:val="22"/>
        </w:rPr>
        <w:t xml:space="preserve">poskytování </w:t>
      </w:r>
      <w:r w:rsidR="00344DC7" w:rsidRPr="000377DB">
        <w:rPr>
          <w:rFonts w:ascii="Arial" w:hAnsi="Arial" w:cs="Arial"/>
          <w:color w:val="auto"/>
          <w:sz w:val="22"/>
          <w:szCs w:val="22"/>
        </w:rPr>
        <w:t>P</w:t>
      </w:r>
      <w:r w:rsidR="00565996" w:rsidRPr="000377DB">
        <w:rPr>
          <w:rFonts w:ascii="Arial" w:hAnsi="Arial" w:cs="Arial"/>
          <w:color w:val="auto"/>
          <w:sz w:val="22"/>
          <w:szCs w:val="22"/>
        </w:rPr>
        <w:t>lnění jsou plochy</w:t>
      </w:r>
      <w:r w:rsidR="00CF359F" w:rsidRPr="000377DB">
        <w:rPr>
          <w:rFonts w:ascii="Arial" w:hAnsi="Arial" w:cs="Arial"/>
          <w:color w:val="auto"/>
          <w:sz w:val="22"/>
          <w:szCs w:val="22"/>
        </w:rPr>
        <w:t xml:space="preserve"> (Příloha č. 2 Smlouvy)</w:t>
      </w:r>
      <w:r w:rsidR="00565996" w:rsidRPr="000377DB">
        <w:rPr>
          <w:rFonts w:ascii="Arial" w:hAnsi="Arial" w:cs="Arial"/>
          <w:color w:val="auto"/>
          <w:sz w:val="22"/>
          <w:szCs w:val="22"/>
        </w:rPr>
        <w:t xml:space="preserve">: </w:t>
      </w:r>
    </w:p>
    <w:p w:rsidR="00565996" w:rsidRPr="000377DB" w:rsidRDefault="00565996" w:rsidP="00565996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:rsidR="00565996" w:rsidRPr="000377DB" w:rsidRDefault="00565996" w:rsidP="000377DB">
      <w:pPr>
        <w:pStyle w:val="Default"/>
        <w:numPr>
          <w:ilvl w:val="1"/>
          <w:numId w:val="2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377DB">
        <w:rPr>
          <w:rFonts w:ascii="Arial" w:hAnsi="Arial" w:cs="Arial"/>
          <w:color w:val="auto"/>
          <w:sz w:val="22"/>
          <w:szCs w:val="22"/>
        </w:rPr>
        <w:t xml:space="preserve">Prostor travnaté plochy v okolí budovy </w:t>
      </w:r>
      <w:proofErr w:type="spellStart"/>
      <w:r w:rsidRPr="000377DB">
        <w:rPr>
          <w:rFonts w:ascii="Arial" w:hAnsi="Arial" w:cs="Arial"/>
          <w:color w:val="auto"/>
          <w:sz w:val="22"/>
          <w:szCs w:val="22"/>
        </w:rPr>
        <w:t>MěÚ</w:t>
      </w:r>
      <w:proofErr w:type="spellEnd"/>
      <w:r w:rsidRPr="000377DB">
        <w:rPr>
          <w:rFonts w:ascii="Arial" w:hAnsi="Arial" w:cs="Arial"/>
          <w:color w:val="auto"/>
          <w:sz w:val="22"/>
          <w:szCs w:val="22"/>
        </w:rPr>
        <w:t xml:space="preserve"> Černošice na drese Kar</w:t>
      </w:r>
      <w:r w:rsidR="002E7460" w:rsidRPr="000377DB">
        <w:rPr>
          <w:rFonts w:ascii="Arial" w:hAnsi="Arial" w:cs="Arial"/>
          <w:color w:val="auto"/>
          <w:sz w:val="22"/>
          <w:szCs w:val="22"/>
        </w:rPr>
        <w:t>lštejnská 259, 252 28 Černošice</w:t>
      </w:r>
      <w:r w:rsidRPr="000377DB">
        <w:rPr>
          <w:rFonts w:ascii="Arial" w:hAnsi="Arial" w:cs="Arial"/>
          <w:color w:val="auto"/>
          <w:sz w:val="22"/>
          <w:szCs w:val="22"/>
        </w:rPr>
        <w:t xml:space="preserve"> </w:t>
      </w:r>
      <w:r w:rsidR="002E7460" w:rsidRPr="000377DB">
        <w:rPr>
          <w:rFonts w:ascii="Arial" w:hAnsi="Arial" w:cs="Arial"/>
          <w:color w:val="auto"/>
          <w:sz w:val="22"/>
          <w:szCs w:val="22"/>
        </w:rPr>
        <w:t>parcela č. 487/4 o ploše cca 2 000 m², a část pozemku parcela č. 487/3 o ploše cca 400m² a prostor břehu potoka v délce cca 70 m parcela č. 6 206 o ploše cca 250m²</w:t>
      </w:r>
      <w:r w:rsidR="00275CC2" w:rsidRPr="000377DB">
        <w:rPr>
          <w:rFonts w:ascii="Arial" w:hAnsi="Arial" w:cs="Arial"/>
          <w:color w:val="auto"/>
          <w:sz w:val="22"/>
          <w:szCs w:val="22"/>
        </w:rPr>
        <w:t>;</w:t>
      </w:r>
      <w:r w:rsidR="002E7460" w:rsidRPr="000377DB">
        <w:rPr>
          <w:rFonts w:ascii="Arial" w:hAnsi="Arial" w:cs="Arial"/>
          <w:color w:val="auto"/>
          <w:sz w:val="22"/>
          <w:szCs w:val="22"/>
        </w:rPr>
        <w:t xml:space="preserve">   </w:t>
      </w:r>
    </w:p>
    <w:p w:rsidR="002E7460" w:rsidRPr="000377DB" w:rsidRDefault="002E7460" w:rsidP="000377DB">
      <w:pPr>
        <w:pStyle w:val="Default"/>
        <w:ind w:left="785"/>
        <w:jc w:val="both"/>
        <w:rPr>
          <w:rFonts w:ascii="Arial" w:hAnsi="Arial" w:cs="Arial"/>
          <w:color w:val="auto"/>
          <w:sz w:val="22"/>
          <w:szCs w:val="22"/>
        </w:rPr>
      </w:pPr>
    </w:p>
    <w:p w:rsidR="002E7460" w:rsidRPr="000377DB" w:rsidRDefault="00275CC2" w:rsidP="000377DB">
      <w:pPr>
        <w:pStyle w:val="Default"/>
        <w:numPr>
          <w:ilvl w:val="1"/>
          <w:numId w:val="2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377DB">
        <w:rPr>
          <w:rFonts w:ascii="Arial" w:hAnsi="Arial" w:cs="Arial"/>
          <w:color w:val="auto"/>
          <w:sz w:val="22"/>
          <w:szCs w:val="22"/>
        </w:rPr>
        <w:t>p</w:t>
      </w:r>
      <w:r w:rsidR="006D1616">
        <w:rPr>
          <w:rFonts w:ascii="Arial" w:hAnsi="Arial" w:cs="Arial"/>
          <w:color w:val="auto"/>
          <w:sz w:val="22"/>
          <w:szCs w:val="22"/>
        </w:rPr>
        <w:t>rostor 6</w:t>
      </w:r>
      <w:r w:rsidR="002E7460" w:rsidRPr="000377DB">
        <w:rPr>
          <w:rFonts w:ascii="Arial" w:hAnsi="Arial" w:cs="Arial"/>
          <w:color w:val="auto"/>
          <w:sz w:val="22"/>
          <w:szCs w:val="22"/>
        </w:rPr>
        <w:t xml:space="preserve"> záhonů na pozemku parcela č. 6172/32 (ulice Kazínská) od křižovatky s Riegrovou </w:t>
      </w:r>
      <w:r w:rsidRPr="000377DB">
        <w:rPr>
          <w:rFonts w:ascii="Arial" w:hAnsi="Arial" w:cs="Arial"/>
          <w:color w:val="auto"/>
          <w:sz w:val="22"/>
          <w:szCs w:val="22"/>
        </w:rPr>
        <w:t>ulicí;</w:t>
      </w:r>
      <w:r w:rsidR="002E7460" w:rsidRPr="000377DB">
        <w:rPr>
          <w:rFonts w:ascii="Arial" w:hAnsi="Arial" w:cs="Arial"/>
          <w:color w:val="auto"/>
          <w:sz w:val="22"/>
          <w:szCs w:val="22"/>
        </w:rPr>
        <w:t xml:space="preserve">    </w:t>
      </w:r>
    </w:p>
    <w:p w:rsidR="00565996" w:rsidRPr="000377DB" w:rsidRDefault="00565996" w:rsidP="000377DB">
      <w:pPr>
        <w:pStyle w:val="Default"/>
        <w:ind w:left="1080"/>
        <w:jc w:val="both"/>
        <w:rPr>
          <w:rFonts w:ascii="Arial" w:hAnsi="Arial" w:cs="Arial"/>
          <w:color w:val="auto"/>
          <w:sz w:val="22"/>
          <w:szCs w:val="22"/>
        </w:rPr>
      </w:pPr>
    </w:p>
    <w:p w:rsidR="00565996" w:rsidRPr="000377DB" w:rsidRDefault="00565996" w:rsidP="000377DB">
      <w:pPr>
        <w:pStyle w:val="Default"/>
        <w:numPr>
          <w:ilvl w:val="1"/>
          <w:numId w:val="2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377DB">
        <w:rPr>
          <w:rFonts w:ascii="Arial" w:hAnsi="Arial" w:cs="Arial"/>
          <w:color w:val="auto"/>
          <w:sz w:val="22"/>
          <w:szCs w:val="22"/>
        </w:rPr>
        <w:t xml:space="preserve">prostor </w:t>
      </w:r>
      <w:r w:rsidR="006D1616">
        <w:rPr>
          <w:rFonts w:ascii="Arial" w:hAnsi="Arial" w:cs="Arial"/>
          <w:color w:val="auto"/>
          <w:sz w:val="22"/>
          <w:szCs w:val="22"/>
        </w:rPr>
        <w:t xml:space="preserve">6 </w:t>
      </w:r>
      <w:r w:rsidRPr="000377DB">
        <w:rPr>
          <w:rFonts w:ascii="Arial" w:hAnsi="Arial" w:cs="Arial"/>
          <w:color w:val="auto"/>
          <w:sz w:val="22"/>
          <w:szCs w:val="22"/>
        </w:rPr>
        <w:t xml:space="preserve">záhonů </w:t>
      </w:r>
      <w:r w:rsidR="00275CC2" w:rsidRPr="000377DB">
        <w:rPr>
          <w:rFonts w:ascii="Arial" w:hAnsi="Arial" w:cs="Arial"/>
          <w:color w:val="auto"/>
          <w:sz w:val="22"/>
          <w:szCs w:val="22"/>
        </w:rPr>
        <w:t xml:space="preserve">v chodníku </w:t>
      </w:r>
      <w:r w:rsidRPr="000377DB">
        <w:rPr>
          <w:rFonts w:ascii="Arial" w:hAnsi="Arial" w:cs="Arial"/>
          <w:color w:val="auto"/>
          <w:sz w:val="22"/>
          <w:szCs w:val="22"/>
        </w:rPr>
        <w:t xml:space="preserve">před Hotelem </w:t>
      </w:r>
      <w:proofErr w:type="spellStart"/>
      <w:r w:rsidRPr="000377DB">
        <w:rPr>
          <w:rFonts w:ascii="Arial" w:hAnsi="Arial" w:cs="Arial"/>
          <w:color w:val="auto"/>
          <w:sz w:val="22"/>
          <w:szCs w:val="22"/>
        </w:rPr>
        <w:t>Kazín</w:t>
      </w:r>
      <w:proofErr w:type="spellEnd"/>
      <w:r w:rsidRPr="000377DB">
        <w:rPr>
          <w:rFonts w:ascii="Arial" w:hAnsi="Arial" w:cs="Arial"/>
          <w:color w:val="auto"/>
          <w:sz w:val="22"/>
          <w:szCs w:val="22"/>
        </w:rPr>
        <w:t xml:space="preserve"> </w:t>
      </w:r>
      <w:r w:rsidR="00275CC2" w:rsidRPr="000377DB">
        <w:rPr>
          <w:rFonts w:ascii="Arial" w:hAnsi="Arial" w:cs="Arial"/>
          <w:color w:val="auto"/>
          <w:sz w:val="22"/>
          <w:szCs w:val="22"/>
        </w:rPr>
        <w:t xml:space="preserve">a dále </w:t>
      </w:r>
      <w:r w:rsidRPr="000377DB">
        <w:rPr>
          <w:rFonts w:ascii="Arial" w:hAnsi="Arial" w:cs="Arial"/>
          <w:color w:val="auto"/>
          <w:sz w:val="22"/>
          <w:szCs w:val="22"/>
        </w:rPr>
        <w:t>v ulici Vrážská</w:t>
      </w:r>
      <w:r w:rsidR="000377DB">
        <w:rPr>
          <w:rFonts w:ascii="Arial" w:hAnsi="Arial" w:cs="Arial"/>
          <w:color w:val="auto"/>
          <w:sz w:val="22"/>
          <w:szCs w:val="22"/>
        </w:rPr>
        <w:t xml:space="preserve"> až ke křižovatce s ulicí Riegrovou</w:t>
      </w:r>
      <w:r w:rsidRPr="000377DB">
        <w:rPr>
          <w:rFonts w:ascii="Arial" w:hAnsi="Arial" w:cs="Arial"/>
          <w:color w:val="auto"/>
          <w:sz w:val="22"/>
          <w:szCs w:val="22"/>
        </w:rPr>
        <w:t>;</w:t>
      </w:r>
    </w:p>
    <w:p w:rsidR="0043067F" w:rsidRPr="000377DB" w:rsidRDefault="0043067F" w:rsidP="00275CC2">
      <w:pPr>
        <w:rPr>
          <w:rFonts w:ascii="Arial" w:hAnsi="Arial" w:cs="Arial"/>
        </w:rPr>
      </w:pPr>
    </w:p>
    <w:p w:rsidR="0043067F" w:rsidRPr="00275CC2" w:rsidRDefault="0043067F" w:rsidP="0043067F">
      <w:pPr>
        <w:pStyle w:val="Default"/>
        <w:numPr>
          <w:ilvl w:val="0"/>
          <w:numId w:val="25"/>
        </w:numPr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Zhotovitel prohlašuje, že je mu znám stav výše uvedených ploch. </w:t>
      </w:r>
    </w:p>
    <w:p w:rsidR="00BC608B" w:rsidRPr="00275CC2" w:rsidRDefault="00BC608B" w:rsidP="00565996">
      <w:pPr>
        <w:pStyle w:val="Default"/>
        <w:spacing w:after="188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:rsidR="009B717A" w:rsidRPr="00275CC2" w:rsidRDefault="009B717A" w:rsidP="00BC608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D1589" w:rsidRPr="00275CC2" w:rsidRDefault="003D1589" w:rsidP="003D158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344DC7" w:rsidRPr="00275CC2">
        <w:rPr>
          <w:rFonts w:ascii="Arial" w:hAnsi="Arial" w:cs="Arial"/>
          <w:b/>
          <w:bCs/>
          <w:color w:val="auto"/>
          <w:sz w:val="22"/>
          <w:szCs w:val="22"/>
        </w:rPr>
        <w:t>II</w:t>
      </w:r>
      <w:r w:rsidRPr="00275CC2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BC608B" w:rsidRPr="00275CC2" w:rsidRDefault="00BC608B" w:rsidP="003D158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>Cena a platební podmínky</w:t>
      </w:r>
    </w:p>
    <w:p w:rsidR="00751C6E" w:rsidRPr="00275CC2" w:rsidRDefault="00751C6E" w:rsidP="003D158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344DC7" w:rsidRPr="00275CC2" w:rsidRDefault="00BC608B">
      <w:pPr>
        <w:pStyle w:val="Default"/>
        <w:numPr>
          <w:ilvl w:val="0"/>
          <w:numId w:val="28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sz w:val="22"/>
          <w:szCs w:val="22"/>
        </w:rPr>
        <w:t xml:space="preserve">Cena za poskytování </w:t>
      </w:r>
      <w:r w:rsidR="00344DC7" w:rsidRPr="00275CC2">
        <w:rPr>
          <w:rFonts w:ascii="Arial" w:hAnsi="Arial" w:cs="Arial"/>
          <w:sz w:val="22"/>
          <w:szCs w:val="22"/>
        </w:rPr>
        <w:t>P</w:t>
      </w:r>
      <w:r w:rsidRPr="00275CC2">
        <w:rPr>
          <w:rFonts w:ascii="Arial" w:hAnsi="Arial" w:cs="Arial"/>
          <w:sz w:val="22"/>
          <w:szCs w:val="22"/>
        </w:rPr>
        <w:t xml:space="preserve">lnění podle této smlouvy </w:t>
      </w:r>
      <w:r w:rsidR="00275CC2">
        <w:rPr>
          <w:rFonts w:ascii="Arial" w:hAnsi="Arial" w:cs="Arial"/>
          <w:sz w:val="22"/>
          <w:szCs w:val="22"/>
        </w:rPr>
        <w:t>činí 70 002 Kč bez</w:t>
      </w:r>
      <w:r w:rsidR="00344DC7" w:rsidRPr="00275CC2">
        <w:rPr>
          <w:rFonts w:ascii="Arial" w:hAnsi="Arial" w:cs="Arial"/>
          <w:sz w:val="22"/>
          <w:szCs w:val="22"/>
        </w:rPr>
        <w:t xml:space="preserve"> DPH. </w:t>
      </w:r>
      <w:r w:rsidRPr="00275CC2">
        <w:rPr>
          <w:rFonts w:ascii="Arial" w:hAnsi="Arial" w:cs="Arial"/>
          <w:sz w:val="22"/>
          <w:szCs w:val="22"/>
        </w:rPr>
        <w:t>Použitý materiál</w:t>
      </w:r>
      <w:r w:rsidR="00344DC7" w:rsidRPr="00275CC2">
        <w:rPr>
          <w:rFonts w:ascii="Arial" w:hAnsi="Arial" w:cs="Arial"/>
          <w:sz w:val="22"/>
          <w:szCs w:val="22"/>
        </w:rPr>
        <w:t xml:space="preserve"> či vyžádané vícepráce </w:t>
      </w:r>
      <w:r w:rsidR="00751C6E" w:rsidRPr="00275CC2">
        <w:rPr>
          <w:rFonts w:ascii="Arial" w:hAnsi="Arial" w:cs="Arial"/>
          <w:sz w:val="22"/>
          <w:szCs w:val="22"/>
        </w:rPr>
        <w:t>bude Městu</w:t>
      </w:r>
      <w:r w:rsidRPr="00275CC2">
        <w:rPr>
          <w:rFonts w:ascii="Arial" w:hAnsi="Arial" w:cs="Arial"/>
          <w:sz w:val="22"/>
          <w:szCs w:val="22"/>
        </w:rPr>
        <w:t xml:space="preserve"> přefak</w:t>
      </w:r>
      <w:r w:rsidR="00751C6E" w:rsidRPr="00275CC2">
        <w:rPr>
          <w:rFonts w:ascii="Arial" w:hAnsi="Arial" w:cs="Arial"/>
          <w:sz w:val="22"/>
          <w:szCs w:val="22"/>
        </w:rPr>
        <w:t>turován za cenu</w:t>
      </w:r>
      <w:r w:rsidR="00344DC7" w:rsidRPr="00275CC2">
        <w:rPr>
          <w:rFonts w:ascii="Arial" w:hAnsi="Arial" w:cs="Arial"/>
          <w:sz w:val="22"/>
          <w:szCs w:val="22"/>
        </w:rPr>
        <w:t xml:space="preserve"> uvedenou v ceníku služeb tvořícího přílohu č. 3 této smlouvy či za cenu předem odsouhlasenou. </w:t>
      </w:r>
      <w:r w:rsidR="00344DC7" w:rsidRPr="00275CC2">
        <w:rPr>
          <w:rFonts w:ascii="Arial" w:hAnsi="Arial" w:cs="Arial"/>
          <w:color w:val="auto"/>
          <w:sz w:val="22"/>
          <w:szCs w:val="22"/>
        </w:rPr>
        <w:t>Pokud Město neodsouhlasí nutné v</w:t>
      </w:r>
      <w:r w:rsidR="00275CC2">
        <w:rPr>
          <w:rFonts w:ascii="Arial" w:hAnsi="Arial" w:cs="Arial"/>
          <w:color w:val="auto"/>
          <w:sz w:val="22"/>
          <w:szCs w:val="22"/>
        </w:rPr>
        <w:t>ícepráce či vícenáklady do 7 dnů</w:t>
      </w:r>
      <w:r w:rsidR="00344DC7" w:rsidRPr="00275CC2">
        <w:rPr>
          <w:rFonts w:ascii="Arial" w:hAnsi="Arial" w:cs="Arial"/>
          <w:color w:val="auto"/>
          <w:sz w:val="22"/>
          <w:szCs w:val="22"/>
        </w:rPr>
        <w:t xml:space="preserve"> ode dne jejich předložení Městu, neodpovídá Zhotovitel za případné škody na zeleni.</w:t>
      </w:r>
    </w:p>
    <w:p w:rsidR="00751C6E" w:rsidRPr="00275CC2" w:rsidRDefault="00BC608B">
      <w:pPr>
        <w:pStyle w:val="Default"/>
        <w:numPr>
          <w:ilvl w:val="0"/>
          <w:numId w:val="28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Fakturace bude probíhat </w:t>
      </w:r>
      <w:r w:rsidR="00344DC7" w:rsidRPr="00275CC2">
        <w:rPr>
          <w:rFonts w:ascii="Arial" w:hAnsi="Arial" w:cs="Arial"/>
          <w:color w:val="auto"/>
          <w:sz w:val="22"/>
          <w:szCs w:val="22"/>
        </w:rPr>
        <w:t>k</w:t>
      </w:r>
      <w:r w:rsidR="00275CC2">
        <w:rPr>
          <w:rFonts w:ascii="Arial" w:hAnsi="Arial" w:cs="Arial"/>
          <w:color w:val="auto"/>
          <w:sz w:val="22"/>
          <w:szCs w:val="22"/>
        </w:rPr>
        <w:t>aždý měsíc ve výši 7 777 Kč bez</w:t>
      </w:r>
      <w:r w:rsidR="00344DC7" w:rsidRPr="00275CC2">
        <w:rPr>
          <w:rFonts w:ascii="Arial" w:hAnsi="Arial" w:cs="Arial"/>
          <w:color w:val="auto"/>
          <w:sz w:val="22"/>
          <w:szCs w:val="22"/>
        </w:rPr>
        <w:t xml:space="preserve"> DPH plus případné vícepráce či vícenáklady. </w:t>
      </w:r>
    </w:p>
    <w:p w:rsidR="00751C6E" w:rsidRPr="00275CC2" w:rsidRDefault="00BC608B" w:rsidP="00751C6E">
      <w:pPr>
        <w:pStyle w:val="Default"/>
        <w:numPr>
          <w:ilvl w:val="0"/>
          <w:numId w:val="28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Splatnost všech faktur činí 30 dnů ode dne jejich doručení </w:t>
      </w:r>
      <w:r w:rsidR="00344DC7" w:rsidRPr="00275CC2">
        <w:rPr>
          <w:rFonts w:ascii="Arial" w:hAnsi="Arial" w:cs="Arial"/>
          <w:color w:val="auto"/>
          <w:sz w:val="22"/>
          <w:szCs w:val="22"/>
        </w:rPr>
        <w:t>Městu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. Faktura se považuje za doručenou jejím převzetím </w:t>
      </w:r>
      <w:r w:rsidR="00344DC7" w:rsidRPr="00275CC2">
        <w:rPr>
          <w:rFonts w:ascii="Arial" w:hAnsi="Arial" w:cs="Arial"/>
          <w:color w:val="auto"/>
          <w:sz w:val="22"/>
          <w:szCs w:val="22"/>
        </w:rPr>
        <w:t>Městem, přičemž za doručení se považuje i přijetí emailem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. Cena za plnění je splatná bankovním převodem na účet </w:t>
      </w:r>
      <w:r w:rsidR="00751C6E" w:rsidRPr="00275CC2">
        <w:rPr>
          <w:rFonts w:ascii="Arial" w:hAnsi="Arial" w:cs="Arial"/>
          <w:color w:val="auto"/>
          <w:sz w:val="22"/>
          <w:szCs w:val="22"/>
        </w:rPr>
        <w:t>Z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hotovitele uvedený ve faktuře. Závazek zaplatit fakturovanou částku je splněn dnem, kdy je příslušná částka odepsána z účtu </w:t>
      </w:r>
      <w:r w:rsidR="00751C6E" w:rsidRPr="00275CC2">
        <w:rPr>
          <w:rFonts w:ascii="Arial" w:hAnsi="Arial" w:cs="Arial"/>
          <w:color w:val="auto"/>
          <w:sz w:val="22"/>
          <w:szCs w:val="22"/>
        </w:rPr>
        <w:t>Města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751C6E" w:rsidRPr="00275CC2" w:rsidRDefault="00BC608B" w:rsidP="00751C6E">
      <w:pPr>
        <w:pStyle w:val="Default"/>
        <w:numPr>
          <w:ilvl w:val="0"/>
          <w:numId w:val="28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Faktura musí obsahovat veškeré údaje vyžadované právními předpisy, zejm. ustanovením § 28 zákona č. 235/2004 Sb., o dani z přidané hodnoty, ve znění pozdějších předpisů a touto smlouvou. Faktura rovněž musí obsahovat všechny náležitosti požadované </w:t>
      </w:r>
      <w:r w:rsidR="00751C6E" w:rsidRPr="00275CC2">
        <w:rPr>
          <w:rFonts w:ascii="Arial" w:hAnsi="Arial" w:cs="Arial"/>
          <w:color w:val="auto"/>
          <w:sz w:val="22"/>
          <w:szCs w:val="22"/>
        </w:rPr>
        <w:t>Městem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v objednávce na dílčí plnění. </w:t>
      </w:r>
    </w:p>
    <w:p w:rsidR="00751C6E" w:rsidRPr="00275CC2" w:rsidRDefault="00BC608B" w:rsidP="00751C6E">
      <w:pPr>
        <w:pStyle w:val="Default"/>
        <w:numPr>
          <w:ilvl w:val="0"/>
          <w:numId w:val="28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Nebude-li faktura obsahovat stanovené náležitosti nebo v ní nebudou správně uvedené údaje, je </w:t>
      </w:r>
      <w:r w:rsidR="00751C6E" w:rsidRPr="00275CC2">
        <w:rPr>
          <w:rFonts w:ascii="Arial" w:hAnsi="Arial" w:cs="Arial"/>
          <w:color w:val="auto"/>
          <w:sz w:val="22"/>
          <w:szCs w:val="22"/>
        </w:rPr>
        <w:t>Město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oprávněn</w:t>
      </w:r>
      <w:r w:rsidR="00751C6E" w:rsidRPr="00275CC2">
        <w:rPr>
          <w:rFonts w:ascii="Arial" w:hAnsi="Arial" w:cs="Arial"/>
          <w:color w:val="auto"/>
          <w:sz w:val="22"/>
          <w:szCs w:val="22"/>
        </w:rPr>
        <w:t>o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vrátit ji </w:t>
      </w:r>
      <w:r w:rsidR="00751C6E" w:rsidRPr="00275CC2">
        <w:rPr>
          <w:rFonts w:ascii="Arial" w:hAnsi="Arial" w:cs="Arial"/>
          <w:color w:val="auto"/>
          <w:sz w:val="22"/>
          <w:szCs w:val="22"/>
        </w:rPr>
        <w:t>Z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hotoviteli ve lhůtě splatnosti od jejího doručení s uvedením chybějících náležitostí nebo nesprávných údajů. V takovém případě se přeruší běh lhůty splatnosti a nová lhůta splatnosti počne běžet doručením opravené </w:t>
      </w:r>
      <w:r w:rsidR="00751C6E" w:rsidRPr="00275CC2">
        <w:rPr>
          <w:rFonts w:ascii="Arial" w:hAnsi="Arial" w:cs="Arial"/>
          <w:color w:val="auto"/>
          <w:sz w:val="22"/>
          <w:szCs w:val="22"/>
        </w:rPr>
        <w:t>faktury.</w:t>
      </w:r>
    </w:p>
    <w:p w:rsidR="00751C6E" w:rsidRPr="00275CC2" w:rsidRDefault="00751C6E" w:rsidP="00751C6E">
      <w:pPr>
        <w:pStyle w:val="Default"/>
        <w:numPr>
          <w:ilvl w:val="0"/>
          <w:numId w:val="28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>Město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 je oprávněn</w:t>
      </w:r>
      <w:r w:rsidRPr="00275CC2">
        <w:rPr>
          <w:rFonts w:ascii="Arial" w:hAnsi="Arial" w:cs="Arial"/>
          <w:color w:val="auto"/>
          <w:sz w:val="22"/>
          <w:szCs w:val="22"/>
        </w:rPr>
        <w:t>o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 započíst jakoukoliv svou pohledávku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vyplývající z této smlouvy za Z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hotovitelem proti kterékoliv pohledávce </w:t>
      </w:r>
      <w:r w:rsidRPr="00275CC2">
        <w:rPr>
          <w:rFonts w:ascii="Arial" w:hAnsi="Arial" w:cs="Arial"/>
          <w:color w:val="auto"/>
          <w:sz w:val="22"/>
          <w:szCs w:val="22"/>
        </w:rPr>
        <w:t>Z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hotovitele. </w:t>
      </w:r>
    </w:p>
    <w:p w:rsidR="00751C6E" w:rsidRPr="00275CC2" w:rsidRDefault="00BC608B" w:rsidP="00BC608B">
      <w:pPr>
        <w:pStyle w:val="Default"/>
        <w:numPr>
          <w:ilvl w:val="0"/>
          <w:numId w:val="28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Stane-li se v průběhu trvání smlouvy </w:t>
      </w:r>
      <w:r w:rsidR="00751C6E" w:rsidRPr="00275CC2">
        <w:rPr>
          <w:rFonts w:ascii="Arial" w:hAnsi="Arial" w:cs="Arial"/>
          <w:color w:val="auto"/>
          <w:sz w:val="22"/>
          <w:szCs w:val="22"/>
        </w:rPr>
        <w:t>Z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hotovitel nespolehlivým plátcem dle § 106a zákona č. 235/2004 Sb., o dani z přidané hodnoty, dává tímto souhlas objednateli uhradit DPH přímo příslušnému správci daně. </w:t>
      </w:r>
    </w:p>
    <w:p w:rsidR="004947E2" w:rsidRPr="00275CC2" w:rsidRDefault="00BC608B" w:rsidP="00275CC2">
      <w:pPr>
        <w:pStyle w:val="Default"/>
        <w:numPr>
          <w:ilvl w:val="0"/>
          <w:numId w:val="28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lastRenderedPageBreak/>
        <w:t xml:space="preserve">Zhotovitel není oprávněn jakkoli převádět pohledávky vůči </w:t>
      </w:r>
      <w:r w:rsidR="00344DC7" w:rsidRPr="00275CC2">
        <w:rPr>
          <w:rFonts w:ascii="Arial" w:hAnsi="Arial" w:cs="Arial"/>
          <w:color w:val="auto"/>
          <w:sz w:val="22"/>
          <w:szCs w:val="22"/>
        </w:rPr>
        <w:t xml:space="preserve">Městu 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bez jeho předchozího souhlasu. </w:t>
      </w:r>
    </w:p>
    <w:p w:rsidR="00751C6E" w:rsidRPr="00275CC2" w:rsidRDefault="00344DC7" w:rsidP="00751C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75CC2">
        <w:rPr>
          <w:rFonts w:ascii="Arial" w:hAnsi="Arial" w:cs="Arial"/>
          <w:b/>
          <w:color w:val="auto"/>
          <w:sz w:val="22"/>
          <w:szCs w:val="22"/>
        </w:rPr>
        <w:t>I</w:t>
      </w:r>
      <w:r w:rsidR="00751C6E" w:rsidRPr="00275CC2">
        <w:rPr>
          <w:rFonts w:ascii="Arial" w:hAnsi="Arial" w:cs="Arial"/>
          <w:b/>
          <w:color w:val="auto"/>
          <w:sz w:val="22"/>
          <w:szCs w:val="22"/>
        </w:rPr>
        <w:t>V.</w:t>
      </w:r>
    </w:p>
    <w:p w:rsidR="00BC608B" w:rsidRPr="00275CC2" w:rsidRDefault="00BC608B" w:rsidP="00751C6E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>Práva a povinnosti Zhotovitele</w:t>
      </w:r>
    </w:p>
    <w:p w:rsidR="00751C6E" w:rsidRPr="00275CC2" w:rsidRDefault="00751C6E" w:rsidP="00751C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751C6E" w:rsidRPr="00275CC2" w:rsidRDefault="00BC608B" w:rsidP="00751C6E">
      <w:pPr>
        <w:pStyle w:val="Default"/>
        <w:numPr>
          <w:ilvl w:val="0"/>
          <w:numId w:val="30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>Zhotovitel se zavazuje poskytovat jakékoliv plnění dle této smlouvy na vysoké odborné úrovni, platnými právními předpisy, českými státními normami (ČSN), které se týkají předmětu této s</w:t>
      </w:r>
      <w:r w:rsidR="00751C6E" w:rsidRPr="00275CC2">
        <w:rPr>
          <w:rFonts w:ascii="Arial" w:hAnsi="Arial" w:cs="Arial"/>
          <w:color w:val="auto"/>
          <w:sz w:val="22"/>
          <w:szCs w:val="22"/>
        </w:rPr>
        <w:t>mlouvy.</w:t>
      </w:r>
    </w:p>
    <w:p w:rsidR="00751C6E" w:rsidRPr="00275CC2" w:rsidRDefault="00BC608B" w:rsidP="00751C6E">
      <w:pPr>
        <w:pStyle w:val="Default"/>
        <w:numPr>
          <w:ilvl w:val="0"/>
          <w:numId w:val="30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Zhotovitel je povinen zajistit, aby při poskytování </w:t>
      </w:r>
      <w:r w:rsidR="00344DC7" w:rsidRPr="00275CC2">
        <w:rPr>
          <w:rFonts w:ascii="Arial" w:hAnsi="Arial" w:cs="Arial"/>
          <w:color w:val="auto"/>
          <w:sz w:val="22"/>
          <w:szCs w:val="22"/>
        </w:rPr>
        <w:t>P</w:t>
      </w:r>
      <w:r w:rsidRPr="00275CC2">
        <w:rPr>
          <w:rFonts w:ascii="Arial" w:hAnsi="Arial" w:cs="Arial"/>
          <w:color w:val="auto"/>
          <w:sz w:val="22"/>
          <w:szCs w:val="22"/>
        </w:rPr>
        <w:t>lnění byly dodrženy obecně závazné právní předpisy, zejména pak obecně závazné právní předpisy vymezující pravidla bezpečnosti a ochrany zdraví při práci a požární ochrany. Zhotovitel především zajistí, aby všechny osoby, které se budou podílet na poskytování plnění podle této smlouvy, byly proškoleny v problematice bezpečnosti práce, požárních a hygienických předpisů a byly vybaveny potřebnými ochranný</w:t>
      </w:r>
      <w:r w:rsidR="00751C6E" w:rsidRPr="00275CC2">
        <w:rPr>
          <w:rFonts w:ascii="Arial" w:hAnsi="Arial" w:cs="Arial"/>
          <w:color w:val="auto"/>
          <w:sz w:val="22"/>
          <w:szCs w:val="22"/>
        </w:rPr>
        <w:t>mi a pracovními pomůckami.</w:t>
      </w:r>
    </w:p>
    <w:p w:rsidR="00AC4C15" w:rsidRPr="00275CC2" w:rsidRDefault="00BC608B" w:rsidP="00BC608B">
      <w:pPr>
        <w:pStyle w:val="Default"/>
        <w:numPr>
          <w:ilvl w:val="0"/>
          <w:numId w:val="30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Zhotovitel je povinen nakládat s veškerými odpady vzniklými při provádění činností podle této smlouvy v souladu se zákonem č. </w:t>
      </w:r>
      <w:r w:rsidR="00D939C3">
        <w:rPr>
          <w:rFonts w:ascii="Arial" w:hAnsi="Arial" w:cs="Arial"/>
          <w:color w:val="auto"/>
          <w:sz w:val="22"/>
          <w:szCs w:val="22"/>
        </w:rPr>
        <w:t>541/2020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Sb., o odpadech, v</w:t>
      </w:r>
      <w:r w:rsidR="00D939C3">
        <w:rPr>
          <w:rFonts w:ascii="Arial" w:hAnsi="Arial" w:cs="Arial"/>
          <w:color w:val="auto"/>
          <w:sz w:val="22"/>
          <w:szCs w:val="22"/>
        </w:rPr>
        <w:t xml:space="preserve"> platném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znění. </w:t>
      </w:r>
      <w:r w:rsidR="00344DC7" w:rsidRPr="00275CC2">
        <w:rPr>
          <w:rFonts w:ascii="Arial" w:hAnsi="Arial" w:cs="Arial"/>
          <w:color w:val="auto"/>
          <w:sz w:val="22"/>
          <w:szCs w:val="22"/>
        </w:rPr>
        <w:t xml:space="preserve">Kompostovatelné odpady budou deponovány v kompostérech u </w:t>
      </w:r>
      <w:r w:rsidR="00275CC2">
        <w:rPr>
          <w:rFonts w:ascii="Arial" w:hAnsi="Arial" w:cs="Arial"/>
          <w:color w:val="auto"/>
          <w:sz w:val="22"/>
          <w:szCs w:val="22"/>
        </w:rPr>
        <w:t xml:space="preserve">budovy </w:t>
      </w:r>
      <w:proofErr w:type="spellStart"/>
      <w:r w:rsidR="00344DC7" w:rsidRPr="00275CC2">
        <w:rPr>
          <w:rFonts w:ascii="Arial" w:hAnsi="Arial" w:cs="Arial"/>
          <w:color w:val="auto"/>
          <w:sz w:val="22"/>
          <w:szCs w:val="22"/>
        </w:rPr>
        <w:t>MěÚ</w:t>
      </w:r>
      <w:proofErr w:type="spellEnd"/>
      <w:r w:rsidR="00344DC7" w:rsidRPr="00275CC2">
        <w:rPr>
          <w:rFonts w:ascii="Arial" w:hAnsi="Arial" w:cs="Arial"/>
          <w:color w:val="auto"/>
          <w:sz w:val="22"/>
          <w:szCs w:val="22"/>
        </w:rPr>
        <w:t xml:space="preserve"> Černošice.</w:t>
      </w:r>
    </w:p>
    <w:p w:rsidR="00AC4C15" w:rsidRPr="00275CC2" w:rsidRDefault="00AC4C15" w:rsidP="00AC4C15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AC4C15" w:rsidRPr="00275CC2" w:rsidRDefault="00AC4C15" w:rsidP="00AC4C15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>V.</w:t>
      </w:r>
    </w:p>
    <w:p w:rsidR="00BC608B" w:rsidRPr="00275CC2" w:rsidRDefault="00BC608B" w:rsidP="00AC4C15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 xml:space="preserve">Práva a povinnosti </w:t>
      </w:r>
      <w:r w:rsidR="00E97753" w:rsidRPr="00275CC2">
        <w:rPr>
          <w:rFonts w:ascii="Arial" w:hAnsi="Arial" w:cs="Arial"/>
          <w:b/>
          <w:bCs/>
          <w:color w:val="auto"/>
          <w:sz w:val="22"/>
          <w:szCs w:val="22"/>
        </w:rPr>
        <w:t>Města</w:t>
      </w:r>
    </w:p>
    <w:p w:rsidR="00AC4C15" w:rsidRPr="00275CC2" w:rsidRDefault="00AC4C15" w:rsidP="00AC4C15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AC4C15" w:rsidRPr="00275CC2" w:rsidRDefault="00AC4C15" w:rsidP="00AC4C15">
      <w:pPr>
        <w:pStyle w:val="Default"/>
        <w:numPr>
          <w:ilvl w:val="0"/>
          <w:numId w:val="33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>Město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 se zavazuje spolupracovat se </w:t>
      </w:r>
      <w:r w:rsidR="0077103F" w:rsidRPr="00275CC2">
        <w:rPr>
          <w:rFonts w:ascii="Arial" w:hAnsi="Arial" w:cs="Arial"/>
          <w:color w:val="auto"/>
          <w:sz w:val="22"/>
          <w:szCs w:val="22"/>
        </w:rPr>
        <w:t>Zhotovit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elem a poskytovat mu veškerou nutnou, vhodnou a potřebnou součinnost při plnění této smlouvy. </w:t>
      </w:r>
    </w:p>
    <w:p w:rsidR="00BC608B" w:rsidRPr="00275CC2" w:rsidRDefault="00AC4C15" w:rsidP="00446ADA">
      <w:pPr>
        <w:pStyle w:val="Default"/>
        <w:numPr>
          <w:ilvl w:val="0"/>
          <w:numId w:val="33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Pověřená osoba Města </w:t>
      </w:r>
      <w:r w:rsidR="00BC608B" w:rsidRPr="00275CC2">
        <w:rPr>
          <w:rFonts w:ascii="Arial" w:hAnsi="Arial" w:cs="Arial"/>
          <w:color w:val="auto"/>
          <w:sz w:val="22"/>
          <w:szCs w:val="22"/>
        </w:rPr>
        <w:t>je oprávněn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a vykonávat 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kontrolu provádění </w:t>
      </w:r>
      <w:r w:rsidR="00E97753" w:rsidRPr="00275CC2">
        <w:rPr>
          <w:rFonts w:ascii="Arial" w:hAnsi="Arial" w:cs="Arial"/>
          <w:color w:val="auto"/>
          <w:sz w:val="22"/>
          <w:szCs w:val="22"/>
        </w:rPr>
        <w:t>P</w:t>
      </w:r>
      <w:r w:rsidR="00BC608B" w:rsidRPr="00275CC2">
        <w:rPr>
          <w:rFonts w:ascii="Arial" w:hAnsi="Arial" w:cs="Arial"/>
          <w:color w:val="auto"/>
          <w:sz w:val="22"/>
          <w:szCs w:val="22"/>
        </w:rPr>
        <w:t>lnění</w:t>
      </w:r>
      <w:r w:rsidR="00E97753" w:rsidRPr="00275CC2">
        <w:rPr>
          <w:rFonts w:ascii="Arial" w:hAnsi="Arial" w:cs="Arial"/>
          <w:color w:val="auto"/>
          <w:sz w:val="22"/>
          <w:szCs w:val="22"/>
        </w:rPr>
        <w:t>,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 přičemž tato pověřená osoba </w:t>
      </w:r>
      <w:r w:rsidRPr="00275CC2">
        <w:rPr>
          <w:rFonts w:ascii="Arial" w:hAnsi="Arial" w:cs="Arial"/>
          <w:color w:val="auto"/>
          <w:sz w:val="22"/>
          <w:szCs w:val="22"/>
        </w:rPr>
        <w:t>je oprávněna bezodkladně Z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hotovitele písemně nebo telefonicky upozornit na zjištěné nedostatky.  </w:t>
      </w:r>
    </w:p>
    <w:p w:rsidR="00BC608B" w:rsidRPr="00275CC2" w:rsidRDefault="00BC608B" w:rsidP="00AC4C1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AC4C15" w:rsidRPr="00275CC2" w:rsidRDefault="00AC4C15" w:rsidP="00AC4C15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="00275CC2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BC608B" w:rsidRPr="00275CC2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BC608B" w:rsidRPr="00275CC2" w:rsidRDefault="00BC608B" w:rsidP="00AC4C15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>Záruka za jakost, reklamace</w:t>
      </w:r>
    </w:p>
    <w:p w:rsidR="00AC4C15" w:rsidRPr="00275CC2" w:rsidRDefault="00AC4C15" w:rsidP="00AC4C1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AC4C15" w:rsidRPr="00275CC2" w:rsidRDefault="00BC608B" w:rsidP="00AC4C15">
      <w:pPr>
        <w:pStyle w:val="Default"/>
        <w:numPr>
          <w:ilvl w:val="0"/>
          <w:numId w:val="34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Zhotovitel se zavazuje provádět </w:t>
      </w:r>
      <w:r w:rsidR="00E97753" w:rsidRPr="00275CC2">
        <w:rPr>
          <w:rFonts w:ascii="Arial" w:hAnsi="Arial" w:cs="Arial"/>
          <w:color w:val="auto"/>
          <w:sz w:val="22"/>
          <w:szCs w:val="22"/>
        </w:rPr>
        <w:t>P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lnění podle této smlouvy v souladu s požadavky vyplývajícími z této smlouvy v odpovídající kvalitě. </w:t>
      </w:r>
    </w:p>
    <w:p w:rsidR="00AC4C15" w:rsidRPr="00275CC2" w:rsidRDefault="00BC608B" w:rsidP="00AC4C15">
      <w:pPr>
        <w:pStyle w:val="Default"/>
        <w:numPr>
          <w:ilvl w:val="0"/>
          <w:numId w:val="34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Není-li </w:t>
      </w:r>
      <w:r w:rsidR="00E97753" w:rsidRPr="00275CC2">
        <w:rPr>
          <w:rFonts w:ascii="Arial" w:hAnsi="Arial" w:cs="Arial"/>
          <w:color w:val="auto"/>
          <w:sz w:val="22"/>
          <w:szCs w:val="22"/>
        </w:rPr>
        <w:t>P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lnění provedeno v souladu se závazky vyplývajícími z ustanovení této smlouvy, jsou </w:t>
      </w:r>
      <w:r w:rsidR="00E97753" w:rsidRPr="00275CC2">
        <w:rPr>
          <w:rFonts w:ascii="Arial" w:hAnsi="Arial" w:cs="Arial"/>
          <w:color w:val="auto"/>
          <w:sz w:val="22"/>
          <w:szCs w:val="22"/>
        </w:rPr>
        <w:t xml:space="preserve">Město 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či </w:t>
      </w:r>
      <w:r w:rsidR="00E97753" w:rsidRPr="00275CC2">
        <w:rPr>
          <w:rFonts w:ascii="Arial" w:hAnsi="Arial" w:cs="Arial"/>
          <w:color w:val="auto"/>
          <w:sz w:val="22"/>
          <w:szCs w:val="22"/>
        </w:rPr>
        <w:t>Městem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pověřené osoby oprávněny sdělit </w:t>
      </w:r>
      <w:r w:rsidR="0077103F" w:rsidRPr="00275CC2">
        <w:rPr>
          <w:rFonts w:ascii="Arial" w:hAnsi="Arial" w:cs="Arial"/>
          <w:color w:val="auto"/>
          <w:sz w:val="22"/>
          <w:szCs w:val="22"/>
        </w:rPr>
        <w:t>Zhotovit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eli nedostatky vyskytující se v plnění. Zhotovitel je povinen sdělené nedostatky bezodkladně, ve lhůtě </w:t>
      </w:r>
      <w:r w:rsidR="00E97753" w:rsidRPr="00275CC2">
        <w:rPr>
          <w:rFonts w:ascii="Arial" w:hAnsi="Arial" w:cs="Arial"/>
          <w:color w:val="auto"/>
          <w:sz w:val="22"/>
          <w:szCs w:val="22"/>
        </w:rPr>
        <w:t>co nejbližší při zohlednění klimatických okolností a agrotechnických lhůt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odstranit a informovat o odstranění </w:t>
      </w:r>
      <w:r w:rsidR="00E97753" w:rsidRPr="00275CC2">
        <w:rPr>
          <w:rFonts w:ascii="Arial" w:hAnsi="Arial" w:cs="Arial"/>
          <w:color w:val="auto"/>
          <w:sz w:val="22"/>
          <w:szCs w:val="22"/>
        </w:rPr>
        <w:t>Město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. Neodstraní-li </w:t>
      </w:r>
      <w:r w:rsidR="0077103F" w:rsidRPr="00275CC2">
        <w:rPr>
          <w:rFonts w:ascii="Arial" w:hAnsi="Arial" w:cs="Arial"/>
          <w:color w:val="auto"/>
          <w:sz w:val="22"/>
          <w:szCs w:val="22"/>
        </w:rPr>
        <w:t>Zhotovit</w:t>
      </w:r>
      <w:r w:rsidRPr="00275CC2">
        <w:rPr>
          <w:rFonts w:ascii="Arial" w:hAnsi="Arial" w:cs="Arial"/>
          <w:color w:val="auto"/>
          <w:sz w:val="22"/>
          <w:szCs w:val="22"/>
        </w:rPr>
        <w:t>el zjištěné nedostatky ve lhůtě podle předchozí věty nebo nepředloží-li věrohodné důkazy podle předchozí věty, příp. není-</w:t>
      </w:r>
      <w:r w:rsidR="00275CC2">
        <w:rPr>
          <w:rFonts w:ascii="Arial" w:hAnsi="Arial" w:cs="Arial"/>
          <w:color w:val="auto"/>
          <w:sz w:val="22"/>
          <w:szCs w:val="22"/>
        </w:rPr>
        <w:t>l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i v konkrétním případě dohodnuto jinak, je </w:t>
      </w:r>
      <w:r w:rsidR="00E97753" w:rsidRPr="00275CC2">
        <w:rPr>
          <w:rFonts w:ascii="Arial" w:hAnsi="Arial" w:cs="Arial"/>
          <w:color w:val="auto"/>
          <w:sz w:val="22"/>
          <w:szCs w:val="22"/>
        </w:rPr>
        <w:t xml:space="preserve">Město </w:t>
      </w:r>
      <w:r w:rsidRPr="00275CC2">
        <w:rPr>
          <w:rFonts w:ascii="Arial" w:hAnsi="Arial" w:cs="Arial"/>
          <w:color w:val="auto"/>
          <w:sz w:val="22"/>
          <w:szCs w:val="22"/>
        </w:rPr>
        <w:t>oprávněn</w:t>
      </w:r>
      <w:r w:rsidR="00E97753" w:rsidRPr="00275CC2">
        <w:rPr>
          <w:rFonts w:ascii="Arial" w:hAnsi="Arial" w:cs="Arial"/>
          <w:color w:val="auto"/>
          <w:sz w:val="22"/>
          <w:szCs w:val="22"/>
        </w:rPr>
        <w:t>o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nechat provést předmětné dílčí plnění na náklady </w:t>
      </w:r>
      <w:r w:rsidR="0077103F" w:rsidRPr="00275CC2">
        <w:rPr>
          <w:rFonts w:ascii="Arial" w:hAnsi="Arial" w:cs="Arial"/>
          <w:color w:val="auto"/>
          <w:sz w:val="22"/>
          <w:szCs w:val="22"/>
        </w:rPr>
        <w:t>Zhotovit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ele třetí osobou. </w:t>
      </w:r>
    </w:p>
    <w:p w:rsidR="00BC608B" w:rsidRPr="00275CC2" w:rsidRDefault="00BC608B" w:rsidP="00BC608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5C274A" w:rsidRPr="00275CC2" w:rsidRDefault="00E97753" w:rsidP="005C274A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="00275CC2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5C274A" w:rsidRPr="00275CC2">
        <w:rPr>
          <w:rFonts w:ascii="Arial" w:hAnsi="Arial" w:cs="Arial"/>
          <w:b/>
          <w:bCs/>
          <w:color w:val="auto"/>
          <w:sz w:val="22"/>
          <w:szCs w:val="22"/>
        </w:rPr>
        <w:t>I.</w:t>
      </w:r>
    </w:p>
    <w:p w:rsidR="00BC608B" w:rsidRPr="00275CC2" w:rsidRDefault="00BC608B" w:rsidP="005C274A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>Odpovědnost za škodu</w:t>
      </w:r>
    </w:p>
    <w:p w:rsidR="005C274A" w:rsidRPr="00275CC2" w:rsidRDefault="005C274A" w:rsidP="005C274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5C274A" w:rsidRPr="00275CC2" w:rsidRDefault="00BC608B" w:rsidP="005C274A">
      <w:pPr>
        <w:pStyle w:val="Default"/>
        <w:numPr>
          <w:ilvl w:val="0"/>
          <w:numId w:val="37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Každá ze smluvních stran nese odpovědnost za způsobenou škodu v rámci právních předpisů a této smlouvy. Obě smluvní strany se zavazují vyvíjet maximální úsilí k předcházení škodám a k minimalizaci vzniklých škod. </w:t>
      </w:r>
    </w:p>
    <w:p w:rsidR="005C274A" w:rsidRPr="00275CC2" w:rsidRDefault="00BC608B" w:rsidP="005C274A">
      <w:pPr>
        <w:pStyle w:val="Default"/>
        <w:numPr>
          <w:ilvl w:val="0"/>
          <w:numId w:val="37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lastRenderedPageBreak/>
        <w:t xml:space="preserve">Žádná ze smluvních stran neodpovídá za škodu, která vznikla v důsledku věcně nesprávného nebo jinak chybného zadání či pokynů, které obdržela od druhé smluvní strany. Zhotovitel se může dovolávat ustanovení předchozí věty pouze v případě, že mu </w:t>
      </w:r>
      <w:r w:rsidR="005C274A" w:rsidRPr="00275CC2">
        <w:rPr>
          <w:rFonts w:ascii="Arial" w:hAnsi="Arial" w:cs="Arial"/>
          <w:color w:val="auto"/>
          <w:sz w:val="22"/>
          <w:szCs w:val="22"/>
        </w:rPr>
        <w:t>Město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písemně oznámil</w:t>
      </w:r>
      <w:r w:rsidR="005C274A" w:rsidRPr="00275CC2">
        <w:rPr>
          <w:rFonts w:ascii="Arial" w:hAnsi="Arial" w:cs="Arial"/>
          <w:color w:val="auto"/>
          <w:sz w:val="22"/>
          <w:szCs w:val="22"/>
        </w:rPr>
        <w:t>o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, že trvá na svém zadání či pokynech, ačkoliv byl před tím písemně upozorněn Zhotovitelem na chybnost takového zadání či pokynů s řádným odůvodněním. Žádná ze smluvních stran není odpovědná za nesplnění svého závazku v důsledku prodlení druhé smluvní strany nebo v důsledku nastalých okolností vylučujících odpovědnost. </w:t>
      </w:r>
    </w:p>
    <w:p w:rsidR="005C274A" w:rsidRPr="00275CC2" w:rsidRDefault="00BC608B" w:rsidP="005C274A">
      <w:pPr>
        <w:pStyle w:val="Default"/>
        <w:numPr>
          <w:ilvl w:val="0"/>
          <w:numId w:val="37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vyvíjet maximální úsilí k odvrácení a překonání okolností vylučujících odpovědnost. </w:t>
      </w:r>
    </w:p>
    <w:p w:rsidR="005C274A" w:rsidRPr="00275CC2" w:rsidRDefault="00BC608B" w:rsidP="00BC608B">
      <w:pPr>
        <w:pStyle w:val="Default"/>
        <w:numPr>
          <w:ilvl w:val="0"/>
          <w:numId w:val="37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Vznikne-li v důsledku jednání </w:t>
      </w:r>
      <w:r w:rsidR="005C274A" w:rsidRPr="00275CC2">
        <w:rPr>
          <w:rFonts w:ascii="Arial" w:hAnsi="Arial" w:cs="Arial"/>
          <w:color w:val="auto"/>
          <w:sz w:val="22"/>
          <w:szCs w:val="22"/>
        </w:rPr>
        <w:t>Z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hotovitele jakákoliv škoda, a to na majetku objednatele nebo na majetku či zdraví třetích osob, bude </w:t>
      </w:r>
      <w:r w:rsidR="005C274A" w:rsidRPr="00275CC2">
        <w:rPr>
          <w:rFonts w:ascii="Arial" w:hAnsi="Arial" w:cs="Arial"/>
          <w:color w:val="auto"/>
          <w:sz w:val="22"/>
          <w:szCs w:val="22"/>
        </w:rPr>
        <w:t>Z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hotovitel povinen uhradit způsobenou škodu v plném rozsahu. </w:t>
      </w:r>
    </w:p>
    <w:p w:rsidR="00BC608B" w:rsidRPr="00275CC2" w:rsidRDefault="00BC608B" w:rsidP="00BC608B">
      <w:pPr>
        <w:pStyle w:val="Default"/>
        <w:numPr>
          <w:ilvl w:val="0"/>
          <w:numId w:val="37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V případě vzniku škody z důvodu ležícího na straně </w:t>
      </w:r>
      <w:r w:rsidR="00E97753" w:rsidRPr="00275CC2">
        <w:rPr>
          <w:rFonts w:ascii="Arial" w:hAnsi="Arial" w:cs="Arial"/>
          <w:color w:val="auto"/>
          <w:sz w:val="22"/>
          <w:szCs w:val="22"/>
        </w:rPr>
        <w:t>Z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hotovitele je </w:t>
      </w:r>
      <w:r w:rsidR="00E97753" w:rsidRPr="00275CC2">
        <w:rPr>
          <w:rFonts w:ascii="Arial" w:hAnsi="Arial" w:cs="Arial"/>
          <w:color w:val="auto"/>
          <w:sz w:val="22"/>
          <w:szCs w:val="22"/>
        </w:rPr>
        <w:t>Z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hotovitel povinen nahradit </w:t>
      </w:r>
      <w:r w:rsidR="005C274A" w:rsidRPr="00275CC2">
        <w:rPr>
          <w:rFonts w:ascii="Arial" w:hAnsi="Arial" w:cs="Arial"/>
          <w:color w:val="auto"/>
          <w:sz w:val="22"/>
          <w:szCs w:val="22"/>
        </w:rPr>
        <w:t>Městu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vzniklou škodu, ledaže prokáže, že porušení povinností bylo způsobeno mimořádnou nepředvídatelnou a nepřekonatelnou překážkou ve smyslu § 2913 odst. 2 občanského zákoníku. Škoda se nahrazuje v penězích, případně uvedením v předešlý stav. Způsob úhrady škody si volí </w:t>
      </w:r>
      <w:r w:rsidR="005C274A" w:rsidRPr="00275CC2">
        <w:rPr>
          <w:rFonts w:ascii="Arial" w:hAnsi="Arial" w:cs="Arial"/>
          <w:color w:val="auto"/>
          <w:sz w:val="22"/>
          <w:szCs w:val="22"/>
        </w:rPr>
        <w:t>Město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BC608B" w:rsidRPr="00275CC2" w:rsidRDefault="00BC608B" w:rsidP="00BC608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5C274A" w:rsidRPr="00275CC2" w:rsidRDefault="00E97753" w:rsidP="005C274A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>VII</w:t>
      </w:r>
      <w:r w:rsidR="00BC608B" w:rsidRPr="00275CC2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BC608B" w:rsidRPr="00275CC2" w:rsidRDefault="00BC608B" w:rsidP="005C274A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 xml:space="preserve"> Součinnost a vzájemná komunikace</w:t>
      </w:r>
    </w:p>
    <w:p w:rsidR="005C274A" w:rsidRPr="00275CC2" w:rsidRDefault="005C274A" w:rsidP="005C274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5C274A" w:rsidRPr="00275CC2" w:rsidRDefault="00BC608B" w:rsidP="005C274A">
      <w:pPr>
        <w:pStyle w:val="Default"/>
        <w:numPr>
          <w:ilvl w:val="0"/>
          <w:numId w:val="38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 </w:t>
      </w:r>
    </w:p>
    <w:p w:rsidR="005C274A" w:rsidRPr="00275CC2" w:rsidRDefault="00BC608B" w:rsidP="005C274A">
      <w:pPr>
        <w:pStyle w:val="Default"/>
        <w:numPr>
          <w:ilvl w:val="0"/>
          <w:numId w:val="38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Smluvní strany jsou povinny plnit své závazky vyplývající z této Smlouvy tak, aby nedocházelo k prodlení s plněním jednotlivých termínů a s prodlením splatnosti jednotlivých peněžních závazků. </w:t>
      </w:r>
    </w:p>
    <w:p w:rsidR="0043067F" w:rsidRPr="00275CC2" w:rsidRDefault="00BC608B" w:rsidP="00BC608B">
      <w:pPr>
        <w:pStyle w:val="Default"/>
        <w:numPr>
          <w:ilvl w:val="0"/>
          <w:numId w:val="38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Každá ze smluvních stran jmenuje odpovědnou osobu. Odpovědné osoby budou zastupovat smluvní stranu ve smluvních a obchodních záležitostech souvisejících s plněním této smlouvy a budou provádět kontroly služeb podle této smlouvy. </w:t>
      </w:r>
    </w:p>
    <w:p w:rsidR="005C274A" w:rsidRPr="00275CC2" w:rsidRDefault="00BC608B" w:rsidP="00BC608B">
      <w:pPr>
        <w:pStyle w:val="Default"/>
        <w:numPr>
          <w:ilvl w:val="0"/>
          <w:numId w:val="38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Veškerá komunikace mezi smluvními stranami bude probíhat prostřednictvím oprávněných osob, odpovědných osob popř. jimi pověřených pracovníků. Tím není dotčeno oprávnění jiných osob vyplývající ze zvláštních právních předpisů. </w:t>
      </w:r>
    </w:p>
    <w:p w:rsidR="005C274A" w:rsidRPr="00275CC2" w:rsidRDefault="00BC608B" w:rsidP="00BC608B">
      <w:pPr>
        <w:pStyle w:val="Default"/>
        <w:numPr>
          <w:ilvl w:val="0"/>
          <w:numId w:val="38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>Oznámení se považují za doručená třetí pracovní den po</w:t>
      </w:r>
      <w:r w:rsidR="005C274A" w:rsidRPr="00275CC2">
        <w:rPr>
          <w:rFonts w:ascii="Arial" w:hAnsi="Arial" w:cs="Arial"/>
          <w:color w:val="auto"/>
          <w:sz w:val="22"/>
          <w:szCs w:val="22"/>
        </w:rPr>
        <w:t xml:space="preserve"> jejich prokazatelném odeslání.</w:t>
      </w:r>
    </w:p>
    <w:p w:rsidR="004B753F" w:rsidRPr="000377DB" w:rsidRDefault="00565996" w:rsidP="0048241D">
      <w:pPr>
        <w:pStyle w:val="Default"/>
        <w:numPr>
          <w:ilvl w:val="0"/>
          <w:numId w:val="3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377DB">
        <w:rPr>
          <w:rFonts w:ascii="Arial" w:hAnsi="Arial" w:cs="Arial"/>
          <w:color w:val="auto"/>
          <w:sz w:val="22"/>
          <w:szCs w:val="22"/>
        </w:rPr>
        <w:t xml:space="preserve">Kontaktní osobou a osobou oprávněnou za Město schvalovat objednávky </w:t>
      </w:r>
      <w:r w:rsidR="0043067F" w:rsidRPr="000377DB">
        <w:rPr>
          <w:rFonts w:ascii="Arial" w:hAnsi="Arial" w:cs="Arial"/>
          <w:color w:val="auto"/>
          <w:sz w:val="22"/>
          <w:szCs w:val="22"/>
        </w:rPr>
        <w:t xml:space="preserve">a provádět kontroly </w:t>
      </w:r>
      <w:r w:rsidRPr="000377DB">
        <w:rPr>
          <w:rFonts w:ascii="Arial" w:hAnsi="Arial" w:cs="Arial"/>
          <w:color w:val="auto"/>
          <w:sz w:val="22"/>
          <w:szCs w:val="22"/>
        </w:rPr>
        <w:t>bude:</w:t>
      </w:r>
      <w:r w:rsidR="004B753F" w:rsidRPr="000377DB">
        <w:rPr>
          <w:rFonts w:ascii="Arial" w:hAnsi="Arial" w:cs="Arial"/>
          <w:color w:val="auto"/>
          <w:sz w:val="22"/>
          <w:szCs w:val="22"/>
        </w:rPr>
        <w:t xml:space="preserve"> vedoucí odboru technických služeb p. </w:t>
      </w:r>
      <w:proofErr w:type="spellStart"/>
      <w:r w:rsidR="00EB6B99">
        <w:rPr>
          <w:rFonts w:ascii="Arial" w:hAnsi="Arial" w:cs="Arial"/>
          <w:color w:val="auto"/>
          <w:sz w:val="22"/>
          <w:szCs w:val="22"/>
        </w:rPr>
        <w:t>xxxxxxxxxxxxxxxx</w:t>
      </w:r>
      <w:proofErr w:type="spellEnd"/>
      <w:r w:rsidR="004B753F" w:rsidRPr="000377DB">
        <w:rPr>
          <w:rFonts w:ascii="Arial" w:hAnsi="Arial" w:cs="Arial"/>
          <w:color w:val="auto"/>
          <w:sz w:val="22"/>
          <w:szCs w:val="22"/>
        </w:rPr>
        <w:t>, tel.</w:t>
      </w:r>
      <w:r w:rsidR="0048241D" w:rsidRPr="000377D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EB6B99">
        <w:rPr>
          <w:rFonts w:ascii="Arial" w:hAnsi="Arial" w:cs="Arial"/>
          <w:color w:val="auto"/>
          <w:sz w:val="22"/>
          <w:szCs w:val="22"/>
        </w:rPr>
        <w:t>xxxxxxxxxxxxxxxx</w:t>
      </w:r>
      <w:proofErr w:type="spellEnd"/>
      <w:r w:rsidR="0048241D" w:rsidRPr="000377DB">
        <w:rPr>
          <w:rFonts w:ascii="Arial" w:hAnsi="Arial" w:cs="Arial"/>
          <w:color w:val="auto"/>
          <w:sz w:val="22"/>
          <w:szCs w:val="22"/>
        </w:rPr>
        <w:t>,</w:t>
      </w:r>
      <w:r w:rsidR="004B753F" w:rsidRPr="000377DB">
        <w:rPr>
          <w:rFonts w:ascii="Arial" w:hAnsi="Arial" w:cs="Arial"/>
          <w:color w:val="auto"/>
          <w:sz w:val="22"/>
          <w:szCs w:val="22"/>
        </w:rPr>
        <w:t xml:space="preserve"> email</w:t>
      </w:r>
      <w:r w:rsidR="0048241D" w:rsidRPr="000377DB">
        <w:rPr>
          <w:rFonts w:ascii="Arial" w:hAnsi="Arial" w:cs="Arial"/>
          <w:color w:val="auto"/>
          <w:sz w:val="22"/>
          <w:szCs w:val="22"/>
        </w:rPr>
        <w:t xml:space="preserve">: </w:t>
      </w:r>
      <w:proofErr w:type="spellStart"/>
      <w:r w:rsidR="00EB6B99">
        <w:rPr>
          <w:rFonts w:ascii="Arial" w:hAnsi="Arial" w:cs="Arial"/>
          <w:color w:val="auto"/>
          <w:sz w:val="22"/>
          <w:szCs w:val="22"/>
        </w:rPr>
        <w:t>xxxxxxxxxxxxxxxx</w:t>
      </w:r>
      <w:proofErr w:type="spellEnd"/>
      <w:r w:rsidR="004B753F" w:rsidRPr="000377DB">
        <w:rPr>
          <w:rFonts w:ascii="Arial" w:hAnsi="Arial" w:cs="Arial"/>
          <w:color w:val="auto"/>
          <w:sz w:val="22"/>
          <w:szCs w:val="22"/>
        </w:rPr>
        <w:t>.</w:t>
      </w:r>
      <w:r w:rsidR="0048241D" w:rsidRPr="000377DB">
        <w:rPr>
          <w:rFonts w:ascii="Arial" w:hAnsi="Arial" w:cs="Arial"/>
          <w:color w:val="auto"/>
          <w:sz w:val="22"/>
          <w:szCs w:val="22"/>
        </w:rPr>
        <w:t xml:space="preserve"> </w:t>
      </w:r>
      <w:r w:rsidR="0043067F" w:rsidRPr="000377DB">
        <w:rPr>
          <w:rFonts w:ascii="Arial" w:hAnsi="Arial" w:cs="Arial"/>
          <w:color w:val="auto"/>
          <w:sz w:val="22"/>
          <w:szCs w:val="22"/>
        </w:rPr>
        <w:t xml:space="preserve">a </w:t>
      </w:r>
      <w:r w:rsidR="004B753F" w:rsidRPr="000377DB">
        <w:rPr>
          <w:rFonts w:ascii="Arial" w:hAnsi="Arial" w:cs="Arial"/>
          <w:color w:val="auto"/>
          <w:sz w:val="22"/>
          <w:szCs w:val="22"/>
        </w:rPr>
        <w:t xml:space="preserve">p. </w:t>
      </w:r>
      <w:proofErr w:type="spellStart"/>
      <w:r w:rsidR="00EB6B99">
        <w:rPr>
          <w:rFonts w:ascii="Arial" w:hAnsi="Arial" w:cs="Arial"/>
          <w:color w:val="auto"/>
          <w:sz w:val="22"/>
          <w:szCs w:val="22"/>
        </w:rPr>
        <w:t>xxxxxxxxxxxxxxxx</w:t>
      </w:r>
      <w:proofErr w:type="spellEnd"/>
      <w:r w:rsidR="004B753F" w:rsidRPr="000377DB">
        <w:rPr>
          <w:rFonts w:ascii="Arial" w:hAnsi="Arial" w:cs="Arial"/>
          <w:color w:val="auto"/>
          <w:sz w:val="22"/>
          <w:szCs w:val="22"/>
        </w:rPr>
        <w:t>, členka</w:t>
      </w:r>
      <w:r w:rsidR="0048241D" w:rsidRPr="000377DB">
        <w:rPr>
          <w:rFonts w:ascii="Arial" w:hAnsi="Arial" w:cs="Arial"/>
          <w:color w:val="auto"/>
          <w:sz w:val="22"/>
          <w:szCs w:val="22"/>
        </w:rPr>
        <w:t xml:space="preserve"> Zastupitelstva města Černošice email: </w:t>
      </w:r>
      <w:proofErr w:type="spellStart"/>
      <w:r w:rsidR="00EB6B99">
        <w:rPr>
          <w:rFonts w:ascii="Arial" w:hAnsi="Arial" w:cs="Arial"/>
          <w:color w:val="auto"/>
          <w:sz w:val="22"/>
          <w:szCs w:val="22"/>
        </w:rPr>
        <w:t>xxxxxxxxxxxxxxxx</w:t>
      </w:r>
      <w:proofErr w:type="spellEnd"/>
      <w:r w:rsidR="0048241D" w:rsidRPr="000377DB">
        <w:rPr>
          <w:rFonts w:ascii="Arial" w:hAnsi="Arial" w:cs="Arial"/>
          <w:color w:val="auto"/>
          <w:sz w:val="22"/>
          <w:szCs w:val="22"/>
        </w:rPr>
        <w:t>.</w:t>
      </w:r>
      <w:r w:rsidR="0043067F" w:rsidRPr="000377DB">
        <w:rPr>
          <w:rFonts w:ascii="Arial" w:hAnsi="Arial" w:cs="Arial"/>
          <w:color w:val="auto"/>
          <w:sz w:val="22"/>
          <w:szCs w:val="22"/>
        </w:rPr>
        <w:t>, přičemž k</w:t>
      </w:r>
      <w:r w:rsidR="0048241D" w:rsidRPr="000377DB">
        <w:rPr>
          <w:rFonts w:ascii="Arial" w:hAnsi="Arial" w:cs="Arial"/>
          <w:color w:val="auto"/>
          <w:sz w:val="22"/>
          <w:szCs w:val="22"/>
        </w:rPr>
        <w:t>aždá jedná</w:t>
      </w:r>
      <w:r w:rsidR="0043067F" w:rsidRPr="000377DB">
        <w:rPr>
          <w:rFonts w:ascii="Arial" w:hAnsi="Arial" w:cs="Arial"/>
          <w:color w:val="auto"/>
          <w:sz w:val="22"/>
          <w:szCs w:val="22"/>
        </w:rPr>
        <w:t xml:space="preserve"> </w:t>
      </w:r>
      <w:r w:rsidR="0048241D" w:rsidRPr="000377DB">
        <w:rPr>
          <w:rFonts w:ascii="Arial" w:hAnsi="Arial" w:cs="Arial"/>
          <w:color w:val="auto"/>
          <w:sz w:val="22"/>
          <w:szCs w:val="22"/>
        </w:rPr>
        <w:t>samostatně</w:t>
      </w:r>
      <w:r w:rsidR="0043067F" w:rsidRPr="000377DB">
        <w:rPr>
          <w:rFonts w:ascii="Arial" w:hAnsi="Arial" w:cs="Arial"/>
          <w:color w:val="auto"/>
          <w:sz w:val="22"/>
          <w:szCs w:val="22"/>
        </w:rPr>
        <w:t>.</w:t>
      </w:r>
      <w:r w:rsidR="0048241D" w:rsidRPr="000377DB">
        <w:rPr>
          <w:rFonts w:ascii="Arial" w:hAnsi="Arial" w:cs="Arial"/>
          <w:color w:val="auto"/>
          <w:sz w:val="22"/>
          <w:szCs w:val="22"/>
        </w:rPr>
        <w:t xml:space="preserve"> </w:t>
      </w:r>
      <w:r w:rsidR="00E97753" w:rsidRPr="000377DB">
        <w:rPr>
          <w:rFonts w:ascii="Arial" w:hAnsi="Arial" w:cs="Arial"/>
          <w:color w:val="auto"/>
          <w:sz w:val="22"/>
          <w:szCs w:val="22"/>
        </w:rPr>
        <w:t>Za Zhotovitele je konta</w:t>
      </w:r>
      <w:r w:rsidR="0048241D" w:rsidRPr="000377DB">
        <w:rPr>
          <w:rFonts w:ascii="Arial" w:hAnsi="Arial" w:cs="Arial"/>
          <w:color w:val="auto"/>
          <w:sz w:val="22"/>
          <w:szCs w:val="22"/>
        </w:rPr>
        <w:t xml:space="preserve">ktní osobou </w:t>
      </w:r>
      <w:proofErr w:type="spellStart"/>
      <w:r w:rsidR="00EB6B99">
        <w:rPr>
          <w:rFonts w:ascii="Arial" w:hAnsi="Arial" w:cs="Arial"/>
          <w:color w:val="auto"/>
          <w:sz w:val="22"/>
          <w:szCs w:val="22"/>
        </w:rPr>
        <w:t>xxxxxxxxxxxxxxxx</w:t>
      </w:r>
      <w:proofErr w:type="spellEnd"/>
      <w:r w:rsidR="00EB6B99" w:rsidRPr="000377DB">
        <w:rPr>
          <w:rFonts w:ascii="Arial" w:hAnsi="Arial" w:cs="Arial"/>
          <w:color w:val="auto"/>
          <w:sz w:val="22"/>
          <w:szCs w:val="22"/>
        </w:rPr>
        <w:t xml:space="preserve"> </w:t>
      </w:r>
      <w:r w:rsidR="0048241D" w:rsidRPr="000377DB">
        <w:rPr>
          <w:rFonts w:ascii="Arial" w:hAnsi="Arial" w:cs="Arial"/>
          <w:color w:val="auto"/>
          <w:sz w:val="22"/>
          <w:szCs w:val="22"/>
        </w:rPr>
        <w:t>tel.</w:t>
      </w:r>
      <w:r w:rsidR="00E97753" w:rsidRPr="000377DB">
        <w:rPr>
          <w:rFonts w:ascii="Arial" w:hAnsi="Arial" w:cs="Arial"/>
          <w:color w:val="auto"/>
          <w:sz w:val="22"/>
          <w:szCs w:val="22"/>
        </w:rPr>
        <w:t xml:space="preserve">: </w:t>
      </w:r>
      <w:proofErr w:type="spellStart"/>
      <w:r w:rsidR="00EB6B99">
        <w:rPr>
          <w:rFonts w:ascii="Arial" w:hAnsi="Arial" w:cs="Arial"/>
          <w:color w:val="auto"/>
          <w:sz w:val="22"/>
          <w:szCs w:val="22"/>
        </w:rPr>
        <w:t>xxxxxxxxxxxxxxxx</w:t>
      </w:r>
      <w:proofErr w:type="spellEnd"/>
      <w:r w:rsidR="00E97753" w:rsidRPr="000377DB">
        <w:rPr>
          <w:rFonts w:ascii="Arial" w:hAnsi="Arial" w:cs="Arial"/>
          <w:color w:val="auto"/>
          <w:sz w:val="22"/>
          <w:szCs w:val="22"/>
        </w:rPr>
        <w:t>,</w:t>
      </w:r>
      <w:r w:rsidR="0048241D" w:rsidRPr="000377DB">
        <w:rPr>
          <w:rFonts w:ascii="Arial" w:hAnsi="Arial" w:cs="Arial"/>
          <w:color w:val="auto"/>
          <w:sz w:val="22"/>
          <w:szCs w:val="22"/>
        </w:rPr>
        <w:t xml:space="preserve"> email:</w:t>
      </w:r>
      <w:r w:rsidR="00E97753" w:rsidRPr="000377D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EB6B99">
        <w:rPr>
          <w:rFonts w:ascii="Arial" w:hAnsi="Arial" w:cs="Arial"/>
          <w:color w:val="auto"/>
          <w:sz w:val="22"/>
          <w:szCs w:val="22"/>
        </w:rPr>
        <w:t>xxxxxxxxxxxxxxxx</w:t>
      </w:r>
      <w:proofErr w:type="spellEnd"/>
    </w:p>
    <w:p w:rsidR="00BC608B" w:rsidRDefault="00BC608B" w:rsidP="00BC608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77056" w:rsidRDefault="00377056" w:rsidP="00BC608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77056" w:rsidRPr="00275CC2" w:rsidRDefault="00377056" w:rsidP="00BC608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5C274A" w:rsidRPr="00275CC2" w:rsidRDefault="00E97753" w:rsidP="005C274A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>VII</w:t>
      </w:r>
      <w:r w:rsidR="005C274A" w:rsidRPr="00275CC2">
        <w:rPr>
          <w:rFonts w:ascii="Arial" w:hAnsi="Arial" w:cs="Arial"/>
          <w:b/>
          <w:bCs/>
          <w:color w:val="auto"/>
          <w:sz w:val="22"/>
          <w:szCs w:val="22"/>
        </w:rPr>
        <w:t>I.</w:t>
      </w:r>
    </w:p>
    <w:p w:rsidR="00BC608B" w:rsidRPr="00275CC2" w:rsidRDefault="000271AA" w:rsidP="005C274A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Platnost</w:t>
      </w:r>
      <w:r w:rsidR="00BC608B" w:rsidRPr="00275CC2">
        <w:rPr>
          <w:rFonts w:ascii="Arial" w:hAnsi="Arial" w:cs="Arial"/>
          <w:b/>
          <w:bCs/>
          <w:color w:val="auto"/>
          <w:sz w:val="22"/>
          <w:szCs w:val="22"/>
        </w:rPr>
        <w:t xml:space="preserve"> smlouvy</w:t>
      </w:r>
      <w:r w:rsidRPr="00275CC2">
        <w:rPr>
          <w:rFonts w:ascii="Arial" w:hAnsi="Arial" w:cs="Arial"/>
          <w:b/>
          <w:bCs/>
          <w:color w:val="auto"/>
          <w:sz w:val="22"/>
          <w:szCs w:val="22"/>
        </w:rPr>
        <w:t xml:space="preserve"> o ukončení smlouvy </w:t>
      </w:r>
    </w:p>
    <w:p w:rsidR="005C274A" w:rsidRPr="00275CC2" w:rsidRDefault="005C274A" w:rsidP="005C274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5C274A" w:rsidRPr="00275CC2" w:rsidRDefault="00BC608B" w:rsidP="005C274A">
      <w:pPr>
        <w:pStyle w:val="Default"/>
        <w:numPr>
          <w:ilvl w:val="0"/>
          <w:numId w:val="39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>Tato smlouva nabývá platnosti d</w:t>
      </w:r>
      <w:r w:rsidR="005C274A" w:rsidRPr="00275CC2">
        <w:rPr>
          <w:rFonts w:ascii="Arial" w:hAnsi="Arial" w:cs="Arial"/>
          <w:color w:val="auto"/>
          <w:sz w:val="22"/>
          <w:szCs w:val="22"/>
        </w:rPr>
        <w:t>nem podpisu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obou smluvních stran. </w:t>
      </w:r>
    </w:p>
    <w:p w:rsidR="000271AA" w:rsidRPr="00275CC2" w:rsidRDefault="000271AA" w:rsidP="000271AA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:rsidR="000271AA" w:rsidRPr="00275CC2" w:rsidRDefault="00BC608B" w:rsidP="005C274A">
      <w:pPr>
        <w:pStyle w:val="Default"/>
        <w:numPr>
          <w:ilvl w:val="0"/>
          <w:numId w:val="39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>Tuto smlouvu nebo smlouvu uzavřenou na jejím základě je kterákoliv ze smluvních stran oprávněna písemně vypovědět z důvodu opakovaného (tj. minimálně ve dvou případech) porušení smluvních povinností jednou ze smluvních stran, na které byla tato smluvní strana písemně upozorněna, a nezjedná-li tato smluvní strana nápravu ani v dodatečné k tomu poskytnuté lhůtě nikoli kratší než patnáct 15 dnů, s tím, že výpovědní doba činí 2 měsíce. Výpovědní doba počíná běžet prvním dnem měsíce následujícího po měsíci, v němž byla výpověď doručena druhé smluvní straně.</w:t>
      </w:r>
    </w:p>
    <w:p w:rsidR="005C274A" w:rsidRPr="00275CC2" w:rsidRDefault="00BC608B" w:rsidP="000271A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C608B" w:rsidRPr="00275CC2" w:rsidRDefault="00BC608B" w:rsidP="005C274A">
      <w:pPr>
        <w:pStyle w:val="Default"/>
        <w:numPr>
          <w:ilvl w:val="0"/>
          <w:numId w:val="39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>Odstoupením od smlouvy zaniknou všechna práva a povinnosti stran ze smlouvy i jednotlivých smluv uzavřených na jejím základě (jednotlivých objed</w:t>
      </w:r>
      <w:r w:rsidR="000271AA" w:rsidRPr="00275CC2">
        <w:rPr>
          <w:rFonts w:ascii="Arial" w:hAnsi="Arial" w:cs="Arial"/>
          <w:color w:val="auto"/>
          <w:sz w:val="22"/>
          <w:szCs w:val="22"/>
        </w:rPr>
        <w:t>návek), vyjma nároků Města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z odpovědnosti </w:t>
      </w:r>
      <w:r w:rsidR="000271AA" w:rsidRPr="00275CC2">
        <w:rPr>
          <w:rFonts w:ascii="Arial" w:hAnsi="Arial" w:cs="Arial"/>
          <w:color w:val="auto"/>
          <w:sz w:val="22"/>
          <w:szCs w:val="22"/>
        </w:rPr>
        <w:t>Z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hotovitele za škody vyplývající z této smlouvy či smluv uzavřených na jejím základě; odstoupením od jednotlivé smlouvy uzavřené na základě této smlouvy zanikají práva a povinnosti stran pouze z této smlouvy. Odstoupení od smlouvy či smlouvy uzavřené na jejím základě se však nedotýká těch plnění, která byla před účinností odstoupení </w:t>
      </w:r>
      <w:r w:rsidR="000271AA" w:rsidRPr="00275CC2">
        <w:rPr>
          <w:rFonts w:ascii="Arial" w:hAnsi="Arial" w:cs="Arial"/>
          <w:color w:val="auto"/>
          <w:sz w:val="22"/>
          <w:szCs w:val="22"/>
        </w:rPr>
        <w:t>Z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hotovitelem řádně provedena. </w:t>
      </w:r>
    </w:p>
    <w:p w:rsidR="000271AA" w:rsidRPr="00275CC2" w:rsidRDefault="000271AA" w:rsidP="000271A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275CC2" w:rsidRDefault="00BC608B" w:rsidP="0048241D">
      <w:pPr>
        <w:pStyle w:val="Default"/>
        <w:numPr>
          <w:ilvl w:val="0"/>
          <w:numId w:val="39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Tuto smlouvu je možno ukončit písemnou dohodou smluvních stran. </w:t>
      </w:r>
    </w:p>
    <w:p w:rsidR="0048241D" w:rsidRPr="0048241D" w:rsidRDefault="0048241D" w:rsidP="0048241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275CC2" w:rsidRPr="00275CC2" w:rsidRDefault="00275CC2" w:rsidP="00275CC2">
      <w:pPr>
        <w:pStyle w:val="Default"/>
        <w:numPr>
          <w:ilvl w:val="0"/>
          <w:numId w:val="39"/>
        </w:numPr>
        <w:spacing w:after="188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sz w:val="22"/>
          <w:szCs w:val="22"/>
        </w:rPr>
        <w:t xml:space="preserve">Tato smlouva se uzavírá na dobu určitou do </w:t>
      </w:r>
      <w:proofErr w:type="gramStart"/>
      <w:r w:rsidRPr="00275CC2">
        <w:rPr>
          <w:rFonts w:ascii="Arial" w:hAnsi="Arial" w:cs="Arial"/>
          <w:sz w:val="22"/>
          <w:szCs w:val="22"/>
        </w:rPr>
        <w:t>30.11.202</w:t>
      </w:r>
      <w:r w:rsidR="00CB37E7">
        <w:rPr>
          <w:rFonts w:ascii="Arial" w:hAnsi="Arial" w:cs="Arial"/>
          <w:sz w:val="22"/>
          <w:szCs w:val="22"/>
        </w:rPr>
        <w:t>1</w:t>
      </w:r>
      <w:proofErr w:type="gramEnd"/>
      <w:r w:rsidRPr="00275CC2">
        <w:rPr>
          <w:rFonts w:ascii="Arial" w:hAnsi="Arial" w:cs="Arial"/>
          <w:color w:val="auto"/>
          <w:sz w:val="22"/>
          <w:szCs w:val="22"/>
        </w:rPr>
        <w:t>.</w:t>
      </w:r>
    </w:p>
    <w:p w:rsidR="000271AA" w:rsidRPr="00275CC2" w:rsidRDefault="000271AA" w:rsidP="000271AA">
      <w:pPr>
        <w:pStyle w:val="Odstavecseseznamem"/>
        <w:rPr>
          <w:rFonts w:ascii="Arial" w:hAnsi="Arial" w:cs="Arial"/>
        </w:rPr>
      </w:pPr>
    </w:p>
    <w:p w:rsidR="000271AA" w:rsidRPr="00275CC2" w:rsidRDefault="00E97753" w:rsidP="000271AA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0271AA" w:rsidRPr="00275CC2">
        <w:rPr>
          <w:rFonts w:ascii="Arial" w:hAnsi="Arial" w:cs="Arial"/>
          <w:b/>
          <w:bCs/>
          <w:color w:val="auto"/>
          <w:sz w:val="22"/>
          <w:szCs w:val="22"/>
        </w:rPr>
        <w:t>X.</w:t>
      </w:r>
    </w:p>
    <w:p w:rsidR="005863F4" w:rsidRPr="00275CC2" w:rsidRDefault="00BC608B" w:rsidP="0048241D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>Závěrečná ustanovení</w:t>
      </w:r>
    </w:p>
    <w:p w:rsidR="005863F4" w:rsidRPr="00275CC2" w:rsidRDefault="005863F4" w:rsidP="000271AA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863F4" w:rsidRPr="00275CC2" w:rsidRDefault="005863F4" w:rsidP="005863F4">
      <w:pPr>
        <w:pStyle w:val="Odstavecseseznamem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275CC2">
        <w:rPr>
          <w:rFonts w:ascii="Arial" w:hAnsi="Arial" w:cs="Arial"/>
        </w:rPr>
        <w:t>Zhotovitel bere na vědomí, že Město pro realizaci svých bezhotovostních plateb může používat transparentní příjmový a výdajový bankovní účet a v této souvislosti Zhotovitel uděluje souhlas se zveřejněním názvu svého účtu. Zhotovitel výslovně souhlasí se zveřejněním elektronického obrazu této Smlouvy na webových stránkách Města.</w:t>
      </w:r>
    </w:p>
    <w:p w:rsidR="005863F4" w:rsidRPr="00275CC2" w:rsidRDefault="005863F4" w:rsidP="005863F4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:rsidR="005863F4" w:rsidRPr="00275CC2" w:rsidRDefault="005863F4" w:rsidP="005863F4">
      <w:pPr>
        <w:pStyle w:val="Odstavecseseznamem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275CC2">
        <w:rPr>
          <w:rFonts w:ascii="Arial" w:hAnsi="Arial" w:cs="Arial"/>
        </w:rPr>
        <w:t>Zhotovitel bere na vědomí, že Město je povinnou osobou dle § 2 odst. 1 zákona č. 340/2015 Sb., o zvláštních podmínkách účinnosti některých smluv, uveřejňování těchto smluv a o registru smluv a může se na něj vztahovat povinnost zveřejnit tuto smlouvu v Registru smluv, což je podmínkou její účinnosti.  Smluvní strany se dohodly, že v takovém případě zveřejnění této smlouvy v Registru smluv zajistí Město nejpozději do 30 dnů ode dne jejího podpisu poslední ze smluvních stran a smlouva pak nabývá účinnosti dnem jejího zveřejnění v Registru smluv.</w:t>
      </w:r>
    </w:p>
    <w:p w:rsidR="005863F4" w:rsidRPr="00275CC2" w:rsidRDefault="005863F4" w:rsidP="005863F4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:rsidR="005863F4" w:rsidRPr="00275CC2" w:rsidRDefault="005863F4" w:rsidP="005863F4">
      <w:pPr>
        <w:pStyle w:val="Odstavecseseznamem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275CC2">
        <w:rPr>
          <w:rFonts w:ascii="Arial" w:hAnsi="Arial" w:cs="Arial"/>
        </w:rPr>
        <w:t>Tato Smlouva nabývá platnosti dnem podpisu poslední ze Smluvních stran a účinnosti dnem zveřejnění v Registru smluv.</w:t>
      </w:r>
    </w:p>
    <w:p w:rsidR="005863F4" w:rsidRPr="00275CC2" w:rsidRDefault="005863F4" w:rsidP="005863F4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:rsidR="005863F4" w:rsidRDefault="005863F4" w:rsidP="0048241D">
      <w:pPr>
        <w:pStyle w:val="Odstavecseseznamem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275CC2">
        <w:rPr>
          <w:rFonts w:ascii="Arial" w:hAnsi="Arial" w:cs="Arial"/>
        </w:rPr>
        <w:t>Tato Smlouva může být měněna jen písemnými dodatky odsouhlasenými oběma Smluvními stranami.</w:t>
      </w:r>
    </w:p>
    <w:p w:rsidR="0048241D" w:rsidRPr="0048241D" w:rsidRDefault="0048241D" w:rsidP="0048241D">
      <w:pPr>
        <w:spacing w:after="0"/>
        <w:jc w:val="both"/>
        <w:rPr>
          <w:rFonts w:ascii="Arial" w:hAnsi="Arial" w:cs="Arial"/>
        </w:rPr>
      </w:pPr>
    </w:p>
    <w:p w:rsidR="005863F4" w:rsidRPr="00275CC2" w:rsidRDefault="005863F4" w:rsidP="005863F4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275CC2">
        <w:rPr>
          <w:rFonts w:ascii="Arial" w:hAnsi="Arial" w:cs="Arial"/>
        </w:rPr>
        <w:t>Město Černošice osvědčuje ve smyslu § 41 odst. 1 zákona č. 128/2000 Sb., o obcích, v znění pozdějších předpisů, že uzavření této smlouvy bylo schváleno Ra</w:t>
      </w:r>
      <w:r w:rsidR="008112CD">
        <w:rPr>
          <w:rFonts w:ascii="Arial" w:hAnsi="Arial" w:cs="Arial"/>
        </w:rPr>
        <w:t xml:space="preserve">dou Města Černošice na její </w:t>
      </w:r>
      <w:r w:rsidR="00F06C5F">
        <w:rPr>
          <w:rFonts w:ascii="Arial" w:hAnsi="Arial" w:cs="Arial"/>
        </w:rPr>
        <w:t>66</w:t>
      </w:r>
      <w:r w:rsidR="008112CD">
        <w:rPr>
          <w:rFonts w:ascii="Arial" w:hAnsi="Arial" w:cs="Arial"/>
        </w:rPr>
        <w:t>.</w:t>
      </w:r>
      <w:r w:rsidRPr="00275CC2">
        <w:rPr>
          <w:rFonts w:ascii="Arial" w:hAnsi="Arial" w:cs="Arial"/>
        </w:rPr>
        <w:t xml:space="preserve"> schůzi konané dne</w:t>
      </w:r>
      <w:r w:rsidRPr="00275CC2">
        <w:rPr>
          <w:rFonts w:ascii="Arial" w:hAnsi="Arial" w:cs="Arial"/>
          <w:color w:val="008080"/>
        </w:rPr>
        <w:t xml:space="preserve"> </w:t>
      </w:r>
      <w:proofErr w:type="gramStart"/>
      <w:r w:rsidR="00F06C5F">
        <w:rPr>
          <w:rFonts w:ascii="Arial" w:hAnsi="Arial" w:cs="Arial"/>
        </w:rPr>
        <w:t>22.2.</w:t>
      </w:r>
      <w:r w:rsidR="008112CD" w:rsidRPr="008112CD">
        <w:rPr>
          <w:rFonts w:ascii="Arial" w:hAnsi="Arial" w:cs="Arial"/>
        </w:rPr>
        <w:t>202</w:t>
      </w:r>
      <w:r w:rsidR="00CB37E7">
        <w:rPr>
          <w:rFonts w:ascii="Arial" w:hAnsi="Arial" w:cs="Arial"/>
        </w:rPr>
        <w:t>1</w:t>
      </w:r>
      <w:proofErr w:type="gramEnd"/>
      <w:r w:rsidRPr="00275CC2">
        <w:rPr>
          <w:rFonts w:ascii="Arial" w:hAnsi="Arial" w:cs="Arial"/>
          <w:color w:val="008080"/>
        </w:rPr>
        <w:t xml:space="preserve"> </w:t>
      </w:r>
      <w:r w:rsidRPr="00275CC2">
        <w:rPr>
          <w:rFonts w:ascii="Arial" w:hAnsi="Arial" w:cs="Arial"/>
        </w:rPr>
        <w:t>(usnesení č. R</w:t>
      </w:r>
      <w:r w:rsidR="00F06C5F">
        <w:rPr>
          <w:rFonts w:ascii="Arial" w:hAnsi="Arial" w:cs="Arial"/>
        </w:rPr>
        <w:t>/66/22/</w:t>
      </w:r>
      <w:r w:rsidRPr="00275CC2">
        <w:rPr>
          <w:rFonts w:ascii="Arial" w:hAnsi="Arial" w:cs="Arial"/>
        </w:rPr>
        <w:t>202</w:t>
      </w:r>
      <w:r w:rsidR="00CB37E7">
        <w:rPr>
          <w:rFonts w:ascii="Arial" w:hAnsi="Arial" w:cs="Arial"/>
        </w:rPr>
        <w:t>1</w:t>
      </w:r>
      <w:r w:rsidRPr="00275CC2">
        <w:rPr>
          <w:rFonts w:ascii="Arial" w:hAnsi="Arial" w:cs="Arial"/>
        </w:rPr>
        <w:t xml:space="preserve"> tak, jak to vyžaduje § 102 odst. 3 zákona č.128/2000 Sb., o obcích, ve znění pozdějších předpisů</w:t>
      </w:r>
      <w:r w:rsidR="008112CD">
        <w:rPr>
          <w:rFonts w:ascii="Arial" w:hAnsi="Arial" w:cs="Arial"/>
        </w:rPr>
        <w:t>)</w:t>
      </w:r>
      <w:r w:rsidRPr="00275CC2">
        <w:rPr>
          <w:rFonts w:ascii="Arial" w:hAnsi="Arial" w:cs="Arial"/>
        </w:rPr>
        <w:t>, čímž je splněna podmínka platnosti tohoto právního úkonu.</w:t>
      </w:r>
    </w:p>
    <w:p w:rsidR="005863F4" w:rsidRPr="00275CC2" w:rsidRDefault="005863F4" w:rsidP="005863F4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:rsidR="007B4246" w:rsidRPr="00275CC2" w:rsidRDefault="005863F4" w:rsidP="007B4246">
      <w:pPr>
        <w:pStyle w:val="Odstavecseseznamem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275CC2">
        <w:rPr>
          <w:rFonts w:ascii="Arial" w:hAnsi="Arial" w:cs="Arial"/>
        </w:rPr>
        <w:lastRenderedPageBreak/>
        <w:t>Smluvní strany prohlašují, že tato Smlouva byla sepsána podle jejich skutečné a svobodné vůle, a že si ji přečetly a s jejím obsahem souhlasí, což stvrzují svými podpisy.</w:t>
      </w:r>
    </w:p>
    <w:p w:rsidR="007B4246" w:rsidRPr="00275CC2" w:rsidRDefault="007B4246" w:rsidP="007B4246">
      <w:pPr>
        <w:pStyle w:val="Odstavecseseznamem"/>
        <w:rPr>
          <w:rFonts w:ascii="Arial" w:hAnsi="Arial" w:cs="Arial"/>
        </w:rPr>
      </w:pPr>
    </w:p>
    <w:p w:rsidR="005863F4" w:rsidRPr="00275CC2" w:rsidRDefault="005863F4" w:rsidP="007B4246">
      <w:pPr>
        <w:pStyle w:val="Odstavecseseznamem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275CC2">
        <w:rPr>
          <w:rFonts w:ascii="Arial" w:hAnsi="Arial" w:cs="Arial"/>
        </w:rPr>
        <w:t>Tato Smlouva je uzavřena ve dvou vyhotoveních, z nichž každá Smluvní strana obdrží jedno vyhotovení.</w:t>
      </w:r>
    </w:p>
    <w:p w:rsidR="005863F4" w:rsidRPr="00275CC2" w:rsidRDefault="005863F4" w:rsidP="005863F4">
      <w:pPr>
        <w:pStyle w:val="Odstavecseseznamem"/>
        <w:spacing w:after="0"/>
        <w:jc w:val="both"/>
        <w:rPr>
          <w:rFonts w:ascii="Arial" w:hAnsi="Arial" w:cs="Arial"/>
        </w:rPr>
      </w:pPr>
    </w:p>
    <w:p w:rsidR="005863F4" w:rsidRPr="00275CC2" w:rsidRDefault="005863F4" w:rsidP="005863F4">
      <w:pPr>
        <w:pStyle w:val="Odstavecseseznamem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275CC2">
        <w:rPr>
          <w:rFonts w:ascii="Arial" w:hAnsi="Arial" w:cs="Arial"/>
        </w:rPr>
        <w:t>Nedílnou součástí této Smlouvy jsou tyto přílohy:</w:t>
      </w:r>
    </w:p>
    <w:p w:rsidR="00BC608B" w:rsidRPr="00275CC2" w:rsidRDefault="00BC608B" w:rsidP="00BC608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BC608B" w:rsidRPr="00275CC2" w:rsidRDefault="00CF359F" w:rsidP="00BC608B">
      <w:pPr>
        <w:pStyle w:val="Default"/>
        <w:spacing w:after="188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>Příloha č. 1 S</w:t>
      </w:r>
      <w:r w:rsidR="004947E2" w:rsidRPr="00275CC2">
        <w:rPr>
          <w:rFonts w:ascii="Arial" w:hAnsi="Arial" w:cs="Arial"/>
          <w:color w:val="auto"/>
          <w:sz w:val="22"/>
          <w:szCs w:val="22"/>
        </w:rPr>
        <w:t xml:space="preserve">oupis prací </w:t>
      </w:r>
    </w:p>
    <w:p w:rsidR="00BC608B" w:rsidRPr="00275CC2" w:rsidRDefault="00CF359F" w:rsidP="004947E2">
      <w:pPr>
        <w:pStyle w:val="Default"/>
        <w:spacing w:after="188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Příloha </w:t>
      </w:r>
      <w:proofErr w:type="gramStart"/>
      <w:r w:rsidRPr="00275CC2">
        <w:rPr>
          <w:rFonts w:ascii="Arial" w:hAnsi="Arial" w:cs="Arial"/>
          <w:color w:val="auto"/>
          <w:sz w:val="22"/>
          <w:szCs w:val="22"/>
        </w:rPr>
        <w:t xml:space="preserve">č. 2 </w:t>
      </w:r>
      <w:r w:rsidR="00501130">
        <w:rPr>
          <w:rFonts w:ascii="Arial" w:hAnsi="Arial" w:cs="Arial"/>
          <w:color w:val="auto"/>
          <w:sz w:val="22"/>
          <w:szCs w:val="22"/>
        </w:rPr>
        <w:t xml:space="preserve"> Místo</w:t>
      </w:r>
      <w:proofErr w:type="gramEnd"/>
      <w:r w:rsidR="00501130">
        <w:rPr>
          <w:rFonts w:ascii="Arial" w:hAnsi="Arial" w:cs="Arial"/>
          <w:color w:val="auto"/>
          <w:sz w:val="22"/>
          <w:szCs w:val="22"/>
        </w:rPr>
        <w:t xml:space="preserve"> poskytování plnění </w:t>
      </w:r>
    </w:p>
    <w:p w:rsidR="00E97753" w:rsidRDefault="00E97753" w:rsidP="004947E2">
      <w:pPr>
        <w:pStyle w:val="Default"/>
        <w:spacing w:after="188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>Příloha č. 3  Ceník prací a materiálu Zhotovitele</w:t>
      </w:r>
    </w:p>
    <w:p w:rsidR="00BC608B" w:rsidRPr="00275CC2" w:rsidRDefault="00BC608B" w:rsidP="00BC608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E6FAB" w:rsidRPr="00275CC2" w:rsidRDefault="00FE6FAB" w:rsidP="00BC608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E6FAB" w:rsidRPr="00275CC2" w:rsidRDefault="00FE6FAB" w:rsidP="00FE6FAB">
      <w:pPr>
        <w:spacing w:after="0" w:line="240" w:lineRule="auto"/>
        <w:ind w:right="142"/>
        <w:rPr>
          <w:rFonts w:ascii="Arial" w:eastAsia="Times New Roman" w:hAnsi="Arial" w:cs="Arial"/>
          <w:lang w:eastAsia="zh-CN"/>
        </w:rPr>
      </w:pPr>
      <w:r w:rsidRPr="00275CC2">
        <w:rPr>
          <w:rFonts w:ascii="Arial" w:eastAsia="Times New Roman" w:hAnsi="Arial" w:cs="Arial"/>
          <w:lang w:eastAsia="zh-CN"/>
        </w:rPr>
        <w:t xml:space="preserve">V Černošicích  </w:t>
      </w:r>
      <w:proofErr w:type="gramStart"/>
      <w:r w:rsidRPr="00275CC2">
        <w:rPr>
          <w:rFonts w:ascii="Arial" w:eastAsia="Times New Roman" w:hAnsi="Arial" w:cs="Arial"/>
          <w:lang w:eastAsia="zh-CN"/>
        </w:rPr>
        <w:t>dne .................................</w:t>
      </w:r>
      <w:r w:rsidRPr="00275CC2">
        <w:rPr>
          <w:rFonts w:ascii="Arial" w:eastAsia="Times New Roman" w:hAnsi="Arial" w:cs="Arial"/>
          <w:lang w:eastAsia="zh-CN"/>
        </w:rPr>
        <w:tab/>
      </w:r>
      <w:r w:rsidRPr="00275CC2">
        <w:rPr>
          <w:rFonts w:ascii="Arial" w:eastAsia="Times New Roman" w:hAnsi="Arial" w:cs="Arial"/>
          <w:lang w:eastAsia="zh-CN"/>
        </w:rPr>
        <w:tab/>
        <w:t>V Černošicích</w:t>
      </w:r>
      <w:proofErr w:type="gramEnd"/>
      <w:r w:rsidRPr="00275CC2">
        <w:rPr>
          <w:rFonts w:ascii="Arial" w:eastAsia="Times New Roman" w:hAnsi="Arial" w:cs="Arial"/>
          <w:lang w:eastAsia="zh-CN"/>
        </w:rPr>
        <w:t xml:space="preserve"> dne ................................ </w:t>
      </w:r>
    </w:p>
    <w:p w:rsidR="00FE6FAB" w:rsidRPr="00275CC2" w:rsidRDefault="00FE6FAB" w:rsidP="00FE6FAB">
      <w:pPr>
        <w:spacing w:after="0" w:line="240" w:lineRule="auto"/>
        <w:ind w:right="142"/>
        <w:rPr>
          <w:rFonts w:ascii="Arial" w:eastAsia="Times New Roman" w:hAnsi="Arial" w:cs="Arial"/>
          <w:lang w:eastAsia="zh-CN"/>
        </w:rPr>
      </w:pPr>
    </w:p>
    <w:p w:rsidR="00FE6FAB" w:rsidRPr="00275CC2" w:rsidRDefault="00FE6FAB" w:rsidP="00FE6FAB">
      <w:pPr>
        <w:spacing w:after="0" w:line="240" w:lineRule="auto"/>
        <w:ind w:right="142"/>
        <w:rPr>
          <w:rFonts w:ascii="Arial" w:eastAsia="Times New Roman" w:hAnsi="Arial" w:cs="Arial"/>
          <w:i/>
          <w:lang w:eastAsia="zh-CN"/>
        </w:rPr>
      </w:pPr>
      <w:r w:rsidRPr="00275CC2">
        <w:rPr>
          <w:rFonts w:ascii="Arial" w:eastAsia="Times New Roman" w:hAnsi="Arial" w:cs="Arial"/>
          <w:i/>
          <w:lang w:eastAsia="zh-CN"/>
        </w:rPr>
        <w:tab/>
      </w:r>
      <w:r w:rsidRPr="00275CC2">
        <w:rPr>
          <w:rFonts w:ascii="Arial" w:eastAsia="Times New Roman" w:hAnsi="Arial" w:cs="Arial"/>
          <w:i/>
          <w:lang w:eastAsia="zh-CN"/>
        </w:rPr>
        <w:tab/>
      </w:r>
      <w:r w:rsidRPr="00275CC2">
        <w:rPr>
          <w:rFonts w:ascii="Arial" w:eastAsia="Times New Roman" w:hAnsi="Arial" w:cs="Arial"/>
          <w:i/>
          <w:lang w:eastAsia="zh-CN"/>
        </w:rPr>
        <w:tab/>
      </w:r>
    </w:p>
    <w:p w:rsidR="00FE6FAB" w:rsidRPr="00275CC2" w:rsidRDefault="00FE6FAB" w:rsidP="00FE6FAB">
      <w:pPr>
        <w:spacing w:after="0" w:line="240" w:lineRule="auto"/>
        <w:ind w:right="142"/>
        <w:rPr>
          <w:rFonts w:ascii="Arial" w:eastAsia="Times New Roman" w:hAnsi="Arial" w:cs="Arial"/>
          <w:lang w:eastAsia="zh-CN"/>
        </w:rPr>
      </w:pPr>
    </w:p>
    <w:p w:rsidR="00FE6FAB" w:rsidRPr="00275CC2" w:rsidRDefault="00FE6FAB" w:rsidP="00FE6FAB">
      <w:pPr>
        <w:spacing w:after="0" w:line="240" w:lineRule="auto"/>
        <w:ind w:right="142"/>
        <w:rPr>
          <w:rFonts w:ascii="Arial" w:eastAsia="Times New Roman" w:hAnsi="Arial" w:cs="Arial"/>
          <w:lang w:eastAsia="zh-CN"/>
        </w:rPr>
      </w:pPr>
    </w:p>
    <w:p w:rsidR="00FE6FAB" w:rsidRPr="00275CC2" w:rsidRDefault="00FE6FAB" w:rsidP="00FE6FAB">
      <w:pPr>
        <w:spacing w:after="0" w:line="240" w:lineRule="auto"/>
        <w:ind w:right="142"/>
        <w:rPr>
          <w:rFonts w:ascii="Arial" w:eastAsia="Times New Roman" w:hAnsi="Arial" w:cs="Arial"/>
          <w:lang w:eastAsia="zh-CN"/>
        </w:rPr>
      </w:pPr>
    </w:p>
    <w:p w:rsidR="00FE6FAB" w:rsidRPr="00275CC2" w:rsidRDefault="00FE6FAB" w:rsidP="00FE6FAB">
      <w:pPr>
        <w:tabs>
          <w:tab w:val="left" w:pos="5103"/>
        </w:tabs>
        <w:spacing w:after="0" w:line="240" w:lineRule="auto"/>
        <w:ind w:right="142"/>
        <w:rPr>
          <w:rFonts w:ascii="Arial" w:eastAsia="Times New Roman" w:hAnsi="Arial" w:cs="Arial"/>
          <w:lang w:eastAsia="zh-CN"/>
        </w:rPr>
      </w:pPr>
      <w:r w:rsidRPr="00275CC2">
        <w:rPr>
          <w:rFonts w:ascii="Arial" w:eastAsia="Times New Roman" w:hAnsi="Arial" w:cs="Arial"/>
          <w:lang w:eastAsia="zh-CN"/>
        </w:rPr>
        <w:t>………………………....…….</w:t>
      </w:r>
      <w:r w:rsidRPr="00275CC2">
        <w:rPr>
          <w:rFonts w:ascii="Arial" w:eastAsia="Times New Roman" w:hAnsi="Arial" w:cs="Arial"/>
          <w:lang w:eastAsia="zh-CN"/>
        </w:rPr>
        <w:tab/>
        <w:t xml:space="preserve">        ……………………..........….....</w:t>
      </w:r>
    </w:p>
    <w:p w:rsidR="00FE6FAB" w:rsidRPr="00275CC2" w:rsidRDefault="00FE6FAB" w:rsidP="00FE6FAB">
      <w:pPr>
        <w:tabs>
          <w:tab w:val="left" w:pos="5103"/>
        </w:tabs>
        <w:spacing w:after="0" w:line="240" w:lineRule="auto"/>
        <w:ind w:right="142"/>
        <w:rPr>
          <w:rFonts w:ascii="Arial" w:eastAsia="Times New Roman" w:hAnsi="Arial" w:cs="Arial"/>
          <w:b/>
          <w:lang w:eastAsia="zh-CN"/>
        </w:rPr>
      </w:pPr>
      <w:r w:rsidRPr="00275CC2">
        <w:rPr>
          <w:rFonts w:ascii="Arial" w:eastAsia="Times New Roman" w:hAnsi="Arial" w:cs="Arial"/>
          <w:b/>
          <w:lang w:eastAsia="zh-CN"/>
        </w:rPr>
        <w:tab/>
        <w:t xml:space="preserve">                     </w:t>
      </w:r>
    </w:p>
    <w:p w:rsidR="00FE6FAB" w:rsidRPr="00275CC2" w:rsidRDefault="00FE6FAB" w:rsidP="00FE6FA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03"/>
        </w:tabs>
        <w:spacing w:after="0" w:line="240" w:lineRule="auto"/>
        <w:ind w:right="142"/>
        <w:rPr>
          <w:rFonts w:ascii="Arial" w:eastAsia="Times New Roman" w:hAnsi="Arial" w:cs="Arial"/>
          <w:b/>
          <w:lang w:eastAsia="zh-CN"/>
        </w:rPr>
      </w:pPr>
      <w:r w:rsidRPr="00275CC2">
        <w:rPr>
          <w:rFonts w:ascii="Arial" w:eastAsia="Times New Roman" w:hAnsi="Arial" w:cs="Arial"/>
          <w:color w:val="000000"/>
          <w:lang w:eastAsia="zh-CN"/>
        </w:rPr>
        <w:t xml:space="preserve">   </w:t>
      </w:r>
      <w:r w:rsidRPr="00275CC2">
        <w:rPr>
          <w:rFonts w:ascii="Arial" w:eastAsia="Times New Roman" w:hAnsi="Arial" w:cs="Arial"/>
          <w:b/>
          <w:lang w:eastAsia="zh-CN"/>
        </w:rPr>
        <w:t>Mgr. Filip Kořínek</w:t>
      </w:r>
      <w:r w:rsidRPr="00275CC2">
        <w:rPr>
          <w:rFonts w:ascii="Arial" w:eastAsia="Times New Roman" w:hAnsi="Arial" w:cs="Arial"/>
          <w:b/>
          <w:lang w:eastAsia="zh-CN"/>
        </w:rPr>
        <w:tab/>
      </w:r>
      <w:r w:rsidRPr="00275CC2">
        <w:rPr>
          <w:rFonts w:ascii="Arial" w:eastAsia="Times New Roman" w:hAnsi="Arial" w:cs="Arial"/>
          <w:b/>
          <w:lang w:eastAsia="zh-CN"/>
        </w:rPr>
        <w:tab/>
      </w:r>
      <w:r w:rsidRPr="00275CC2">
        <w:rPr>
          <w:rFonts w:ascii="Arial" w:eastAsia="Times New Roman" w:hAnsi="Arial" w:cs="Arial"/>
          <w:b/>
          <w:lang w:eastAsia="zh-CN"/>
        </w:rPr>
        <w:tab/>
      </w:r>
      <w:r w:rsidRPr="00275CC2">
        <w:rPr>
          <w:rFonts w:ascii="Arial" w:eastAsia="Times New Roman" w:hAnsi="Arial" w:cs="Arial"/>
          <w:b/>
          <w:lang w:eastAsia="zh-CN"/>
        </w:rPr>
        <w:tab/>
      </w:r>
      <w:r w:rsidRPr="00275CC2">
        <w:rPr>
          <w:rFonts w:ascii="Arial" w:eastAsia="Times New Roman" w:hAnsi="Arial" w:cs="Arial"/>
          <w:b/>
          <w:lang w:eastAsia="zh-CN"/>
        </w:rPr>
        <w:tab/>
      </w:r>
      <w:r w:rsidRPr="00275CC2">
        <w:rPr>
          <w:rFonts w:ascii="Arial" w:eastAsia="Times New Roman" w:hAnsi="Arial" w:cs="Arial"/>
          <w:b/>
          <w:lang w:eastAsia="zh-CN"/>
        </w:rPr>
        <w:tab/>
      </w:r>
      <w:r w:rsidRPr="00275CC2">
        <w:rPr>
          <w:rStyle w:val="nowrap"/>
          <w:rFonts w:ascii="Arial" w:hAnsi="Arial" w:cs="Arial"/>
          <w:b/>
        </w:rPr>
        <w:t>JUDr. Olga Humlová</w:t>
      </w:r>
      <w:r w:rsidRPr="00275CC2">
        <w:rPr>
          <w:rFonts w:ascii="Arial" w:eastAsia="Times New Roman" w:hAnsi="Arial" w:cs="Arial"/>
          <w:b/>
          <w:lang w:eastAsia="zh-CN"/>
        </w:rPr>
        <w:tab/>
      </w:r>
    </w:p>
    <w:p w:rsidR="0030419C" w:rsidRPr="00275CC2" w:rsidRDefault="00FE6FAB" w:rsidP="00EB6B9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03"/>
        </w:tabs>
        <w:spacing w:after="0" w:line="240" w:lineRule="auto"/>
        <w:ind w:right="142"/>
        <w:jc w:val="both"/>
        <w:rPr>
          <w:rFonts w:ascii="Arial" w:hAnsi="Arial" w:cs="Arial"/>
        </w:rPr>
      </w:pPr>
      <w:r w:rsidRPr="00275CC2">
        <w:rPr>
          <w:rFonts w:ascii="Arial" w:eastAsia="Times New Roman" w:hAnsi="Arial" w:cs="Arial"/>
          <w:b/>
          <w:lang w:eastAsia="zh-CN"/>
        </w:rPr>
        <w:t xml:space="preserve">          </w:t>
      </w:r>
      <w:r w:rsidR="007840B0">
        <w:rPr>
          <w:rFonts w:ascii="Arial" w:eastAsia="Times New Roman" w:hAnsi="Arial" w:cs="Arial"/>
          <w:b/>
          <w:lang w:eastAsia="zh-CN"/>
        </w:rPr>
        <w:t>starosta</w:t>
      </w:r>
      <w:r w:rsidR="007840B0">
        <w:rPr>
          <w:rFonts w:ascii="Arial" w:eastAsia="Times New Roman" w:hAnsi="Arial" w:cs="Arial"/>
          <w:b/>
          <w:lang w:eastAsia="zh-CN"/>
        </w:rPr>
        <w:tab/>
        <w:t xml:space="preserve">                      </w:t>
      </w:r>
      <w:r w:rsidR="00CB37E7">
        <w:rPr>
          <w:rFonts w:ascii="Arial" w:eastAsia="Times New Roman" w:hAnsi="Arial" w:cs="Arial"/>
          <w:b/>
          <w:lang w:eastAsia="zh-CN"/>
        </w:rPr>
        <w:tab/>
      </w:r>
      <w:r w:rsidR="00CB37E7">
        <w:rPr>
          <w:rFonts w:ascii="Arial" w:eastAsia="Times New Roman" w:hAnsi="Arial" w:cs="Arial"/>
          <w:b/>
          <w:lang w:eastAsia="zh-CN"/>
        </w:rPr>
        <w:tab/>
        <w:t xml:space="preserve">           </w:t>
      </w:r>
      <w:r w:rsidR="00EB6B99">
        <w:rPr>
          <w:rFonts w:ascii="Arial" w:eastAsia="Times New Roman" w:hAnsi="Arial" w:cs="Arial"/>
          <w:b/>
          <w:lang w:eastAsia="zh-CN"/>
        </w:rPr>
        <w:t xml:space="preserve">                     jednatelka</w:t>
      </w:r>
      <w:bookmarkStart w:id="0" w:name="_GoBack"/>
      <w:bookmarkEnd w:id="0"/>
    </w:p>
    <w:sectPr w:rsidR="0030419C" w:rsidRPr="00275CC2" w:rsidSect="000173B1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71B" w:rsidRDefault="00CE071B" w:rsidP="007B4246">
      <w:pPr>
        <w:spacing w:after="0" w:line="240" w:lineRule="auto"/>
      </w:pPr>
      <w:r>
        <w:separator/>
      </w:r>
    </w:p>
  </w:endnote>
  <w:endnote w:type="continuationSeparator" w:id="0">
    <w:p w:rsidR="00CE071B" w:rsidRDefault="00CE071B" w:rsidP="007B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C55" w:rsidRDefault="00A81C55">
    <w:pPr>
      <w:pStyle w:val="Zpat"/>
      <w:jc w:val="right"/>
    </w:pPr>
  </w:p>
  <w:p w:rsidR="00A81C55" w:rsidRDefault="00A81C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71B" w:rsidRDefault="00CE071B" w:rsidP="007B4246">
      <w:pPr>
        <w:spacing w:after="0" w:line="240" w:lineRule="auto"/>
      </w:pPr>
      <w:r>
        <w:separator/>
      </w:r>
    </w:p>
  </w:footnote>
  <w:footnote w:type="continuationSeparator" w:id="0">
    <w:p w:rsidR="00CE071B" w:rsidRDefault="00CE071B" w:rsidP="007B4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07D0C8"/>
    <w:multiLevelType w:val="hybridMultilevel"/>
    <w:tmpl w:val="3003EF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2ACDE98"/>
    <w:multiLevelType w:val="hybridMultilevel"/>
    <w:tmpl w:val="CED81C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809821E"/>
    <w:multiLevelType w:val="hybridMultilevel"/>
    <w:tmpl w:val="AE863C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3B59DFA"/>
    <w:multiLevelType w:val="hybridMultilevel"/>
    <w:tmpl w:val="FA6A02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42B0FF4"/>
    <w:multiLevelType w:val="hybridMultilevel"/>
    <w:tmpl w:val="6C224E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89B1A50"/>
    <w:multiLevelType w:val="hybridMultilevel"/>
    <w:tmpl w:val="2A7CC7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5CF710"/>
    <w:multiLevelType w:val="hybridMultilevel"/>
    <w:tmpl w:val="B9D00D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D696678"/>
    <w:multiLevelType w:val="hybridMultilevel"/>
    <w:tmpl w:val="351ECE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F1FBAA3"/>
    <w:multiLevelType w:val="hybridMultilevel"/>
    <w:tmpl w:val="B378B9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6758B0F"/>
    <w:multiLevelType w:val="hybridMultilevel"/>
    <w:tmpl w:val="341074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27C743A"/>
    <w:multiLevelType w:val="hybridMultilevel"/>
    <w:tmpl w:val="7A5DF6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2B1E0E1"/>
    <w:multiLevelType w:val="hybridMultilevel"/>
    <w:tmpl w:val="79142D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9593F4A"/>
    <w:multiLevelType w:val="hybridMultilevel"/>
    <w:tmpl w:val="508886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B154C9F"/>
    <w:multiLevelType w:val="hybridMultilevel"/>
    <w:tmpl w:val="FB2C92E4"/>
    <w:lvl w:ilvl="0" w:tplc="1FAEA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371B82"/>
    <w:multiLevelType w:val="hybridMultilevel"/>
    <w:tmpl w:val="41EC89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4B7E83"/>
    <w:multiLevelType w:val="hybridMultilevel"/>
    <w:tmpl w:val="D2B866E2"/>
    <w:lvl w:ilvl="0" w:tplc="FDBA5A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146D141"/>
    <w:multiLevelType w:val="hybridMultilevel"/>
    <w:tmpl w:val="0B4544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CDDDB74"/>
    <w:multiLevelType w:val="hybridMultilevel"/>
    <w:tmpl w:val="AFE5B4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13CBF46"/>
    <w:multiLevelType w:val="hybridMultilevel"/>
    <w:tmpl w:val="801BF8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259F9B8"/>
    <w:multiLevelType w:val="hybridMultilevel"/>
    <w:tmpl w:val="0170AC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4E3A558"/>
    <w:multiLevelType w:val="hybridMultilevel"/>
    <w:tmpl w:val="B22FA7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C4E4081"/>
    <w:multiLevelType w:val="hybridMultilevel"/>
    <w:tmpl w:val="CE82DC66"/>
    <w:lvl w:ilvl="0" w:tplc="1FAEA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58DC4"/>
    <w:multiLevelType w:val="hybridMultilevel"/>
    <w:tmpl w:val="477DF2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40B105A"/>
    <w:multiLevelType w:val="hybridMultilevel"/>
    <w:tmpl w:val="F31ADDA2"/>
    <w:lvl w:ilvl="0" w:tplc="1FAEA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4C8762"/>
    <w:multiLevelType w:val="hybridMultilevel"/>
    <w:tmpl w:val="43F57E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61D0F7D"/>
    <w:multiLevelType w:val="hybridMultilevel"/>
    <w:tmpl w:val="B11E5944"/>
    <w:lvl w:ilvl="0" w:tplc="1FAEA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100AB"/>
    <w:multiLevelType w:val="hybridMultilevel"/>
    <w:tmpl w:val="BA7E1D12"/>
    <w:lvl w:ilvl="0" w:tplc="1FAEA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0234EF"/>
    <w:multiLevelType w:val="hybridMultilevel"/>
    <w:tmpl w:val="FBDA833E"/>
    <w:lvl w:ilvl="0" w:tplc="4CA2445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C22FCD"/>
    <w:multiLevelType w:val="hybridMultilevel"/>
    <w:tmpl w:val="C1A436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91CAC"/>
    <w:multiLevelType w:val="hybridMultilevel"/>
    <w:tmpl w:val="B6F984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6511DE7"/>
    <w:multiLevelType w:val="hybridMultilevel"/>
    <w:tmpl w:val="0BB2F8BC"/>
    <w:lvl w:ilvl="0" w:tplc="1FAEA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AE228A"/>
    <w:multiLevelType w:val="hybridMultilevel"/>
    <w:tmpl w:val="5BEAA684"/>
    <w:lvl w:ilvl="0" w:tplc="1FAEA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E4A9E"/>
    <w:multiLevelType w:val="hybridMultilevel"/>
    <w:tmpl w:val="964C796A"/>
    <w:lvl w:ilvl="0" w:tplc="1FAEA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587557"/>
    <w:multiLevelType w:val="hybridMultilevel"/>
    <w:tmpl w:val="A4082F20"/>
    <w:lvl w:ilvl="0" w:tplc="1FAEA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AE4902"/>
    <w:multiLevelType w:val="hybridMultilevel"/>
    <w:tmpl w:val="4BC8A986"/>
    <w:lvl w:ilvl="0" w:tplc="1FAEA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E0458"/>
    <w:multiLevelType w:val="hybridMultilevel"/>
    <w:tmpl w:val="C344C13C"/>
    <w:lvl w:ilvl="0" w:tplc="45FC6148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A11F95"/>
    <w:multiLevelType w:val="hybridMultilevel"/>
    <w:tmpl w:val="D5F841D2"/>
    <w:lvl w:ilvl="0" w:tplc="1FAEA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DE7A50"/>
    <w:multiLevelType w:val="hybridMultilevel"/>
    <w:tmpl w:val="7C8C8E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AF67FC"/>
    <w:multiLevelType w:val="hybridMultilevel"/>
    <w:tmpl w:val="D99002DC"/>
    <w:lvl w:ilvl="0" w:tplc="45FC6148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44345F"/>
    <w:multiLevelType w:val="hybridMultilevel"/>
    <w:tmpl w:val="CC2C4F9C"/>
    <w:lvl w:ilvl="0" w:tplc="FC84F28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A179E"/>
    <w:multiLevelType w:val="hybridMultilevel"/>
    <w:tmpl w:val="8EF52D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C1A34F4"/>
    <w:multiLevelType w:val="hybridMultilevel"/>
    <w:tmpl w:val="BB5663A0"/>
    <w:lvl w:ilvl="0" w:tplc="BFF0F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459A7"/>
    <w:multiLevelType w:val="hybridMultilevel"/>
    <w:tmpl w:val="70027BF4"/>
    <w:lvl w:ilvl="0" w:tplc="C93CAF4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29"/>
  </w:num>
  <w:num w:numId="5">
    <w:abstractNumId w:val="5"/>
  </w:num>
  <w:num w:numId="6">
    <w:abstractNumId w:val="8"/>
  </w:num>
  <w:num w:numId="7">
    <w:abstractNumId w:val="20"/>
  </w:num>
  <w:num w:numId="8">
    <w:abstractNumId w:val="40"/>
  </w:num>
  <w:num w:numId="9">
    <w:abstractNumId w:val="0"/>
  </w:num>
  <w:num w:numId="10">
    <w:abstractNumId w:val="9"/>
  </w:num>
  <w:num w:numId="11">
    <w:abstractNumId w:val="16"/>
  </w:num>
  <w:num w:numId="12">
    <w:abstractNumId w:val="6"/>
  </w:num>
  <w:num w:numId="13">
    <w:abstractNumId w:val="1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24"/>
  </w:num>
  <w:num w:numId="19">
    <w:abstractNumId w:val="18"/>
  </w:num>
  <w:num w:numId="20">
    <w:abstractNumId w:val="17"/>
  </w:num>
  <w:num w:numId="21">
    <w:abstractNumId w:val="22"/>
  </w:num>
  <w:num w:numId="22">
    <w:abstractNumId w:val="19"/>
  </w:num>
  <w:num w:numId="23">
    <w:abstractNumId w:val="15"/>
  </w:num>
  <w:num w:numId="24">
    <w:abstractNumId w:val="27"/>
  </w:num>
  <w:num w:numId="25">
    <w:abstractNumId w:val="42"/>
  </w:num>
  <w:num w:numId="26">
    <w:abstractNumId w:val="28"/>
  </w:num>
  <w:num w:numId="27">
    <w:abstractNumId w:val="14"/>
  </w:num>
  <w:num w:numId="28">
    <w:abstractNumId w:val="38"/>
  </w:num>
  <w:num w:numId="29">
    <w:abstractNumId w:val="41"/>
  </w:num>
  <w:num w:numId="30">
    <w:abstractNumId w:val="35"/>
  </w:num>
  <w:num w:numId="31">
    <w:abstractNumId w:val="34"/>
  </w:num>
  <w:num w:numId="32">
    <w:abstractNumId w:val="21"/>
  </w:num>
  <w:num w:numId="33">
    <w:abstractNumId w:val="36"/>
  </w:num>
  <w:num w:numId="34">
    <w:abstractNumId w:val="26"/>
  </w:num>
  <w:num w:numId="35">
    <w:abstractNumId w:val="25"/>
  </w:num>
  <w:num w:numId="36">
    <w:abstractNumId w:val="13"/>
  </w:num>
  <w:num w:numId="37">
    <w:abstractNumId w:val="23"/>
  </w:num>
  <w:num w:numId="38">
    <w:abstractNumId w:val="32"/>
  </w:num>
  <w:num w:numId="39">
    <w:abstractNumId w:val="33"/>
  </w:num>
  <w:num w:numId="40">
    <w:abstractNumId w:val="31"/>
  </w:num>
  <w:num w:numId="41">
    <w:abstractNumId w:val="30"/>
  </w:num>
  <w:num w:numId="42">
    <w:abstractNumId w:val="37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B7"/>
    <w:rsid w:val="000173B1"/>
    <w:rsid w:val="000271AA"/>
    <w:rsid w:val="000377DB"/>
    <w:rsid w:val="00051F9F"/>
    <w:rsid w:val="00076C63"/>
    <w:rsid w:val="000A24B6"/>
    <w:rsid w:val="002059B6"/>
    <w:rsid w:val="00213E1A"/>
    <w:rsid w:val="00264C1D"/>
    <w:rsid w:val="00275CC2"/>
    <w:rsid w:val="002E7460"/>
    <w:rsid w:val="002F05EE"/>
    <w:rsid w:val="0030419C"/>
    <w:rsid w:val="00310722"/>
    <w:rsid w:val="00340B31"/>
    <w:rsid w:val="00344DC7"/>
    <w:rsid w:val="00363D67"/>
    <w:rsid w:val="00377056"/>
    <w:rsid w:val="00395D1F"/>
    <w:rsid w:val="003D1589"/>
    <w:rsid w:val="00410BF2"/>
    <w:rsid w:val="0042041B"/>
    <w:rsid w:val="0043067F"/>
    <w:rsid w:val="00446ADA"/>
    <w:rsid w:val="0048241D"/>
    <w:rsid w:val="0048669A"/>
    <w:rsid w:val="004936A6"/>
    <w:rsid w:val="004947E2"/>
    <w:rsid w:val="004B753F"/>
    <w:rsid w:val="004E7356"/>
    <w:rsid w:val="00501130"/>
    <w:rsid w:val="00504A55"/>
    <w:rsid w:val="00565996"/>
    <w:rsid w:val="00581AB0"/>
    <w:rsid w:val="005863F4"/>
    <w:rsid w:val="005C1A5F"/>
    <w:rsid w:val="005C274A"/>
    <w:rsid w:val="005E7D16"/>
    <w:rsid w:val="00611E3F"/>
    <w:rsid w:val="006316B5"/>
    <w:rsid w:val="006422AA"/>
    <w:rsid w:val="006D1616"/>
    <w:rsid w:val="006D7726"/>
    <w:rsid w:val="00716A2E"/>
    <w:rsid w:val="00721707"/>
    <w:rsid w:val="00751C6E"/>
    <w:rsid w:val="0077103F"/>
    <w:rsid w:val="007840B0"/>
    <w:rsid w:val="00785E76"/>
    <w:rsid w:val="007B4246"/>
    <w:rsid w:val="00810FCC"/>
    <w:rsid w:val="008112CD"/>
    <w:rsid w:val="00856C7B"/>
    <w:rsid w:val="00895F47"/>
    <w:rsid w:val="00907B84"/>
    <w:rsid w:val="009112AA"/>
    <w:rsid w:val="00936C99"/>
    <w:rsid w:val="00974A3A"/>
    <w:rsid w:val="009B717A"/>
    <w:rsid w:val="00A03625"/>
    <w:rsid w:val="00A5134D"/>
    <w:rsid w:val="00A75E27"/>
    <w:rsid w:val="00A81C55"/>
    <w:rsid w:val="00A87C27"/>
    <w:rsid w:val="00AB280A"/>
    <w:rsid w:val="00AB3A2B"/>
    <w:rsid w:val="00AC1C1D"/>
    <w:rsid w:val="00AC4C15"/>
    <w:rsid w:val="00AD28D9"/>
    <w:rsid w:val="00AF1A8E"/>
    <w:rsid w:val="00B827C7"/>
    <w:rsid w:val="00BA2724"/>
    <w:rsid w:val="00BB313F"/>
    <w:rsid w:val="00BC608B"/>
    <w:rsid w:val="00C71CA2"/>
    <w:rsid w:val="00CB37E7"/>
    <w:rsid w:val="00CC16F3"/>
    <w:rsid w:val="00CE071B"/>
    <w:rsid w:val="00CF359F"/>
    <w:rsid w:val="00D204B7"/>
    <w:rsid w:val="00D27091"/>
    <w:rsid w:val="00D50A13"/>
    <w:rsid w:val="00D640CF"/>
    <w:rsid w:val="00D84126"/>
    <w:rsid w:val="00D939C3"/>
    <w:rsid w:val="00DF18F3"/>
    <w:rsid w:val="00E00383"/>
    <w:rsid w:val="00E16A74"/>
    <w:rsid w:val="00E97753"/>
    <w:rsid w:val="00EB6B99"/>
    <w:rsid w:val="00F04C38"/>
    <w:rsid w:val="00F06C5F"/>
    <w:rsid w:val="00F83AB9"/>
    <w:rsid w:val="00FA6EB3"/>
    <w:rsid w:val="00FB2E43"/>
    <w:rsid w:val="00FE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0BD688F-E7AC-4E6E-A3AE-AA55F72C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4A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C6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Standardnpsmoodstavce"/>
    <w:rsid w:val="00856C7B"/>
  </w:style>
  <w:style w:type="paragraph" w:styleId="Textbubliny">
    <w:name w:val="Balloon Text"/>
    <w:basedOn w:val="Normln"/>
    <w:link w:val="TextbublinyChar"/>
    <w:uiPriority w:val="99"/>
    <w:semiHidden/>
    <w:unhideWhenUsed/>
    <w:rsid w:val="00264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C1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271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B4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246"/>
  </w:style>
  <w:style w:type="paragraph" w:styleId="Zpat">
    <w:name w:val="footer"/>
    <w:basedOn w:val="Normln"/>
    <w:link w:val="ZpatChar"/>
    <w:uiPriority w:val="99"/>
    <w:unhideWhenUsed/>
    <w:rsid w:val="007B4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4246"/>
  </w:style>
  <w:style w:type="character" w:styleId="Hypertextovodkaz">
    <w:name w:val="Hyperlink"/>
    <w:basedOn w:val="Standardnpsmoodstavce"/>
    <w:uiPriority w:val="99"/>
    <w:unhideWhenUsed/>
    <w:rsid w:val="004824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9EE51-98B8-44E7-ADDB-899D6F3D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1867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Bacíková</dc:creator>
  <cp:lastModifiedBy>Magdalena Košťáková</cp:lastModifiedBy>
  <cp:revision>4</cp:revision>
  <cp:lastPrinted>2020-02-28T08:39:00Z</cp:lastPrinted>
  <dcterms:created xsi:type="dcterms:W3CDTF">2021-02-24T09:43:00Z</dcterms:created>
  <dcterms:modified xsi:type="dcterms:W3CDTF">2021-02-26T11:44:00Z</dcterms:modified>
</cp:coreProperties>
</file>