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CBCC5" w14:textId="03C88038" w:rsidR="006D45B8" w:rsidRDefault="006D45B8" w:rsidP="006D45B8">
      <w:pPr>
        <w:pStyle w:val="a"/>
        <w:spacing w:after="120"/>
        <w:rPr>
          <w:rFonts w:ascii="Tahoma" w:hAnsi="Tahoma" w:cs="Tahoma"/>
          <w:caps/>
          <w:szCs w:val="28"/>
        </w:rPr>
      </w:pPr>
      <w:r w:rsidRPr="00F05A38">
        <w:rPr>
          <w:noProof/>
        </w:rPr>
        <w:drawing>
          <wp:inline distT="0" distB="0" distL="0" distR="0" wp14:anchorId="6A7B4F60" wp14:editId="067CFB7C">
            <wp:extent cx="1028700" cy="3714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Pr="00F05A38">
        <w:rPr>
          <w:noProof/>
        </w:rPr>
        <w:drawing>
          <wp:inline distT="0" distB="0" distL="0" distR="0" wp14:anchorId="17A0FD47" wp14:editId="71C2813C">
            <wp:extent cx="2000250" cy="476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Pr="00F05A38">
        <w:rPr>
          <w:noProof/>
        </w:rPr>
        <w:drawing>
          <wp:inline distT="0" distB="0" distL="0" distR="0" wp14:anchorId="162159BF" wp14:editId="5BFC6361">
            <wp:extent cx="847725" cy="4000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296E1" w14:textId="77777777" w:rsidR="006D45B8" w:rsidRDefault="006D45B8" w:rsidP="006D45B8">
      <w:pPr>
        <w:pStyle w:val="a"/>
        <w:spacing w:after="120"/>
        <w:rPr>
          <w:rFonts w:ascii="Tahoma" w:hAnsi="Tahoma" w:cs="Tahoma"/>
          <w:caps/>
          <w:szCs w:val="28"/>
        </w:rPr>
      </w:pPr>
    </w:p>
    <w:p w14:paraId="5542E9E3" w14:textId="7C3AE5BB" w:rsidR="006D45B8" w:rsidRPr="00F42AE2" w:rsidRDefault="0083199D" w:rsidP="006D45B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Dodatek č. </w:t>
      </w:r>
      <w:r w:rsidR="002045B6">
        <w:rPr>
          <w:rFonts w:ascii="Tahoma" w:hAnsi="Tahoma" w:cs="Tahoma"/>
          <w:b/>
          <w:sz w:val="28"/>
          <w:szCs w:val="28"/>
        </w:rPr>
        <w:t>3</w:t>
      </w:r>
      <w:r w:rsidR="006D45B8" w:rsidRPr="00F42AE2">
        <w:rPr>
          <w:rFonts w:ascii="Tahoma" w:hAnsi="Tahoma" w:cs="Tahoma"/>
          <w:b/>
          <w:sz w:val="28"/>
          <w:szCs w:val="28"/>
        </w:rPr>
        <w:t xml:space="preserve"> ke Smlouvě o dílo</w:t>
      </w:r>
    </w:p>
    <w:p w14:paraId="0313937E" w14:textId="77777777" w:rsidR="006D45B8" w:rsidRPr="00F42AE2" w:rsidRDefault="006D45B8" w:rsidP="006D45B8">
      <w:pPr>
        <w:jc w:val="center"/>
        <w:rPr>
          <w:rFonts w:ascii="Tahoma" w:hAnsi="Tahoma" w:cs="Tahoma"/>
          <w:sz w:val="28"/>
          <w:szCs w:val="28"/>
        </w:rPr>
      </w:pPr>
      <w:r w:rsidRPr="00F42AE2">
        <w:rPr>
          <w:rFonts w:ascii="Tahoma" w:hAnsi="Tahoma" w:cs="Tahoma"/>
          <w:sz w:val="28"/>
          <w:szCs w:val="28"/>
        </w:rPr>
        <w:t>k realizaci stavby</w:t>
      </w:r>
    </w:p>
    <w:p w14:paraId="210DFD13" w14:textId="77777777" w:rsidR="006D45B8" w:rsidRPr="00F42AE2" w:rsidRDefault="006D45B8" w:rsidP="006D45B8">
      <w:pPr>
        <w:pStyle w:val="a"/>
        <w:spacing w:after="120"/>
        <w:rPr>
          <w:rFonts w:ascii="Tahoma" w:hAnsi="Tahoma" w:cs="Tahoma"/>
          <w:caps/>
          <w:szCs w:val="28"/>
        </w:rPr>
      </w:pPr>
    </w:p>
    <w:p w14:paraId="30B29381" w14:textId="77777777" w:rsidR="006D45B8" w:rsidRDefault="006D45B8" w:rsidP="006D45B8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14:paraId="4DD17EEC" w14:textId="77777777" w:rsidR="006D45B8" w:rsidRPr="00467E01" w:rsidRDefault="006D45B8" w:rsidP="006D45B8">
      <w:pPr>
        <w:numPr>
          <w:ilvl w:val="0"/>
          <w:numId w:val="1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Slezská nemocnice v Opavě, příspěvková organizace</w:t>
      </w:r>
    </w:p>
    <w:p w14:paraId="78FF1360" w14:textId="77777777" w:rsidR="006D45B8" w:rsidRPr="00467E01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  <w:t>Olomoucká 470/86, Předměstí, 746 01 Opava</w:t>
      </w:r>
      <w:r w:rsidRPr="00467E01">
        <w:rPr>
          <w:rFonts w:ascii="Tahoma" w:hAnsi="Tahoma" w:cs="Tahoma"/>
          <w:sz w:val="22"/>
          <w:szCs w:val="22"/>
        </w:rPr>
        <w:tab/>
      </w:r>
    </w:p>
    <w:p w14:paraId="6C973C70" w14:textId="77777777" w:rsidR="006D45B8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zastoupena:</w:t>
      </w:r>
    </w:p>
    <w:p w14:paraId="00F68A8E" w14:textId="12EEAC5A" w:rsidR="006D45B8" w:rsidRPr="00467E01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 věcech smluvních:</w:t>
      </w:r>
      <w:r>
        <w:rPr>
          <w:rFonts w:ascii="Tahoma" w:hAnsi="Tahoma" w:cs="Tahoma"/>
          <w:sz w:val="22"/>
          <w:szCs w:val="22"/>
        </w:rPr>
        <w:tab/>
      </w:r>
      <w:r w:rsidR="004311AE">
        <w:rPr>
          <w:rFonts w:ascii="Tahoma" w:hAnsi="Tahoma" w:cs="Tahoma"/>
          <w:sz w:val="22"/>
          <w:szCs w:val="22"/>
        </w:rPr>
        <w:t>Ing. Karel Siebert</w:t>
      </w:r>
      <w:r>
        <w:rPr>
          <w:rFonts w:ascii="Tahoma" w:hAnsi="Tahoma" w:cs="Tahoma"/>
          <w:sz w:val="22"/>
          <w:szCs w:val="22"/>
        </w:rPr>
        <w:t>, MBA - ředitel</w:t>
      </w:r>
      <w:r w:rsidRPr="00467E01">
        <w:rPr>
          <w:rFonts w:ascii="Tahoma" w:hAnsi="Tahoma" w:cs="Tahoma"/>
          <w:sz w:val="22"/>
          <w:szCs w:val="22"/>
        </w:rPr>
        <w:tab/>
      </w:r>
    </w:p>
    <w:p w14:paraId="0D2E126D" w14:textId="77777777" w:rsidR="006D45B8" w:rsidRPr="00467E01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467E01">
        <w:rPr>
          <w:rFonts w:ascii="Tahoma" w:hAnsi="Tahoma" w:cs="Tahoma"/>
          <w:sz w:val="22"/>
          <w:szCs w:val="22"/>
        </w:rPr>
        <w:t>:</w:t>
      </w:r>
      <w:r w:rsidRPr="00467E0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47813750</w:t>
      </w:r>
    </w:p>
    <w:p w14:paraId="3B8592DA" w14:textId="77777777" w:rsidR="006D45B8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DIČ:</w:t>
      </w:r>
      <w:r w:rsidRPr="00467E0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CZ47813750</w:t>
      </w:r>
    </w:p>
    <w:p w14:paraId="0E5F7D78" w14:textId="77777777" w:rsidR="006D45B8" w:rsidRPr="006543F6" w:rsidRDefault="006D45B8" w:rsidP="006D45B8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rPr>
          <w:rFonts w:ascii="Tahoma" w:hAnsi="Tahoma" w:cs="Tahoma"/>
          <w:sz w:val="22"/>
          <w:szCs w:val="22"/>
        </w:rPr>
      </w:pPr>
      <w:r w:rsidRPr="006543F6">
        <w:rPr>
          <w:rFonts w:ascii="Tahoma" w:hAnsi="Tahoma" w:cs="Tahoma"/>
          <w:sz w:val="22"/>
          <w:szCs w:val="22"/>
        </w:rPr>
        <w:t xml:space="preserve">Zapsanou v obchodním rejstříku u Krajského soudu v Ostravě, odd. </w:t>
      </w:r>
      <w:proofErr w:type="spellStart"/>
      <w:r w:rsidRPr="006543F6">
        <w:rPr>
          <w:rFonts w:ascii="Tahoma" w:hAnsi="Tahoma" w:cs="Tahoma"/>
          <w:sz w:val="22"/>
          <w:szCs w:val="22"/>
        </w:rPr>
        <w:t>Pr</w:t>
      </w:r>
      <w:proofErr w:type="spellEnd"/>
      <w:r w:rsidRPr="006543F6">
        <w:rPr>
          <w:rFonts w:ascii="Tahoma" w:hAnsi="Tahoma" w:cs="Tahoma"/>
          <w:sz w:val="22"/>
          <w:szCs w:val="22"/>
        </w:rPr>
        <w:t>., vložka 924</w:t>
      </w:r>
    </w:p>
    <w:p w14:paraId="005D0C4F" w14:textId="77777777" w:rsidR="006D45B8" w:rsidRPr="00467E01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bankovní spojení:</w:t>
      </w:r>
      <w:r>
        <w:rPr>
          <w:rFonts w:ascii="Tahoma" w:hAnsi="Tahoma" w:cs="Tahoma"/>
          <w:sz w:val="22"/>
          <w:szCs w:val="22"/>
        </w:rPr>
        <w:tab/>
        <w:t>Komerční banka, a.s.</w:t>
      </w:r>
      <w:r w:rsidRPr="00467E01">
        <w:rPr>
          <w:rFonts w:ascii="Tahoma" w:hAnsi="Tahoma" w:cs="Tahoma"/>
          <w:sz w:val="22"/>
          <w:szCs w:val="22"/>
        </w:rPr>
        <w:tab/>
      </w:r>
    </w:p>
    <w:p w14:paraId="0CADF085" w14:textId="77777777" w:rsidR="006D45B8" w:rsidRPr="00467E01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číslo účtu:</w:t>
      </w:r>
      <w:r w:rsidRPr="00467E0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19-0633952017/0100</w:t>
      </w:r>
    </w:p>
    <w:p w14:paraId="07F0CC2E" w14:textId="77777777" w:rsidR="006D45B8" w:rsidRPr="00467E01" w:rsidRDefault="006D45B8" w:rsidP="006D45B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bookmarkStart w:id="0" w:name="_Hlk41301145"/>
      <w:r>
        <w:rPr>
          <w:rFonts w:ascii="Tahoma" w:hAnsi="Tahoma" w:cs="Tahoma"/>
          <w:sz w:val="22"/>
          <w:szCs w:val="22"/>
        </w:rPr>
        <w:t>o</w:t>
      </w:r>
      <w:r w:rsidRPr="00467E01">
        <w:rPr>
          <w:rFonts w:ascii="Tahoma" w:hAnsi="Tahoma" w:cs="Tahoma"/>
          <w:sz w:val="22"/>
          <w:szCs w:val="22"/>
        </w:rPr>
        <w:t>soba oprávněná jednat ve věcech realizace stavby:</w:t>
      </w:r>
    </w:p>
    <w:p w14:paraId="3BD5A27F" w14:textId="3C2ED590" w:rsidR="006D45B8" w:rsidRDefault="00AB3E68" w:rsidP="006D45B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</w:t>
      </w:r>
      <w:proofErr w:type="spellEnd"/>
      <w:r w:rsidR="006D45B8">
        <w:rPr>
          <w:rFonts w:ascii="Tahoma" w:hAnsi="Tahoma" w:cs="Tahoma"/>
          <w:sz w:val="22"/>
          <w:szCs w:val="22"/>
        </w:rPr>
        <w:t xml:space="preserve"> – provozně-technický náměstek</w:t>
      </w:r>
      <w:r w:rsidR="006D45B8" w:rsidRPr="00467E01">
        <w:rPr>
          <w:rFonts w:ascii="Tahoma" w:hAnsi="Tahoma" w:cs="Tahoma"/>
          <w:sz w:val="22"/>
          <w:szCs w:val="22"/>
        </w:rPr>
        <w:t>, tel.</w:t>
      </w:r>
      <w:r w:rsidR="006D45B8">
        <w:rPr>
          <w:rFonts w:ascii="Tahoma" w:hAnsi="Tahoma" w:cs="Tahoma"/>
          <w:sz w:val="22"/>
          <w:szCs w:val="22"/>
        </w:rPr>
        <w:t>: </w:t>
      </w:r>
      <w:proofErr w:type="spellStart"/>
      <w:r>
        <w:rPr>
          <w:rFonts w:ascii="Tahoma" w:hAnsi="Tahoma" w:cs="Tahoma"/>
          <w:sz w:val="22"/>
          <w:szCs w:val="22"/>
        </w:rPr>
        <w:t>xxx</w:t>
      </w:r>
      <w:proofErr w:type="spellEnd"/>
      <w:r w:rsidR="006D45B8">
        <w:rPr>
          <w:rFonts w:ascii="Tahoma" w:hAnsi="Tahoma" w:cs="Tahoma"/>
          <w:sz w:val="22"/>
          <w:szCs w:val="22"/>
        </w:rPr>
        <w:t>,</w:t>
      </w:r>
      <w:r w:rsidR="006D45B8" w:rsidRPr="007F3AD7">
        <w:rPr>
          <w:rFonts w:ascii="Tahoma" w:hAnsi="Tahoma" w:cs="Tahoma"/>
          <w:color w:val="FF0000"/>
          <w:sz w:val="22"/>
          <w:szCs w:val="22"/>
        </w:rPr>
        <w:t xml:space="preserve"> </w:t>
      </w:r>
      <w:r w:rsidR="006D45B8" w:rsidRPr="007F3AD7">
        <w:rPr>
          <w:rFonts w:ascii="Tahoma" w:hAnsi="Tahoma" w:cs="Tahoma"/>
          <w:sz w:val="22"/>
          <w:szCs w:val="22"/>
        </w:rPr>
        <w:t xml:space="preserve">mobil </w:t>
      </w:r>
      <w:proofErr w:type="spellStart"/>
      <w:r>
        <w:rPr>
          <w:rFonts w:ascii="Tahoma" w:hAnsi="Tahoma" w:cs="Tahoma"/>
          <w:sz w:val="22"/>
          <w:szCs w:val="22"/>
        </w:rPr>
        <w:t>xxx</w:t>
      </w:r>
      <w:proofErr w:type="spellEnd"/>
      <w:r w:rsidR="006D45B8" w:rsidRPr="00467E01">
        <w:rPr>
          <w:rFonts w:ascii="Tahoma" w:hAnsi="Tahoma" w:cs="Tahoma"/>
          <w:iCs/>
          <w:sz w:val="22"/>
          <w:szCs w:val="22"/>
        </w:rPr>
        <w:t xml:space="preserve"> </w:t>
      </w:r>
    </w:p>
    <w:bookmarkEnd w:id="0"/>
    <w:p w14:paraId="0DC7A9A6" w14:textId="77777777" w:rsidR="006D45B8" w:rsidRPr="00467E01" w:rsidRDefault="006D45B8" w:rsidP="006D45B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467E01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14:paraId="3FC40B23" w14:textId="77777777" w:rsidR="006D45B8" w:rsidRPr="00A60B84" w:rsidRDefault="006D45B8" w:rsidP="006D45B8">
      <w:pPr>
        <w:numPr>
          <w:ilvl w:val="0"/>
          <w:numId w:val="1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467E01">
        <w:rPr>
          <w:rFonts w:ascii="Tahoma" w:hAnsi="Tahoma" w:cs="Tahoma"/>
          <w:b/>
          <w:sz w:val="22"/>
          <w:szCs w:val="22"/>
        </w:rPr>
        <w:t>Obchodní</w:t>
      </w:r>
      <w:r w:rsidRPr="00467E01">
        <w:rPr>
          <w:rFonts w:ascii="Tahoma" w:hAnsi="Tahoma" w:cs="Tahoma"/>
          <w:sz w:val="22"/>
          <w:szCs w:val="22"/>
        </w:rPr>
        <w:t xml:space="preserve"> </w:t>
      </w:r>
      <w:r w:rsidRPr="00467E01">
        <w:rPr>
          <w:rFonts w:ascii="Tahoma" w:hAnsi="Tahoma" w:cs="Tahoma"/>
          <w:b/>
          <w:bCs/>
          <w:sz w:val="22"/>
          <w:szCs w:val="22"/>
        </w:rPr>
        <w:t>firma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>RAKORD – R&amp;R, spol. s r.o.</w:t>
      </w:r>
    </w:p>
    <w:p w14:paraId="5EEC22A4" w14:textId="77777777" w:rsidR="006D45B8" w:rsidRPr="00A045E6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A045E6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ab/>
        <w:t>Lidická 1357/12, 794 01 Krnov</w:t>
      </w:r>
    </w:p>
    <w:p w14:paraId="23F9E11F" w14:textId="77777777" w:rsidR="006D45B8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A045E6">
        <w:rPr>
          <w:rFonts w:ascii="Tahoma" w:hAnsi="Tahoma" w:cs="Tahoma"/>
          <w:sz w:val="22"/>
          <w:szCs w:val="22"/>
        </w:rPr>
        <w:t>astoupena:</w:t>
      </w:r>
    </w:p>
    <w:p w14:paraId="443E192F" w14:textId="77777777" w:rsidR="006D45B8" w:rsidRPr="00A045E6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 věcech smluvních:</w:t>
      </w:r>
      <w:r>
        <w:rPr>
          <w:rFonts w:ascii="Tahoma" w:hAnsi="Tahoma" w:cs="Tahoma"/>
          <w:sz w:val="22"/>
          <w:szCs w:val="22"/>
        </w:rPr>
        <w:tab/>
        <w:t>Ing. Vladimír Rajf, jednatel</w:t>
      </w:r>
    </w:p>
    <w:p w14:paraId="1D58FF63" w14:textId="77777777" w:rsidR="006D45B8" w:rsidRPr="00A045E6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A045E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43960065</w:t>
      </w:r>
    </w:p>
    <w:p w14:paraId="7A4A2E3C" w14:textId="77777777" w:rsidR="006D45B8" w:rsidRPr="00A045E6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  <w:t>CZ43960065</w:t>
      </w:r>
    </w:p>
    <w:p w14:paraId="0ADCB99F" w14:textId="77777777" w:rsidR="006D45B8" w:rsidRPr="00A045E6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A045E6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  <w:t>Česká spořitelna</w:t>
      </w:r>
    </w:p>
    <w:p w14:paraId="50C9CC1F" w14:textId="77777777" w:rsidR="006D45B8" w:rsidRPr="00A045E6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Pr="00A045E6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Pr="000B7F5B">
        <w:rPr>
          <w:rFonts w:ascii="Tahoma" w:hAnsi="Tahoma" w:cs="Tahoma"/>
          <w:sz w:val="22"/>
          <w:szCs w:val="22"/>
        </w:rPr>
        <w:t>4207899349/0800</w:t>
      </w:r>
      <w:r>
        <w:rPr>
          <w:rFonts w:ascii="Tahoma" w:hAnsi="Tahoma" w:cs="Tahoma"/>
          <w:sz w:val="22"/>
          <w:szCs w:val="22"/>
        </w:rPr>
        <w:tab/>
      </w:r>
    </w:p>
    <w:p w14:paraId="68A8A66A" w14:textId="77777777" w:rsidR="006D45B8" w:rsidRPr="00A045E6" w:rsidRDefault="006D45B8" w:rsidP="006D45B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Zapsána v obchodním rejstříku vedeném </w:t>
      </w:r>
      <w:r>
        <w:rPr>
          <w:rFonts w:ascii="Tahoma" w:hAnsi="Tahoma" w:cs="Tahoma"/>
          <w:sz w:val="22"/>
          <w:szCs w:val="22"/>
        </w:rPr>
        <w:t>KS</w:t>
      </w:r>
      <w:r w:rsidRPr="00A045E6">
        <w:rPr>
          <w:rFonts w:ascii="Tahoma" w:hAnsi="Tahoma" w:cs="Tahoma"/>
          <w:sz w:val="22"/>
          <w:szCs w:val="22"/>
        </w:rPr>
        <w:t xml:space="preserve"> soudem v</w:t>
      </w:r>
      <w:r>
        <w:rPr>
          <w:rFonts w:ascii="Tahoma" w:hAnsi="Tahoma" w:cs="Tahoma"/>
          <w:sz w:val="22"/>
          <w:szCs w:val="22"/>
        </w:rPr>
        <w:t xml:space="preserve"> </w:t>
      </w:r>
      <w:r w:rsidRPr="00D357EE">
        <w:rPr>
          <w:rFonts w:ascii="Tahoma" w:hAnsi="Tahoma" w:cs="Tahoma"/>
          <w:sz w:val="22"/>
          <w:szCs w:val="22"/>
        </w:rPr>
        <w:t>Ostravě,</w:t>
      </w:r>
      <w:r w:rsidRPr="00A045E6">
        <w:rPr>
          <w:rFonts w:ascii="Tahoma" w:hAnsi="Tahoma" w:cs="Tahoma"/>
          <w:sz w:val="22"/>
          <w:szCs w:val="22"/>
        </w:rPr>
        <w:t xml:space="preserve"> oddíl</w:t>
      </w:r>
      <w:r>
        <w:rPr>
          <w:rFonts w:ascii="Tahoma" w:hAnsi="Tahoma" w:cs="Tahoma"/>
          <w:sz w:val="22"/>
          <w:szCs w:val="22"/>
        </w:rPr>
        <w:t> C</w:t>
      </w:r>
      <w:r w:rsidRPr="00A045E6">
        <w:rPr>
          <w:rFonts w:ascii="Tahoma" w:hAnsi="Tahoma" w:cs="Tahoma"/>
          <w:sz w:val="22"/>
          <w:szCs w:val="22"/>
        </w:rPr>
        <w:t>, vložka</w:t>
      </w:r>
      <w:r>
        <w:rPr>
          <w:rFonts w:ascii="Tahoma" w:hAnsi="Tahoma" w:cs="Tahoma"/>
          <w:sz w:val="22"/>
          <w:szCs w:val="22"/>
        </w:rPr>
        <w:t> 1974</w:t>
      </w:r>
    </w:p>
    <w:p w14:paraId="42A6FBC7" w14:textId="3A83BFA7" w:rsidR="006D45B8" w:rsidRPr="00F8019C" w:rsidRDefault="006D45B8" w:rsidP="00286BB7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osoby oprávněné</w:t>
      </w:r>
      <w:r w:rsidRPr="00A045E6">
        <w:rPr>
          <w:rFonts w:ascii="Tahoma" w:hAnsi="Tahoma" w:cs="Tahoma"/>
          <w:sz w:val="22"/>
          <w:szCs w:val="22"/>
        </w:rPr>
        <w:t xml:space="preserve"> jednat ve věcech technických a realizace stavby:</w:t>
      </w:r>
    </w:p>
    <w:p w14:paraId="25043FFC" w14:textId="77777777" w:rsidR="00AB3E68" w:rsidRDefault="00AB3E68" w:rsidP="006D45B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proofErr w:type="spellStart"/>
      <w:r>
        <w:rPr>
          <w:rFonts w:ascii="Tahoma" w:hAnsi="Tahoma" w:cs="Tahoma"/>
          <w:iCs/>
          <w:sz w:val="22"/>
          <w:szCs w:val="22"/>
        </w:rPr>
        <w:t>xxx</w:t>
      </w:r>
      <w:proofErr w:type="spellEnd"/>
      <w:r w:rsidR="006D45B8">
        <w:rPr>
          <w:rFonts w:ascii="Tahoma" w:hAnsi="Tahoma" w:cs="Tahoma"/>
          <w:iCs/>
          <w:sz w:val="22"/>
          <w:szCs w:val="22"/>
        </w:rPr>
        <w:t xml:space="preserve"> – autorizovaný inženýr v oboru pozemní stavby, tel </w:t>
      </w:r>
      <w:proofErr w:type="spellStart"/>
      <w:r>
        <w:rPr>
          <w:rFonts w:ascii="Tahoma" w:hAnsi="Tahoma" w:cs="Tahoma"/>
          <w:iCs/>
          <w:sz w:val="22"/>
          <w:szCs w:val="22"/>
        </w:rPr>
        <w:t>xxx</w:t>
      </w:r>
      <w:proofErr w:type="spellEnd"/>
    </w:p>
    <w:p w14:paraId="31816DA5" w14:textId="75FD7789" w:rsidR="006D45B8" w:rsidRDefault="00AB3E68" w:rsidP="006D45B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proofErr w:type="spellStart"/>
      <w:r>
        <w:rPr>
          <w:rFonts w:ascii="Tahoma" w:hAnsi="Tahoma" w:cs="Tahoma"/>
          <w:iCs/>
          <w:sz w:val="22"/>
          <w:szCs w:val="22"/>
        </w:rPr>
        <w:t>xxx</w:t>
      </w:r>
      <w:proofErr w:type="spellEnd"/>
      <w:r w:rsidR="006D45B8">
        <w:rPr>
          <w:rFonts w:ascii="Tahoma" w:hAnsi="Tahoma" w:cs="Tahoma"/>
          <w:iCs/>
          <w:sz w:val="22"/>
          <w:szCs w:val="22"/>
        </w:rPr>
        <w:tab/>
        <w:t xml:space="preserve">- autorizovaný technik v oboru pozemní stavby, tel </w:t>
      </w:r>
      <w:r>
        <w:rPr>
          <w:rFonts w:ascii="Tahoma" w:hAnsi="Tahoma" w:cs="Tahoma"/>
          <w:iCs/>
          <w:sz w:val="22"/>
          <w:szCs w:val="22"/>
        </w:rPr>
        <w:t>xxx</w:t>
      </w:r>
      <w:bookmarkStart w:id="1" w:name="_GoBack"/>
      <w:bookmarkEnd w:id="1"/>
    </w:p>
    <w:p w14:paraId="65F4D475" w14:textId="78D5BB6A" w:rsidR="00062A87" w:rsidRDefault="006D45B8" w:rsidP="00286BB7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A045E6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14:paraId="6B5C441B" w14:textId="77777777" w:rsidR="00286BB7" w:rsidRPr="00F42AE2" w:rsidRDefault="00286BB7" w:rsidP="00286BB7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</w:p>
    <w:p w14:paraId="70FEF6AA" w14:textId="77777777" w:rsidR="006D45B8" w:rsidRPr="00F42AE2" w:rsidRDefault="006D45B8" w:rsidP="008E0086">
      <w:pPr>
        <w:numPr>
          <w:ilvl w:val="0"/>
          <w:numId w:val="4"/>
        </w:numPr>
        <w:spacing w:before="120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F42AE2">
        <w:rPr>
          <w:rFonts w:ascii="Tahoma" w:hAnsi="Tahoma" w:cs="Tahoma"/>
          <w:b/>
          <w:bCs/>
          <w:iCs/>
          <w:sz w:val="22"/>
          <w:szCs w:val="22"/>
        </w:rPr>
        <w:t>Předmět dodatku</w:t>
      </w:r>
    </w:p>
    <w:p w14:paraId="0049D86A" w14:textId="77777777" w:rsidR="006D45B8" w:rsidRPr="00F42AE2" w:rsidRDefault="006D45B8" w:rsidP="006D45B8">
      <w:pPr>
        <w:spacing w:before="120"/>
        <w:jc w:val="center"/>
        <w:rPr>
          <w:rFonts w:ascii="Tahoma" w:hAnsi="Tahoma" w:cs="Tahoma"/>
          <w:iCs/>
          <w:sz w:val="22"/>
          <w:szCs w:val="22"/>
        </w:rPr>
      </w:pPr>
    </w:p>
    <w:p w14:paraId="38FD41FA" w14:textId="2F20EFEA" w:rsidR="00202F73" w:rsidRDefault="006D45B8" w:rsidP="006D45B8">
      <w:pPr>
        <w:jc w:val="both"/>
        <w:rPr>
          <w:rFonts w:ascii="Tahoma" w:hAnsi="Tahoma" w:cs="Tahoma"/>
          <w:sz w:val="22"/>
          <w:szCs w:val="22"/>
        </w:rPr>
      </w:pPr>
      <w:r w:rsidRPr="00F42AE2">
        <w:rPr>
          <w:rFonts w:ascii="Tahoma" w:hAnsi="Tahoma" w:cs="Tahoma"/>
          <w:sz w:val="22"/>
          <w:szCs w:val="22"/>
        </w:rPr>
        <w:t xml:space="preserve">Smluvní strany uzavřely dne </w:t>
      </w:r>
      <w:r w:rsidR="004A3453">
        <w:rPr>
          <w:rFonts w:ascii="Tahoma" w:hAnsi="Tahoma" w:cs="Tahoma"/>
          <w:sz w:val="22"/>
          <w:szCs w:val="22"/>
        </w:rPr>
        <w:t>6</w:t>
      </w:r>
      <w:r w:rsidRPr="00F42AE2">
        <w:rPr>
          <w:rFonts w:ascii="Tahoma" w:hAnsi="Tahoma" w:cs="Tahoma"/>
          <w:sz w:val="22"/>
          <w:szCs w:val="22"/>
        </w:rPr>
        <w:t>.</w:t>
      </w:r>
      <w:r w:rsidR="00286BB7">
        <w:rPr>
          <w:rFonts w:ascii="Tahoma" w:hAnsi="Tahoma" w:cs="Tahoma"/>
          <w:sz w:val="22"/>
          <w:szCs w:val="22"/>
        </w:rPr>
        <w:t xml:space="preserve"> </w:t>
      </w:r>
      <w:r w:rsidR="004A3453">
        <w:rPr>
          <w:rFonts w:ascii="Tahoma" w:hAnsi="Tahoma" w:cs="Tahoma"/>
          <w:sz w:val="22"/>
          <w:szCs w:val="22"/>
        </w:rPr>
        <w:t>11.</w:t>
      </w:r>
      <w:r w:rsidR="00286BB7">
        <w:rPr>
          <w:rFonts w:ascii="Tahoma" w:hAnsi="Tahoma" w:cs="Tahoma"/>
          <w:sz w:val="22"/>
          <w:szCs w:val="22"/>
        </w:rPr>
        <w:t xml:space="preserve"> </w:t>
      </w:r>
      <w:r w:rsidRPr="00F42AE2">
        <w:rPr>
          <w:rFonts w:ascii="Tahoma" w:hAnsi="Tahoma" w:cs="Tahoma"/>
          <w:sz w:val="22"/>
          <w:szCs w:val="22"/>
        </w:rPr>
        <w:t>201</w:t>
      </w:r>
      <w:r w:rsidR="004A3453">
        <w:rPr>
          <w:rFonts w:ascii="Tahoma" w:hAnsi="Tahoma" w:cs="Tahoma"/>
          <w:sz w:val="22"/>
          <w:szCs w:val="22"/>
        </w:rPr>
        <w:t>9</w:t>
      </w:r>
      <w:r w:rsidRPr="00F42AE2">
        <w:rPr>
          <w:rFonts w:ascii="Tahoma" w:hAnsi="Tahoma" w:cs="Tahoma"/>
          <w:sz w:val="22"/>
          <w:szCs w:val="22"/>
        </w:rPr>
        <w:t xml:space="preserve"> smlouvu o dílo</w:t>
      </w:r>
      <w:r w:rsidR="0083199D">
        <w:rPr>
          <w:rFonts w:ascii="Tahoma" w:hAnsi="Tahoma" w:cs="Tahoma"/>
          <w:sz w:val="22"/>
          <w:szCs w:val="22"/>
        </w:rPr>
        <w:t>, která byla následně změněna dodatkem č. 1 ze dne 29.</w:t>
      </w:r>
      <w:r w:rsidR="00286BB7">
        <w:rPr>
          <w:rFonts w:ascii="Tahoma" w:hAnsi="Tahoma" w:cs="Tahoma"/>
          <w:sz w:val="22"/>
          <w:szCs w:val="22"/>
        </w:rPr>
        <w:t xml:space="preserve"> </w:t>
      </w:r>
      <w:r w:rsidR="0083199D">
        <w:rPr>
          <w:rFonts w:ascii="Tahoma" w:hAnsi="Tahoma" w:cs="Tahoma"/>
          <w:sz w:val="22"/>
          <w:szCs w:val="22"/>
        </w:rPr>
        <w:t>5.</w:t>
      </w:r>
      <w:r w:rsidR="00286BB7">
        <w:rPr>
          <w:rFonts w:ascii="Tahoma" w:hAnsi="Tahoma" w:cs="Tahoma"/>
          <w:sz w:val="22"/>
          <w:szCs w:val="22"/>
        </w:rPr>
        <w:t xml:space="preserve"> </w:t>
      </w:r>
      <w:r w:rsidR="0083199D">
        <w:rPr>
          <w:rFonts w:ascii="Tahoma" w:hAnsi="Tahoma" w:cs="Tahoma"/>
          <w:sz w:val="22"/>
          <w:szCs w:val="22"/>
        </w:rPr>
        <w:t>2020</w:t>
      </w:r>
      <w:r w:rsidR="002045B6">
        <w:rPr>
          <w:rFonts w:ascii="Tahoma" w:hAnsi="Tahoma" w:cs="Tahoma"/>
          <w:sz w:val="22"/>
          <w:szCs w:val="22"/>
        </w:rPr>
        <w:t xml:space="preserve"> a dodatkem č. 2 ze dne 1.</w:t>
      </w:r>
      <w:r w:rsidR="00286BB7">
        <w:rPr>
          <w:rFonts w:ascii="Tahoma" w:hAnsi="Tahoma" w:cs="Tahoma"/>
          <w:sz w:val="22"/>
          <w:szCs w:val="22"/>
        </w:rPr>
        <w:t xml:space="preserve"> </w:t>
      </w:r>
      <w:r w:rsidR="002045B6">
        <w:rPr>
          <w:rFonts w:ascii="Tahoma" w:hAnsi="Tahoma" w:cs="Tahoma"/>
          <w:sz w:val="22"/>
          <w:szCs w:val="22"/>
        </w:rPr>
        <w:t>9.</w:t>
      </w:r>
      <w:r w:rsidR="00286BB7">
        <w:rPr>
          <w:rFonts w:ascii="Tahoma" w:hAnsi="Tahoma" w:cs="Tahoma"/>
          <w:sz w:val="22"/>
          <w:szCs w:val="22"/>
        </w:rPr>
        <w:t xml:space="preserve"> </w:t>
      </w:r>
      <w:r w:rsidR="002045B6">
        <w:rPr>
          <w:rFonts w:ascii="Tahoma" w:hAnsi="Tahoma" w:cs="Tahoma"/>
          <w:sz w:val="22"/>
          <w:szCs w:val="22"/>
        </w:rPr>
        <w:t>2020</w:t>
      </w:r>
      <w:r w:rsidR="00115BF5">
        <w:rPr>
          <w:rFonts w:ascii="Tahoma" w:hAnsi="Tahoma" w:cs="Tahoma"/>
          <w:sz w:val="22"/>
          <w:szCs w:val="22"/>
        </w:rPr>
        <w:t xml:space="preserve"> („Smlouva o dílo“)</w:t>
      </w:r>
      <w:r w:rsidR="004A3453">
        <w:rPr>
          <w:rFonts w:ascii="Tahoma" w:hAnsi="Tahoma" w:cs="Tahoma"/>
          <w:sz w:val="22"/>
          <w:szCs w:val="22"/>
        </w:rPr>
        <w:t>.</w:t>
      </w:r>
      <w:r w:rsidRPr="00F42AE2">
        <w:rPr>
          <w:rFonts w:ascii="Tahoma" w:hAnsi="Tahoma" w:cs="Tahoma"/>
          <w:sz w:val="22"/>
          <w:szCs w:val="22"/>
        </w:rPr>
        <w:t xml:space="preserve"> Smluvní strany se, na základě vzájemného konsenzu, s ohledem na nepředvídatelné a provozní okolnosti, vzniklé v průběhu realizace stavebních prací, </w:t>
      </w:r>
      <w:r w:rsidR="003B0031" w:rsidRPr="00F42AE2">
        <w:rPr>
          <w:rFonts w:ascii="Tahoma" w:hAnsi="Tahoma" w:cs="Tahoma"/>
          <w:sz w:val="22"/>
          <w:szCs w:val="22"/>
        </w:rPr>
        <w:t xml:space="preserve">dohodly na </w:t>
      </w:r>
      <w:r w:rsidR="002045B6">
        <w:rPr>
          <w:rFonts w:ascii="Tahoma" w:hAnsi="Tahoma" w:cs="Tahoma"/>
          <w:sz w:val="22"/>
          <w:szCs w:val="22"/>
        </w:rPr>
        <w:t xml:space="preserve">změně </w:t>
      </w:r>
      <w:r w:rsidR="003B0031">
        <w:rPr>
          <w:rFonts w:ascii="Tahoma" w:hAnsi="Tahoma" w:cs="Tahoma"/>
          <w:sz w:val="22"/>
          <w:szCs w:val="22"/>
        </w:rPr>
        <w:t>čl. IV. Doba a místo plnění odst. 1 Smlouvy o dílo</w:t>
      </w:r>
      <w:r w:rsidR="008E0086">
        <w:rPr>
          <w:rFonts w:ascii="Tahoma" w:hAnsi="Tahoma" w:cs="Tahoma"/>
          <w:sz w:val="22"/>
          <w:szCs w:val="22"/>
        </w:rPr>
        <w:t>.</w:t>
      </w:r>
    </w:p>
    <w:p w14:paraId="4BA730D9" w14:textId="77777777" w:rsidR="003B0031" w:rsidRDefault="003B0031" w:rsidP="006D45B8">
      <w:pPr>
        <w:jc w:val="both"/>
        <w:rPr>
          <w:rFonts w:ascii="Tahoma" w:hAnsi="Tahoma" w:cs="Tahoma"/>
          <w:sz w:val="22"/>
          <w:szCs w:val="22"/>
        </w:rPr>
      </w:pPr>
    </w:p>
    <w:p w14:paraId="4E1DF53D" w14:textId="77777777" w:rsidR="00A669AA" w:rsidRDefault="00A669AA" w:rsidP="008E0086">
      <w:pPr>
        <w:jc w:val="both"/>
        <w:rPr>
          <w:rFonts w:ascii="Tahoma" w:hAnsi="Tahoma" w:cs="Tahoma"/>
          <w:sz w:val="22"/>
          <w:szCs w:val="22"/>
        </w:rPr>
      </w:pPr>
    </w:p>
    <w:p w14:paraId="1665B715" w14:textId="0CD8E3C9" w:rsidR="00A669AA" w:rsidRDefault="00A669AA" w:rsidP="008E008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Strany souhlasně prohlašují a konstatují, že prodloužením termínu dokončení díla</w:t>
      </w:r>
      <w:r w:rsidR="00EC157D">
        <w:rPr>
          <w:rFonts w:ascii="Tahoma" w:hAnsi="Tahoma" w:cs="Tahoma"/>
          <w:sz w:val="22"/>
          <w:szCs w:val="22"/>
        </w:rPr>
        <w:t xml:space="preserve"> tímto dodatkem</w:t>
      </w:r>
      <w:r>
        <w:rPr>
          <w:rFonts w:ascii="Tahoma" w:hAnsi="Tahoma" w:cs="Tahoma"/>
          <w:sz w:val="22"/>
          <w:szCs w:val="22"/>
        </w:rPr>
        <w:t xml:space="preserve"> jsou vyřešeny veškeré tvrzené překážky na straně </w:t>
      </w:r>
      <w:r w:rsidR="001A0FA4">
        <w:rPr>
          <w:rFonts w:ascii="Tahoma" w:hAnsi="Tahoma" w:cs="Tahoma"/>
          <w:sz w:val="22"/>
          <w:szCs w:val="22"/>
        </w:rPr>
        <w:t>objednatele</w:t>
      </w:r>
      <w:r>
        <w:rPr>
          <w:rFonts w:ascii="Tahoma" w:hAnsi="Tahoma" w:cs="Tahoma"/>
          <w:sz w:val="22"/>
          <w:szCs w:val="22"/>
        </w:rPr>
        <w:t xml:space="preserve"> uplatněné zhotovitel</w:t>
      </w:r>
      <w:r w:rsidR="00B1778F">
        <w:rPr>
          <w:rFonts w:ascii="Tahoma" w:hAnsi="Tahoma" w:cs="Tahoma"/>
          <w:sz w:val="22"/>
          <w:szCs w:val="22"/>
        </w:rPr>
        <w:t>em</w:t>
      </w:r>
      <w:r>
        <w:rPr>
          <w:rFonts w:ascii="Tahoma" w:hAnsi="Tahoma" w:cs="Tahoma"/>
          <w:sz w:val="22"/>
          <w:szCs w:val="22"/>
        </w:rPr>
        <w:t xml:space="preserve"> do data podpisu tohoto dodatku.</w:t>
      </w:r>
    </w:p>
    <w:p w14:paraId="0228742A" w14:textId="77777777" w:rsidR="00A669AA" w:rsidRDefault="00A669AA" w:rsidP="008E0086">
      <w:pPr>
        <w:jc w:val="both"/>
        <w:rPr>
          <w:rFonts w:ascii="Tahoma" w:hAnsi="Tahoma" w:cs="Tahoma"/>
          <w:sz w:val="22"/>
          <w:szCs w:val="22"/>
        </w:rPr>
      </w:pPr>
    </w:p>
    <w:p w14:paraId="77A2FC38" w14:textId="4BE6C7CE" w:rsidR="00BE0B4B" w:rsidRPr="008E0086" w:rsidRDefault="00A669AA" w:rsidP="008E008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dále prohlašuje, že k datu podpisu tohoto dodatku</w:t>
      </w:r>
      <w:r w:rsidR="00B1778F">
        <w:rPr>
          <w:rFonts w:ascii="Tahoma" w:hAnsi="Tahoma" w:cs="Tahoma"/>
          <w:sz w:val="22"/>
          <w:szCs w:val="22"/>
        </w:rPr>
        <w:t xml:space="preserve"> již na straně objednatele</w:t>
      </w:r>
      <w:r>
        <w:rPr>
          <w:rFonts w:ascii="Tahoma" w:hAnsi="Tahoma" w:cs="Tahoma"/>
          <w:sz w:val="22"/>
          <w:szCs w:val="22"/>
        </w:rPr>
        <w:t xml:space="preserve"> </w:t>
      </w:r>
      <w:r w:rsidR="00093AF1">
        <w:rPr>
          <w:rFonts w:ascii="Tahoma" w:hAnsi="Tahoma" w:cs="Tahoma"/>
          <w:sz w:val="22"/>
          <w:szCs w:val="22"/>
        </w:rPr>
        <w:t xml:space="preserve">ani zhotovitele </w:t>
      </w:r>
      <w:r w:rsidR="00B1778F">
        <w:rPr>
          <w:rFonts w:ascii="Tahoma" w:hAnsi="Tahoma" w:cs="Tahoma"/>
          <w:sz w:val="22"/>
          <w:szCs w:val="22"/>
        </w:rPr>
        <w:t>neexistují žádné</w:t>
      </w:r>
      <w:r>
        <w:rPr>
          <w:rFonts w:ascii="Tahoma" w:hAnsi="Tahoma" w:cs="Tahoma"/>
          <w:sz w:val="22"/>
          <w:szCs w:val="22"/>
        </w:rPr>
        <w:t xml:space="preserve"> překážky</w:t>
      </w:r>
      <w:r w:rsidR="00B1778F">
        <w:rPr>
          <w:rFonts w:ascii="Tahoma" w:hAnsi="Tahoma" w:cs="Tahoma"/>
          <w:sz w:val="22"/>
          <w:szCs w:val="22"/>
        </w:rPr>
        <w:t>, které by odůvodňovaly prodloužení termínu dokončení díla.</w:t>
      </w:r>
    </w:p>
    <w:p w14:paraId="636D1781" w14:textId="77777777" w:rsidR="00BE0B4B" w:rsidRPr="00F42AE2" w:rsidRDefault="00BE0B4B" w:rsidP="006D45B8">
      <w:pPr>
        <w:spacing w:before="120"/>
        <w:jc w:val="both"/>
        <w:rPr>
          <w:rFonts w:ascii="Tahoma" w:hAnsi="Tahoma" w:cs="Tahoma"/>
          <w:iCs/>
          <w:sz w:val="22"/>
          <w:szCs w:val="22"/>
        </w:rPr>
      </w:pPr>
    </w:p>
    <w:p w14:paraId="319759E5" w14:textId="293FDB3B" w:rsidR="00BE0B4B" w:rsidRPr="008E0086" w:rsidRDefault="006D45B8" w:rsidP="008E0086">
      <w:pPr>
        <w:numPr>
          <w:ilvl w:val="0"/>
          <w:numId w:val="4"/>
        </w:numPr>
        <w:spacing w:before="120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F42AE2">
        <w:rPr>
          <w:rFonts w:ascii="Tahoma" w:hAnsi="Tahoma" w:cs="Tahoma"/>
          <w:b/>
          <w:bCs/>
          <w:iCs/>
          <w:sz w:val="22"/>
          <w:szCs w:val="22"/>
        </w:rPr>
        <w:t>Změny článků smlouvy</w:t>
      </w:r>
    </w:p>
    <w:p w14:paraId="0C146780" w14:textId="77777777" w:rsidR="00BE0B4B" w:rsidRDefault="00BE0B4B" w:rsidP="00BE0B4B">
      <w:pPr>
        <w:keepNext/>
        <w:keepLines/>
        <w:jc w:val="both"/>
        <w:rPr>
          <w:rFonts w:ascii="Tahoma" w:hAnsi="Tahoma" w:cs="Tahoma"/>
          <w:i/>
          <w:color w:val="FF0000"/>
          <w:sz w:val="22"/>
          <w:szCs w:val="22"/>
        </w:rPr>
      </w:pPr>
    </w:p>
    <w:p w14:paraId="2D4FF09A" w14:textId="5E2C2B97" w:rsidR="00412495" w:rsidRPr="00286BB7" w:rsidRDefault="0083199D" w:rsidP="00BE0B4B">
      <w:pPr>
        <w:keepNext/>
        <w:keepLines/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286BB7">
        <w:rPr>
          <w:rFonts w:ascii="Tahoma" w:hAnsi="Tahoma" w:cs="Tahoma"/>
          <w:sz w:val="22"/>
          <w:szCs w:val="22"/>
        </w:rPr>
        <w:t xml:space="preserve">Článek IV. Doba a místo plnění odst. 1 </w:t>
      </w:r>
      <w:r w:rsidR="00115BF5" w:rsidRPr="00286BB7">
        <w:rPr>
          <w:rFonts w:ascii="Tahoma" w:hAnsi="Tahoma" w:cs="Tahoma"/>
          <w:sz w:val="22"/>
          <w:szCs w:val="22"/>
        </w:rPr>
        <w:t xml:space="preserve">Smlouvy o dílo </w:t>
      </w:r>
      <w:r w:rsidR="008E0086" w:rsidRPr="00286BB7">
        <w:rPr>
          <w:rFonts w:ascii="Tahoma" w:hAnsi="Tahoma" w:cs="Tahoma"/>
          <w:sz w:val="22"/>
          <w:szCs w:val="22"/>
        </w:rPr>
        <w:t>(ve znění dodatku č. 1 ze dne 29.</w:t>
      </w:r>
      <w:r w:rsidR="00286BB7">
        <w:rPr>
          <w:rFonts w:ascii="Tahoma" w:hAnsi="Tahoma" w:cs="Tahoma"/>
          <w:sz w:val="22"/>
          <w:szCs w:val="22"/>
        </w:rPr>
        <w:t xml:space="preserve"> </w:t>
      </w:r>
      <w:r w:rsidR="008E0086" w:rsidRPr="00286BB7">
        <w:rPr>
          <w:rFonts w:ascii="Tahoma" w:hAnsi="Tahoma" w:cs="Tahoma"/>
          <w:sz w:val="22"/>
          <w:szCs w:val="22"/>
        </w:rPr>
        <w:t>5.</w:t>
      </w:r>
      <w:r w:rsidR="00286BB7">
        <w:rPr>
          <w:rFonts w:ascii="Tahoma" w:hAnsi="Tahoma" w:cs="Tahoma"/>
          <w:sz w:val="22"/>
          <w:szCs w:val="22"/>
        </w:rPr>
        <w:t xml:space="preserve"> </w:t>
      </w:r>
      <w:r w:rsidR="008E0086" w:rsidRPr="00286BB7">
        <w:rPr>
          <w:rFonts w:ascii="Tahoma" w:hAnsi="Tahoma" w:cs="Tahoma"/>
          <w:sz w:val="22"/>
          <w:szCs w:val="22"/>
        </w:rPr>
        <w:t>2020 a dodatk</w:t>
      </w:r>
      <w:r w:rsidR="001F12D6">
        <w:rPr>
          <w:rFonts w:ascii="Tahoma" w:hAnsi="Tahoma" w:cs="Tahoma"/>
          <w:sz w:val="22"/>
          <w:szCs w:val="22"/>
        </w:rPr>
        <w:t>u</w:t>
      </w:r>
      <w:r w:rsidR="008E0086" w:rsidRPr="00286BB7">
        <w:rPr>
          <w:rFonts w:ascii="Tahoma" w:hAnsi="Tahoma" w:cs="Tahoma"/>
          <w:sz w:val="22"/>
          <w:szCs w:val="22"/>
        </w:rPr>
        <w:t xml:space="preserve"> č. 2 ze dne 1.</w:t>
      </w:r>
      <w:r w:rsidR="00286BB7">
        <w:rPr>
          <w:rFonts w:ascii="Tahoma" w:hAnsi="Tahoma" w:cs="Tahoma"/>
          <w:sz w:val="22"/>
          <w:szCs w:val="22"/>
        </w:rPr>
        <w:t xml:space="preserve"> </w:t>
      </w:r>
      <w:r w:rsidR="008E0086" w:rsidRPr="00286BB7">
        <w:rPr>
          <w:rFonts w:ascii="Tahoma" w:hAnsi="Tahoma" w:cs="Tahoma"/>
          <w:sz w:val="22"/>
          <w:szCs w:val="22"/>
        </w:rPr>
        <w:t>9.</w:t>
      </w:r>
      <w:r w:rsidR="00286BB7">
        <w:rPr>
          <w:rFonts w:ascii="Tahoma" w:hAnsi="Tahoma" w:cs="Tahoma"/>
          <w:sz w:val="22"/>
          <w:szCs w:val="22"/>
        </w:rPr>
        <w:t xml:space="preserve"> </w:t>
      </w:r>
      <w:r w:rsidR="008E0086" w:rsidRPr="00286BB7">
        <w:rPr>
          <w:rFonts w:ascii="Tahoma" w:hAnsi="Tahoma" w:cs="Tahoma"/>
          <w:sz w:val="22"/>
          <w:szCs w:val="22"/>
        </w:rPr>
        <w:t xml:space="preserve">2020) </w:t>
      </w:r>
      <w:r w:rsidRPr="00286BB7">
        <w:rPr>
          <w:rFonts w:ascii="Tahoma" w:hAnsi="Tahoma" w:cs="Tahoma"/>
          <w:sz w:val="22"/>
          <w:szCs w:val="22"/>
        </w:rPr>
        <w:t>se v celém rozsahu ruší a nahrazuje se novým odstavcem tohoto znění:</w:t>
      </w:r>
    </w:p>
    <w:p w14:paraId="5584B03F" w14:textId="77777777" w:rsidR="00412495" w:rsidRPr="00412495" w:rsidRDefault="00412495" w:rsidP="006D45B8">
      <w:pPr>
        <w:jc w:val="both"/>
        <w:rPr>
          <w:rFonts w:ascii="Tahoma" w:hAnsi="Tahoma" w:cs="Tahoma"/>
          <w:b/>
          <w:sz w:val="22"/>
          <w:szCs w:val="22"/>
        </w:rPr>
      </w:pPr>
    </w:p>
    <w:p w14:paraId="78442F5D" w14:textId="7FE604C8" w:rsidR="00A87E08" w:rsidRPr="00286BB7" w:rsidRDefault="00A87E08" w:rsidP="006D45B8">
      <w:pPr>
        <w:jc w:val="both"/>
        <w:rPr>
          <w:rFonts w:ascii="Tahoma" w:hAnsi="Tahoma" w:cs="Tahoma"/>
          <w:sz w:val="22"/>
          <w:szCs w:val="22"/>
        </w:rPr>
      </w:pPr>
      <w:r w:rsidRPr="00B1778F">
        <w:rPr>
          <w:rFonts w:ascii="Tahoma" w:hAnsi="Tahoma" w:cs="Tahoma"/>
          <w:i/>
          <w:iCs/>
          <w:sz w:val="22"/>
          <w:szCs w:val="22"/>
        </w:rPr>
        <w:t xml:space="preserve">Smluvní strany se dohodly na prodloužení termínu dokončení </w:t>
      </w:r>
      <w:r w:rsidR="001A0FA4" w:rsidRPr="00B1778F">
        <w:rPr>
          <w:rFonts w:ascii="Tahoma" w:hAnsi="Tahoma" w:cs="Tahoma"/>
          <w:i/>
          <w:iCs/>
          <w:sz w:val="22"/>
          <w:szCs w:val="22"/>
        </w:rPr>
        <w:t>díla nejpozději</w:t>
      </w:r>
      <w:r w:rsidR="00F11450" w:rsidRPr="00B1778F">
        <w:rPr>
          <w:rFonts w:ascii="Tahoma" w:hAnsi="Tahoma" w:cs="Tahoma"/>
          <w:i/>
          <w:iCs/>
          <w:sz w:val="22"/>
          <w:szCs w:val="22"/>
        </w:rPr>
        <w:t xml:space="preserve"> </w:t>
      </w:r>
      <w:r w:rsidR="0083199D" w:rsidRPr="00B1778F">
        <w:rPr>
          <w:rFonts w:ascii="Tahoma" w:hAnsi="Tahoma" w:cs="Tahoma"/>
          <w:i/>
          <w:iCs/>
          <w:sz w:val="22"/>
          <w:szCs w:val="22"/>
        </w:rPr>
        <w:t xml:space="preserve">do </w:t>
      </w:r>
      <w:r w:rsidR="001A0FA4" w:rsidRPr="00B1778F">
        <w:rPr>
          <w:rFonts w:ascii="Tahoma" w:hAnsi="Tahoma" w:cs="Tahoma"/>
          <w:i/>
          <w:iCs/>
          <w:sz w:val="22"/>
          <w:szCs w:val="22"/>
        </w:rPr>
        <w:t xml:space="preserve">15. 3. </w:t>
      </w:r>
      <w:r w:rsidR="00467CC6" w:rsidRPr="00B1778F">
        <w:rPr>
          <w:rFonts w:ascii="Tahoma" w:hAnsi="Tahoma" w:cs="Tahoma"/>
          <w:i/>
          <w:iCs/>
          <w:sz w:val="22"/>
          <w:szCs w:val="22"/>
        </w:rPr>
        <w:t>2021</w:t>
      </w:r>
      <w:r w:rsidR="000302F4" w:rsidRPr="00B1778F">
        <w:rPr>
          <w:rFonts w:ascii="Tahoma" w:hAnsi="Tahoma" w:cs="Tahoma"/>
          <w:i/>
          <w:iCs/>
          <w:sz w:val="22"/>
          <w:szCs w:val="22"/>
        </w:rPr>
        <w:t>.</w:t>
      </w:r>
    </w:p>
    <w:p w14:paraId="592A6D6A" w14:textId="77777777" w:rsidR="00B1778F" w:rsidRDefault="00B1778F" w:rsidP="006D45B8">
      <w:pPr>
        <w:jc w:val="both"/>
        <w:rPr>
          <w:rFonts w:ascii="Tahoma" w:hAnsi="Tahoma" w:cs="Tahoma"/>
          <w:sz w:val="22"/>
          <w:szCs w:val="22"/>
        </w:rPr>
      </w:pPr>
    </w:p>
    <w:p w14:paraId="1BAC689E" w14:textId="4B07FA24" w:rsidR="002C3A4E" w:rsidRDefault="00A669AA" w:rsidP="006D45B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Článek </w:t>
      </w:r>
      <w:r w:rsidR="00052804">
        <w:rPr>
          <w:rFonts w:ascii="Tahoma" w:hAnsi="Tahoma" w:cs="Tahoma"/>
          <w:sz w:val="22"/>
          <w:szCs w:val="22"/>
        </w:rPr>
        <w:t xml:space="preserve">IV. Doba a místo plnění </w:t>
      </w:r>
      <w:r w:rsidR="00B1778F" w:rsidRPr="00286BB7">
        <w:rPr>
          <w:rFonts w:ascii="Tahoma" w:hAnsi="Tahoma" w:cs="Tahoma"/>
          <w:sz w:val="22"/>
          <w:szCs w:val="22"/>
        </w:rPr>
        <w:t>(ve znění dodatku č. 1 ze dne 29.</w:t>
      </w:r>
      <w:r w:rsidR="00B1778F">
        <w:rPr>
          <w:rFonts w:ascii="Tahoma" w:hAnsi="Tahoma" w:cs="Tahoma"/>
          <w:sz w:val="22"/>
          <w:szCs w:val="22"/>
        </w:rPr>
        <w:t xml:space="preserve"> </w:t>
      </w:r>
      <w:r w:rsidR="00B1778F" w:rsidRPr="00286BB7">
        <w:rPr>
          <w:rFonts w:ascii="Tahoma" w:hAnsi="Tahoma" w:cs="Tahoma"/>
          <w:sz w:val="22"/>
          <w:szCs w:val="22"/>
        </w:rPr>
        <w:t>5.</w:t>
      </w:r>
      <w:r w:rsidR="00B1778F">
        <w:rPr>
          <w:rFonts w:ascii="Tahoma" w:hAnsi="Tahoma" w:cs="Tahoma"/>
          <w:sz w:val="22"/>
          <w:szCs w:val="22"/>
        </w:rPr>
        <w:t xml:space="preserve"> </w:t>
      </w:r>
      <w:r w:rsidR="00B1778F" w:rsidRPr="00286BB7">
        <w:rPr>
          <w:rFonts w:ascii="Tahoma" w:hAnsi="Tahoma" w:cs="Tahoma"/>
          <w:sz w:val="22"/>
          <w:szCs w:val="22"/>
        </w:rPr>
        <w:t>2020 a dodatkem č. 2 ze dne 1.</w:t>
      </w:r>
      <w:r w:rsidR="00B1778F">
        <w:rPr>
          <w:rFonts w:ascii="Tahoma" w:hAnsi="Tahoma" w:cs="Tahoma"/>
          <w:sz w:val="22"/>
          <w:szCs w:val="22"/>
        </w:rPr>
        <w:t xml:space="preserve"> </w:t>
      </w:r>
      <w:r w:rsidR="00B1778F" w:rsidRPr="00286BB7">
        <w:rPr>
          <w:rFonts w:ascii="Tahoma" w:hAnsi="Tahoma" w:cs="Tahoma"/>
          <w:sz w:val="22"/>
          <w:szCs w:val="22"/>
        </w:rPr>
        <w:t>9.</w:t>
      </w:r>
      <w:r w:rsidR="00B1778F">
        <w:rPr>
          <w:rFonts w:ascii="Tahoma" w:hAnsi="Tahoma" w:cs="Tahoma"/>
          <w:sz w:val="22"/>
          <w:szCs w:val="22"/>
        </w:rPr>
        <w:t xml:space="preserve"> </w:t>
      </w:r>
      <w:r w:rsidR="00B1778F" w:rsidRPr="00286BB7">
        <w:rPr>
          <w:rFonts w:ascii="Tahoma" w:hAnsi="Tahoma" w:cs="Tahoma"/>
          <w:sz w:val="22"/>
          <w:szCs w:val="22"/>
        </w:rPr>
        <w:t>2020)</w:t>
      </w:r>
      <w:r w:rsidR="00B1778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se doplňuje o nový odstavec </w:t>
      </w:r>
      <w:r w:rsidR="00052804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, který zní:</w:t>
      </w:r>
    </w:p>
    <w:p w14:paraId="72650C89" w14:textId="299ECB9F" w:rsidR="00A669AA" w:rsidRDefault="00A669AA" w:rsidP="006D45B8">
      <w:pPr>
        <w:jc w:val="both"/>
        <w:rPr>
          <w:rFonts w:ascii="Tahoma" w:hAnsi="Tahoma" w:cs="Tahoma"/>
          <w:sz w:val="22"/>
          <w:szCs w:val="22"/>
        </w:rPr>
      </w:pPr>
    </w:p>
    <w:p w14:paraId="7133A503" w14:textId="0C141305" w:rsidR="00052804" w:rsidRDefault="00052804" w:rsidP="006D45B8">
      <w:pPr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 xml:space="preserve">Ve vztahu k termínu dokončení díla sjednaného v čl. IV. odst. 1. této smlouvy na sebe </w:t>
      </w:r>
      <w:r w:rsidR="00A669AA" w:rsidRPr="00B1778F">
        <w:rPr>
          <w:rFonts w:ascii="Tahoma" w:hAnsi="Tahoma" w:cs="Tahoma"/>
          <w:i/>
          <w:iCs/>
          <w:sz w:val="22"/>
          <w:szCs w:val="22"/>
        </w:rPr>
        <w:t>Zhotovitel přebírá nebezpeční vzniku okolností dle § 1765 odst. 2 občanského zákoníku</w:t>
      </w:r>
      <w:r>
        <w:rPr>
          <w:rFonts w:ascii="Tahoma" w:hAnsi="Tahoma" w:cs="Tahoma"/>
          <w:i/>
          <w:iCs/>
          <w:sz w:val="22"/>
          <w:szCs w:val="22"/>
        </w:rPr>
        <w:t>, ovšem s výjimkou případu nepříznivých klimatických podmínek, které jsou způsobilým důvodem pro</w:t>
      </w:r>
      <w:r w:rsidR="000B2A5D">
        <w:rPr>
          <w:rFonts w:ascii="Tahoma" w:hAnsi="Tahoma" w:cs="Tahoma"/>
          <w:i/>
          <w:iCs/>
          <w:sz w:val="22"/>
          <w:szCs w:val="22"/>
        </w:rPr>
        <w:t xml:space="preserve"> jednání o možnosti</w:t>
      </w:r>
      <w:r>
        <w:rPr>
          <w:rFonts w:ascii="Tahoma" w:hAnsi="Tahoma" w:cs="Tahoma"/>
          <w:i/>
          <w:iCs/>
          <w:sz w:val="22"/>
          <w:szCs w:val="22"/>
        </w:rPr>
        <w:t xml:space="preserve"> posunutí termínu realizace díla dle čl. IV. odst. 3. této smlouvy.</w:t>
      </w:r>
    </w:p>
    <w:p w14:paraId="4BF6634F" w14:textId="792A556B" w:rsidR="00A669AA" w:rsidRPr="00B1778F" w:rsidRDefault="00A669AA" w:rsidP="006D45B8">
      <w:pPr>
        <w:jc w:val="both"/>
        <w:rPr>
          <w:rFonts w:ascii="Tahoma" w:hAnsi="Tahoma" w:cs="Tahoma"/>
          <w:i/>
          <w:iCs/>
          <w:sz w:val="22"/>
          <w:szCs w:val="22"/>
        </w:rPr>
      </w:pPr>
    </w:p>
    <w:p w14:paraId="481DE935" w14:textId="77777777" w:rsidR="006D45B8" w:rsidRPr="00F42AE2" w:rsidRDefault="006D45B8" w:rsidP="008E0086">
      <w:pPr>
        <w:numPr>
          <w:ilvl w:val="0"/>
          <w:numId w:val="4"/>
        </w:numPr>
        <w:spacing w:before="120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F42AE2">
        <w:rPr>
          <w:rFonts w:ascii="Tahoma" w:hAnsi="Tahoma" w:cs="Tahoma"/>
          <w:b/>
          <w:bCs/>
          <w:iCs/>
          <w:sz w:val="22"/>
          <w:szCs w:val="22"/>
        </w:rPr>
        <w:t>Závěrečná ujednání</w:t>
      </w:r>
    </w:p>
    <w:p w14:paraId="3E886740" w14:textId="77777777" w:rsidR="006D45B8" w:rsidRPr="00F42AE2" w:rsidRDefault="006D45B8" w:rsidP="006D45B8">
      <w:pPr>
        <w:spacing w:before="120"/>
        <w:jc w:val="both"/>
        <w:rPr>
          <w:rFonts w:ascii="Tahoma" w:hAnsi="Tahoma" w:cs="Tahoma"/>
          <w:iCs/>
          <w:sz w:val="22"/>
          <w:szCs w:val="22"/>
        </w:rPr>
      </w:pPr>
    </w:p>
    <w:p w14:paraId="11EDE9A7" w14:textId="4381A71B" w:rsidR="006D45B8" w:rsidRPr="00F42AE2" w:rsidRDefault="00BE0B4B" w:rsidP="006D45B8">
      <w:pPr>
        <w:pStyle w:val="Odstavecseseznamem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Ostatní ujednání S</w:t>
      </w:r>
      <w:r w:rsidR="006D45B8" w:rsidRPr="00F42AE2">
        <w:rPr>
          <w:rFonts w:ascii="Tahoma" w:hAnsi="Tahoma" w:cs="Tahoma"/>
        </w:rPr>
        <w:t>mlouvy</w:t>
      </w:r>
      <w:r>
        <w:rPr>
          <w:rFonts w:ascii="Tahoma" w:hAnsi="Tahoma" w:cs="Tahoma"/>
        </w:rPr>
        <w:t xml:space="preserve"> o dílo</w:t>
      </w:r>
      <w:r w:rsidR="006D45B8" w:rsidRPr="00F42AE2">
        <w:rPr>
          <w:rFonts w:ascii="Tahoma" w:hAnsi="Tahoma" w:cs="Tahoma"/>
        </w:rPr>
        <w:t>, nedotčená tímto dodatkem, zůstávají nezměněna.</w:t>
      </w:r>
    </w:p>
    <w:p w14:paraId="6F29789E" w14:textId="77777777" w:rsidR="006D45B8" w:rsidRPr="00F42AE2" w:rsidRDefault="006D45B8" w:rsidP="006D45B8">
      <w:pPr>
        <w:pStyle w:val="Odstavecseseznamem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ahoma" w:hAnsi="Tahoma" w:cs="Tahoma"/>
        </w:rPr>
      </w:pPr>
      <w:r w:rsidRPr="00F42AE2">
        <w:rPr>
          <w:rFonts w:ascii="Tahoma" w:hAnsi="Tahoma" w:cs="Tahoma"/>
        </w:rPr>
        <w:t>Dodatek je vyhotoven ve čtyřech stejnopisech, objednatel obdrží tři vyhotovení a zhotovitel jedno vyhotovení.</w:t>
      </w:r>
    </w:p>
    <w:p w14:paraId="1FADBC26" w14:textId="36526A29" w:rsidR="006D45B8" w:rsidRDefault="006D45B8" w:rsidP="008E0086">
      <w:pPr>
        <w:pStyle w:val="Odstavecseseznamem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ahoma" w:hAnsi="Tahoma" w:cs="Tahoma"/>
        </w:rPr>
      </w:pPr>
      <w:r w:rsidRPr="00F42AE2">
        <w:rPr>
          <w:rFonts w:ascii="Tahoma" w:hAnsi="Tahoma" w:cs="Tahoma"/>
        </w:rPr>
        <w:t>Tento dodatek nabývá platnosti d</w:t>
      </w:r>
      <w:r w:rsidR="00412495">
        <w:rPr>
          <w:rFonts w:ascii="Tahoma" w:hAnsi="Tahoma" w:cs="Tahoma"/>
        </w:rPr>
        <w:t>nem podpisu oprávněnými zástupci</w:t>
      </w:r>
      <w:r w:rsidRPr="00F42AE2">
        <w:rPr>
          <w:rFonts w:ascii="Tahoma" w:hAnsi="Tahoma" w:cs="Tahoma"/>
        </w:rPr>
        <w:t xml:space="preserve"> obou smluvních stran</w:t>
      </w:r>
      <w:r w:rsidR="001F2B81">
        <w:rPr>
          <w:rFonts w:ascii="Tahoma" w:hAnsi="Tahoma" w:cs="Tahoma"/>
        </w:rPr>
        <w:t xml:space="preserve"> a účinnosti dnem jeho vložení do registru smluv vedeného na základě zákona č. 340/2015 Sb., o zvláštních podmínkách účinnosti některých smluv, uveřejňování těchto smluv a o registru smluv (zákon o registru smluv) (dále jen jako „</w:t>
      </w:r>
      <w:r w:rsidR="001F2B81">
        <w:rPr>
          <w:rFonts w:ascii="Tahoma" w:hAnsi="Tahoma" w:cs="Tahoma"/>
          <w:b/>
          <w:bCs/>
        </w:rPr>
        <w:t>ZRS</w:t>
      </w:r>
      <w:r w:rsidR="001F2B81">
        <w:rPr>
          <w:rFonts w:ascii="Tahoma" w:hAnsi="Tahoma" w:cs="Tahoma"/>
        </w:rPr>
        <w:t>“). V této souvislosti se smluvní strany dohodly, že uveřejnění smlouvy a jejích metadat v souladu se ZRS provede a bude povinností Objednatele.</w:t>
      </w:r>
    </w:p>
    <w:p w14:paraId="23B0337B" w14:textId="77777777" w:rsidR="008E0086" w:rsidRDefault="008E0086" w:rsidP="008E0086">
      <w:pPr>
        <w:jc w:val="both"/>
        <w:rPr>
          <w:rFonts w:ascii="Tahoma" w:hAnsi="Tahoma" w:cs="Tahoma"/>
        </w:rPr>
      </w:pPr>
    </w:p>
    <w:p w14:paraId="09E7040A" w14:textId="77777777" w:rsidR="00286BB7" w:rsidRPr="008E0086" w:rsidRDefault="00286BB7" w:rsidP="008E0086">
      <w:pPr>
        <w:jc w:val="both"/>
        <w:rPr>
          <w:rFonts w:ascii="Tahoma" w:hAnsi="Tahoma" w:cs="Tahoma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6D45B8" w:rsidRPr="004F5D2D" w14:paraId="55EFC394" w14:textId="77777777" w:rsidTr="004B1BF6">
        <w:tc>
          <w:tcPr>
            <w:tcW w:w="3544" w:type="dxa"/>
          </w:tcPr>
          <w:p w14:paraId="6717B2DA" w14:textId="179026D9" w:rsidR="006D45B8" w:rsidRDefault="006D45B8" w:rsidP="004B1BF6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>V</w:t>
            </w:r>
            <w:r>
              <w:rPr>
                <w:rFonts w:ascii="Tahoma" w:hAnsi="Tahoma" w:cs="Tahoma"/>
                <w:sz w:val="22"/>
                <w:szCs w:val="22"/>
              </w:rPr>
              <w:t> Opavě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dne </w:t>
            </w:r>
            <w:proofErr w:type="gramStart"/>
            <w:r w:rsidR="00F1677E">
              <w:rPr>
                <w:rFonts w:ascii="Tahoma" w:hAnsi="Tahoma" w:cs="Tahoma"/>
                <w:sz w:val="22"/>
                <w:szCs w:val="22"/>
              </w:rPr>
              <w:t>23.5.2021</w:t>
            </w:r>
            <w:proofErr w:type="gramEnd"/>
          </w:p>
          <w:p w14:paraId="7DCF961B" w14:textId="7BC1316D" w:rsidR="006D45B8" w:rsidRDefault="006D45B8" w:rsidP="004B1BF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FBE8644" w14:textId="77777777" w:rsidR="006D45B8" w:rsidRDefault="006D45B8" w:rsidP="004B1BF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E92A455" w14:textId="77777777" w:rsidR="00286BB7" w:rsidRDefault="00286BB7" w:rsidP="004B1BF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AB753A1" w14:textId="77777777" w:rsidR="00286BB7" w:rsidRDefault="00286BB7" w:rsidP="004B1BF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B31AD4D" w14:textId="77777777" w:rsidR="006D45B8" w:rsidRDefault="006D45B8" w:rsidP="004B1B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…………………………………….</w:t>
            </w:r>
          </w:p>
          <w:p w14:paraId="1C496EA9" w14:textId="77777777" w:rsidR="006D45B8" w:rsidRDefault="006D45B8" w:rsidP="004B1B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14:paraId="6BD25191" w14:textId="2DDFA6C4" w:rsidR="007E4BB5" w:rsidRPr="004F5D2D" w:rsidRDefault="007E4BB5" w:rsidP="004B1B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Ing. Karel Siebert, MBA, ředitel</w:t>
            </w:r>
          </w:p>
        </w:tc>
        <w:tc>
          <w:tcPr>
            <w:tcW w:w="1316" w:type="dxa"/>
          </w:tcPr>
          <w:p w14:paraId="46101FFB" w14:textId="77777777" w:rsidR="006D45B8" w:rsidRDefault="006D45B8" w:rsidP="004B1BF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E900568" w14:textId="77777777" w:rsidR="00286BB7" w:rsidRPr="004F5D2D" w:rsidRDefault="00286BB7" w:rsidP="004B1B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</w:tcPr>
          <w:p w14:paraId="762C6FF9" w14:textId="102F00EB" w:rsidR="006D45B8" w:rsidRDefault="006D45B8" w:rsidP="004B1BF6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>
              <w:rPr>
                <w:rFonts w:ascii="Tahoma" w:hAnsi="Tahoma" w:cs="Tahoma"/>
                <w:sz w:val="22"/>
                <w:szCs w:val="22"/>
              </w:rPr>
              <w:t>Krnově  dne</w:t>
            </w:r>
            <w:r w:rsidR="00334FC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F1677E">
              <w:rPr>
                <w:rFonts w:ascii="Tahoma" w:hAnsi="Tahoma" w:cs="Tahoma"/>
                <w:sz w:val="22"/>
                <w:szCs w:val="22"/>
              </w:rPr>
              <w:t>25.2.2021</w:t>
            </w:r>
            <w:proofErr w:type="gramEnd"/>
          </w:p>
          <w:p w14:paraId="59C1F78F" w14:textId="3D9227BF" w:rsidR="006D45B8" w:rsidRDefault="006D45B8" w:rsidP="004B1BF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143009F" w14:textId="77777777" w:rsidR="006D45B8" w:rsidRDefault="006D45B8" w:rsidP="004B1BF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3A7A783" w14:textId="77777777" w:rsidR="00286BB7" w:rsidRDefault="00286BB7" w:rsidP="004B1BF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1D249CD" w14:textId="77777777" w:rsidR="00286BB7" w:rsidRDefault="00286BB7" w:rsidP="004B1BF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27B74CF" w14:textId="77777777" w:rsidR="006D45B8" w:rsidRDefault="006D45B8" w:rsidP="004B1B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……………………………..</w:t>
            </w:r>
          </w:p>
          <w:p w14:paraId="553CE0A5" w14:textId="77777777" w:rsidR="006D45B8" w:rsidRDefault="006D45B8" w:rsidP="004B1B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0DE99B19" w14:textId="7F9BFA16" w:rsidR="006D45B8" w:rsidRPr="004F5D2D" w:rsidRDefault="007E4BB5" w:rsidP="004B1B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Ing. Vladimír Rajf, jednatel</w:t>
            </w:r>
          </w:p>
        </w:tc>
      </w:tr>
    </w:tbl>
    <w:p w14:paraId="002249C6" w14:textId="77777777" w:rsidR="00C9054F" w:rsidRDefault="00C9054F" w:rsidP="00BE0B4B"/>
    <w:sectPr w:rsidR="00C9054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5577C" w14:textId="77777777" w:rsidR="00E9114D" w:rsidRDefault="00E9114D" w:rsidP="00C554ED">
      <w:r>
        <w:separator/>
      </w:r>
    </w:p>
  </w:endnote>
  <w:endnote w:type="continuationSeparator" w:id="0">
    <w:p w14:paraId="40B0872B" w14:textId="77777777" w:rsidR="00E9114D" w:rsidRDefault="00E9114D" w:rsidP="00C5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2417" w14:textId="2C0E9E1E" w:rsidR="00C554ED" w:rsidRPr="00FF644A" w:rsidRDefault="00C554ED" w:rsidP="00C554ED">
    <w:pPr>
      <w:pStyle w:val="Zpat"/>
      <w:rPr>
        <w:sz w:val="18"/>
        <w:szCs w:val="18"/>
      </w:rPr>
    </w:pPr>
    <w:proofErr w:type="spellStart"/>
    <w:r w:rsidRPr="00FF644A">
      <w:rPr>
        <w:rFonts w:ascii="Tahoma" w:hAnsi="Tahoma" w:cs="Tahoma"/>
        <w:sz w:val="18"/>
        <w:szCs w:val="18"/>
      </w:rPr>
      <w:t>SoD</w:t>
    </w:r>
    <w:proofErr w:type="spellEnd"/>
    <w:r w:rsidRPr="00FF644A">
      <w:rPr>
        <w:rFonts w:ascii="Tahoma" w:hAnsi="Tahoma" w:cs="Tahoma"/>
        <w:sz w:val="18"/>
        <w:szCs w:val="18"/>
      </w:rPr>
      <w:t>: Domov sester -  stavební úpravy (</w:t>
    </w:r>
    <w:r w:rsidRPr="00FF644A">
      <w:rPr>
        <w:rFonts w:ascii="Tahoma" w:hAnsi="Tahoma" w:cs="Tahoma"/>
        <w:bCs/>
        <w:sz w:val="18"/>
        <w:szCs w:val="18"/>
      </w:rPr>
      <w:t>SNO/</w:t>
    </w:r>
    <w:proofErr w:type="spellStart"/>
    <w:r w:rsidRPr="00FF644A">
      <w:rPr>
        <w:rFonts w:ascii="Tahoma" w:hAnsi="Tahoma" w:cs="Tahoma"/>
        <w:bCs/>
        <w:sz w:val="18"/>
        <w:szCs w:val="18"/>
      </w:rPr>
      <w:t>Hi</w:t>
    </w:r>
    <w:proofErr w:type="spellEnd"/>
    <w:r w:rsidRPr="00FF644A">
      <w:rPr>
        <w:rFonts w:ascii="Tahoma" w:hAnsi="Tahoma" w:cs="Tahoma"/>
        <w:bCs/>
        <w:sz w:val="18"/>
        <w:szCs w:val="18"/>
      </w:rPr>
      <w:t xml:space="preserve">/2019/01/Domov </w:t>
    </w:r>
    <w:proofErr w:type="spellStart"/>
    <w:r w:rsidRPr="00FF644A">
      <w:rPr>
        <w:rFonts w:ascii="Tahoma" w:hAnsi="Tahoma" w:cs="Tahoma"/>
        <w:bCs/>
        <w:sz w:val="18"/>
        <w:szCs w:val="18"/>
      </w:rPr>
      <w:t>sester-výtah+stavební</w:t>
    </w:r>
    <w:proofErr w:type="spellEnd"/>
    <w:r w:rsidRPr="00FF644A">
      <w:rPr>
        <w:rFonts w:ascii="Tahoma" w:hAnsi="Tahoma" w:cs="Tahoma"/>
        <w:bCs/>
        <w:sz w:val="18"/>
        <w:szCs w:val="18"/>
      </w:rPr>
      <w:t xml:space="preserve"> úpravy I.</w:t>
    </w:r>
    <w:r w:rsidRPr="00FF644A">
      <w:rPr>
        <w:rFonts w:ascii="Tahoma" w:hAnsi="Tahoma" w:cs="Tahoma"/>
        <w:sz w:val="18"/>
        <w:szCs w:val="18"/>
      </w:rPr>
      <w:t>)</w:t>
    </w:r>
  </w:p>
  <w:p w14:paraId="4E33F78D" w14:textId="4657A981" w:rsidR="00C554ED" w:rsidRDefault="00C554ED">
    <w:pPr>
      <w:pStyle w:val="Zpat"/>
    </w:pPr>
  </w:p>
  <w:p w14:paraId="7CE134BD" w14:textId="77777777" w:rsidR="00C554ED" w:rsidRDefault="00C554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525C7" w14:textId="77777777" w:rsidR="00E9114D" w:rsidRDefault="00E9114D" w:rsidP="00C554ED">
      <w:r>
        <w:separator/>
      </w:r>
    </w:p>
  </w:footnote>
  <w:footnote w:type="continuationSeparator" w:id="0">
    <w:p w14:paraId="117DEB74" w14:textId="77777777" w:rsidR="00E9114D" w:rsidRDefault="00E9114D" w:rsidP="00C5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0C25"/>
    <w:multiLevelType w:val="hybridMultilevel"/>
    <w:tmpl w:val="E62A7134"/>
    <w:lvl w:ilvl="0" w:tplc="EAFC6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1BCA"/>
    <w:multiLevelType w:val="multilevel"/>
    <w:tmpl w:val="12B293AA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77" w:hanging="2160"/>
      </w:pPr>
      <w:rPr>
        <w:rFonts w:hint="default"/>
      </w:rPr>
    </w:lvl>
  </w:abstractNum>
  <w:abstractNum w:abstractNumId="2">
    <w:nsid w:val="740D56F3"/>
    <w:multiLevelType w:val="hybridMultilevel"/>
    <w:tmpl w:val="F0047810"/>
    <w:lvl w:ilvl="0" w:tplc="04463F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93"/>
    <w:rsid w:val="000302F4"/>
    <w:rsid w:val="00052804"/>
    <w:rsid w:val="00062A87"/>
    <w:rsid w:val="00075E92"/>
    <w:rsid w:val="00093AF1"/>
    <w:rsid w:val="000A05B2"/>
    <w:rsid w:val="000B2A5D"/>
    <w:rsid w:val="00115BF5"/>
    <w:rsid w:val="001A0FA4"/>
    <w:rsid w:val="001B2C0D"/>
    <w:rsid w:val="001F12D6"/>
    <w:rsid w:val="001F2B81"/>
    <w:rsid w:val="00202F73"/>
    <w:rsid w:val="002045B6"/>
    <w:rsid w:val="00245423"/>
    <w:rsid w:val="00260902"/>
    <w:rsid w:val="00286BB7"/>
    <w:rsid w:val="002C3A4E"/>
    <w:rsid w:val="00334FCE"/>
    <w:rsid w:val="00337848"/>
    <w:rsid w:val="0037407D"/>
    <w:rsid w:val="003B0031"/>
    <w:rsid w:val="003D5930"/>
    <w:rsid w:val="00412495"/>
    <w:rsid w:val="004311AE"/>
    <w:rsid w:val="00467CC6"/>
    <w:rsid w:val="004A3453"/>
    <w:rsid w:val="00512180"/>
    <w:rsid w:val="00531156"/>
    <w:rsid w:val="00621E77"/>
    <w:rsid w:val="006B1D2E"/>
    <w:rsid w:val="006B75F9"/>
    <w:rsid w:val="006D2541"/>
    <w:rsid w:val="006D45B8"/>
    <w:rsid w:val="0072706B"/>
    <w:rsid w:val="00742393"/>
    <w:rsid w:val="00744A70"/>
    <w:rsid w:val="00791D5D"/>
    <w:rsid w:val="007E4BB5"/>
    <w:rsid w:val="0083199D"/>
    <w:rsid w:val="008539D4"/>
    <w:rsid w:val="00871978"/>
    <w:rsid w:val="008E0086"/>
    <w:rsid w:val="00937C92"/>
    <w:rsid w:val="009E0D9F"/>
    <w:rsid w:val="00A45348"/>
    <w:rsid w:val="00A669AA"/>
    <w:rsid w:val="00A87E08"/>
    <w:rsid w:val="00A916B8"/>
    <w:rsid w:val="00AB3E68"/>
    <w:rsid w:val="00AF34DC"/>
    <w:rsid w:val="00B1778F"/>
    <w:rsid w:val="00B5625C"/>
    <w:rsid w:val="00B73BB2"/>
    <w:rsid w:val="00BE0B4B"/>
    <w:rsid w:val="00BF186C"/>
    <w:rsid w:val="00BF2C43"/>
    <w:rsid w:val="00C554ED"/>
    <w:rsid w:val="00C9054F"/>
    <w:rsid w:val="00C9589E"/>
    <w:rsid w:val="00CA5D3E"/>
    <w:rsid w:val="00D443E1"/>
    <w:rsid w:val="00D65189"/>
    <w:rsid w:val="00D919E6"/>
    <w:rsid w:val="00E9114D"/>
    <w:rsid w:val="00EC157D"/>
    <w:rsid w:val="00F11450"/>
    <w:rsid w:val="00F1677E"/>
    <w:rsid w:val="00F3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3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-slo">
    <w:name w:val="Smlouva-číslo"/>
    <w:basedOn w:val="Normln"/>
    <w:rsid w:val="006D45B8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a">
    <w:basedOn w:val="Normln"/>
    <w:next w:val="Podtitul"/>
    <w:qFormat/>
    <w:rsid w:val="006D45B8"/>
    <w:pPr>
      <w:jc w:val="center"/>
    </w:pPr>
    <w:rPr>
      <w:b/>
      <w:color w:val="000000"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6D45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45B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6D45B8"/>
    <w:rPr>
      <w:rFonts w:eastAsiaTheme="minorEastAsia"/>
      <w:color w:val="5A5A5A" w:themeColor="text1" w:themeTint="A5"/>
      <w:spacing w:val="15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54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54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54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54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0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07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5E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5E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5E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5E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5E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-slo">
    <w:name w:val="Smlouva-číslo"/>
    <w:basedOn w:val="Normln"/>
    <w:rsid w:val="006D45B8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a">
    <w:basedOn w:val="Normln"/>
    <w:next w:val="Podtitul"/>
    <w:qFormat/>
    <w:rsid w:val="006D45B8"/>
    <w:pPr>
      <w:jc w:val="center"/>
    </w:pPr>
    <w:rPr>
      <w:b/>
      <w:color w:val="000000"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6D45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45B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6D45B8"/>
    <w:rPr>
      <w:rFonts w:eastAsiaTheme="minorEastAsia"/>
      <w:color w:val="5A5A5A" w:themeColor="text1" w:themeTint="A5"/>
      <w:spacing w:val="15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54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54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54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54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0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07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5E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5E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5E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5E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5E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65D15-19EE-4C66-A0B6-F8E7ECBC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Jorgos</dc:creator>
  <cp:lastModifiedBy>Mrkvová Renáta</cp:lastModifiedBy>
  <cp:revision>3</cp:revision>
  <cp:lastPrinted>2020-05-26T04:16:00Z</cp:lastPrinted>
  <dcterms:created xsi:type="dcterms:W3CDTF">2021-02-25T10:21:00Z</dcterms:created>
  <dcterms:modified xsi:type="dcterms:W3CDTF">2021-02-25T10:23:00Z</dcterms:modified>
</cp:coreProperties>
</file>