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8E01D1" w:rsidRDefault="00053702" w:rsidP="00053702">
      <w:pPr>
        <w:pStyle w:val="Nzev"/>
        <w:rPr>
          <w:caps/>
          <w:szCs w:val="24"/>
        </w:rPr>
      </w:pPr>
      <w:r w:rsidRPr="008E01D1">
        <w:rPr>
          <w:caps/>
          <w:szCs w:val="24"/>
        </w:rPr>
        <w:t>Smlouva o vypořádání závazků</w:t>
      </w:r>
    </w:p>
    <w:p w14:paraId="1DC6951B" w14:textId="27B0AA08" w:rsidR="00657A6F" w:rsidRDefault="00657A6F" w:rsidP="00A67FAD">
      <w:pPr>
        <w:pStyle w:val="Zkladntext"/>
        <w:spacing w:after="0"/>
        <w:jc w:val="center"/>
        <w:rPr>
          <w:sz w:val="24"/>
          <w:szCs w:val="24"/>
        </w:rPr>
      </w:pPr>
    </w:p>
    <w:p w14:paraId="3F77BA5D" w14:textId="440C38A4" w:rsidR="00657A6F" w:rsidRPr="00657A6F" w:rsidRDefault="004D06B7" w:rsidP="00A67FAD">
      <w:pPr>
        <w:pStyle w:val="Zkladntext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Dodatek č. 1 k pojistné smlouvě č. 8603230673</w:t>
      </w:r>
    </w:p>
    <w:p w14:paraId="3AB44A73" w14:textId="77777777" w:rsidR="00657A6F" w:rsidRPr="008E01D1" w:rsidRDefault="00657A6F" w:rsidP="00A67FAD">
      <w:pPr>
        <w:pStyle w:val="Zkladntext"/>
        <w:spacing w:after="0"/>
        <w:jc w:val="center"/>
        <w:rPr>
          <w:sz w:val="24"/>
          <w:szCs w:val="24"/>
        </w:rPr>
      </w:pPr>
    </w:p>
    <w:p w14:paraId="06CFCD63" w14:textId="77777777" w:rsidR="00053702" w:rsidRPr="008E01D1" w:rsidRDefault="00053702" w:rsidP="00053702">
      <w:pPr>
        <w:pStyle w:val="Zkladntext"/>
        <w:spacing w:after="0"/>
        <w:jc w:val="center"/>
        <w:rPr>
          <w:sz w:val="24"/>
          <w:szCs w:val="24"/>
        </w:rPr>
      </w:pPr>
      <w:r w:rsidRPr="008E01D1">
        <w:rPr>
          <w:sz w:val="24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8E01D1" w:rsidRDefault="00053702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39E87379" w14:textId="77777777" w:rsidR="00A67FAD" w:rsidRPr="008E01D1" w:rsidRDefault="00A67FAD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1A1CE1BE" w14:textId="435725FD" w:rsidR="00A67FAD" w:rsidRPr="00657A6F" w:rsidRDefault="00657A6F" w:rsidP="00A67FAD">
      <w:pPr>
        <w:pStyle w:val="Default"/>
        <w:spacing w:line="276" w:lineRule="auto"/>
        <w:rPr>
          <w:rFonts w:ascii="Times New Roman" w:hAnsi="Times New Roman" w:cs="Times New Roman"/>
          <w:b/>
        </w:rPr>
      </w:pPr>
      <w:r w:rsidRPr="00657A6F">
        <w:rPr>
          <w:rFonts w:ascii="Times New Roman" w:hAnsi="Times New Roman" w:cs="Times New Roman"/>
          <w:b/>
        </w:rPr>
        <w:t>Diagnostický ústav pro mládež, dětský domov se školou, středisko výchovné péče a</w:t>
      </w:r>
      <w:r>
        <w:rPr>
          <w:rFonts w:ascii="Times New Roman" w:hAnsi="Times New Roman" w:cs="Times New Roman"/>
          <w:b/>
        </w:rPr>
        <w:t xml:space="preserve"> </w:t>
      </w:r>
      <w:r w:rsidRPr="00657A6F">
        <w:rPr>
          <w:rFonts w:ascii="Times New Roman" w:hAnsi="Times New Roman" w:cs="Times New Roman"/>
          <w:b/>
        </w:rPr>
        <w:t>základní škola, Ostrava – Kunčičky</w:t>
      </w:r>
    </w:p>
    <w:p w14:paraId="1E297F01" w14:textId="312A5B76" w:rsidR="00657A6F" w:rsidRPr="008E01D1" w:rsidRDefault="00657A6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Škrobálkova 206/16, 718 00  Ostrava - Kunčičky</w:t>
      </w:r>
    </w:p>
    <w:p w14:paraId="610CED8B" w14:textId="430C0CB6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zastoupený:</w:t>
      </w:r>
      <w:r w:rsidR="00657A6F">
        <w:rPr>
          <w:rFonts w:ascii="Times New Roman" w:hAnsi="Times New Roman" w:cs="Times New Roman"/>
        </w:rPr>
        <w:t xml:space="preserve"> Mgr. Petrem </w:t>
      </w:r>
      <w:proofErr w:type="spellStart"/>
      <w:r w:rsidR="00657A6F">
        <w:rPr>
          <w:rFonts w:ascii="Times New Roman" w:hAnsi="Times New Roman" w:cs="Times New Roman"/>
        </w:rPr>
        <w:t>Krolem</w:t>
      </w:r>
      <w:proofErr w:type="spellEnd"/>
      <w:r w:rsidR="00657A6F">
        <w:rPr>
          <w:rFonts w:ascii="Times New Roman" w:hAnsi="Times New Roman" w:cs="Times New Roman"/>
        </w:rPr>
        <w:t>, ředitelem</w:t>
      </w:r>
      <w:r w:rsidRPr="008E01D1">
        <w:rPr>
          <w:rFonts w:ascii="Times New Roman" w:hAnsi="Times New Roman" w:cs="Times New Roman"/>
        </w:rPr>
        <w:t xml:space="preserve"> </w:t>
      </w:r>
    </w:p>
    <w:p w14:paraId="4801DE30" w14:textId="4361774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IČ:</w:t>
      </w:r>
      <w:r w:rsidR="00657A6F">
        <w:rPr>
          <w:rFonts w:ascii="Times New Roman" w:hAnsi="Times New Roman" w:cs="Times New Roman"/>
        </w:rPr>
        <w:t xml:space="preserve"> 00601969</w:t>
      </w:r>
    </w:p>
    <w:p w14:paraId="0AB5B879" w14:textId="60931732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DIČ: </w:t>
      </w:r>
      <w:r w:rsidR="00657A6F">
        <w:rPr>
          <w:rFonts w:ascii="Times New Roman" w:hAnsi="Times New Roman" w:cs="Times New Roman"/>
        </w:rPr>
        <w:t>CZ00601969</w:t>
      </w:r>
    </w:p>
    <w:p w14:paraId="7872B60C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(dále jen „</w:t>
      </w:r>
      <w:r w:rsidRPr="008E01D1">
        <w:rPr>
          <w:rFonts w:ascii="Times New Roman" w:hAnsi="Times New Roman" w:cs="Times New Roman"/>
          <w:b/>
          <w:bCs/>
        </w:rPr>
        <w:t>objednatel“</w:t>
      </w:r>
      <w:r w:rsidRPr="008E01D1">
        <w:rPr>
          <w:rFonts w:ascii="Times New Roman" w:hAnsi="Times New Roman" w:cs="Times New Roman"/>
        </w:rPr>
        <w:t xml:space="preserve">) </w:t>
      </w:r>
    </w:p>
    <w:p w14:paraId="63BEDE1F" w14:textId="77777777" w:rsidR="00A67FAD" w:rsidRPr="008E01D1" w:rsidRDefault="00A67FAD" w:rsidP="00A67FAD">
      <w:pPr>
        <w:pStyle w:val="Default"/>
        <w:spacing w:before="120" w:after="240"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a </w:t>
      </w:r>
    </w:p>
    <w:p w14:paraId="2C5C3D87" w14:textId="31027171" w:rsidR="00A67FAD" w:rsidRDefault="004D06B7" w:rsidP="00A67FAD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Kooperativa pojišťovna, a.s.</w:t>
      </w:r>
    </w:p>
    <w:p w14:paraId="45C6C1E3" w14:textId="3A810B71" w:rsidR="004D06B7" w:rsidRPr="008E01D1" w:rsidRDefault="004D06B7" w:rsidP="00A67FAD">
      <w:pPr>
        <w:pStyle w:val="Default"/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Vienna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Insurance</w:t>
      </w:r>
      <w:proofErr w:type="spellEnd"/>
      <w:r>
        <w:rPr>
          <w:rFonts w:ascii="Times New Roman" w:hAnsi="Times New Roman" w:cs="Times New Roman"/>
          <w:b/>
          <w:bCs/>
        </w:rPr>
        <w:t xml:space="preserve"> Group</w:t>
      </w:r>
    </w:p>
    <w:p w14:paraId="69B13DF4" w14:textId="6643A7D0" w:rsidR="00A67FAD" w:rsidRPr="008E01D1" w:rsidRDefault="00657A6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S</w:t>
      </w:r>
      <w:r w:rsidR="00A67FAD" w:rsidRPr="008E01D1">
        <w:rPr>
          <w:rFonts w:ascii="Times New Roman" w:hAnsi="Times New Roman" w:cs="Times New Roman"/>
        </w:rPr>
        <w:t>ídlo</w:t>
      </w:r>
      <w:r>
        <w:rPr>
          <w:rFonts w:ascii="Times New Roman" w:hAnsi="Times New Roman" w:cs="Times New Roman"/>
        </w:rPr>
        <w:t xml:space="preserve">: </w:t>
      </w:r>
      <w:r w:rsidR="00445770">
        <w:rPr>
          <w:rFonts w:ascii="Times New Roman" w:hAnsi="Times New Roman" w:cs="Times New Roman"/>
        </w:rPr>
        <w:t>Pobř</w:t>
      </w:r>
      <w:r w:rsidR="006E7905">
        <w:rPr>
          <w:rFonts w:ascii="Times New Roman" w:hAnsi="Times New Roman" w:cs="Times New Roman"/>
        </w:rPr>
        <w:t>e</w:t>
      </w:r>
      <w:r w:rsidR="00445770">
        <w:rPr>
          <w:rFonts w:ascii="Times New Roman" w:hAnsi="Times New Roman" w:cs="Times New Roman"/>
        </w:rPr>
        <w:t>žní 665/21, 186 00  Praha 8</w:t>
      </w:r>
      <w:r>
        <w:rPr>
          <w:rFonts w:ascii="Times New Roman" w:hAnsi="Times New Roman" w:cs="Times New Roman"/>
        </w:rPr>
        <w:t xml:space="preserve"> </w:t>
      </w:r>
    </w:p>
    <w:p w14:paraId="30926736" w14:textId="366A00B9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</w:t>
      </w:r>
      <w:r w:rsidR="00657A6F">
        <w:rPr>
          <w:rFonts w:ascii="Times New Roman" w:hAnsi="Times New Roman" w:cs="Times New Roman"/>
        </w:rPr>
        <w:t xml:space="preserve">: </w:t>
      </w:r>
      <w:r w:rsidR="004D06B7">
        <w:rPr>
          <w:rFonts w:ascii="Times New Roman" w:hAnsi="Times New Roman" w:cs="Times New Roman"/>
        </w:rPr>
        <w:t>47116617</w:t>
      </w:r>
    </w:p>
    <w:p w14:paraId="1DCE9994" w14:textId="5B14EA85" w:rsidR="00A67FAD" w:rsidRPr="008E01D1" w:rsidRDefault="00445770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 </w:t>
      </w:r>
      <w:r w:rsidR="00A67FAD" w:rsidRPr="008E01D1">
        <w:rPr>
          <w:rFonts w:ascii="Times New Roman" w:hAnsi="Times New Roman" w:cs="Times New Roman"/>
        </w:rPr>
        <w:t>(dále jen „</w:t>
      </w:r>
      <w:r w:rsidR="00A67FAD" w:rsidRPr="008E01D1">
        <w:rPr>
          <w:rFonts w:ascii="Times New Roman" w:hAnsi="Times New Roman" w:cs="Times New Roman"/>
          <w:b/>
          <w:bCs/>
        </w:rPr>
        <w:t>dodavatel“</w:t>
      </w:r>
      <w:r w:rsidR="00A67FAD" w:rsidRPr="008E01D1">
        <w:rPr>
          <w:rFonts w:ascii="Times New Roman" w:hAnsi="Times New Roman" w:cs="Times New Roman"/>
        </w:rPr>
        <w:t xml:space="preserve">) </w:t>
      </w:r>
    </w:p>
    <w:p w14:paraId="19E67A24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189E185E" w14:textId="77777777" w:rsidR="00DA2A20" w:rsidRPr="008E01D1" w:rsidRDefault="00DA2A20" w:rsidP="00764D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EA30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I.</w:t>
      </w:r>
    </w:p>
    <w:p w14:paraId="6C1206E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Popis skutkového stavu</w:t>
      </w:r>
    </w:p>
    <w:p w14:paraId="0AA0D72B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B4617" w14:textId="2A7310E2" w:rsidR="005826C5" w:rsidRPr="00952847" w:rsidRDefault="00053702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uzavřely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 dne </w:t>
      </w:r>
      <w:r w:rsidR="00445770">
        <w:rPr>
          <w:rFonts w:ascii="Times New Roman" w:hAnsi="Times New Roman" w:cs="Times New Roman"/>
          <w:sz w:val="24"/>
          <w:szCs w:val="24"/>
        </w:rPr>
        <w:t>18. 12. 2018</w:t>
      </w:r>
      <w:r w:rsidR="006E7905">
        <w:rPr>
          <w:rFonts w:ascii="Times New Roman" w:hAnsi="Times New Roman" w:cs="Times New Roman"/>
          <w:sz w:val="24"/>
          <w:szCs w:val="24"/>
        </w:rPr>
        <w:t xml:space="preserve"> dodatek </w:t>
      </w:r>
      <w:proofErr w:type="gramStart"/>
      <w:r w:rsidR="006E7905">
        <w:rPr>
          <w:rFonts w:ascii="Times New Roman" w:hAnsi="Times New Roman" w:cs="Times New Roman"/>
          <w:sz w:val="24"/>
          <w:szCs w:val="24"/>
        </w:rPr>
        <w:t xml:space="preserve">č.1 k </w:t>
      </w:r>
      <w:r w:rsidR="00B8565A">
        <w:rPr>
          <w:rFonts w:ascii="Times New Roman" w:hAnsi="Times New Roman" w:cs="Times New Roman"/>
          <w:sz w:val="24"/>
          <w:szCs w:val="24"/>
        </w:rPr>
        <w:t>pojistn</w:t>
      </w:r>
      <w:r w:rsidR="006E7905">
        <w:rPr>
          <w:rFonts w:ascii="Times New Roman" w:hAnsi="Times New Roman" w:cs="Times New Roman"/>
          <w:sz w:val="24"/>
          <w:szCs w:val="24"/>
        </w:rPr>
        <w:t>é</w:t>
      </w:r>
      <w:proofErr w:type="gramEnd"/>
      <w:r w:rsidR="00B8565A">
        <w:rPr>
          <w:rFonts w:ascii="Times New Roman" w:hAnsi="Times New Roman" w:cs="Times New Roman"/>
          <w:sz w:val="24"/>
          <w:szCs w:val="24"/>
        </w:rPr>
        <w:t xml:space="preserve"> </w:t>
      </w:r>
      <w:r w:rsidR="005826C5" w:rsidRPr="008E01D1">
        <w:rPr>
          <w:rFonts w:ascii="Times New Roman" w:hAnsi="Times New Roman" w:cs="Times New Roman"/>
          <w:sz w:val="24"/>
          <w:szCs w:val="24"/>
        </w:rPr>
        <w:t>smlouv</w:t>
      </w:r>
      <w:r w:rsidR="006E7905">
        <w:rPr>
          <w:rFonts w:ascii="Times New Roman" w:hAnsi="Times New Roman" w:cs="Times New Roman"/>
          <w:sz w:val="24"/>
          <w:szCs w:val="24"/>
        </w:rPr>
        <w:t>ě č.8603230673</w:t>
      </w:r>
      <w:r w:rsidR="00657A6F">
        <w:rPr>
          <w:rFonts w:ascii="Times New Roman" w:hAnsi="Times New Roman" w:cs="Times New Roman"/>
          <w:sz w:val="24"/>
          <w:szCs w:val="24"/>
        </w:rPr>
        <w:t xml:space="preserve">, </w:t>
      </w:r>
      <w:r w:rsidR="005826C5" w:rsidRPr="008E01D1">
        <w:rPr>
          <w:rFonts w:ascii="Times New Roman" w:hAnsi="Times New Roman" w:cs="Times New Roman"/>
          <w:sz w:val="24"/>
          <w:szCs w:val="24"/>
        </w:rPr>
        <w:t>jejímž předmětem bylo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B8565A">
        <w:rPr>
          <w:rFonts w:ascii="Times New Roman" w:hAnsi="Times New Roman" w:cs="Times New Roman"/>
          <w:sz w:val="24"/>
          <w:szCs w:val="24"/>
        </w:rPr>
        <w:t xml:space="preserve">pojištění majetku </w:t>
      </w:r>
      <w:r w:rsidR="006E7905">
        <w:rPr>
          <w:rFonts w:ascii="Times New Roman" w:hAnsi="Times New Roman" w:cs="Times New Roman"/>
          <w:sz w:val="24"/>
          <w:szCs w:val="24"/>
        </w:rPr>
        <w:t>organizace</w:t>
      </w:r>
      <w:r w:rsidR="00952847">
        <w:rPr>
          <w:rFonts w:ascii="Times New Roman" w:hAnsi="Times New Roman" w:cs="Times New Roman"/>
          <w:sz w:val="24"/>
          <w:szCs w:val="24"/>
        </w:rPr>
        <w:t>.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5826C5" w:rsidRPr="008E01D1">
        <w:rPr>
          <w:rFonts w:ascii="Times New Roman" w:hAnsi="Times New Roman" w:cs="Times New Roman"/>
          <w:sz w:val="24"/>
          <w:szCs w:val="24"/>
        </w:rPr>
        <w:t>T</w:t>
      </w:r>
      <w:r w:rsidR="006E7905">
        <w:rPr>
          <w:rFonts w:ascii="Times New Roman" w:hAnsi="Times New Roman" w:cs="Times New Roman"/>
          <w:sz w:val="24"/>
          <w:szCs w:val="24"/>
        </w:rPr>
        <w:t>ento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6E7905">
        <w:rPr>
          <w:rFonts w:ascii="Times New Roman" w:hAnsi="Times New Roman" w:cs="Times New Roman"/>
          <w:sz w:val="24"/>
          <w:szCs w:val="24"/>
        </w:rPr>
        <w:t>dodatek byl uzavřen na základě dohody smluvních stran.</w:t>
      </w:r>
      <w:r w:rsidR="009528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FCDC8" w14:textId="3AD1DEEA" w:rsidR="00C40933" w:rsidRPr="008E01D1" w:rsidRDefault="00952847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Objednatel </w:t>
      </w:r>
      <w:r w:rsidR="00C40933" w:rsidRPr="008E01D1">
        <w:rPr>
          <w:rFonts w:ascii="Times New Roman" w:hAnsi="Times New Roman" w:cs="Times New Roman"/>
          <w:sz w:val="24"/>
          <w:szCs w:val="24"/>
        </w:rPr>
        <w:t>je povinným subjektem pro zveřejňování v Registru smluv dle</w:t>
      </w:r>
      <w:r w:rsidR="00751C06" w:rsidRPr="008E01D1">
        <w:rPr>
          <w:rFonts w:ascii="Times New Roman" w:hAnsi="Times New Roman" w:cs="Times New Roman"/>
          <w:sz w:val="24"/>
          <w:szCs w:val="24"/>
        </w:rPr>
        <w:t xml:space="preserve"> smlouvy uvedené v ustanovení odst. 1. tohoto </w:t>
      </w:r>
      <w:r w:rsidR="00657C9A" w:rsidRPr="008E01D1">
        <w:rPr>
          <w:rFonts w:ascii="Times New Roman" w:hAnsi="Times New Roman" w:cs="Times New Roman"/>
          <w:sz w:val="24"/>
          <w:szCs w:val="24"/>
        </w:rPr>
        <w:t>článku a má</w:t>
      </w:r>
      <w:r w:rsidR="00C40933" w:rsidRPr="008E01D1">
        <w:rPr>
          <w:rFonts w:ascii="Times New Roman" w:hAnsi="Times New Roman" w:cs="Times New Roman"/>
          <w:sz w:val="24"/>
          <w:szCs w:val="24"/>
        </w:rPr>
        <w:t xml:space="preserve"> povinnost uzavřenou smlouvu zveřejnit postupem podle </w:t>
      </w:r>
      <w:r w:rsidR="00751C06" w:rsidRPr="008E01D1">
        <w:rPr>
          <w:rFonts w:ascii="Times New Roman" w:hAnsi="Times New Roman" w:cs="Times New Roman"/>
          <w:sz w:val="24"/>
          <w:szCs w:val="24"/>
        </w:rPr>
        <w:t>zákona č. 340/2015 Sb., zákon</w:t>
      </w:r>
      <w:r w:rsidR="00B34EE7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751C06" w:rsidRPr="008E01D1">
        <w:rPr>
          <w:rFonts w:ascii="Times New Roman" w:hAnsi="Times New Roman" w:cs="Times New Roman"/>
          <w:sz w:val="24"/>
          <w:szCs w:val="24"/>
        </w:rPr>
        <w:t>o registru smluv, ve znění pozdějších předpisů (dále jen „ZRS</w:t>
      </w:r>
      <w:r w:rsidR="00282F5C" w:rsidRPr="008E01D1">
        <w:rPr>
          <w:rFonts w:ascii="Times New Roman" w:hAnsi="Times New Roman" w:cs="Times New Roman"/>
          <w:sz w:val="24"/>
          <w:szCs w:val="24"/>
        </w:rPr>
        <w:t>“</w:t>
      </w:r>
      <w:r w:rsidR="00751C06" w:rsidRPr="008E01D1">
        <w:rPr>
          <w:rFonts w:ascii="Times New Roman" w:hAnsi="Times New Roman" w:cs="Times New Roman"/>
          <w:sz w:val="24"/>
          <w:szCs w:val="24"/>
        </w:rPr>
        <w:t>)</w:t>
      </w:r>
      <w:r w:rsidR="00C40933" w:rsidRPr="008E01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D144F" w14:textId="433F4453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Obě smluvní strany shodně konstatují, že do okamžiku sjednání této smlouvy nedošlo k uveřejnění smlouvy uvedené v odst. 1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tohoto článku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>egistru smluv, a že jsou si vědomy právních následků s tím spojených.</w:t>
      </w:r>
    </w:p>
    <w:p w14:paraId="1F90FFA1" w14:textId="61DD0411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V zájmu úpravy vzájemných práv a povinností vyplývající</w:t>
      </w:r>
      <w:r w:rsidR="00053702" w:rsidRPr="008E01D1">
        <w:rPr>
          <w:rFonts w:ascii="Times New Roman" w:hAnsi="Times New Roman" w:cs="Times New Roman"/>
          <w:sz w:val="24"/>
          <w:szCs w:val="24"/>
        </w:rPr>
        <w:t>c</w:t>
      </w:r>
      <w:r w:rsidRPr="008E01D1">
        <w:rPr>
          <w:rFonts w:ascii="Times New Roman" w:hAnsi="Times New Roman" w:cs="Times New Roman"/>
          <w:sz w:val="24"/>
          <w:szCs w:val="24"/>
        </w:rPr>
        <w:t>h z </w:t>
      </w:r>
      <w:r w:rsidR="00053702" w:rsidRPr="008E01D1">
        <w:rPr>
          <w:rFonts w:ascii="Times New Roman" w:hAnsi="Times New Roman" w:cs="Times New Roman"/>
          <w:sz w:val="24"/>
          <w:szCs w:val="24"/>
        </w:rPr>
        <w:t>původn</w:t>
      </w:r>
      <w:r w:rsidRPr="008E01D1">
        <w:rPr>
          <w:rFonts w:ascii="Times New Roman" w:hAnsi="Times New Roman" w:cs="Times New Roman"/>
          <w:sz w:val="24"/>
          <w:szCs w:val="24"/>
        </w:rPr>
        <w:t>ě sjednané smlouvy, s ohledem na skutečnost, že obě strany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 jednaly s vědomím závaznosti uzavřené smlouvy a</w:t>
      </w:r>
      <w:r w:rsidR="00966923" w:rsidRPr="008E01D1">
        <w:rPr>
          <w:rFonts w:ascii="Times New Roman" w:hAnsi="Times New Roman" w:cs="Times New Roman"/>
          <w:sz w:val="24"/>
          <w:szCs w:val="24"/>
        </w:rPr>
        <w:t> </w:t>
      </w:r>
      <w:r w:rsidR="00131AF0" w:rsidRPr="008E01D1">
        <w:rPr>
          <w:rFonts w:ascii="Times New Roman" w:hAnsi="Times New Roman" w:cs="Times New Roman"/>
          <w:sz w:val="24"/>
          <w:szCs w:val="24"/>
        </w:rPr>
        <w:t>v souladu s jejím obsahem</w:t>
      </w:r>
      <w:r w:rsidRPr="008E01D1">
        <w:rPr>
          <w:rFonts w:ascii="Times New Roman" w:hAnsi="Times New Roman" w:cs="Times New Roman"/>
          <w:sz w:val="24"/>
          <w:szCs w:val="24"/>
        </w:rPr>
        <w:t xml:space="preserve"> plnily</w:t>
      </w:r>
      <w:r w:rsidR="00A67FAD" w:rsidRPr="008E01D1">
        <w:rPr>
          <w:rFonts w:ascii="Times New Roman" w:hAnsi="Times New Roman" w:cs="Times New Roman"/>
          <w:sz w:val="24"/>
          <w:szCs w:val="24"/>
        </w:rPr>
        <w:t>, co si vzájemně ujednaly, a ve </w:t>
      </w:r>
      <w:r w:rsidRPr="008E01D1">
        <w:rPr>
          <w:rFonts w:ascii="Times New Roman" w:hAnsi="Times New Roman" w:cs="Times New Roman"/>
          <w:sz w:val="24"/>
          <w:szCs w:val="24"/>
        </w:rPr>
        <w:t>snaze napravit stav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vzniklý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důsledku neuveřejnění smlouvy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 xml:space="preserve">egistru </w:t>
      </w:r>
      <w:r w:rsidR="00053702" w:rsidRPr="008E01D1">
        <w:rPr>
          <w:rFonts w:ascii="Times New Roman" w:hAnsi="Times New Roman" w:cs="Times New Roman"/>
          <w:sz w:val="24"/>
          <w:szCs w:val="24"/>
        </w:rPr>
        <w:t>smluv, sjednávají smlu</w:t>
      </w:r>
      <w:r w:rsidRPr="008E01D1">
        <w:rPr>
          <w:rFonts w:ascii="Times New Roman" w:hAnsi="Times New Roman" w:cs="Times New Roman"/>
          <w:sz w:val="24"/>
          <w:szCs w:val="24"/>
        </w:rPr>
        <w:t>vní strany tuto novou smlouvu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ve znění</w:t>
      </w:r>
      <w:r w:rsidRPr="008E01D1">
        <w:rPr>
          <w:rFonts w:ascii="Times New Roman" w:hAnsi="Times New Roman" w:cs="Times New Roman"/>
          <w:sz w:val="24"/>
          <w:szCs w:val="24"/>
        </w:rPr>
        <w:t>, jak je dále uvedeno</w:t>
      </w:r>
      <w:r w:rsidR="00053702" w:rsidRPr="008E01D1">
        <w:rPr>
          <w:rFonts w:ascii="Times New Roman" w:hAnsi="Times New Roman" w:cs="Times New Roman"/>
          <w:sz w:val="24"/>
          <w:szCs w:val="24"/>
        </w:rPr>
        <w:t>.</w:t>
      </w:r>
    </w:p>
    <w:p w14:paraId="18AB90AB" w14:textId="77777777" w:rsidR="00CF5BE9" w:rsidRPr="008E01D1" w:rsidRDefault="00CF5BE9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04D6217" w14:textId="77777777" w:rsidR="006E7905" w:rsidRDefault="006E790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9A70C" w14:textId="3594960E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II.</w:t>
      </w:r>
    </w:p>
    <w:p w14:paraId="20EA304F" w14:textId="77777777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Práva a závazky smluvních stran</w:t>
      </w:r>
    </w:p>
    <w:p w14:paraId="534BFBF9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E5EEB" w14:textId="3E1E8B3D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ind w:left="357" w:hanging="35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strany si tímto ujednáním vzájemně stvrzují, </w:t>
      </w:r>
      <w:r w:rsidR="0042172D" w:rsidRPr="008E01D1">
        <w:rPr>
          <w:rFonts w:ascii="Times New Roman" w:hAnsi="Times New Roman" w:cs="Times New Roman"/>
          <w:sz w:val="24"/>
          <w:szCs w:val="24"/>
        </w:rPr>
        <w:t xml:space="preserve">že </w:t>
      </w:r>
      <w:r w:rsidR="000E77EA" w:rsidRPr="008E01D1">
        <w:rPr>
          <w:rFonts w:ascii="Times New Roman" w:hAnsi="Times New Roman" w:cs="Times New Roman"/>
          <w:sz w:val="24"/>
          <w:szCs w:val="24"/>
        </w:rPr>
        <w:t>obsah vzájemných práv a </w:t>
      </w:r>
      <w:r w:rsidRPr="008E01D1">
        <w:rPr>
          <w:rFonts w:ascii="Times New Roman" w:hAnsi="Times New Roman" w:cs="Times New Roman"/>
          <w:sz w:val="24"/>
          <w:szCs w:val="24"/>
        </w:rPr>
        <w:t>povinností</w:t>
      </w:r>
      <w:r w:rsidR="0042172D" w:rsidRPr="008E01D1">
        <w:rPr>
          <w:rFonts w:ascii="Times New Roman" w:hAnsi="Times New Roman" w:cs="Times New Roman"/>
          <w:sz w:val="24"/>
          <w:szCs w:val="24"/>
        </w:rPr>
        <w:t>, který touto smlouvou nově sjednávají,</w:t>
      </w:r>
      <w:r w:rsidRPr="008E01D1">
        <w:rPr>
          <w:rFonts w:ascii="Times New Roman" w:hAnsi="Times New Roman" w:cs="Times New Roman"/>
          <w:sz w:val="24"/>
          <w:szCs w:val="24"/>
        </w:rPr>
        <w:t xml:space="preserve"> je zcela a beze zbytku vyjádřen textem původně sjednané smlouvy</w:t>
      </w:r>
      <w:r w:rsidR="000425BE" w:rsidRPr="008E01D1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Pr="008E01D1">
        <w:rPr>
          <w:rFonts w:ascii="Times New Roman" w:hAnsi="Times New Roman" w:cs="Times New Roman"/>
          <w:sz w:val="24"/>
          <w:szCs w:val="24"/>
        </w:rPr>
        <w:t>, která tvoří pro tyto účely přílohu této smlouvy.</w:t>
      </w:r>
      <w:r w:rsidR="003931FB" w:rsidRPr="008E01D1">
        <w:rPr>
          <w:rFonts w:ascii="Times New Roman" w:hAnsi="Times New Roman" w:cs="Times New Roman"/>
          <w:sz w:val="24"/>
          <w:szCs w:val="24"/>
        </w:rPr>
        <w:t xml:space="preserve"> Lhůty se rovněž řídí původně sjednanou smlouvou a počítají se od </w:t>
      </w:r>
      <w:r w:rsidR="002C2DB4" w:rsidRPr="008E01D1">
        <w:rPr>
          <w:rFonts w:ascii="Times New Roman" w:hAnsi="Times New Roman" w:cs="Times New Roman"/>
          <w:sz w:val="24"/>
          <w:szCs w:val="24"/>
        </w:rPr>
        <w:t xml:space="preserve">uplynutí 31 dnů od </w:t>
      </w:r>
      <w:r w:rsidR="003931FB" w:rsidRPr="008E01D1">
        <w:rPr>
          <w:rFonts w:ascii="Times New Roman" w:hAnsi="Times New Roman" w:cs="Times New Roman"/>
          <w:sz w:val="24"/>
          <w:szCs w:val="24"/>
        </w:rPr>
        <w:t>data jejího uzavření.</w:t>
      </w:r>
    </w:p>
    <w:p w14:paraId="335C2095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strany prohlašují, že veškerá 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budoucí </w:t>
      </w:r>
      <w:r w:rsidRPr="008E01D1">
        <w:rPr>
          <w:rFonts w:ascii="Times New Roman" w:hAnsi="Times New Roman" w:cs="Times New Roman"/>
          <w:sz w:val="24"/>
          <w:szCs w:val="24"/>
        </w:rPr>
        <w:t>plnění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 z této smlouvy, která mají být od okamžiku jejího uveřejnění v RS plněna v souladu s obsahem vzájemných závazků vyjádřeným v příloze této smlouvy, budou splněna podle sjednaných podmínek.</w:t>
      </w:r>
    </w:p>
    <w:p w14:paraId="6637D94A" w14:textId="402D3DA4" w:rsidR="00CD506A" w:rsidRPr="008E01D1" w:rsidRDefault="00E12EF9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strana, která je povinným subjektem pro zveřejňování v registru smluv dle </w:t>
      </w:r>
      <w:r w:rsidR="00282F5C" w:rsidRPr="008E01D1">
        <w:rPr>
          <w:rFonts w:ascii="Times New Roman" w:hAnsi="Times New Roman" w:cs="Times New Roman"/>
          <w:sz w:val="24"/>
          <w:szCs w:val="24"/>
        </w:rPr>
        <w:t>ZRS</w:t>
      </w:r>
      <w:r w:rsidR="006A0D50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2C2DB4" w:rsidRPr="008E01D1">
        <w:rPr>
          <w:rFonts w:ascii="Times New Roman" w:hAnsi="Times New Roman" w:cs="Times New Roman"/>
          <w:sz w:val="24"/>
          <w:szCs w:val="24"/>
        </w:rPr>
        <w:t>smlouvy uvedené v čl. I. odst. 1 této smlouvy</w:t>
      </w:r>
      <w:r w:rsidR="00645C69" w:rsidRPr="008E01D1">
        <w:rPr>
          <w:rFonts w:ascii="Times New Roman" w:hAnsi="Times New Roman" w:cs="Times New Roman"/>
          <w:sz w:val="24"/>
          <w:szCs w:val="24"/>
        </w:rPr>
        <w:t>,</w:t>
      </w:r>
      <w:r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se tímto zavazuje druhé smluvní straně k neprodlenému zveřejnění této smlouvy a její kompletní přílohy v registru smluv v souladu s ustanovením § 5 </w:t>
      </w:r>
      <w:r w:rsidR="00B42718">
        <w:rPr>
          <w:rFonts w:ascii="Times New Roman" w:hAnsi="Times New Roman" w:cs="Times New Roman"/>
          <w:sz w:val="24"/>
          <w:szCs w:val="24"/>
        </w:rPr>
        <w:t>zák. 340/2015 Sb.</w:t>
      </w:r>
    </w:p>
    <w:p w14:paraId="0797E280" w14:textId="77777777" w:rsidR="00CD506A" w:rsidRPr="008E01D1" w:rsidRDefault="00CD506A" w:rsidP="00A67F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9E3624" w14:textId="77777777" w:rsidR="00CD506A" w:rsidRPr="008E01D1" w:rsidRDefault="00CD506A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48FEE14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0AD376D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7CA48D4A" w14:textId="77777777" w:rsidR="001021AF" w:rsidRPr="008E01D1" w:rsidRDefault="001021AF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8E29F" w14:textId="77777777" w:rsidR="00CA7E9C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nabývá účinnosti dnem </w:t>
      </w:r>
      <w:r w:rsidR="00131AF0" w:rsidRPr="008E01D1">
        <w:rPr>
          <w:rFonts w:ascii="Times New Roman" w:hAnsi="Times New Roman" w:cs="Times New Roman"/>
          <w:sz w:val="24"/>
          <w:szCs w:val="24"/>
        </w:rPr>
        <w:t>uveřejnění v R</w:t>
      </w:r>
      <w:r w:rsidRPr="008E01D1">
        <w:rPr>
          <w:rFonts w:ascii="Times New Roman" w:hAnsi="Times New Roman" w:cs="Times New Roman"/>
          <w:sz w:val="24"/>
          <w:szCs w:val="24"/>
        </w:rPr>
        <w:t>egistru smluv.</w:t>
      </w:r>
    </w:p>
    <w:p w14:paraId="646ADF0D" w14:textId="77777777" w:rsidR="00053702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je vyhotovena ve dvou stejnopisech, každý s hodnotou originálu, přičemž </w:t>
      </w:r>
      <w:r w:rsidR="00131AF0" w:rsidRPr="008E01D1">
        <w:rPr>
          <w:rFonts w:ascii="Times New Roman" w:hAnsi="Times New Roman" w:cs="Times New Roman"/>
          <w:sz w:val="24"/>
          <w:szCs w:val="24"/>
        </w:rPr>
        <w:t>každá ze smluvních stran obdrží jeden stejnopis.</w:t>
      </w:r>
    </w:p>
    <w:p w14:paraId="72FBE823" w14:textId="77777777" w:rsidR="00053702" w:rsidRPr="008E01D1" w:rsidRDefault="00053702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028F45" w14:textId="77777777" w:rsidR="00A67FAD" w:rsidRPr="008E01D1" w:rsidRDefault="00A67FAD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AEF98" w14:textId="68B7FB90" w:rsidR="00952847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E01D1">
        <w:rPr>
          <w:rFonts w:ascii="Times New Roman" w:hAnsi="Times New Roman" w:cs="Times New Roman"/>
          <w:color w:val="auto"/>
        </w:rPr>
        <w:t>V</w:t>
      </w:r>
      <w:r w:rsidR="00952847">
        <w:rPr>
          <w:rFonts w:ascii="Times New Roman" w:hAnsi="Times New Roman" w:cs="Times New Roman"/>
          <w:color w:val="auto"/>
        </w:rPr>
        <w:t xml:space="preserve"> Ostravě </w:t>
      </w:r>
      <w:r w:rsidRPr="008E01D1">
        <w:rPr>
          <w:rFonts w:ascii="Times New Roman" w:hAnsi="Times New Roman" w:cs="Times New Roman"/>
          <w:color w:val="auto"/>
        </w:rPr>
        <w:t>dne</w:t>
      </w:r>
      <w:r w:rsidR="00952847">
        <w:rPr>
          <w:rFonts w:ascii="Times New Roman" w:hAnsi="Times New Roman" w:cs="Times New Roman"/>
          <w:color w:val="auto"/>
        </w:rPr>
        <w:t xml:space="preserve">  1</w:t>
      </w:r>
      <w:r w:rsidR="006E7905">
        <w:rPr>
          <w:rFonts w:ascii="Times New Roman" w:hAnsi="Times New Roman" w:cs="Times New Roman"/>
          <w:color w:val="auto"/>
        </w:rPr>
        <w:t>1</w:t>
      </w:r>
      <w:r w:rsidR="00952847">
        <w:rPr>
          <w:rFonts w:ascii="Times New Roman" w:hAnsi="Times New Roman" w:cs="Times New Roman"/>
          <w:color w:val="auto"/>
        </w:rPr>
        <w:t>. února 202</w:t>
      </w:r>
      <w:r w:rsidR="006E7905">
        <w:rPr>
          <w:rFonts w:ascii="Times New Roman" w:hAnsi="Times New Roman" w:cs="Times New Roman"/>
          <w:color w:val="auto"/>
        </w:rPr>
        <w:t>1</w:t>
      </w:r>
    </w:p>
    <w:p w14:paraId="0EDB3F1F" w14:textId="6E7CFD42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C114C26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1B6935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43EAAB2" w14:textId="247CD4E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…………………………………… </w:t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  <w:t xml:space="preserve">  </w:t>
      </w:r>
      <w:r w:rsidRPr="008E01D1">
        <w:rPr>
          <w:rFonts w:ascii="Times New Roman" w:hAnsi="Times New Roman" w:cs="Times New Roman"/>
        </w:rPr>
        <w:tab/>
        <w:t>…………………………………………</w:t>
      </w:r>
      <w:r w:rsidRPr="008E01D1">
        <w:rPr>
          <w:rFonts w:ascii="Times New Roman" w:hAnsi="Times New Roman" w:cs="Times New Roman"/>
        </w:rPr>
        <w:tab/>
      </w:r>
    </w:p>
    <w:p w14:paraId="23275CD0" w14:textId="77777777" w:rsidR="00A67FAD" w:rsidRPr="008E01D1" w:rsidRDefault="00A67FAD" w:rsidP="00A67FAD">
      <w:pPr>
        <w:pStyle w:val="Default"/>
        <w:spacing w:line="276" w:lineRule="auto"/>
        <w:ind w:left="708" w:firstLine="708"/>
        <w:jc w:val="both"/>
        <w:rPr>
          <w:rFonts w:ascii="Times New Roman" w:hAnsi="Times New Roman" w:cs="Times New Roman"/>
          <w:color w:val="auto"/>
        </w:rPr>
      </w:pPr>
      <w:r w:rsidRPr="008E01D1">
        <w:rPr>
          <w:rFonts w:ascii="Times New Roman" w:hAnsi="Times New Roman" w:cs="Times New Roman"/>
        </w:rPr>
        <w:t>objednatel</w:t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  <w:t>dodavatel</w:t>
      </w:r>
    </w:p>
    <w:p w14:paraId="38204BA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400693F" w14:textId="77777777" w:rsidR="00A67FAD" w:rsidRPr="008E01D1" w:rsidRDefault="00A67FAD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6F8138" w14:textId="22FBEBE7" w:rsidR="00CD506A" w:rsidRPr="008E01D1" w:rsidRDefault="00053702" w:rsidP="00952847">
      <w:pPr>
        <w:jc w:val="both"/>
        <w:rPr>
          <w:rFonts w:ascii="Arial" w:hAnsi="Arial" w:cs="Arial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Příloha č. 1 –</w:t>
      </w:r>
      <w:r w:rsidR="00952847">
        <w:rPr>
          <w:rFonts w:ascii="Times New Roman" w:hAnsi="Times New Roman" w:cs="Times New Roman"/>
          <w:sz w:val="24"/>
          <w:szCs w:val="24"/>
        </w:rPr>
        <w:t xml:space="preserve"> </w:t>
      </w:r>
      <w:r w:rsidR="006E7905">
        <w:rPr>
          <w:rFonts w:ascii="Times New Roman" w:hAnsi="Times New Roman" w:cs="Times New Roman"/>
          <w:sz w:val="24"/>
          <w:szCs w:val="24"/>
        </w:rPr>
        <w:t xml:space="preserve">Dodatek </w:t>
      </w:r>
      <w:proofErr w:type="gramStart"/>
      <w:r w:rsidR="006E7905">
        <w:rPr>
          <w:rFonts w:ascii="Times New Roman" w:hAnsi="Times New Roman" w:cs="Times New Roman"/>
          <w:sz w:val="24"/>
          <w:szCs w:val="24"/>
        </w:rPr>
        <w:t>č.1 k pojistné</w:t>
      </w:r>
      <w:proofErr w:type="gramEnd"/>
      <w:r w:rsidR="006E7905">
        <w:rPr>
          <w:rFonts w:ascii="Times New Roman" w:hAnsi="Times New Roman" w:cs="Times New Roman"/>
          <w:sz w:val="24"/>
          <w:szCs w:val="24"/>
        </w:rPr>
        <w:t xml:space="preserve"> smlouvě č.8603230673 </w:t>
      </w:r>
      <w:r w:rsidRPr="008E01D1">
        <w:rPr>
          <w:rFonts w:ascii="Times New Roman" w:hAnsi="Times New Roman" w:cs="Times New Roman"/>
          <w:sz w:val="24"/>
          <w:szCs w:val="24"/>
        </w:rPr>
        <w:t>ze dne</w:t>
      </w:r>
      <w:r w:rsidR="00645C69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6E7905">
        <w:rPr>
          <w:rFonts w:ascii="Times New Roman" w:hAnsi="Times New Roman" w:cs="Times New Roman"/>
          <w:sz w:val="24"/>
          <w:szCs w:val="24"/>
        </w:rPr>
        <w:t>18.12.2018</w:t>
      </w:r>
      <w:bookmarkStart w:id="0" w:name="_GoBack"/>
      <w:bookmarkEnd w:id="0"/>
    </w:p>
    <w:sectPr w:rsidR="00CD506A" w:rsidRPr="008E01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CD03D" w14:textId="77777777" w:rsidR="00777071" w:rsidRDefault="00777071" w:rsidP="000425BE">
      <w:pPr>
        <w:spacing w:after="0" w:line="240" w:lineRule="auto"/>
      </w:pPr>
      <w:r>
        <w:separator/>
      </w:r>
    </w:p>
  </w:endnote>
  <w:endnote w:type="continuationSeparator" w:id="0">
    <w:p w14:paraId="4C1C498E" w14:textId="77777777" w:rsidR="00777071" w:rsidRDefault="00777071" w:rsidP="000425BE">
      <w:pPr>
        <w:spacing w:after="0" w:line="240" w:lineRule="auto"/>
      </w:pPr>
      <w:r>
        <w:continuationSeparator/>
      </w:r>
    </w:p>
  </w:endnote>
  <w:endnote w:type="continuationNotice" w:id="1">
    <w:p w14:paraId="2346EC7A" w14:textId="77777777" w:rsidR="00777071" w:rsidRDefault="007770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B2B1B" w14:textId="64B829BB" w:rsidR="00916BED" w:rsidRPr="00A478E1" w:rsidRDefault="00916BED" w:rsidP="00916BED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6E7905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6E7905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  <w:p w14:paraId="7EE2362C" w14:textId="77777777" w:rsidR="00916BED" w:rsidRPr="00916BED" w:rsidRDefault="00916BED">
    <w:pPr>
      <w:pStyle w:val="Zpa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46EFF" w14:textId="77777777" w:rsidR="00777071" w:rsidRDefault="00777071" w:rsidP="000425BE">
      <w:pPr>
        <w:spacing w:after="0" w:line="240" w:lineRule="auto"/>
      </w:pPr>
      <w:r>
        <w:separator/>
      </w:r>
    </w:p>
  </w:footnote>
  <w:footnote w:type="continuationSeparator" w:id="0">
    <w:p w14:paraId="4C7475B4" w14:textId="77777777" w:rsidR="00777071" w:rsidRDefault="00777071" w:rsidP="000425BE">
      <w:pPr>
        <w:spacing w:after="0" w:line="240" w:lineRule="auto"/>
      </w:pPr>
      <w:r>
        <w:continuationSeparator/>
      </w:r>
    </w:p>
  </w:footnote>
  <w:footnote w:type="continuationNotice" w:id="1">
    <w:p w14:paraId="2E37728A" w14:textId="77777777" w:rsidR="00777071" w:rsidRDefault="00777071">
      <w:pPr>
        <w:spacing w:after="0" w:line="240" w:lineRule="auto"/>
      </w:pPr>
    </w:p>
  </w:footnote>
  <w:footnote w:id="2">
    <w:p w14:paraId="790BD667" w14:textId="6A21090A" w:rsidR="000425BE" w:rsidRPr="000E77EA" w:rsidRDefault="000425BE" w:rsidP="006A0D50">
      <w:pPr>
        <w:pStyle w:val="Textpoznpodarou"/>
        <w:jc w:val="both"/>
        <w:rPr>
          <w:rFonts w:ascii="Arial" w:hAnsi="Arial" w:cs="Arial"/>
        </w:rPr>
      </w:pPr>
      <w:r w:rsidRPr="000E77EA">
        <w:rPr>
          <w:rStyle w:val="Znakapoznpodarou"/>
          <w:rFonts w:ascii="Arial" w:hAnsi="Arial" w:cs="Arial"/>
          <w:sz w:val="18"/>
        </w:rPr>
        <w:footnoteRef/>
      </w:r>
      <w:r w:rsidRPr="000E77EA">
        <w:rPr>
          <w:rFonts w:ascii="Arial" w:hAnsi="Arial" w:cs="Arial"/>
          <w:sz w:val="18"/>
        </w:rPr>
        <w:t xml:space="preserve"> V případě </w:t>
      </w:r>
      <w:r w:rsidR="00153DCB" w:rsidRPr="000E77EA">
        <w:rPr>
          <w:rFonts w:ascii="Arial" w:hAnsi="Arial" w:cs="Arial"/>
          <w:sz w:val="18"/>
        </w:rPr>
        <w:t xml:space="preserve">jakýchkoli změn </w:t>
      </w:r>
      <w:r w:rsidR="00CE1640" w:rsidRPr="000E77EA">
        <w:rPr>
          <w:rFonts w:ascii="Arial" w:hAnsi="Arial" w:cs="Arial"/>
          <w:sz w:val="18"/>
        </w:rPr>
        <w:t>smlouvy na veřejnou zakázku musí být tyto zm</w:t>
      </w:r>
      <w:r w:rsidR="000E77EA">
        <w:rPr>
          <w:rFonts w:ascii="Arial" w:hAnsi="Arial" w:cs="Arial"/>
          <w:sz w:val="18"/>
        </w:rPr>
        <w:t>ěny v souladu s § 222 zákona č. </w:t>
      </w:r>
      <w:r w:rsidR="00CE1640" w:rsidRPr="000E77EA">
        <w:rPr>
          <w:rFonts w:ascii="Arial" w:hAnsi="Arial" w:cs="Arial"/>
          <w:sz w:val="18"/>
        </w:rPr>
        <w:t>134/2016, o zadávání veřejných zakázek</w:t>
      </w:r>
      <w:r w:rsidR="006A0D50" w:rsidRPr="000E77EA">
        <w:rPr>
          <w:rFonts w:ascii="Arial" w:hAnsi="Arial" w:cs="Arial"/>
          <w:sz w:val="18"/>
        </w:rPr>
        <w:t>,</w:t>
      </w:r>
      <w:r w:rsidR="00CE1640" w:rsidRPr="000E77EA">
        <w:rPr>
          <w:rFonts w:ascii="Arial" w:hAnsi="Arial" w:cs="Arial"/>
          <w:sz w:val="18"/>
        </w:rPr>
        <w:t xml:space="preserve"> jinak by mohl být postup zadavate</w:t>
      </w:r>
      <w:r w:rsidR="000E77EA">
        <w:rPr>
          <w:rFonts w:ascii="Arial" w:hAnsi="Arial" w:cs="Arial"/>
          <w:sz w:val="18"/>
        </w:rPr>
        <w:t>le považován za přestupek dle § </w:t>
      </w:r>
      <w:r w:rsidR="00CE1640" w:rsidRPr="000E77EA">
        <w:rPr>
          <w:rFonts w:ascii="Arial" w:hAnsi="Arial" w:cs="Arial"/>
          <w:sz w:val="18"/>
        </w:rPr>
        <w:t>268</w:t>
      </w:r>
      <w:r w:rsidR="006A0D50" w:rsidRPr="000E77EA">
        <w:rPr>
          <w:rFonts w:ascii="Arial" w:hAnsi="Arial" w:cs="Arial"/>
          <w:sz w:val="18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D3A"/>
    <w:rsid w:val="000E77EA"/>
    <w:rsid w:val="001021AF"/>
    <w:rsid w:val="00121B0B"/>
    <w:rsid w:val="00131AF0"/>
    <w:rsid w:val="001419D1"/>
    <w:rsid w:val="00153DCB"/>
    <w:rsid w:val="00176833"/>
    <w:rsid w:val="001C7929"/>
    <w:rsid w:val="00206B23"/>
    <w:rsid w:val="00251D1F"/>
    <w:rsid w:val="00254AC8"/>
    <w:rsid w:val="00260F85"/>
    <w:rsid w:val="00281113"/>
    <w:rsid w:val="00282F5C"/>
    <w:rsid w:val="00287A3C"/>
    <w:rsid w:val="002C2DB4"/>
    <w:rsid w:val="002F3392"/>
    <w:rsid w:val="002F391F"/>
    <w:rsid w:val="00386B00"/>
    <w:rsid w:val="003931FB"/>
    <w:rsid w:val="003C6BD7"/>
    <w:rsid w:val="003F380B"/>
    <w:rsid w:val="0042172D"/>
    <w:rsid w:val="00445770"/>
    <w:rsid w:val="004647D9"/>
    <w:rsid w:val="004951D8"/>
    <w:rsid w:val="004D06B7"/>
    <w:rsid w:val="004D7D90"/>
    <w:rsid w:val="00515824"/>
    <w:rsid w:val="005826C5"/>
    <w:rsid w:val="005C43B7"/>
    <w:rsid w:val="0060005C"/>
    <w:rsid w:val="00645C69"/>
    <w:rsid w:val="0064619C"/>
    <w:rsid w:val="00657A6F"/>
    <w:rsid w:val="00657C9A"/>
    <w:rsid w:val="0067731F"/>
    <w:rsid w:val="006A0D50"/>
    <w:rsid w:val="006B70A3"/>
    <w:rsid w:val="006C1CEA"/>
    <w:rsid w:val="006D6211"/>
    <w:rsid w:val="006E04CD"/>
    <w:rsid w:val="006E7905"/>
    <w:rsid w:val="00751C06"/>
    <w:rsid w:val="00764D6E"/>
    <w:rsid w:val="00777071"/>
    <w:rsid w:val="00795CBA"/>
    <w:rsid w:val="007D613D"/>
    <w:rsid w:val="008077E9"/>
    <w:rsid w:val="00820335"/>
    <w:rsid w:val="00831D69"/>
    <w:rsid w:val="00842104"/>
    <w:rsid w:val="00891D56"/>
    <w:rsid w:val="008B79A1"/>
    <w:rsid w:val="008C7116"/>
    <w:rsid w:val="008E01D1"/>
    <w:rsid w:val="00916BED"/>
    <w:rsid w:val="00952847"/>
    <w:rsid w:val="00966923"/>
    <w:rsid w:val="00992F81"/>
    <w:rsid w:val="009E1CEE"/>
    <w:rsid w:val="00A02EE0"/>
    <w:rsid w:val="00A67FAD"/>
    <w:rsid w:val="00AF0299"/>
    <w:rsid w:val="00B34EE7"/>
    <w:rsid w:val="00B42718"/>
    <w:rsid w:val="00B43D8E"/>
    <w:rsid w:val="00B44D23"/>
    <w:rsid w:val="00B50F8A"/>
    <w:rsid w:val="00B8565A"/>
    <w:rsid w:val="00C40933"/>
    <w:rsid w:val="00CA7E9C"/>
    <w:rsid w:val="00CD506A"/>
    <w:rsid w:val="00CE1640"/>
    <w:rsid w:val="00CF3354"/>
    <w:rsid w:val="00CF5BE9"/>
    <w:rsid w:val="00D075AA"/>
    <w:rsid w:val="00D22042"/>
    <w:rsid w:val="00D43269"/>
    <w:rsid w:val="00D613F7"/>
    <w:rsid w:val="00DA2A20"/>
    <w:rsid w:val="00DC331F"/>
    <w:rsid w:val="00E12EF9"/>
    <w:rsid w:val="00E433FE"/>
    <w:rsid w:val="00F43F5D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D3BF8-F6C7-44F3-96ED-19FCCE9E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2868</Characters>
  <Application>Microsoft Office Word</Application>
  <DocSecurity>4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2021-02-11T13:30:00Z</dcterms:created>
  <dcterms:modified xsi:type="dcterms:W3CDTF">2021-02-11T13:30:00Z</dcterms:modified>
</cp:coreProperties>
</file>