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A68D8" w14:textId="77777777" w:rsidR="00890AD7" w:rsidRPr="000A035A" w:rsidRDefault="00890AD7" w:rsidP="00890AD7">
      <w:pPr>
        <w:jc w:val="center"/>
        <w:rPr>
          <w:rFonts w:ascii="Times New Roman" w:hAnsi="Times New Roman"/>
          <w:b/>
          <w:sz w:val="28"/>
          <w:szCs w:val="28"/>
          <w:lang w:val="cs-CZ" w:eastAsia="en-US"/>
        </w:rPr>
      </w:pPr>
      <w:r w:rsidRPr="000A035A">
        <w:rPr>
          <w:rFonts w:ascii="Times New Roman" w:hAnsi="Times New Roman"/>
          <w:b/>
          <w:sz w:val="28"/>
          <w:szCs w:val="28"/>
          <w:lang w:val="cs-CZ" w:eastAsia="en-US"/>
        </w:rPr>
        <w:t>Smlouva na</w:t>
      </w:r>
      <w:r>
        <w:rPr>
          <w:rFonts w:ascii="Times New Roman" w:hAnsi="Times New Roman"/>
          <w:b/>
          <w:sz w:val="28"/>
          <w:szCs w:val="28"/>
          <w:lang w:val="cs-CZ" w:eastAsia="en-US"/>
        </w:rPr>
        <w:t xml:space="preserve"> komplexní</w:t>
      </w:r>
      <w:r w:rsidRPr="000A035A">
        <w:rPr>
          <w:rFonts w:ascii="Times New Roman" w:hAnsi="Times New Roman"/>
          <w:b/>
          <w:sz w:val="28"/>
          <w:szCs w:val="28"/>
          <w:lang w:val="cs-CZ" w:eastAsia="en-US"/>
        </w:rPr>
        <w:t xml:space="preserve"> správu</w:t>
      </w:r>
      <w:r>
        <w:rPr>
          <w:rFonts w:ascii="Times New Roman" w:hAnsi="Times New Roman"/>
          <w:b/>
          <w:sz w:val="28"/>
          <w:szCs w:val="28"/>
          <w:lang w:val="cs-CZ" w:eastAsia="en-US"/>
        </w:rPr>
        <w:t xml:space="preserve"> a údržbu</w:t>
      </w:r>
      <w:r w:rsidRPr="000A035A">
        <w:rPr>
          <w:rFonts w:ascii="Times New Roman" w:hAnsi="Times New Roman"/>
          <w:b/>
          <w:sz w:val="28"/>
          <w:szCs w:val="28"/>
          <w:lang w:val="cs-CZ" w:eastAsia="en-US"/>
        </w:rPr>
        <w:t xml:space="preserve"> IT</w:t>
      </w:r>
    </w:p>
    <w:p w14:paraId="7BA4D5BF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>(dále servisní smlouva)</w:t>
      </w:r>
    </w:p>
    <w:p w14:paraId="7DA8F1D4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55524315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4FE45A37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u w:val="single"/>
          <w:lang w:val="cs-CZ" w:eastAsia="en-US"/>
        </w:rPr>
      </w:pPr>
      <w:r w:rsidRPr="00E7685F">
        <w:rPr>
          <w:rFonts w:ascii="Times New Roman" w:hAnsi="Times New Roman"/>
          <w:sz w:val="24"/>
          <w:u w:val="single"/>
          <w:lang w:val="cs-CZ" w:eastAsia="en-US"/>
        </w:rPr>
        <w:t xml:space="preserve">I.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Smluvní strany</w:t>
      </w:r>
    </w:p>
    <w:p w14:paraId="0665C4CE" w14:textId="77777777" w:rsidR="00890AD7" w:rsidRPr="000A035A" w:rsidRDefault="00890AD7" w:rsidP="00890AD7">
      <w:pPr>
        <w:rPr>
          <w:rFonts w:ascii="Times New Roman" w:hAnsi="Times New Roman"/>
          <w:sz w:val="24"/>
          <w:u w:val="single"/>
          <w:lang w:val="cs-CZ" w:eastAsia="en-US"/>
        </w:rPr>
      </w:pPr>
    </w:p>
    <w:p w14:paraId="7B0EDE2F" w14:textId="77777777" w:rsidR="00827393" w:rsidRPr="00827393" w:rsidRDefault="00827393" w:rsidP="00827393">
      <w:pPr>
        <w:jc w:val="both"/>
        <w:rPr>
          <w:b/>
          <w:bCs/>
          <w:sz w:val="24"/>
        </w:rPr>
      </w:pPr>
      <w:r w:rsidRPr="00827393">
        <w:rPr>
          <w:b/>
          <w:bCs/>
          <w:sz w:val="24"/>
        </w:rPr>
        <w:t>L2K spol. s r.o.</w:t>
      </w:r>
    </w:p>
    <w:p w14:paraId="046E9974" w14:textId="77777777" w:rsidR="00827393" w:rsidRDefault="00827393" w:rsidP="00827393">
      <w:pPr>
        <w:jc w:val="both"/>
        <w:rPr>
          <w:sz w:val="24"/>
        </w:rPr>
      </w:pPr>
      <w:r>
        <w:rPr>
          <w:sz w:val="24"/>
        </w:rPr>
        <w:t>Bulharská 44</w:t>
      </w:r>
    </w:p>
    <w:p w14:paraId="2201ABAB" w14:textId="77777777" w:rsidR="00827393" w:rsidRDefault="00827393" w:rsidP="00827393">
      <w:pPr>
        <w:jc w:val="both"/>
        <w:rPr>
          <w:sz w:val="24"/>
        </w:rPr>
      </w:pPr>
      <w:r>
        <w:rPr>
          <w:sz w:val="24"/>
        </w:rPr>
        <w:t>101 00 Praha 10</w:t>
      </w:r>
    </w:p>
    <w:p w14:paraId="35237F43" w14:textId="77777777" w:rsidR="00827393" w:rsidRDefault="00827393" w:rsidP="00827393">
      <w:pPr>
        <w:jc w:val="both"/>
        <w:rPr>
          <w:sz w:val="24"/>
        </w:rPr>
      </w:pPr>
      <w:r>
        <w:rPr>
          <w:sz w:val="24"/>
        </w:rPr>
        <w:t>zastoupená Ing. Richardem Kolaříkem (jednatelem)</w:t>
      </w:r>
    </w:p>
    <w:p w14:paraId="2DD5F366" w14:textId="77777777" w:rsidR="00827393" w:rsidRDefault="00827393" w:rsidP="00827393">
      <w:pPr>
        <w:spacing w:after="240"/>
        <w:jc w:val="both"/>
        <w:rPr>
          <w:sz w:val="24"/>
        </w:rPr>
      </w:pPr>
      <w:r>
        <w:rPr>
          <w:sz w:val="24"/>
        </w:rPr>
        <w:t>IČO: 62915134</w:t>
      </w:r>
    </w:p>
    <w:p w14:paraId="03E76387" w14:textId="77777777" w:rsidR="00827393" w:rsidRDefault="00827393" w:rsidP="00827393">
      <w:pPr>
        <w:jc w:val="both"/>
        <w:rPr>
          <w:sz w:val="24"/>
        </w:rPr>
      </w:pPr>
      <w:r>
        <w:rPr>
          <w:sz w:val="24"/>
        </w:rPr>
        <w:t>(dále jen dodavatel)</w:t>
      </w:r>
    </w:p>
    <w:p w14:paraId="74805A23" w14:textId="77777777" w:rsidR="00827393" w:rsidRDefault="00827393" w:rsidP="00890AD7">
      <w:pPr>
        <w:rPr>
          <w:rFonts w:ascii="Times New Roman" w:hAnsi="Times New Roman"/>
          <w:sz w:val="24"/>
          <w:lang w:val="cs-CZ" w:eastAsia="en-US"/>
        </w:rPr>
      </w:pPr>
    </w:p>
    <w:p w14:paraId="0E09BD1E" w14:textId="2DDF8F11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>a</w:t>
      </w:r>
    </w:p>
    <w:p w14:paraId="26A8EC3C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397B8673" w14:textId="77777777" w:rsidR="00890AD7" w:rsidRPr="00E549D7" w:rsidRDefault="00890AD7" w:rsidP="00890AD7">
      <w:pPr>
        <w:tabs>
          <w:tab w:val="left" w:pos="2040"/>
        </w:tabs>
        <w:rPr>
          <w:rFonts w:ascii="Times New Roman" w:hAnsi="Times New Roman"/>
          <w:b/>
          <w:sz w:val="24"/>
          <w:szCs w:val="24"/>
          <w:lang w:val="cs-CZ" w:eastAsia="en-US"/>
        </w:rPr>
      </w:pPr>
      <w:r w:rsidRPr="00E549D7">
        <w:rPr>
          <w:rFonts w:ascii="Times New Roman" w:hAnsi="Times New Roman"/>
          <w:b/>
          <w:sz w:val="24"/>
          <w:szCs w:val="24"/>
          <w:lang w:val="cs-CZ" w:eastAsia="en-US"/>
        </w:rPr>
        <w:t>Základní škola, Praha 8, Palmovka 8</w:t>
      </w:r>
    </w:p>
    <w:p w14:paraId="52E1BCA6" w14:textId="77777777" w:rsidR="00890AD7" w:rsidRPr="000A035A" w:rsidRDefault="00890AD7" w:rsidP="00890AD7">
      <w:pPr>
        <w:tabs>
          <w:tab w:val="left" w:pos="2040"/>
        </w:tabs>
        <w:rPr>
          <w:rFonts w:ascii="Times New Roman" w:hAnsi="Times New Roman"/>
          <w:sz w:val="24"/>
          <w:szCs w:val="24"/>
          <w:lang w:val="cs-CZ" w:eastAsia="en-US"/>
        </w:rPr>
      </w:pPr>
      <w:r w:rsidRPr="00E549D7">
        <w:rPr>
          <w:rFonts w:ascii="Times New Roman" w:hAnsi="Times New Roman"/>
          <w:sz w:val="24"/>
          <w:szCs w:val="24"/>
          <w:lang w:val="cs-CZ" w:eastAsia="en-US"/>
        </w:rPr>
        <w:t>Palmovka 8/468, Praha 8, 180 00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ab/>
      </w:r>
    </w:p>
    <w:p w14:paraId="390F0219" w14:textId="5DD4D2DE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 w:rsidRPr="000A035A">
        <w:rPr>
          <w:rFonts w:ascii="Times New Roman" w:hAnsi="Times New Roman"/>
          <w:sz w:val="24"/>
          <w:szCs w:val="24"/>
          <w:lang w:val="cs-CZ" w:eastAsia="en-US"/>
        </w:rPr>
        <w:t>Zastoupená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: Mgr. </w:t>
      </w:r>
      <w:r w:rsidR="007235F2">
        <w:rPr>
          <w:rFonts w:ascii="Times New Roman" w:hAnsi="Times New Roman"/>
          <w:sz w:val="24"/>
          <w:szCs w:val="24"/>
          <w:lang w:val="cs-CZ" w:eastAsia="en-US"/>
        </w:rPr>
        <w:t>Ivanou Vanišovou</w:t>
      </w:r>
    </w:p>
    <w:p w14:paraId="0FD0521A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>
        <w:rPr>
          <w:rFonts w:ascii="Times New Roman" w:hAnsi="Times New Roman"/>
          <w:sz w:val="24"/>
          <w:szCs w:val="24"/>
          <w:lang w:val="cs-CZ" w:eastAsia="en-US"/>
        </w:rPr>
        <w:t>IČO: 604332</w:t>
      </w:r>
      <w:r w:rsidRPr="00E549D7">
        <w:rPr>
          <w:rFonts w:ascii="Times New Roman" w:hAnsi="Times New Roman"/>
          <w:sz w:val="24"/>
          <w:szCs w:val="24"/>
          <w:lang w:val="cs-CZ" w:eastAsia="en-US"/>
        </w:rPr>
        <w:t>48</w:t>
      </w:r>
      <w:r>
        <w:rPr>
          <w:rFonts w:ascii="Times New Roman" w:hAnsi="Times New Roman"/>
          <w:sz w:val="24"/>
          <w:szCs w:val="24"/>
          <w:lang w:val="cs-CZ" w:eastAsia="en-US"/>
        </w:rPr>
        <w:br/>
        <w:t>(dále jen odběratel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)</w:t>
      </w:r>
    </w:p>
    <w:p w14:paraId="45EA5AD4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4AAB5760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2A43C7FB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>
        <w:rPr>
          <w:rFonts w:ascii="Times New Roman" w:hAnsi="Times New Roman"/>
          <w:sz w:val="24"/>
          <w:szCs w:val="24"/>
          <w:lang w:val="cs-CZ" w:eastAsia="en-US"/>
        </w:rPr>
        <w:t>u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 xml:space="preserve">zavírají  smlouvu 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o dílo </w:t>
      </w:r>
      <w:r w:rsidRPr="00E549D7">
        <w:rPr>
          <w:rFonts w:ascii="Times New Roman" w:hAnsi="Times New Roman"/>
          <w:sz w:val="24"/>
          <w:szCs w:val="24"/>
          <w:lang w:val="cs-CZ" w:eastAsia="en-US"/>
        </w:rPr>
        <w:t>dle § 2586 a následujících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 paragrafů</w:t>
      </w:r>
      <w:r w:rsidRPr="00E549D7">
        <w:rPr>
          <w:rFonts w:ascii="Times New Roman" w:hAnsi="Times New Roman"/>
          <w:sz w:val="24"/>
          <w:szCs w:val="24"/>
          <w:lang w:val="cs-CZ" w:eastAsia="en-US"/>
        </w:rPr>
        <w:t xml:space="preserve"> zákona č. 89/2012 Sb., občanského zákoníku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 xml:space="preserve">v platném znění na </w:t>
      </w:r>
      <w:r w:rsidRPr="0058102B">
        <w:rPr>
          <w:rFonts w:ascii="Times New Roman" w:hAnsi="Times New Roman"/>
          <w:b/>
          <w:sz w:val="24"/>
          <w:szCs w:val="24"/>
          <w:lang w:val="cs-CZ" w:eastAsia="en-US"/>
        </w:rPr>
        <w:t xml:space="preserve">komplexní </w:t>
      </w:r>
      <w:r w:rsidRPr="000A035A">
        <w:rPr>
          <w:rFonts w:ascii="Times New Roman" w:hAnsi="Times New Roman"/>
          <w:b/>
          <w:sz w:val="24"/>
          <w:szCs w:val="24"/>
          <w:lang w:val="cs-CZ" w:eastAsia="en-US"/>
        </w:rPr>
        <w:t xml:space="preserve">správu </w:t>
      </w:r>
      <w:r>
        <w:rPr>
          <w:rFonts w:ascii="Times New Roman" w:hAnsi="Times New Roman"/>
          <w:b/>
          <w:sz w:val="24"/>
          <w:szCs w:val="24"/>
          <w:lang w:val="cs-CZ" w:eastAsia="en-US"/>
        </w:rPr>
        <w:t>a údržbu výpočetní techniky</w:t>
      </w:r>
      <w:r w:rsidRPr="000A035A">
        <w:rPr>
          <w:rFonts w:ascii="Times New Roman" w:hAnsi="Times New Roman"/>
          <w:b/>
          <w:sz w:val="24"/>
          <w:szCs w:val="24"/>
          <w:lang w:val="cs-CZ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instalované v budovách odběratele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uvedeného dne, měsíce a roku takto:</w:t>
      </w:r>
    </w:p>
    <w:p w14:paraId="055BB451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2A212985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55429F98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u w:val="single"/>
          <w:lang w:val="cs-CZ" w:eastAsia="en-US"/>
        </w:rPr>
        <w:t xml:space="preserve">II.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Předmět smlouvy</w:t>
      </w:r>
    </w:p>
    <w:p w14:paraId="77F1609C" w14:textId="77777777" w:rsidR="00890AD7" w:rsidRPr="000A035A" w:rsidRDefault="00890AD7" w:rsidP="00890AD7">
      <w:pPr>
        <w:ind w:left="2124" w:firstLine="708"/>
        <w:rPr>
          <w:rFonts w:ascii="Times New Roman" w:hAnsi="Times New Roman"/>
          <w:sz w:val="24"/>
          <w:lang w:val="cs-CZ" w:eastAsia="en-US"/>
        </w:rPr>
      </w:pPr>
    </w:p>
    <w:p w14:paraId="02142B13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 xml:space="preserve">Předmětem smlouvy je vykonávání </w:t>
      </w:r>
      <w:r>
        <w:rPr>
          <w:rFonts w:ascii="Times New Roman" w:hAnsi="Times New Roman"/>
          <w:sz w:val="24"/>
          <w:lang w:val="cs-CZ" w:eastAsia="en-US"/>
        </w:rPr>
        <w:t xml:space="preserve">komplexní správy a údržby IT a </w:t>
      </w:r>
      <w:r w:rsidRPr="000A035A">
        <w:rPr>
          <w:rFonts w:ascii="Times New Roman" w:hAnsi="Times New Roman"/>
          <w:sz w:val="24"/>
          <w:lang w:val="cs-CZ" w:eastAsia="en-US"/>
        </w:rPr>
        <w:t>servisní činnosti dodavatelem pro odběratele v oblasti výpočetní techniky:</w:t>
      </w:r>
    </w:p>
    <w:p w14:paraId="5AC528AE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 xml:space="preserve">- </w:t>
      </w:r>
      <w:r w:rsidRPr="000A035A">
        <w:rPr>
          <w:rFonts w:ascii="Times New Roman" w:hAnsi="Times New Roman"/>
          <w:sz w:val="24"/>
          <w:lang w:val="cs-CZ" w:eastAsia="en-US"/>
        </w:rPr>
        <w:t>vzdálená správa IT odběratele</w:t>
      </w:r>
    </w:p>
    <w:p w14:paraId="58B67E91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 w:rsidRPr="000A035A">
        <w:rPr>
          <w:rFonts w:ascii="Times New Roman" w:hAnsi="Times New Roman"/>
          <w:sz w:val="24"/>
          <w:szCs w:val="24"/>
          <w:lang w:val="cs-CZ" w:eastAsia="en-US"/>
        </w:rPr>
        <w:t>-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zajištění chodu pracovních stanic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- běžná údržba a profylaxe</w:t>
      </w:r>
      <w:r>
        <w:rPr>
          <w:rFonts w:ascii="Times New Roman" w:hAnsi="Times New Roman"/>
          <w:sz w:val="24"/>
          <w:szCs w:val="24"/>
          <w:lang w:val="cs-CZ" w:eastAsia="en-US"/>
        </w:rPr>
        <w:t>, aktualizace SW a drobné opravy</w:t>
      </w:r>
    </w:p>
    <w:p w14:paraId="6C226BF9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 w:rsidRPr="000A035A">
        <w:rPr>
          <w:rFonts w:ascii="Times New Roman" w:hAnsi="Times New Roman"/>
          <w:sz w:val="24"/>
          <w:szCs w:val="24"/>
          <w:lang w:val="cs-CZ" w:eastAsia="en-US"/>
        </w:rPr>
        <w:t>-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 xml:space="preserve">správa 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a údržba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serverů</w:t>
      </w:r>
    </w:p>
    <w:p w14:paraId="7F950D7D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 w:rsidRPr="000A035A">
        <w:rPr>
          <w:rFonts w:ascii="Times New Roman" w:hAnsi="Times New Roman"/>
          <w:sz w:val="24"/>
          <w:szCs w:val="24"/>
          <w:lang w:val="cs-CZ" w:eastAsia="en-US"/>
        </w:rPr>
        <w:t>-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správa aktivních a bezpečnostních prvků sítě</w:t>
      </w:r>
    </w:p>
    <w:p w14:paraId="14D3FF5F" w14:textId="48AA8629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>-</w:t>
      </w:r>
      <w:r>
        <w:rPr>
          <w:rFonts w:ascii="Times New Roman" w:hAnsi="Times New Roman"/>
          <w:sz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lang w:val="cs-CZ" w:eastAsia="en-US"/>
        </w:rPr>
        <w:t>vedení aktuální dokumentace k spravovanému řešení</w:t>
      </w:r>
    </w:p>
    <w:p w14:paraId="50E9A1DE" w14:textId="35538B48" w:rsidR="007235F2" w:rsidRPr="000A035A" w:rsidRDefault="007235F2" w:rsidP="00890AD7">
      <w:pPr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>- správa interaktivních tabulí</w:t>
      </w:r>
    </w:p>
    <w:p w14:paraId="23F89F34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14005081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6B1D2AB2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</w:p>
    <w:p w14:paraId="58FBD397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u w:val="single"/>
          <w:lang w:val="cs-CZ" w:eastAsia="en-US"/>
        </w:rPr>
        <w:t xml:space="preserve">III.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Místo plnění smlouvy</w:t>
      </w:r>
    </w:p>
    <w:p w14:paraId="4FF13B78" w14:textId="77777777" w:rsidR="00890AD7" w:rsidRPr="000A035A" w:rsidRDefault="00890AD7" w:rsidP="00890AD7">
      <w:pPr>
        <w:ind w:left="2124" w:firstLine="708"/>
        <w:rPr>
          <w:rFonts w:ascii="Times New Roman" w:hAnsi="Times New Roman"/>
          <w:sz w:val="24"/>
          <w:u w:val="single"/>
          <w:lang w:val="cs-CZ" w:eastAsia="en-US"/>
        </w:rPr>
      </w:pPr>
    </w:p>
    <w:p w14:paraId="74834ED8" w14:textId="77777777" w:rsidR="00890AD7" w:rsidRPr="0058102B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 w:rsidRPr="000A035A">
        <w:rPr>
          <w:rFonts w:ascii="Times New Roman" w:hAnsi="Times New Roman"/>
          <w:sz w:val="24"/>
          <w:szCs w:val="24"/>
          <w:lang w:val="cs-CZ" w:eastAsia="en-US"/>
        </w:rPr>
        <w:t>Adresa: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cs-CZ" w:eastAsia="en-US"/>
        </w:rPr>
        <w:tab/>
      </w:r>
      <w:r w:rsidRPr="0058102B">
        <w:rPr>
          <w:rFonts w:ascii="Times New Roman" w:hAnsi="Times New Roman"/>
          <w:sz w:val="24"/>
          <w:szCs w:val="24"/>
          <w:lang w:val="cs-CZ" w:eastAsia="en-US"/>
        </w:rPr>
        <w:t>Základní škola, Praha 8, Palmovka 8</w:t>
      </w:r>
    </w:p>
    <w:p w14:paraId="6C74B604" w14:textId="77777777" w:rsidR="00890AD7" w:rsidRPr="000A035A" w:rsidRDefault="00890AD7" w:rsidP="00890AD7">
      <w:pPr>
        <w:ind w:left="709" w:firstLine="709"/>
        <w:rPr>
          <w:rFonts w:ascii="Times New Roman" w:hAnsi="Times New Roman"/>
          <w:sz w:val="24"/>
          <w:szCs w:val="24"/>
          <w:lang w:val="cs-CZ" w:eastAsia="en-US"/>
        </w:rPr>
      </w:pPr>
      <w:r w:rsidRPr="0058102B">
        <w:rPr>
          <w:rFonts w:ascii="Times New Roman" w:hAnsi="Times New Roman"/>
          <w:sz w:val="24"/>
          <w:szCs w:val="24"/>
          <w:lang w:val="cs-CZ" w:eastAsia="en-US"/>
        </w:rPr>
        <w:t>Palmovka 8/468, Praha 8, 180 00</w:t>
      </w:r>
    </w:p>
    <w:p w14:paraId="17183577" w14:textId="1B66E944" w:rsidR="00890AD7" w:rsidRPr="005A6E41" w:rsidRDefault="00890AD7" w:rsidP="00890AD7">
      <w:pPr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 xml:space="preserve">Kontakt: </w:t>
      </w:r>
      <w:r>
        <w:rPr>
          <w:rFonts w:ascii="Times New Roman" w:hAnsi="Times New Roman"/>
          <w:sz w:val="24"/>
          <w:lang w:val="cs-CZ" w:eastAsia="en-US"/>
        </w:rPr>
        <w:tab/>
        <w:t>Pavel Ježek</w:t>
      </w:r>
      <w:r w:rsidRPr="005A6E41">
        <w:rPr>
          <w:rFonts w:ascii="Times New Roman" w:hAnsi="Times New Roman"/>
          <w:sz w:val="24"/>
          <w:lang w:val="cs-CZ" w:eastAsia="en-US"/>
        </w:rPr>
        <w:t>,</w:t>
      </w:r>
      <w:r w:rsidR="007235F2">
        <w:rPr>
          <w:rFonts w:ascii="Times New Roman" w:hAnsi="Times New Roman"/>
          <w:sz w:val="24"/>
          <w:lang w:val="cs-CZ" w:eastAsia="en-US"/>
        </w:rPr>
        <w:t xml:space="preserve"> mob: 724 039 855,</w:t>
      </w:r>
      <w:r w:rsidRPr="005A6E41">
        <w:rPr>
          <w:rFonts w:ascii="Times New Roman" w:hAnsi="Times New Roman"/>
          <w:sz w:val="24"/>
          <w:lang w:val="cs-CZ" w:eastAsia="en-US"/>
        </w:rPr>
        <w:t xml:space="preserve"> email: </w:t>
      </w:r>
      <w:hyperlink r:id="rId4" w:history="1">
        <w:r w:rsidRPr="00D913F1">
          <w:rPr>
            <w:rStyle w:val="Hypertextovodkaz"/>
            <w:rFonts w:ascii="Times New Roman" w:hAnsi="Times New Roman"/>
            <w:sz w:val="24"/>
            <w:lang w:val="cs-CZ" w:eastAsia="en-US"/>
          </w:rPr>
          <w:t>jezek@zspalmovka.cz</w:t>
        </w:r>
      </w:hyperlink>
      <w:r>
        <w:rPr>
          <w:rFonts w:ascii="Times New Roman" w:hAnsi="Times New Roman"/>
          <w:sz w:val="24"/>
          <w:lang w:val="cs-CZ" w:eastAsia="en-US"/>
        </w:rPr>
        <w:t xml:space="preserve"> </w:t>
      </w:r>
    </w:p>
    <w:p w14:paraId="16C7C85C" w14:textId="77777777" w:rsidR="00890AD7" w:rsidRPr="005A6E41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5A6E41">
        <w:rPr>
          <w:rFonts w:ascii="Times New Roman" w:hAnsi="Times New Roman"/>
          <w:sz w:val="24"/>
          <w:lang w:val="cs-CZ" w:eastAsia="en-US"/>
        </w:rPr>
        <w:tab/>
      </w:r>
      <w:r w:rsidRPr="005A6E41">
        <w:rPr>
          <w:rFonts w:ascii="Times New Roman" w:hAnsi="Times New Roman"/>
          <w:sz w:val="24"/>
          <w:lang w:val="cs-CZ" w:eastAsia="en-US"/>
        </w:rPr>
        <w:tab/>
      </w:r>
      <w:r>
        <w:rPr>
          <w:rFonts w:ascii="Times New Roman" w:hAnsi="Times New Roman"/>
          <w:sz w:val="24"/>
          <w:lang w:val="cs-CZ" w:eastAsia="en-US"/>
        </w:rPr>
        <w:t>Jana Syrovátková</w:t>
      </w:r>
      <w:r w:rsidRPr="005A6E41">
        <w:rPr>
          <w:rFonts w:ascii="Times New Roman" w:hAnsi="Times New Roman"/>
          <w:sz w:val="24"/>
          <w:lang w:val="cs-CZ" w:eastAsia="en-US"/>
        </w:rPr>
        <w:t xml:space="preserve">, email: </w:t>
      </w:r>
      <w:hyperlink r:id="rId5" w:history="1">
        <w:r w:rsidRPr="00D913F1">
          <w:rPr>
            <w:rStyle w:val="Hypertextovodkaz"/>
            <w:rFonts w:ascii="Times New Roman" w:hAnsi="Times New Roman"/>
            <w:sz w:val="24"/>
            <w:lang w:val="cs-CZ" w:eastAsia="en-US"/>
          </w:rPr>
          <w:t>syrovatkova@zspalmovka.cz</w:t>
        </w:r>
      </w:hyperlink>
      <w:r>
        <w:rPr>
          <w:rFonts w:ascii="Times New Roman" w:hAnsi="Times New Roman"/>
          <w:sz w:val="24"/>
          <w:lang w:val="cs-CZ" w:eastAsia="en-US"/>
        </w:rPr>
        <w:t xml:space="preserve"> </w:t>
      </w:r>
    </w:p>
    <w:p w14:paraId="095E38C2" w14:textId="77777777" w:rsidR="00890AD7" w:rsidRPr="005A6E41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5A6E41">
        <w:rPr>
          <w:rFonts w:ascii="Times New Roman" w:hAnsi="Times New Roman"/>
          <w:sz w:val="24"/>
          <w:lang w:val="cs-CZ" w:eastAsia="en-US"/>
        </w:rPr>
        <w:tab/>
      </w:r>
      <w:r w:rsidRPr="005A6E41">
        <w:rPr>
          <w:rFonts w:ascii="Times New Roman" w:hAnsi="Times New Roman"/>
          <w:sz w:val="24"/>
          <w:lang w:val="cs-CZ" w:eastAsia="en-US"/>
        </w:rPr>
        <w:tab/>
        <w:t xml:space="preserve">Mgr. </w:t>
      </w:r>
      <w:r>
        <w:rPr>
          <w:rFonts w:ascii="Times New Roman" w:hAnsi="Times New Roman"/>
          <w:sz w:val="24"/>
          <w:lang w:val="cs-CZ" w:eastAsia="en-US"/>
        </w:rPr>
        <w:t>Ivana Vanišová</w:t>
      </w:r>
      <w:r w:rsidRPr="005A6E41">
        <w:rPr>
          <w:rFonts w:ascii="Times New Roman" w:hAnsi="Times New Roman"/>
          <w:sz w:val="24"/>
          <w:lang w:val="cs-CZ" w:eastAsia="en-US"/>
        </w:rPr>
        <w:t xml:space="preserve">, mob.: 603 </w:t>
      </w:r>
      <w:r>
        <w:rPr>
          <w:rFonts w:ascii="Times New Roman" w:hAnsi="Times New Roman"/>
          <w:sz w:val="24"/>
          <w:lang w:val="cs-CZ" w:eastAsia="en-US"/>
        </w:rPr>
        <w:t>990</w:t>
      </w:r>
      <w:r w:rsidRPr="005A6E41">
        <w:rPr>
          <w:rFonts w:ascii="Times New Roman" w:hAnsi="Times New Roman"/>
          <w:sz w:val="24"/>
          <w:lang w:val="cs-CZ" w:eastAsia="en-US"/>
        </w:rPr>
        <w:t> 5</w:t>
      </w:r>
      <w:r>
        <w:rPr>
          <w:rFonts w:ascii="Times New Roman" w:hAnsi="Times New Roman"/>
          <w:sz w:val="24"/>
          <w:lang w:val="cs-CZ" w:eastAsia="en-US"/>
        </w:rPr>
        <w:t>6</w:t>
      </w:r>
      <w:r w:rsidRPr="005A6E41">
        <w:rPr>
          <w:rFonts w:ascii="Times New Roman" w:hAnsi="Times New Roman"/>
          <w:sz w:val="24"/>
          <w:lang w:val="cs-CZ" w:eastAsia="en-US"/>
        </w:rPr>
        <w:t xml:space="preserve">1, email: </w:t>
      </w:r>
      <w:hyperlink r:id="rId6" w:history="1">
        <w:r w:rsidRPr="00D913F1">
          <w:rPr>
            <w:rStyle w:val="Hypertextovodkaz"/>
            <w:rFonts w:ascii="Times New Roman" w:hAnsi="Times New Roman"/>
            <w:sz w:val="24"/>
            <w:lang w:val="cs-CZ" w:eastAsia="en-US"/>
          </w:rPr>
          <w:t>vanisova@zspalmovka.cz</w:t>
        </w:r>
      </w:hyperlink>
      <w:r>
        <w:rPr>
          <w:rFonts w:ascii="Times New Roman" w:hAnsi="Times New Roman"/>
          <w:sz w:val="24"/>
          <w:lang w:val="cs-CZ" w:eastAsia="en-US"/>
        </w:rPr>
        <w:t xml:space="preserve"> </w:t>
      </w:r>
    </w:p>
    <w:p w14:paraId="7EB41AF4" w14:textId="77777777" w:rsidR="00890AD7" w:rsidRPr="005A6E41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5A6E41">
        <w:rPr>
          <w:rFonts w:ascii="Times New Roman" w:hAnsi="Times New Roman"/>
          <w:sz w:val="24"/>
          <w:lang w:val="cs-CZ" w:eastAsia="en-US"/>
        </w:rPr>
        <w:tab/>
      </w:r>
      <w:r w:rsidRPr="005A6E41">
        <w:rPr>
          <w:rFonts w:ascii="Times New Roman" w:hAnsi="Times New Roman"/>
          <w:sz w:val="24"/>
          <w:lang w:val="cs-CZ" w:eastAsia="en-US"/>
        </w:rPr>
        <w:tab/>
      </w:r>
      <w:r w:rsidRPr="005A6E41">
        <w:rPr>
          <w:rFonts w:ascii="Times New Roman" w:hAnsi="Times New Roman"/>
          <w:sz w:val="24"/>
          <w:lang w:val="cs-CZ" w:eastAsia="en-US"/>
        </w:rPr>
        <w:tab/>
      </w:r>
      <w:r w:rsidRPr="005A6E41">
        <w:rPr>
          <w:rFonts w:ascii="Times New Roman" w:hAnsi="Times New Roman"/>
          <w:sz w:val="24"/>
          <w:lang w:val="cs-CZ" w:eastAsia="en-US"/>
        </w:rPr>
        <w:tab/>
      </w:r>
      <w:r w:rsidRPr="005A6E41">
        <w:rPr>
          <w:rFonts w:ascii="Times New Roman" w:hAnsi="Times New Roman"/>
          <w:sz w:val="24"/>
          <w:lang w:val="cs-CZ" w:eastAsia="en-US"/>
        </w:rPr>
        <w:tab/>
      </w:r>
    </w:p>
    <w:p w14:paraId="5E7AF07C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2D68A9FA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234DA900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u w:val="single"/>
          <w:lang w:val="cs-CZ" w:eastAsia="en-US"/>
        </w:rPr>
      </w:pPr>
      <w:r>
        <w:rPr>
          <w:rFonts w:ascii="Times New Roman" w:hAnsi="Times New Roman"/>
          <w:sz w:val="24"/>
          <w:u w:val="single"/>
          <w:lang w:val="cs-CZ" w:eastAsia="en-US"/>
        </w:rPr>
        <w:t xml:space="preserve">IV.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Rozsah plnění</w:t>
      </w:r>
    </w:p>
    <w:p w14:paraId="75591BEB" w14:textId="77777777" w:rsidR="00890AD7" w:rsidRPr="000A035A" w:rsidRDefault="00890AD7" w:rsidP="00890AD7">
      <w:pPr>
        <w:ind w:left="2124" w:firstLine="708"/>
        <w:rPr>
          <w:rFonts w:ascii="Times New Roman" w:hAnsi="Times New Roman"/>
          <w:sz w:val="24"/>
          <w:u w:val="single"/>
          <w:lang w:val="cs-CZ" w:eastAsia="en-US"/>
        </w:rPr>
      </w:pPr>
    </w:p>
    <w:p w14:paraId="76910C0A" w14:textId="5421243A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 xml:space="preserve">Smlouva se týká </w:t>
      </w:r>
      <w:r>
        <w:rPr>
          <w:rFonts w:ascii="Times New Roman" w:hAnsi="Times New Roman"/>
          <w:sz w:val="24"/>
          <w:lang w:val="cs-CZ" w:eastAsia="en-US"/>
        </w:rPr>
        <w:t xml:space="preserve">údržby </w:t>
      </w:r>
      <w:r w:rsidRPr="000A035A">
        <w:rPr>
          <w:rFonts w:ascii="Times New Roman" w:hAnsi="Times New Roman"/>
          <w:sz w:val="24"/>
          <w:lang w:val="cs-CZ" w:eastAsia="en-US"/>
        </w:rPr>
        <w:t>výpočetní techniky odběratele, umístěné v provozo</w:t>
      </w:r>
      <w:r>
        <w:rPr>
          <w:rFonts w:ascii="Times New Roman" w:hAnsi="Times New Roman"/>
          <w:sz w:val="24"/>
          <w:lang w:val="cs-CZ" w:eastAsia="en-US"/>
        </w:rPr>
        <w:t>vně odběratele ke dni 1.</w:t>
      </w:r>
      <w:r w:rsidR="005A34A8">
        <w:rPr>
          <w:rFonts w:ascii="Times New Roman" w:hAnsi="Times New Roman"/>
          <w:sz w:val="24"/>
          <w:lang w:val="cs-CZ" w:eastAsia="en-US"/>
        </w:rPr>
        <w:t>1</w:t>
      </w:r>
      <w:r>
        <w:rPr>
          <w:rFonts w:ascii="Times New Roman" w:hAnsi="Times New Roman"/>
          <w:sz w:val="24"/>
          <w:lang w:val="cs-CZ" w:eastAsia="en-US"/>
        </w:rPr>
        <w:t>.20</w:t>
      </w:r>
      <w:r w:rsidR="00827393">
        <w:rPr>
          <w:rFonts w:ascii="Times New Roman" w:hAnsi="Times New Roman"/>
          <w:sz w:val="24"/>
          <w:lang w:val="cs-CZ" w:eastAsia="en-US"/>
        </w:rPr>
        <w:t>21</w:t>
      </w:r>
      <w:r w:rsidR="00877C23">
        <w:rPr>
          <w:rFonts w:ascii="Times New Roman" w:hAnsi="Times New Roman"/>
          <w:sz w:val="24"/>
          <w:lang w:val="cs-CZ" w:eastAsia="en-US"/>
        </w:rPr>
        <w:t xml:space="preserve"> a zařízení pořízené po dohodě s dodavatelem</w:t>
      </w:r>
      <w:r>
        <w:rPr>
          <w:rFonts w:ascii="Times New Roman" w:hAnsi="Times New Roman"/>
          <w:sz w:val="24"/>
          <w:lang w:val="cs-CZ" w:eastAsia="en-US"/>
        </w:rPr>
        <w:t xml:space="preserve">. </w:t>
      </w:r>
      <w:r w:rsidRPr="000A035A">
        <w:rPr>
          <w:rFonts w:ascii="Times New Roman" w:hAnsi="Times New Roman"/>
          <w:sz w:val="24"/>
          <w:lang w:val="cs-CZ" w:eastAsia="en-US"/>
        </w:rPr>
        <w:t>Součástí plnění j</w:t>
      </w:r>
      <w:r>
        <w:rPr>
          <w:rFonts w:ascii="Times New Roman" w:hAnsi="Times New Roman"/>
          <w:sz w:val="24"/>
          <w:lang w:val="cs-CZ" w:eastAsia="en-US"/>
        </w:rPr>
        <w:t>sou pravidelné</w:t>
      </w:r>
      <w:r w:rsidRPr="000A035A">
        <w:rPr>
          <w:rFonts w:ascii="Times New Roman" w:hAnsi="Times New Roman"/>
          <w:sz w:val="24"/>
          <w:lang w:val="cs-CZ" w:eastAsia="en-US"/>
        </w:rPr>
        <w:t xml:space="preserve"> měsíční profylaktick</w:t>
      </w:r>
      <w:r>
        <w:rPr>
          <w:rFonts w:ascii="Times New Roman" w:hAnsi="Times New Roman"/>
          <w:sz w:val="24"/>
          <w:lang w:val="cs-CZ" w:eastAsia="en-US"/>
        </w:rPr>
        <w:t>é prohlídky</w:t>
      </w:r>
      <w:r w:rsidRPr="000A035A">
        <w:rPr>
          <w:rFonts w:ascii="Times New Roman" w:hAnsi="Times New Roman"/>
          <w:sz w:val="24"/>
          <w:lang w:val="cs-CZ" w:eastAsia="en-US"/>
        </w:rPr>
        <w:t xml:space="preserve"> a průběžné odstraňování </w:t>
      </w:r>
      <w:r>
        <w:rPr>
          <w:rFonts w:ascii="Times New Roman" w:hAnsi="Times New Roman"/>
          <w:sz w:val="24"/>
          <w:lang w:val="cs-CZ" w:eastAsia="en-US"/>
        </w:rPr>
        <w:t xml:space="preserve">nahlášených </w:t>
      </w:r>
      <w:r w:rsidRPr="000A035A">
        <w:rPr>
          <w:rFonts w:ascii="Times New Roman" w:hAnsi="Times New Roman"/>
          <w:sz w:val="24"/>
          <w:lang w:val="cs-CZ" w:eastAsia="en-US"/>
        </w:rPr>
        <w:t>závad bránících provozu HW a SW</w:t>
      </w:r>
      <w:r>
        <w:rPr>
          <w:rFonts w:ascii="Times New Roman" w:hAnsi="Times New Roman"/>
          <w:sz w:val="24"/>
          <w:lang w:val="cs-CZ" w:eastAsia="en-US"/>
        </w:rPr>
        <w:t xml:space="preserve"> v rozsahu bodu II. této smlouvy. </w:t>
      </w:r>
    </w:p>
    <w:p w14:paraId="3587DDA2" w14:textId="529E3CCF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 xml:space="preserve">V případě výměny HW vadného dílu (mimo záruční opravu) bude cena nového dílu plně hrazena odběratelem. </w:t>
      </w:r>
      <w:r>
        <w:rPr>
          <w:rFonts w:ascii="Times New Roman" w:hAnsi="Times New Roman"/>
          <w:sz w:val="24"/>
          <w:lang w:val="cs-CZ" w:eastAsia="en-US"/>
        </w:rPr>
        <w:t>Dodavatel bude poskytovat odběrateli odborné poradenství při upgrade stávající techniky i výběru nového HW a SW v oblasti IT.</w:t>
      </w:r>
    </w:p>
    <w:p w14:paraId="7C63A589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15D26378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u w:val="single"/>
          <w:lang w:val="cs-CZ" w:eastAsia="en-US"/>
        </w:rPr>
        <w:t xml:space="preserve">V.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Termín plnění</w:t>
      </w:r>
    </w:p>
    <w:p w14:paraId="433EBF3F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593BA6C2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>V pracovní</w:t>
      </w:r>
      <w:r>
        <w:rPr>
          <w:rFonts w:ascii="Times New Roman" w:hAnsi="Times New Roman"/>
          <w:sz w:val="24"/>
          <w:lang w:val="cs-CZ" w:eastAsia="en-US"/>
        </w:rPr>
        <w:t xml:space="preserve">ch dnech a v době běžné pracovní doby bude realizován servisní zásah </w:t>
      </w:r>
      <w:r w:rsidRPr="000A035A">
        <w:rPr>
          <w:rFonts w:ascii="Times New Roman" w:hAnsi="Times New Roman"/>
          <w:sz w:val="24"/>
          <w:lang w:val="cs-CZ" w:eastAsia="en-US"/>
        </w:rPr>
        <w:t>maximálně do 24 hodin (u kritických závad) od obdr</w:t>
      </w:r>
      <w:r>
        <w:rPr>
          <w:rFonts w:ascii="Times New Roman" w:hAnsi="Times New Roman"/>
          <w:sz w:val="24"/>
          <w:lang w:val="cs-CZ" w:eastAsia="en-US"/>
        </w:rPr>
        <w:t>žení požadavku na provedení opravy</w:t>
      </w:r>
      <w:r w:rsidRPr="000A035A">
        <w:rPr>
          <w:rFonts w:ascii="Times New Roman" w:hAnsi="Times New Roman"/>
          <w:sz w:val="24"/>
          <w:lang w:val="cs-CZ" w:eastAsia="en-US"/>
        </w:rPr>
        <w:t xml:space="preserve">. </w:t>
      </w:r>
    </w:p>
    <w:p w14:paraId="60793645" w14:textId="45E4D8C6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 xml:space="preserve">U ostatních požadavků bude servisní zásah realizován do 48 hodin nebo dle dohody s odběratelem. </w:t>
      </w:r>
      <w:r w:rsidRPr="000A035A">
        <w:rPr>
          <w:rFonts w:ascii="Times New Roman" w:hAnsi="Times New Roman"/>
          <w:sz w:val="24"/>
          <w:lang w:val="cs-CZ" w:eastAsia="en-US"/>
        </w:rPr>
        <w:t xml:space="preserve">Touto lhůtou se rozumí, </w:t>
      </w:r>
      <w:r>
        <w:rPr>
          <w:rFonts w:ascii="Times New Roman" w:hAnsi="Times New Roman"/>
          <w:sz w:val="24"/>
          <w:lang w:val="cs-CZ" w:eastAsia="en-US"/>
        </w:rPr>
        <w:t xml:space="preserve">prokazatelné zahájení prací </w:t>
      </w:r>
      <w:r w:rsidRPr="000A035A">
        <w:rPr>
          <w:rFonts w:ascii="Times New Roman" w:hAnsi="Times New Roman"/>
          <w:sz w:val="24"/>
          <w:lang w:val="cs-CZ" w:eastAsia="en-US"/>
        </w:rPr>
        <w:t>k odstranění závady, ať již fyzicky výjezdem technika, či pomocí vzdáleného přístupu k IT odběratele.</w:t>
      </w:r>
      <w:r w:rsidR="00827393">
        <w:rPr>
          <w:rFonts w:ascii="Times New Roman" w:hAnsi="Times New Roman"/>
          <w:sz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lang w:val="cs-CZ" w:eastAsia="en-US"/>
        </w:rPr>
        <w:t xml:space="preserve"> Požadavek předá odběratel na</w:t>
      </w:r>
      <w:r>
        <w:rPr>
          <w:rFonts w:ascii="Times New Roman" w:hAnsi="Times New Roman"/>
          <w:sz w:val="24"/>
          <w:lang w:val="cs-CZ" w:eastAsia="en-US"/>
        </w:rPr>
        <w:t xml:space="preserve"> dispečink</w:t>
      </w:r>
      <w:r w:rsidRPr="000A035A">
        <w:rPr>
          <w:rFonts w:ascii="Times New Roman" w:hAnsi="Times New Roman"/>
          <w:sz w:val="24"/>
          <w:lang w:val="cs-CZ" w:eastAsia="en-US"/>
        </w:rPr>
        <w:t>:</w:t>
      </w:r>
    </w:p>
    <w:p w14:paraId="2523CE15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69A5CD60" w14:textId="08F84C44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 xml:space="preserve">Telefon: </w:t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="00827393">
        <w:rPr>
          <w:rFonts w:ascii="Times New Roman" w:hAnsi="Times New Roman"/>
          <w:sz w:val="24"/>
          <w:lang w:val="cs-CZ" w:eastAsia="en-US"/>
        </w:rPr>
        <w:t>777 330 803, 777 330 171</w:t>
      </w:r>
      <w:r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  <w:t xml:space="preserve">(provozní doba: </w:t>
      </w:r>
      <w:r w:rsidR="007235F2">
        <w:rPr>
          <w:rFonts w:ascii="Times New Roman" w:hAnsi="Times New Roman"/>
          <w:sz w:val="24"/>
          <w:lang w:val="cs-CZ" w:eastAsia="en-US"/>
        </w:rPr>
        <w:t>8</w:t>
      </w:r>
      <w:r w:rsidRPr="000A035A">
        <w:rPr>
          <w:rFonts w:ascii="Times New Roman" w:hAnsi="Times New Roman"/>
          <w:sz w:val="24"/>
          <w:lang w:val="cs-CZ" w:eastAsia="en-US"/>
        </w:rPr>
        <w:t>:00- 17:00)</w:t>
      </w:r>
    </w:p>
    <w:p w14:paraId="18C4BC3C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>Mailem</w:t>
      </w:r>
      <w:r>
        <w:rPr>
          <w:rFonts w:ascii="Times New Roman" w:hAnsi="Times New Roman"/>
          <w:sz w:val="24"/>
          <w:lang w:val="cs-CZ" w:eastAsia="en-US"/>
        </w:rPr>
        <w:t>:</w:t>
      </w:r>
      <w:r w:rsidRPr="000A035A">
        <w:rPr>
          <w:rFonts w:ascii="Times New Roman" w:hAnsi="Times New Roman"/>
          <w:sz w:val="24"/>
          <w:lang w:val="cs-CZ" w:eastAsia="en-US"/>
        </w:rPr>
        <w:tab/>
      </w:r>
      <w:hyperlink r:id="rId7" w:history="1">
        <w:r w:rsidRPr="000A035A">
          <w:rPr>
            <w:rFonts w:ascii="Times New Roman" w:hAnsi="Times New Roman"/>
            <w:color w:val="0000FF"/>
            <w:sz w:val="24"/>
            <w:u w:val="single"/>
            <w:lang w:val="cs-CZ" w:eastAsia="en-US"/>
          </w:rPr>
          <w:t>l2k@l2k.cz</w:t>
        </w:r>
      </w:hyperlink>
      <w:r>
        <w:rPr>
          <w:rFonts w:ascii="Times New Roman" w:hAnsi="Times New Roman"/>
          <w:sz w:val="24"/>
          <w:lang w:val="cs-CZ" w:eastAsia="en-US"/>
        </w:rPr>
        <w:tab/>
      </w:r>
      <w:r>
        <w:rPr>
          <w:rFonts w:ascii="Times New Roman" w:hAnsi="Times New Roman"/>
          <w:sz w:val="24"/>
          <w:lang w:val="cs-CZ" w:eastAsia="en-US"/>
        </w:rPr>
        <w:tab/>
      </w:r>
      <w:r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  <w:t>zaslání specifikace závady</w:t>
      </w:r>
    </w:p>
    <w:p w14:paraId="4E7613E7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78C001D0" w14:textId="3E3BDCC5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 xml:space="preserve">Převzetím požadavku se rozumí potvrzení převzetí mailu serverem dodavatele. Závady je možné hlásit jak telefonicky, tak mailem. </w:t>
      </w:r>
      <w:r w:rsidRPr="000A035A">
        <w:rPr>
          <w:rFonts w:ascii="Times New Roman" w:hAnsi="Times New Roman"/>
          <w:sz w:val="24"/>
          <w:lang w:val="cs-CZ" w:eastAsia="en-US"/>
        </w:rPr>
        <w:br/>
      </w:r>
    </w:p>
    <w:p w14:paraId="79127B33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550D506F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u w:val="single"/>
          <w:lang w:val="cs-CZ" w:eastAsia="en-US"/>
        </w:rPr>
      </w:pPr>
      <w:r w:rsidRPr="000A035A">
        <w:rPr>
          <w:rFonts w:ascii="Times New Roman" w:hAnsi="Times New Roman"/>
          <w:sz w:val="24"/>
          <w:u w:val="single"/>
          <w:lang w:val="cs-CZ" w:eastAsia="en-US"/>
        </w:rPr>
        <w:t>VI.</w:t>
      </w:r>
      <w:r>
        <w:rPr>
          <w:rFonts w:ascii="Times New Roman" w:hAnsi="Times New Roman"/>
          <w:sz w:val="24"/>
          <w:u w:val="single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Odměna za poskytované služby</w:t>
      </w:r>
    </w:p>
    <w:p w14:paraId="7AD3845E" w14:textId="77777777" w:rsidR="00890AD7" w:rsidRPr="000A035A" w:rsidRDefault="00890AD7" w:rsidP="00890AD7">
      <w:pPr>
        <w:ind w:left="2124" w:firstLine="708"/>
        <w:rPr>
          <w:rFonts w:ascii="Times New Roman" w:hAnsi="Times New Roman"/>
          <w:sz w:val="24"/>
          <w:lang w:val="cs-CZ" w:eastAsia="en-US"/>
        </w:rPr>
      </w:pPr>
    </w:p>
    <w:p w14:paraId="1F8A0662" w14:textId="33844E7F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 xml:space="preserve">Dodavateli náleží za poskytované služby paušální měsíční odměna ve výši </w:t>
      </w:r>
      <w:r w:rsidR="00C94FEB">
        <w:rPr>
          <w:rFonts w:ascii="Times New Roman" w:hAnsi="Times New Roman"/>
          <w:sz w:val="24"/>
          <w:lang w:val="cs-CZ" w:eastAsia="en-US"/>
        </w:rPr>
        <w:t>9</w:t>
      </w:r>
      <w:r w:rsidR="007235F2">
        <w:rPr>
          <w:rFonts w:ascii="Times New Roman" w:hAnsi="Times New Roman"/>
          <w:sz w:val="24"/>
          <w:lang w:val="cs-CZ" w:eastAsia="en-US"/>
        </w:rPr>
        <w:t>.000</w:t>
      </w:r>
      <w:r>
        <w:rPr>
          <w:rFonts w:ascii="Times New Roman" w:hAnsi="Times New Roman"/>
          <w:sz w:val="24"/>
          <w:lang w:val="cs-CZ" w:eastAsia="en-US"/>
        </w:rPr>
        <w:t xml:space="preserve">,- </w:t>
      </w:r>
      <w:r w:rsidRPr="000A035A">
        <w:rPr>
          <w:rFonts w:ascii="Times New Roman" w:hAnsi="Times New Roman"/>
          <w:sz w:val="24"/>
          <w:lang w:val="cs-CZ" w:eastAsia="en-US"/>
        </w:rPr>
        <w:t>Kč bez DPH. Implementace nových technologií</w:t>
      </w:r>
      <w:r w:rsidR="00827393">
        <w:rPr>
          <w:rFonts w:ascii="Times New Roman" w:hAnsi="Times New Roman"/>
          <w:sz w:val="24"/>
          <w:lang w:val="cs-CZ" w:eastAsia="en-US"/>
        </w:rPr>
        <w:t>, nových systémů</w:t>
      </w:r>
      <w:r w:rsidRPr="000A035A">
        <w:rPr>
          <w:rFonts w:ascii="Times New Roman" w:hAnsi="Times New Roman"/>
          <w:sz w:val="24"/>
          <w:lang w:val="cs-CZ" w:eastAsia="en-US"/>
        </w:rPr>
        <w:t xml:space="preserve"> </w:t>
      </w:r>
      <w:r w:rsidR="00827393">
        <w:rPr>
          <w:rFonts w:ascii="Times New Roman" w:hAnsi="Times New Roman"/>
          <w:sz w:val="24"/>
          <w:lang w:val="cs-CZ" w:eastAsia="en-US"/>
        </w:rPr>
        <w:t xml:space="preserve">(HW a SW) </w:t>
      </w:r>
      <w:r w:rsidRPr="000A035A">
        <w:rPr>
          <w:rFonts w:ascii="Times New Roman" w:hAnsi="Times New Roman"/>
          <w:sz w:val="24"/>
          <w:lang w:val="cs-CZ" w:eastAsia="en-US"/>
        </w:rPr>
        <w:t>není v této ceně zahrnuto. V ceně nejsou zahrnuty práce mající povahu</w:t>
      </w:r>
      <w:r>
        <w:rPr>
          <w:rFonts w:ascii="Times New Roman" w:hAnsi="Times New Roman"/>
          <w:sz w:val="24"/>
          <w:lang w:val="cs-CZ" w:eastAsia="en-US"/>
        </w:rPr>
        <w:t xml:space="preserve"> školení či výuky a uživatelská podpora</w:t>
      </w:r>
      <w:r w:rsidRPr="000A035A">
        <w:rPr>
          <w:rFonts w:ascii="Times New Roman" w:hAnsi="Times New Roman"/>
          <w:sz w:val="24"/>
          <w:lang w:val="cs-CZ" w:eastAsia="en-US"/>
        </w:rPr>
        <w:t xml:space="preserve"> obsluhy. </w:t>
      </w:r>
      <w:r w:rsidR="005A34A8">
        <w:rPr>
          <w:rFonts w:ascii="Times New Roman" w:hAnsi="Times New Roman"/>
          <w:sz w:val="24"/>
          <w:lang w:val="cs-CZ" w:eastAsia="en-US"/>
        </w:rPr>
        <w:t>Pokud odběratel nezajistí parkovací místo pro servisní vozidlo dodavatele, bude dodavatel fakturovat parkovné dle tarifu místní parkovací zóny.</w:t>
      </w:r>
    </w:p>
    <w:p w14:paraId="4D8873B5" w14:textId="77777777" w:rsidR="007235F2" w:rsidRDefault="007235F2" w:rsidP="00890AD7">
      <w:pPr>
        <w:rPr>
          <w:rFonts w:ascii="Times New Roman" w:hAnsi="Times New Roman"/>
          <w:sz w:val="24"/>
          <w:u w:val="single"/>
          <w:lang w:val="cs-CZ" w:eastAsia="en-US"/>
        </w:rPr>
      </w:pPr>
    </w:p>
    <w:p w14:paraId="5309E8FC" w14:textId="77777777" w:rsidR="007235F2" w:rsidRDefault="007235F2" w:rsidP="007235F2">
      <w:pPr>
        <w:ind w:left="2832" w:firstLine="708"/>
        <w:rPr>
          <w:rFonts w:ascii="Times New Roman" w:hAnsi="Times New Roman"/>
          <w:sz w:val="24"/>
          <w:u w:val="single"/>
          <w:lang w:val="cs-CZ" w:eastAsia="en-US"/>
        </w:rPr>
      </w:pPr>
    </w:p>
    <w:p w14:paraId="160D71F2" w14:textId="06CBC9D0" w:rsidR="00890AD7" w:rsidRPr="000A035A" w:rsidRDefault="00890AD7" w:rsidP="007235F2">
      <w:pPr>
        <w:ind w:left="2832" w:firstLine="708"/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u w:val="single"/>
          <w:lang w:val="cs-CZ" w:eastAsia="en-US"/>
        </w:rPr>
        <w:t>VII.</w:t>
      </w:r>
      <w:r>
        <w:rPr>
          <w:rFonts w:ascii="Times New Roman" w:hAnsi="Times New Roman"/>
          <w:sz w:val="24"/>
          <w:u w:val="single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Obchodní tajemství</w:t>
      </w:r>
    </w:p>
    <w:p w14:paraId="1CD8FCF9" w14:textId="77777777" w:rsidR="00890AD7" w:rsidRPr="000A035A" w:rsidRDefault="00890AD7" w:rsidP="00890AD7">
      <w:pPr>
        <w:ind w:left="2124" w:firstLine="708"/>
        <w:rPr>
          <w:rFonts w:ascii="Times New Roman" w:hAnsi="Times New Roman"/>
          <w:sz w:val="24"/>
          <w:u w:val="single"/>
          <w:lang w:val="cs-CZ" w:eastAsia="en-US"/>
        </w:rPr>
      </w:pPr>
    </w:p>
    <w:p w14:paraId="4B6DAECE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>Dodavatel se zavazuje zachovávat v rá</w:t>
      </w:r>
      <w:r>
        <w:rPr>
          <w:rFonts w:ascii="Times New Roman" w:hAnsi="Times New Roman"/>
          <w:sz w:val="24"/>
          <w:lang w:val="cs-CZ" w:eastAsia="en-US"/>
        </w:rPr>
        <w:t xml:space="preserve">mci platných zákonných předpisů </w:t>
      </w:r>
      <w:r w:rsidRPr="000A035A">
        <w:rPr>
          <w:rFonts w:ascii="Times New Roman" w:hAnsi="Times New Roman"/>
          <w:sz w:val="24"/>
          <w:lang w:val="cs-CZ" w:eastAsia="en-US"/>
        </w:rPr>
        <w:t>mlčen</w:t>
      </w:r>
      <w:r>
        <w:rPr>
          <w:rFonts w:ascii="Times New Roman" w:hAnsi="Times New Roman"/>
          <w:sz w:val="24"/>
          <w:lang w:val="cs-CZ" w:eastAsia="en-US"/>
        </w:rPr>
        <w:t>livost</w:t>
      </w:r>
      <w:r w:rsidRPr="000A035A">
        <w:rPr>
          <w:rFonts w:ascii="Times New Roman" w:hAnsi="Times New Roman"/>
          <w:sz w:val="24"/>
          <w:lang w:val="cs-CZ" w:eastAsia="en-US"/>
        </w:rPr>
        <w:t xml:space="preserve"> o </w:t>
      </w:r>
      <w:r>
        <w:rPr>
          <w:rFonts w:ascii="Times New Roman" w:hAnsi="Times New Roman"/>
          <w:sz w:val="24"/>
          <w:lang w:val="cs-CZ" w:eastAsia="en-US"/>
        </w:rPr>
        <w:t xml:space="preserve">všech </w:t>
      </w:r>
      <w:r w:rsidRPr="000A035A">
        <w:rPr>
          <w:rFonts w:ascii="Times New Roman" w:hAnsi="Times New Roman"/>
          <w:sz w:val="24"/>
          <w:lang w:val="cs-CZ" w:eastAsia="en-US"/>
        </w:rPr>
        <w:t>skute</w:t>
      </w:r>
      <w:r>
        <w:rPr>
          <w:rFonts w:ascii="Times New Roman" w:hAnsi="Times New Roman"/>
          <w:sz w:val="24"/>
          <w:lang w:val="cs-CZ" w:eastAsia="en-US"/>
        </w:rPr>
        <w:t>čnostech se kterými se seznámí při</w:t>
      </w:r>
      <w:r w:rsidRPr="000A035A">
        <w:rPr>
          <w:rFonts w:ascii="Times New Roman" w:hAnsi="Times New Roman"/>
          <w:sz w:val="24"/>
          <w:lang w:val="cs-CZ" w:eastAsia="en-US"/>
        </w:rPr>
        <w:t xml:space="preserve"> své </w:t>
      </w:r>
      <w:r>
        <w:rPr>
          <w:rFonts w:ascii="Times New Roman" w:hAnsi="Times New Roman"/>
          <w:sz w:val="24"/>
          <w:lang w:val="cs-CZ" w:eastAsia="en-US"/>
        </w:rPr>
        <w:t xml:space="preserve">odborné </w:t>
      </w:r>
      <w:r w:rsidRPr="000A035A">
        <w:rPr>
          <w:rFonts w:ascii="Times New Roman" w:hAnsi="Times New Roman"/>
          <w:sz w:val="24"/>
          <w:lang w:val="cs-CZ" w:eastAsia="en-US"/>
        </w:rPr>
        <w:t>činnosti u odběratele</w:t>
      </w:r>
      <w:r>
        <w:rPr>
          <w:rFonts w:ascii="Times New Roman" w:hAnsi="Times New Roman"/>
          <w:sz w:val="24"/>
          <w:lang w:val="cs-CZ" w:eastAsia="en-US"/>
        </w:rPr>
        <w:t xml:space="preserve"> a dodržovat  zákon </w:t>
      </w:r>
      <w:r w:rsidRPr="002902BA">
        <w:rPr>
          <w:rFonts w:ascii="Times New Roman" w:hAnsi="Times New Roman" w:hint="eastAsia"/>
          <w:sz w:val="24"/>
          <w:lang w:val="cs-CZ" w:eastAsia="en-US"/>
        </w:rPr>
        <w:t>č</w:t>
      </w:r>
      <w:r w:rsidRPr="002902BA">
        <w:rPr>
          <w:rFonts w:ascii="Times New Roman" w:hAnsi="Times New Roman"/>
          <w:sz w:val="24"/>
          <w:lang w:val="cs-CZ" w:eastAsia="en-US"/>
        </w:rPr>
        <w:t>. 101/2000 Sb., ve zn</w:t>
      </w:r>
      <w:r w:rsidRPr="002902BA">
        <w:rPr>
          <w:rFonts w:ascii="Times New Roman" w:hAnsi="Times New Roman" w:hint="eastAsia"/>
          <w:sz w:val="24"/>
          <w:lang w:val="cs-CZ" w:eastAsia="en-US"/>
        </w:rPr>
        <w:t>ě</w:t>
      </w:r>
      <w:r w:rsidRPr="002902BA">
        <w:rPr>
          <w:rFonts w:ascii="Times New Roman" w:hAnsi="Times New Roman"/>
          <w:sz w:val="24"/>
          <w:lang w:val="cs-CZ" w:eastAsia="en-US"/>
        </w:rPr>
        <w:t>ní pozd</w:t>
      </w:r>
      <w:r w:rsidRPr="002902BA">
        <w:rPr>
          <w:rFonts w:ascii="Times New Roman" w:hAnsi="Times New Roman" w:hint="eastAsia"/>
          <w:sz w:val="24"/>
          <w:lang w:val="cs-CZ" w:eastAsia="en-US"/>
        </w:rPr>
        <w:t>ě</w:t>
      </w:r>
      <w:r w:rsidRPr="002902BA">
        <w:rPr>
          <w:rFonts w:ascii="Times New Roman" w:hAnsi="Times New Roman"/>
          <w:sz w:val="24"/>
          <w:lang w:val="cs-CZ" w:eastAsia="en-US"/>
        </w:rPr>
        <w:t>jších p</w:t>
      </w:r>
      <w:r w:rsidRPr="002902BA">
        <w:rPr>
          <w:rFonts w:ascii="Times New Roman" w:hAnsi="Times New Roman" w:hint="eastAsia"/>
          <w:sz w:val="24"/>
          <w:lang w:val="cs-CZ" w:eastAsia="en-US"/>
        </w:rPr>
        <w:t>ř</w:t>
      </w:r>
      <w:r w:rsidRPr="002902BA">
        <w:rPr>
          <w:rFonts w:ascii="Times New Roman" w:hAnsi="Times New Roman"/>
          <w:sz w:val="24"/>
          <w:lang w:val="cs-CZ" w:eastAsia="en-US"/>
        </w:rPr>
        <w:t>edpis</w:t>
      </w:r>
      <w:r w:rsidRPr="002902BA">
        <w:rPr>
          <w:rFonts w:ascii="Times New Roman" w:hAnsi="Times New Roman" w:hint="eastAsia"/>
          <w:sz w:val="24"/>
          <w:lang w:val="cs-CZ" w:eastAsia="en-US"/>
        </w:rPr>
        <w:t>ů</w:t>
      </w:r>
      <w:r>
        <w:rPr>
          <w:rFonts w:ascii="Times New Roman" w:hAnsi="Times New Roman"/>
          <w:sz w:val="24"/>
          <w:lang w:val="cs-CZ" w:eastAsia="en-US"/>
        </w:rPr>
        <w:t>.</w:t>
      </w:r>
    </w:p>
    <w:p w14:paraId="49D7E037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79C16D7A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0C91D6D0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</w:p>
    <w:p w14:paraId="51EA95D8" w14:textId="77777777" w:rsidR="00890AD7" w:rsidRPr="000A035A" w:rsidRDefault="00890AD7" w:rsidP="00890AD7">
      <w:pPr>
        <w:jc w:val="center"/>
        <w:rPr>
          <w:rFonts w:ascii="Times New Roman" w:hAnsi="Times New Roman"/>
          <w:sz w:val="24"/>
          <w:u w:val="single"/>
          <w:lang w:val="cs-CZ" w:eastAsia="en-US"/>
        </w:rPr>
      </w:pPr>
      <w:r w:rsidRPr="000A035A">
        <w:rPr>
          <w:rFonts w:ascii="Times New Roman" w:hAnsi="Times New Roman"/>
          <w:sz w:val="24"/>
          <w:u w:val="single"/>
          <w:lang w:val="cs-CZ" w:eastAsia="en-US"/>
        </w:rPr>
        <w:t>VIII.</w:t>
      </w:r>
      <w:r>
        <w:rPr>
          <w:rFonts w:ascii="Times New Roman" w:hAnsi="Times New Roman"/>
          <w:sz w:val="24"/>
          <w:u w:val="single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Penále</w:t>
      </w:r>
      <w:r>
        <w:rPr>
          <w:rFonts w:ascii="Times New Roman" w:hAnsi="Times New Roman"/>
          <w:sz w:val="24"/>
          <w:u w:val="single"/>
          <w:lang w:val="cs-CZ" w:eastAsia="en-US"/>
        </w:rPr>
        <w:t xml:space="preserve"> - sankce</w:t>
      </w:r>
    </w:p>
    <w:p w14:paraId="2F8366B9" w14:textId="77777777" w:rsidR="00890AD7" w:rsidRPr="000A035A" w:rsidRDefault="00890AD7" w:rsidP="00890AD7">
      <w:pPr>
        <w:ind w:left="2832" w:firstLine="708"/>
        <w:rPr>
          <w:rFonts w:ascii="Times New Roman" w:hAnsi="Times New Roman"/>
          <w:sz w:val="24"/>
          <w:u w:val="single"/>
          <w:lang w:val="cs-CZ" w:eastAsia="en-US"/>
        </w:rPr>
      </w:pPr>
    </w:p>
    <w:p w14:paraId="5F088638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 xml:space="preserve">V případě nedodržení </w:t>
      </w:r>
      <w:r>
        <w:rPr>
          <w:rFonts w:ascii="Times New Roman" w:hAnsi="Times New Roman"/>
          <w:sz w:val="24"/>
          <w:lang w:val="cs-CZ" w:eastAsia="en-US"/>
        </w:rPr>
        <w:t xml:space="preserve">sjednaného </w:t>
      </w:r>
      <w:r w:rsidRPr="000A035A">
        <w:rPr>
          <w:rFonts w:ascii="Times New Roman" w:hAnsi="Times New Roman"/>
          <w:sz w:val="24"/>
          <w:lang w:val="cs-CZ" w:eastAsia="en-US"/>
        </w:rPr>
        <w:t xml:space="preserve">termínu </w:t>
      </w:r>
      <w:r>
        <w:rPr>
          <w:rFonts w:ascii="Times New Roman" w:hAnsi="Times New Roman"/>
          <w:sz w:val="24"/>
          <w:lang w:val="cs-CZ" w:eastAsia="en-US"/>
        </w:rPr>
        <w:t xml:space="preserve">servisního zásahu </w:t>
      </w:r>
      <w:r w:rsidRPr="000A035A">
        <w:rPr>
          <w:rFonts w:ascii="Times New Roman" w:hAnsi="Times New Roman"/>
          <w:sz w:val="24"/>
          <w:lang w:val="cs-CZ" w:eastAsia="en-US"/>
        </w:rPr>
        <w:t xml:space="preserve">ze strany dodavatele má odběratel právo uplatnit slevu za </w:t>
      </w:r>
      <w:r>
        <w:rPr>
          <w:rFonts w:ascii="Times New Roman" w:hAnsi="Times New Roman"/>
          <w:sz w:val="24"/>
          <w:lang w:val="cs-CZ" w:eastAsia="en-US"/>
        </w:rPr>
        <w:t xml:space="preserve">opožděné </w:t>
      </w:r>
      <w:r w:rsidRPr="000A035A">
        <w:rPr>
          <w:rFonts w:ascii="Times New Roman" w:hAnsi="Times New Roman"/>
          <w:sz w:val="24"/>
          <w:lang w:val="cs-CZ" w:eastAsia="en-US"/>
        </w:rPr>
        <w:t xml:space="preserve">plnění </w:t>
      </w:r>
      <w:r>
        <w:rPr>
          <w:rFonts w:ascii="Times New Roman" w:hAnsi="Times New Roman"/>
          <w:sz w:val="24"/>
          <w:lang w:val="cs-CZ" w:eastAsia="en-US"/>
        </w:rPr>
        <w:t xml:space="preserve">ve výši 500,- Kč za každý jednotlivý případ, </w:t>
      </w:r>
      <w:r w:rsidRPr="000A035A">
        <w:rPr>
          <w:rFonts w:ascii="Times New Roman" w:hAnsi="Times New Roman"/>
          <w:sz w:val="24"/>
          <w:lang w:val="cs-CZ" w:eastAsia="en-US"/>
        </w:rPr>
        <w:t>maximálně</w:t>
      </w:r>
      <w:r>
        <w:rPr>
          <w:rFonts w:ascii="Times New Roman" w:hAnsi="Times New Roman"/>
          <w:sz w:val="24"/>
          <w:lang w:val="cs-CZ" w:eastAsia="en-US"/>
        </w:rPr>
        <w:t xml:space="preserve"> však do výše</w:t>
      </w:r>
      <w:r w:rsidRPr="000A035A">
        <w:rPr>
          <w:rFonts w:ascii="Times New Roman" w:hAnsi="Times New Roman"/>
          <w:sz w:val="24"/>
          <w:lang w:val="cs-CZ" w:eastAsia="en-US"/>
        </w:rPr>
        <w:t xml:space="preserve"> měsíčního plnění.</w:t>
      </w:r>
    </w:p>
    <w:p w14:paraId="65120954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lastRenderedPageBreak/>
        <w:t xml:space="preserve">V případě nedodržení termínu splatnosti faktury ze strany odběratele má dodavatel právo účtovat penále </w:t>
      </w:r>
      <w:r>
        <w:rPr>
          <w:rFonts w:ascii="Times New Roman" w:hAnsi="Times New Roman"/>
          <w:sz w:val="24"/>
          <w:lang w:val="cs-CZ" w:eastAsia="en-US"/>
        </w:rPr>
        <w:t xml:space="preserve">ve výši </w:t>
      </w:r>
      <w:r w:rsidRPr="000A035A">
        <w:rPr>
          <w:rFonts w:ascii="Times New Roman" w:hAnsi="Times New Roman"/>
          <w:sz w:val="24"/>
          <w:lang w:val="cs-CZ" w:eastAsia="en-US"/>
        </w:rPr>
        <w:t xml:space="preserve">0,1%  z dlužné částky za každý den prodlení. </w:t>
      </w:r>
    </w:p>
    <w:p w14:paraId="7FFCC66F" w14:textId="6BF8E009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>Doba splatnosti faktur se tímto ujednáním stanovuje na 14 dní</w:t>
      </w:r>
      <w:r w:rsidR="007235F2">
        <w:rPr>
          <w:rFonts w:ascii="Times New Roman" w:hAnsi="Times New Roman"/>
          <w:sz w:val="24"/>
          <w:lang w:val="cs-CZ" w:eastAsia="en-US"/>
        </w:rPr>
        <w:t xml:space="preserve"> od doby doručení.</w:t>
      </w:r>
    </w:p>
    <w:p w14:paraId="1F55983F" w14:textId="77777777" w:rsidR="00890AD7" w:rsidRPr="000A035A" w:rsidRDefault="00890AD7" w:rsidP="00890AD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</w:r>
    </w:p>
    <w:p w14:paraId="31BE6F8C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</w:p>
    <w:p w14:paraId="71CA0C59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XI.</w:t>
      </w:r>
      <w:r>
        <w:rPr>
          <w:rFonts w:ascii="Times New Roman" w:hAnsi="Times New Roman"/>
          <w:sz w:val="24"/>
          <w:lang w:val="cs-CZ" w:eastAsia="en-US"/>
        </w:rPr>
        <w:t xml:space="preserve"> </w:t>
      </w:r>
      <w:r w:rsidRPr="000A035A">
        <w:rPr>
          <w:rFonts w:ascii="Times New Roman" w:hAnsi="Times New Roman"/>
          <w:sz w:val="24"/>
          <w:u w:val="single"/>
          <w:lang w:val="cs-CZ" w:eastAsia="en-US"/>
        </w:rPr>
        <w:t>Platnost smlouvy</w:t>
      </w:r>
    </w:p>
    <w:p w14:paraId="6F489EE7" w14:textId="77777777" w:rsidR="00890AD7" w:rsidRPr="000A035A" w:rsidRDefault="00890AD7" w:rsidP="00890AD7">
      <w:pPr>
        <w:rPr>
          <w:rFonts w:ascii="Times New Roman" w:hAnsi="Times New Roman"/>
          <w:sz w:val="24"/>
          <w:u w:val="single"/>
          <w:lang w:val="cs-CZ" w:eastAsia="en-US"/>
        </w:rPr>
      </w:pPr>
    </w:p>
    <w:p w14:paraId="5004E566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 xml:space="preserve">Tato smlouva se vyhotovuje ve dvou stejnopisech a nabývá platnosti dnem podpisu oprávněnými zástupci obou stran. </w:t>
      </w:r>
    </w:p>
    <w:p w14:paraId="66E16008" w14:textId="747B3ACF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 xml:space="preserve">Smlouva se uzavírá na dobu </w:t>
      </w:r>
      <w:r w:rsidR="007235F2">
        <w:rPr>
          <w:rFonts w:ascii="Times New Roman" w:hAnsi="Times New Roman"/>
          <w:sz w:val="24"/>
          <w:lang w:val="cs-CZ" w:eastAsia="en-US"/>
        </w:rPr>
        <w:t>3 let</w:t>
      </w:r>
      <w:r>
        <w:rPr>
          <w:rFonts w:ascii="Times New Roman" w:hAnsi="Times New Roman"/>
          <w:sz w:val="24"/>
          <w:lang w:val="cs-CZ" w:eastAsia="en-US"/>
        </w:rPr>
        <w:t>, tj. do 31.12.20</w:t>
      </w:r>
      <w:r w:rsidR="007235F2">
        <w:rPr>
          <w:rFonts w:ascii="Times New Roman" w:hAnsi="Times New Roman"/>
          <w:sz w:val="24"/>
          <w:lang w:val="cs-CZ" w:eastAsia="en-US"/>
        </w:rPr>
        <w:t>23</w:t>
      </w:r>
      <w:r>
        <w:rPr>
          <w:rFonts w:ascii="Times New Roman" w:hAnsi="Times New Roman"/>
          <w:sz w:val="24"/>
          <w:lang w:val="cs-CZ" w:eastAsia="en-US"/>
        </w:rPr>
        <w:t xml:space="preserve"> a může být po dohodě obou stran prodloužena. Smlouva může být před ukončením své platnosti vypovězena </w:t>
      </w:r>
      <w:r w:rsidRPr="000A035A">
        <w:rPr>
          <w:rFonts w:ascii="Times New Roman" w:hAnsi="Times New Roman"/>
          <w:sz w:val="24"/>
          <w:lang w:val="cs-CZ" w:eastAsia="en-US"/>
        </w:rPr>
        <w:t xml:space="preserve">kteroukoli stranou </w:t>
      </w:r>
    </w:p>
    <w:p w14:paraId="6F2DF4E9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 xml:space="preserve">s výpovědní lhůtou </w:t>
      </w:r>
      <w:r>
        <w:rPr>
          <w:rFonts w:ascii="Times New Roman" w:hAnsi="Times New Roman"/>
          <w:sz w:val="24"/>
          <w:lang w:val="cs-CZ" w:eastAsia="en-US"/>
        </w:rPr>
        <w:t xml:space="preserve">dvou </w:t>
      </w:r>
      <w:r w:rsidRPr="000A035A">
        <w:rPr>
          <w:rFonts w:ascii="Times New Roman" w:hAnsi="Times New Roman"/>
          <w:sz w:val="24"/>
          <w:lang w:val="cs-CZ" w:eastAsia="en-US"/>
        </w:rPr>
        <w:t>kalendářní</w:t>
      </w:r>
      <w:r>
        <w:rPr>
          <w:rFonts w:ascii="Times New Roman" w:hAnsi="Times New Roman"/>
          <w:sz w:val="24"/>
          <w:lang w:val="cs-CZ" w:eastAsia="en-US"/>
        </w:rPr>
        <w:t>ch měsíců.</w:t>
      </w:r>
      <w:r w:rsidRPr="000A035A">
        <w:rPr>
          <w:rFonts w:ascii="Times New Roman" w:hAnsi="Times New Roman"/>
          <w:sz w:val="24"/>
          <w:lang w:val="cs-CZ" w:eastAsia="en-US"/>
        </w:rPr>
        <w:t xml:space="preserve"> </w:t>
      </w:r>
      <w:r>
        <w:rPr>
          <w:rFonts w:ascii="Times New Roman" w:hAnsi="Times New Roman"/>
          <w:sz w:val="24"/>
          <w:lang w:val="cs-CZ" w:eastAsia="en-US"/>
        </w:rPr>
        <w:t>Dohoda o u</w:t>
      </w:r>
      <w:r w:rsidRPr="000A035A">
        <w:rPr>
          <w:rFonts w:ascii="Times New Roman" w:hAnsi="Times New Roman"/>
          <w:sz w:val="24"/>
          <w:lang w:val="cs-CZ" w:eastAsia="en-US"/>
        </w:rPr>
        <w:t xml:space="preserve">končení smlouvy nebo výpověď musí být </w:t>
      </w:r>
      <w:r>
        <w:rPr>
          <w:rFonts w:ascii="Times New Roman" w:hAnsi="Times New Roman"/>
          <w:sz w:val="24"/>
          <w:lang w:val="cs-CZ" w:eastAsia="en-US"/>
        </w:rPr>
        <w:t>provedena písemnou formou a prokazatelně doručena druhé straně.</w:t>
      </w:r>
    </w:p>
    <w:p w14:paraId="51197EF6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>Změny této smlouvy m</w:t>
      </w:r>
      <w:r>
        <w:rPr>
          <w:rFonts w:ascii="Times New Roman" w:hAnsi="Times New Roman"/>
          <w:sz w:val="24"/>
          <w:lang w:val="cs-CZ" w:eastAsia="en-US"/>
        </w:rPr>
        <w:t xml:space="preserve">ohou být prováděny </w:t>
      </w:r>
      <w:r w:rsidRPr="00F86254">
        <w:rPr>
          <w:rFonts w:ascii="Times New Roman" w:hAnsi="Times New Roman"/>
          <w:sz w:val="24"/>
          <w:lang w:val="cs-CZ" w:eastAsia="en-US"/>
        </w:rPr>
        <w:t>po dohod</w:t>
      </w:r>
      <w:r w:rsidRPr="00F86254">
        <w:rPr>
          <w:rFonts w:ascii="Times New Roman" w:hAnsi="Times New Roman" w:hint="eastAsia"/>
          <w:sz w:val="24"/>
          <w:lang w:val="cs-CZ" w:eastAsia="en-US"/>
        </w:rPr>
        <w:t>ě</w:t>
      </w:r>
      <w:r w:rsidRPr="00F86254">
        <w:rPr>
          <w:rFonts w:ascii="Times New Roman" w:hAnsi="Times New Roman"/>
          <w:sz w:val="24"/>
          <w:lang w:val="cs-CZ" w:eastAsia="en-US"/>
        </w:rPr>
        <w:t xml:space="preserve"> smluvních stran formou písemných </w:t>
      </w:r>
    </w:p>
    <w:p w14:paraId="5A2887FF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F86254">
        <w:rPr>
          <w:rFonts w:ascii="Times New Roman" w:hAnsi="Times New Roman"/>
          <w:sz w:val="24"/>
          <w:lang w:val="cs-CZ" w:eastAsia="en-US"/>
        </w:rPr>
        <w:t xml:space="preserve">a </w:t>
      </w:r>
      <w:r w:rsidRPr="00F86254">
        <w:rPr>
          <w:rFonts w:ascii="Times New Roman" w:hAnsi="Times New Roman" w:hint="eastAsia"/>
          <w:sz w:val="24"/>
          <w:lang w:val="cs-CZ" w:eastAsia="en-US"/>
        </w:rPr>
        <w:t>čí</w:t>
      </w:r>
      <w:r w:rsidRPr="00F86254">
        <w:rPr>
          <w:rFonts w:ascii="Times New Roman" w:hAnsi="Times New Roman"/>
          <w:sz w:val="24"/>
          <w:lang w:val="cs-CZ" w:eastAsia="en-US"/>
        </w:rPr>
        <w:t>slovaných dodatk</w:t>
      </w:r>
      <w:r w:rsidRPr="00F86254">
        <w:rPr>
          <w:rFonts w:ascii="Times New Roman" w:hAnsi="Times New Roman" w:hint="eastAsia"/>
          <w:sz w:val="24"/>
          <w:lang w:val="cs-CZ" w:eastAsia="en-US"/>
        </w:rPr>
        <w:t>ů</w:t>
      </w:r>
      <w:r w:rsidRPr="00F86254">
        <w:rPr>
          <w:rFonts w:ascii="Times New Roman" w:hAnsi="Times New Roman"/>
          <w:sz w:val="24"/>
          <w:lang w:val="cs-CZ" w:eastAsia="en-US"/>
        </w:rPr>
        <w:t>.</w:t>
      </w:r>
      <w:r>
        <w:rPr>
          <w:rFonts w:ascii="Times New Roman" w:hAnsi="Times New Roman"/>
          <w:sz w:val="24"/>
          <w:lang w:val="cs-CZ" w:eastAsia="en-US"/>
        </w:rPr>
        <w:t xml:space="preserve"> </w:t>
      </w:r>
    </w:p>
    <w:p w14:paraId="5FF6194D" w14:textId="77777777" w:rsidR="00890AD7" w:rsidRPr="004D562E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szCs w:val="24"/>
          <w:lang w:val="cs-CZ" w:eastAsia="en-US"/>
        </w:rPr>
        <w:t xml:space="preserve">Smlouva se řídí 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platnými zákony ČR a 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případ</w:t>
      </w:r>
      <w:r>
        <w:rPr>
          <w:rFonts w:ascii="Times New Roman" w:hAnsi="Times New Roman"/>
          <w:sz w:val="24"/>
          <w:szCs w:val="24"/>
          <w:lang w:val="cs-CZ" w:eastAsia="en-US"/>
        </w:rPr>
        <w:t>né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 xml:space="preserve"> spor</w:t>
      </w:r>
      <w:r>
        <w:rPr>
          <w:rFonts w:ascii="Times New Roman" w:hAnsi="Times New Roman"/>
          <w:sz w:val="24"/>
          <w:szCs w:val="24"/>
          <w:lang w:val="cs-CZ" w:eastAsia="en-US"/>
        </w:rPr>
        <w:t>y budou řešeny příslušnými českými soudy</w:t>
      </w:r>
      <w:r w:rsidRPr="000A035A">
        <w:rPr>
          <w:rFonts w:ascii="Times New Roman" w:hAnsi="Times New Roman"/>
          <w:sz w:val="24"/>
          <w:szCs w:val="24"/>
          <w:lang w:val="cs-CZ" w:eastAsia="en-US"/>
        </w:rPr>
        <w:t>.</w:t>
      </w:r>
    </w:p>
    <w:p w14:paraId="7F358CBD" w14:textId="77777777" w:rsidR="00890AD7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>
        <w:rPr>
          <w:rFonts w:ascii="Times New Roman" w:hAnsi="Times New Roman"/>
          <w:sz w:val="24"/>
          <w:szCs w:val="24"/>
          <w:lang w:val="cs-CZ" w:eastAsia="en-US"/>
        </w:rPr>
        <w:tab/>
      </w:r>
    </w:p>
    <w:p w14:paraId="446532D5" w14:textId="75C423D1" w:rsidR="00890AD7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>
        <w:rPr>
          <w:rFonts w:ascii="Times New Roman" w:hAnsi="Times New Roman"/>
          <w:sz w:val="24"/>
          <w:szCs w:val="24"/>
          <w:lang w:val="cs-CZ" w:eastAsia="en-US"/>
        </w:rPr>
        <w:tab/>
        <w:t xml:space="preserve">Smluvní strany 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shodn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ě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 xml:space="preserve"> prohlašují, že si tuto smlouvu p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ř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ed jejím podpisem p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ř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e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č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etli, že byla uzav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ř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ena po vzájemném projednání</w:t>
      </w:r>
      <w:r>
        <w:rPr>
          <w:rFonts w:ascii="Times New Roman" w:hAnsi="Times New Roman"/>
          <w:sz w:val="24"/>
          <w:szCs w:val="24"/>
          <w:lang w:val="cs-CZ" w:eastAsia="en-US"/>
        </w:rPr>
        <w:t xml:space="preserve">, 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podle jejich pravé a svobodné v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ů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le, ur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č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it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ě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, vážn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ě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 xml:space="preserve"> </w:t>
      </w:r>
    </w:p>
    <w:p w14:paraId="795BFF19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  <w:r w:rsidRPr="004D562E">
        <w:rPr>
          <w:rFonts w:ascii="Times New Roman" w:hAnsi="Times New Roman"/>
          <w:sz w:val="24"/>
          <w:szCs w:val="24"/>
          <w:lang w:val="cs-CZ" w:eastAsia="en-US"/>
        </w:rPr>
        <w:t>a srozumiteln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ě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, na d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ů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 xml:space="preserve">kaz 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č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ehož p</w:t>
      </w:r>
      <w:r w:rsidRPr="004D562E">
        <w:rPr>
          <w:rFonts w:ascii="Times New Roman" w:hAnsi="Times New Roman" w:hint="eastAsia"/>
          <w:sz w:val="24"/>
          <w:szCs w:val="24"/>
          <w:lang w:val="cs-CZ" w:eastAsia="en-US"/>
        </w:rPr>
        <w:t>ř</w:t>
      </w:r>
      <w:r w:rsidRPr="004D562E">
        <w:rPr>
          <w:rFonts w:ascii="Times New Roman" w:hAnsi="Times New Roman"/>
          <w:sz w:val="24"/>
          <w:szCs w:val="24"/>
          <w:lang w:val="cs-CZ" w:eastAsia="en-US"/>
        </w:rPr>
        <w:t>ipojují své podpisy.</w:t>
      </w:r>
    </w:p>
    <w:p w14:paraId="59566D99" w14:textId="77777777" w:rsidR="00890AD7" w:rsidRPr="000A035A" w:rsidRDefault="00890AD7" w:rsidP="00890AD7">
      <w:pPr>
        <w:rPr>
          <w:rFonts w:ascii="Times New Roman" w:hAnsi="Times New Roman"/>
          <w:sz w:val="24"/>
          <w:szCs w:val="24"/>
          <w:lang w:val="cs-CZ" w:eastAsia="en-US"/>
        </w:rPr>
      </w:pPr>
    </w:p>
    <w:p w14:paraId="63B768D0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0E3CD26D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4E61516D" w14:textId="5E3C4BB2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 xml:space="preserve">V </w:t>
      </w:r>
      <w:r w:rsidRPr="000A035A">
        <w:rPr>
          <w:rFonts w:ascii="Times New Roman" w:hAnsi="Times New Roman"/>
          <w:sz w:val="24"/>
          <w:lang w:val="cs-CZ" w:eastAsia="en-US"/>
        </w:rPr>
        <w:t>Praze dne</w:t>
      </w:r>
      <w:r w:rsidR="007235F2">
        <w:rPr>
          <w:rFonts w:ascii="Times New Roman" w:hAnsi="Times New Roman"/>
          <w:sz w:val="24"/>
          <w:lang w:val="cs-CZ" w:eastAsia="en-US"/>
        </w:rPr>
        <w:t xml:space="preserve"> 6. 1. 2021</w:t>
      </w:r>
    </w:p>
    <w:p w14:paraId="067D946C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1AB3B433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7B14CE82" w14:textId="77777777" w:rsidR="00890AD7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68434417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779811BA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  <w:t>__________________________                            ___________________________</w:t>
      </w:r>
    </w:p>
    <w:p w14:paraId="1FECF193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</w:p>
    <w:p w14:paraId="5FFC688C" w14:textId="77777777" w:rsidR="00890AD7" w:rsidRPr="000A035A" w:rsidRDefault="00890AD7" w:rsidP="00890AD7">
      <w:pPr>
        <w:rPr>
          <w:rFonts w:ascii="Times New Roman" w:hAnsi="Times New Roman"/>
          <w:sz w:val="24"/>
          <w:lang w:val="cs-CZ" w:eastAsia="en-US"/>
        </w:rPr>
      </w:pP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  <w:t>dodavatel</w:t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ab/>
      </w:r>
      <w:r>
        <w:rPr>
          <w:rFonts w:ascii="Times New Roman" w:hAnsi="Times New Roman"/>
          <w:sz w:val="24"/>
          <w:lang w:val="cs-CZ" w:eastAsia="en-US"/>
        </w:rPr>
        <w:tab/>
      </w:r>
      <w:r>
        <w:rPr>
          <w:rFonts w:ascii="Times New Roman" w:hAnsi="Times New Roman"/>
          <w:sz w:val="24"/>
          <w:lang w:val="cs-CZ" w:eastAsia="en-US"/>
        </w:rPr>
        <w:tab/>
      </w:r>
      <w:r w:rsidRPr="000A035A">
        <w:rPr>
          <w:rFonts w:ascii="Times New Roman" w:hAnsi="Times New Roman"/>
          <w:sz w:val="24"/>
          <w:lang w:val="cs-CZ" w:eastAsia="en-US"/>
        </w:rPr>
        <w:t>odběratel</w:t>
      </w:r>
    </w:p>
    <w:p w14:paraId="238749CE" w14:textId="77777777" w:rsidR="0077730C" w:rsidRDefault="0077730C"/>
    <w:sectPr w:rsidR="0077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D7"/>
    <w:rsid w:val="00233FFE"/>
    <w:rsid w:val="005A34A8"/>
    <w:rsid w:val="007235F2"/>
    <w:rsid w:val="0077730C"/>
    <w:rsid w:val="00827393"/>
    <w:rsid w:val="00877C23"/>
    <w:rsid w:val="00890AD7"/>
    <w:rsid w:val="00C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E97A"/>
  <w15:chartTrackingRefBased/>
  <w15:docId w15:val="{366DCB0D-535F-43D1-8C81-93448492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AD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890A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A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D7"/>
    <w:rPr>
      <w:rFonts w:ascii="Segoe UI" w:eastAsia="Times New Roman" w:hAnsi="Segoe UI" w:cs="Segoe UI"/>
      <w:sz w:val="18"/>
      <w:szCs w:val="1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2k@l2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isova@zspalmovka.cz" TargetMode="External"/><Relationship Id="rId5" Type="http://schemas.openxmlformats.org/officeDocument/2006/relationships/hyperlink" Target="mailto:syrovatkova@zspalmovka.cz" TargetMode="External"/><Relationship Id="rId4" Type="http://schemas.openxmlformats.org/officeDocument/2006/relationships/hyperlink" Target="mailto:jezek@zspalmovk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2</cp:revision>
  <cp:lastPrinted>2021-01-05T06:48:00Z</cp:lastPrinted>
  <dcterms:created xsi:type="dcterms:W3CDTF">2021-01-25T11:39:00Z</dcterms:created>
  <dcterms:modified xsi:type="dcterms:W3CDTF">2021-01-25T11:39:00Z</dcterms:modified>
</cp:coreProperties>
</file>