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14:paraId="284B7E20" w14:textId="77777777" w:rsidTr="00A66797">
        <w:tc>
          <w:tcPr>
            <w:tcW w:w="993" w:type="dxa"/>
          </w:tcPr>
          <w:p w14:paraId="7530DDDC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14:paraId="6EBC313D" w14:textId="77777777"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14:paraId="44B9D5CA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14:paraId="784B9394" w14:textId="77777777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14:paraId="73325FFF" w14:textId="77777777"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14:paraId="6E99B9B0" w14:textId="77777777"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173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O/04/20200173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757F1D" w14:textId="77777777"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9A3DD9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6721525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67215254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14:paraId="40437E28" w14:textId="77777777"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7302222477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CZ7302222477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14:paraId="64C72DFF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066986CF" w14:textId="77777777"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965785C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Ing. arch. MgA. FIŠER MICHAL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Ing. arch. MgA. FIŠER MICHAL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14:paraId="28D34805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14:paraId="483C81E7" w14:textId="3C08EA59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45054D5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14:paraId="77E46672" w14:textId="77777777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14:paraId="4C7EBD16" w14:textId="42ABFAF5"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28C398" w14:textId="77777777"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Malátova 395/1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Malátova 395/13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14:paraId="4CC18C1D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14:paraId="103B2784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67AF6C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14:paraId="610E64C8" w14:textId="77777777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14:paraId="3829121F" w14:textId="77777777"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0415" w14:textId="77777777"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14:paraId="003D2D9E" w14:textId="77777777"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14:paraId="460BBB86" w14:textId="77777777"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4.11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24.11.2020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14:paraId="4B25D534" w14:textId="77777777"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zpracování projektové dokumentace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zpracování projektové dokumentace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14:paraId="057105BC" w14:textId="77777777"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zpracování projektové dokumentace - regenerace veřejných prostranství - etapa 01B - Václava Balého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zpracování projektové dokumentace - regenerace veřejných prostranství - etapa 01B - Václava Balého,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14:paraId="5BF5A89B" w14:textId="77777777"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14:paraId="27C8395E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A521BB2" w14:textId="77777777"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3AFD7041" w14:textId="2A00A911"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99 65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199 650,00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7401C1">
              <w:rPr>
                <w:rFonts w:ascii="Arial" w:hAnsi="Arial" w:cs="Arial"/>
                <w:b/>
              </w:rPr>
              <w:t xml:space="preserve"> včetně DPH</w:t>
            </w:r>
          </w:p>
        </w:tc>
      </w:tr>
      <w:tr w:rsidR="00C26BCB" w:rsidRPr="00E61F4E" w14:paraId="7D7A5ABE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74D9720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06AB8783" w14:textId="7FC98DF5" w:rsidR="00C26BCB" w:rsidRPr="00E61F4E" w:rsidRDefault="007401C1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0.6.2021"/>
                  </w:textInput>
                </w:ffData>
              </w:fldChar>
            </w:r>
            <w:bookmarkStart w:id="10" w:name="Text16"/>
            <w:r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</w:rPr>
              <w:t>30.6.2021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14:paraId="747A0567" w14:textId="77777777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9F82707" w14:textId="77777777"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14:paraId="1FFE2910" w14:textId="77777777"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82E4246" w14:textId="7662C013"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14:paraId="71B122A9" w14:textId="777C9512"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7401C1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14:paraId="338BA62E" w14:textId="77777777"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14:paraId="009A27EA" w14:textId="77777777"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14:paraId="34F9FCE6" w14:textId="77777777"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14:paraId="7567C291" w14:textId="77777777"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14:paraId="28A0372A" w14:textId="77777777"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14:paraId="25711981" w14:textId="77777777"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14:paraId="7EEC3C22" w14:textId="77777777"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47CBCF20" w14:textId="77777777"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14:paraId="70D5D251" w14:textId="77777777"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14:paraId="55F26982" w14:textId="77777777"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14:paraId="4FC67246" w14:textId="77777777"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Ing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Ing.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14:paraId="0B1ABD4D" w14:textId="77777777"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14:paraId="1BDCEC98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056D50D9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4DC34F33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14:paraId="58C24479" w14:textId="77777777"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5562C" w14:textId="77777777" w:rsidR="00126F6D" w:rsidRDefault="00126F6D">
      <w:pPr>
        <w:spacing w:line="240" w:lineRule="auto"/>
      </w:pPr>
      <w:r>
        <w:separator/>
      </w:r>
    </w:p>
  </w:endnote>
  <w:endnote w:type="continuationSeparator" w:id="0">
    <w:p w14:paraId="10BA5B62" w14:textId="77777777"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4752D" w14:textId="77777777" w:rsidR="00D4107F" w:rsidRDefault="00D4107F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2E646" w14:textId="77777777"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14:paraId="6809063C" w14:textId="77777777"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14:paraId="3D4120E9" w14:textId="77777777"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14:paraId="069860D1" w14:textId="77777777"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14:paraId="4EB4B997" w14:textId="77777777"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303C4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14:paraId="04E43FA3" w14:textId="77777777"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9B3D8" w14:textId="77777777" w:rsidR="00126F6D" w:rsidRDefault="00126F6D">
      <w:pPr>
        <w:spacing w:line="240" w:lineRule="auto"/>
      </w:pPr>
      <w:r>
        <w:separator/>
      </w:r>
    </w:p>
  </w:footnote>
  <w:footnote w:type="continuationSeparator" w:id="0">
    <w:p w14:paraId="2A078625" w14:textId="77777777"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8C2E6" w14:textId="77777777" w:rsidR="00D4107F" w:rsidRDefault="00D4107F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14:paraId="4AD01304" w14:textId="77777777" w:rsidTr="00FF0FFF">
      <w:tc>
        <w:tcPr>
          <w:tcW w:w="9072" w:type="dxa"/>
        </w:tcPr>
        <w:p w14:paraId="21073D02" w14:textId="77777777"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14:paraId="2DBC4454" w14:textId="77777777"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14:paraId="2A9612C0" w14:textId="77777777"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14:paraId="5A5A071F" w14:textId="2024A7B3" w:rsidR="00F92663" w:rsidRPr="001D637E" w:rsidRDefault="007401C1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7F3C768" wp14:editId="101F69A5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14:paraId="27757638" w14:textId="77777777" w:rsidTr="006A7BEA">
      <w:tc>
        <w:tcPr>
          <w:tcW w:w="9923" w:type="dxa"/>
        </w:tcPr>
        <w:p w14:paraId="7BE302D9" w14:textId="77777777"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14:paraId="4EF13D63" w14:textId="77777777"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14:paraId="17CCD0DD" w14:textId="77777777" w:rsidR="00F219A1" w:rsidRPr="003B7927" w:rsidRDefault="00D4107F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 w14:anchorId="5E35D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68408794" r:id="rId2"/>
            </w:object>
          </w:r>
        </w:p>
      </w:tc>
    </w:tr>
  </w:tbl>
  <w:p w14:paraId="60450434" w14:textId="77777777"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01C1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107F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4A71E3D"/>
  <w14:defaultImageDpi w14:val="0"/>
  <w15:docId w15:val="{933D07CD-1CCD-4CFE-A02A-599F779F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52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1</Pages>
  <Words>96</Words>
  <Characters>826</Characters>
  <Application>Microsoft Office Word</Application>
  <DocSecurity>0</DocSecurity>
  <Lines>6</Lines>
  <Paragraphs>1</Paragraphs>
  <ScaleCrop>false</ScaleCrop>
  <Company>ReDesign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2020-11-24T10:04:00Z</cp:lastPrinted>
  <dcterms:created xsi:type="dcterms:W3CDTF">2020-11-24T10:05:00Z</dcterms:created>
  <dcterms:modified xsi:type="dcterms:W3CDTF">2020-12-02T09:07:00Z</dcterms:modified>
</cp:coreProperties>
</file>