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B0" w:rsidRDefault="00DB44B0" w:rsidP="00DB44B0">
      <w:bookmarkStart w:id="0" w:name="_GoBack"/>
      <w:bookmarkEnd w:id="0"/>
      <w:r>
        <w:t xml:space="preserve">Objekt </w:t>
      </w:r>
      <w:r w:rsidR="005D16FF">
        <w:t>Nymburk, Soudní 17</w:t>
      </w:r>
    </w:p>
    <w:p w:rsidR="00DB44B0" w:rsidRDefault="00DB44B0" w:rsidP="00DB44B0">
      <w:pPr>
        <w:rPr>
          <w:b/>
          <w:sz w:val="28"/>
          <w:szCs w:val="28"/>
        </w:rPr>
      </w:pPr>
    </w:p>
    <w:p w:rsidR="00DB44B0" w:rsidRDefault="00DB44B0" w:rsidP="00DB44B0">
      <w:pPr>
        <w:jc w:val="center"/>
        <w:rPr>
          <w:b/>
          <w:sz w:val="28"/>
          <w:szCs w:val="28"/>
        </w:rPr>
      </w:pPr>
    </w:p>
    <w:p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:rsidR="00DB44B0" w:rsidRDefault="00DB44B0"/>
    <w:p w:rsidR="00DE4829" w:rsidRDefault="00DE4829"/>
    <w:p w:rsidR="00DE4829" w:rsidRDefault="00DE4829" w:rsidP="00DB44B0">
      <w:pPr>
        <w:jc w:val="center"/>
      </w:pPr>
      <w:r>
        <w:t>Přehled prostor, činností a četnost úklidu</w:t>
      </w:r>
    </w:p>
    <w:p w:rsidR="00DE4829" w:rsidRDefault="00DE4829"/>
    <w:p w:rsidR="00591D8C" w:rsidRDefault="00DE4829">
      <w:r>
        <w:t>Prost</w:t>
      </w:r>
      <w:r w:rsidR="002A4B12">
        <w:t>or A</w:t>
      </w:r>
      <w:r w:rsidR="002A4B12">
        <w:tab/>
        <w:t xml:space="preserve">          </w:t>
      </w:r>
      <w:r w:rsidR="00591D8C">
        <w:t xml:space="preserve"> A2        kanceláře</w:t>
      </w:r>
    </w:p>
    <w:p w:rsidR="00DE4829" w:rsidRDefault="00A15972">
      <w:r>
        <w:tab/>
      </w:r>
      <w:r>
        <w:tab/>
      </w:r>
      <w:r>
        <w:tab/>
        <w:t>A</w:t>
      </w:r>
      <w:r w:rsidR="00591D8C">
        <w:t>3</w:t>
      </w:r>
      <w:r w:rsidR="00C14E6F">
        <w:t xml:space="preserve">      </w:t>
      </w:r>
      <w:r w:rsidR="00591D8C">
        <w:t xml:space="preserve"> </w:t>
      </w:r>
      <w:r w:rsidR="00DE4829">
        <w:t>zasedací místnosti</w:t>
      </w:r>
      <w:r w:rsidR="00284935">
        <w:t>, učebna</w:t>
      </w:r>
    </w:p>
    <w:p w:rsidR="00DE4829" w:rsidRDefault="00DE4829">
      <w:r>
        <w:t>Prostor B</w:t>
      </w:r>
      <w:r>
        <w:tab/>
      </w:r>
      <w:r>
        <w:tab/>
      </w:r>
      <w:r>
        <w:tab/>
        <w:t>chodby, schodiště</w:t>
      </w:r>
      <w:r w:rsidR="001005FC">
        <w:t>, recepce</w:t>
      </w:r>
    </w:p>
    <w:p w:rsidR="00DE4829" w:rsidRDefault="00DE4829">
      <w:r>
        <w:t>Prostor C</w:t>
      </w:r>
      <w:r>
        <w:tab/>
      </w:r>
      <w:r>
        <w:tab/>
      </w:r>
      <w:r>
        <w:tab/>
      </w:r>
      <w:r w:rsidR="00591D8C">
        <w:t>kuchy</w:t>
      </w:r>
      <w:r w:rsidR="00017E6C">
        <w:t>ň</w:t>
      </w:r>
      <w:r w:rsidR="00591D8C">
        <w:t>ky</w:t>
      </w:r>
    </w:p>
    <w:p w:rsidR="00DE4829" w:rsidRDefault="00DE4829">
      <w:r>
        <w:t>Prostor</w:t>
      </w:r>
      <w:r w:rsidR="004903D3">
        <w:t xml:space="preserve"> D</w:t>
      </w:r>
      <w:r w:rsidR="004903D3">
        <w:tab/>
      </w:r>
      <w:r w:rsidR="004903D3">
        <w:tab/>
      </w:r>
      <w:r w:rsidR="004903D3">
        <w:tab/>
        <w:t>sociální zařízení (</w:t>
      </w:r>
      <w:r>
        <w:t>WC, sprchy)</w:t>
      </w:r>
    </w:p>
    <w:p w:rsidR="00CA356A" w:rsidRPr="002A4B12" w:rsidRDefault="00DE4829" w:rsidP="002A4B12">
      <w:r>
        <w:t xml:space="preserve">Prostor </w:t>
      </w:r>
      <w:r w:rsidR="00492DB9">
        <w:t>E</w:t>
      </w:r>
      <w:r>
        <w:tab/>
      </w:r>
      <w:r>
        <w:tab/>
      </w:r>
      <w:r w:rsidR="00492DB9">
        <w:t>E</w:t>
      </w:r>
      <w:r>
        <w:t>1</w:t>
      </w:r>
      <w:r>
        <w:tab/>
      </w:r>
      <w:r w:rsidR="00C96B69">
        <w:t>prostor parkoviště, chodníky</w:t>
      </w:r>
      <w:r w:rsidR="001474F6">
        <w:tab/>
      </w:r>
      <w:r w:rsidR="001474F6">
        <w:tab/>
      </w:r>
      <w:r w:rsidR="001474F6">
        <w:tab/>
      </w:r>
    </w:p>
    <w:p w:rsidR="00F60228" w:rsidRDefault="00C96B69" w:rsidP="00C96B69">
      <w:pPr>
        <w:rPr>
          <w:b/>
        </w:rPr>
      </w:pPr>
      <w:r>
        <w:t xml:space="preserve">                                   </w:t>
      </w:r>
      <w:r w:rsidR="00492DB9">
        <w:t>E</w:t>
      </w:r>
      <w:r>
        <w:t>2       server, spisovny, sklady, technické místnosti</w:t>
      </w:r>
    </w:p>
    <w:p w:rsidR="00725D3D" w:rsidRDefault="00725D3D" w:rsidP="00333068">
      <w:pPr>
        <w:jc w:val="center"/>
        <w:rPr>
          <w:b/>
        </w:rPr>
      </w:pPr>
    </w:p>
    <w:p w:rsidR="00E21A5B" w:rsidRDefault="00E21A5B" w:rsidP="00813D25"/>
    <w:p w:rsidR="00F1037E" w:rsidRDefault="00F1037E" w:rsidP="00F1037E">
      <w:pPr>
        <w:pStyle w:val="Odstavecseseznamem"/>
      </w:pPr>
    </w:p>
    <w:p w:rsidR="00F1037E" w:rsidRPr="00BD4358" w:rsidRDefault="00F1037E" w:rsidP="00F1037E">
      <w:pPr>
        <w:pStyle w:val="Odstavecseseznamem"/>
        <w:jc w:val="center"/>
        <w:rPr>
          <w:b/>
          <w:u w:val="single"/>
        </w:rPr>
      </w:pPr>
      <w:r w:rsidRPr="00BD4358">
        <w:rPr>
          <w:b/>
          <w:u w:val="single"/>
        </w:rPr>
        <w:t>Prostor</w:t>
      </w:r>
      <w:r w:rsidR="003172C8" w:rsidRPr="00BD4358">
        <w:rPr>
          <w:b/>
          <w:u w:val="single"/>
        </w:rPr>
        <w:t xml:space="preserve"> A</w:t>
      </w:r>
      <w:r w:rsidR="00547317">
        <w:rPr>
          <w:b/>
          <w:u w:val="single"/>
        </w:rPr>
        <w:t>1</w:t>
      </w:r>
      <w:r w:rsidR="003172C8" w:rsidRPr="00BD4358">
        <w:rPr>
          <w:b/>
          <w:u w:val="single"/>
        </w:rPr>
        <w:t xml:space="preserve"> - </w:t>
      </w:r>
      <w:r w:rsidR="00FE7274" w:rsidRPr="00BD4358">
        <w:rPr>
          <w:b/>
          <w:u w:val="single"/>
        </w:rPr>
        <w:t>kanceláře</w:t>
      </w:r>
    </w:p>
    <w:p w:rsidR="00FE7274" w:rsidRDefault="00FE7274" w:rsidP="00FE7274">
      <w:pPr>
        <w:jc w:val="right"/>
      </w:pPr>
    </w:p>
    <w:p w:rsidR="00F62D96" w:rsidRPr="00DF44D1" w:rsidRDefault="00F62D96" w:rsidP="00F62D96">
      <w:pPr>
        <w:rPr>
          <w:b/>
        </w:rPr>
      </w:pPr>
    </w:p>
    <w:p w:rsidR="00FE7274" w:rsidRPr="00027B63" w:rsidRDefault="00FE7274" w:rsidP="00FE7274">
      <w:pPr>
        <w:rPr>
          <w:b/>
        </w:rPr>
      </w:pPr>
      <w:r w:rsidRPr="00027B63">
        <w:rPr>
          <w:b/>
        </w:rPr>
        <w:t>Pravidelný úklid (denní úklid)</w:t>
      </w:r>
    </w:p>
    <w:p w:rsidR="00FE7274" w:rsidRPr="00027B63" w:rsidRDefault="00FE7274" w:rsidP="00FE7274"/>
    <w:p w:rsidR="00FE7274" w:rsidRPr="00877C14" w:rsidRDefault="00FE7274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Vyprázdnění nádob na odpad včetně doplnění a dodávky mikroténových sáčků do odpadkových nádob, utření nádob v případě potřeby, přesun odpadu na určené místo</w:t>
      </w:r>
      <w:r w:rsidR="00C562EC" w:rsidRPr="00877C14">
        <w:rPr>
          <w:rFonts w:cs="Arial"/>
        </w:rPr>
        <w:t>.</w:t>
      </w:r>
      <w:r w:rsidRPr="00877C14">
        <w:rPr>
          <w:rFonts w:cs="Arial"/>
        </w:rPr>
        <w:t xml:space="preserve"> </w:t>
      </w:r>
    </w:p>
    <w:p w:rsidR="00FE7274" w:rsidRPr="00877C14" w:rsidRDefault="00FE7274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Úklid vnitřních prostor volně přístupných stolů a volných ploch</w:t>
      </w:r>
      <w:r w:rsidR="00547317" w:rsidRPr="00877C14">
        <w:rPr>
          <w:rFonts w:cs="Arial"/>
        </w:rPr>
        <w:t xml:space="preserve"> nábytku</w:t>
      </w:r>
    </w:p>
    <w:p w:rsidR="003172C8" w:rsidRPr="00877C14" w:rsidRDefault="00FE558B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M</w:t>
      </w:r>
      <w:r w:rsidR="003172C8" w:rsidRPr="00877C14">
        <w:rPr>
          <w:rFonts w:cs="Arial"/>
        </w:rPr>
        <w:t xml:space="preserve">okré stírání celé plochy </w:t>
      </w:r>
      <w:r w:rsidRPr="00877C14">
        <w:rPr>
          <w:rFonts w:cs="Arial"/>
        </w:rPr>
        <w:t xml:space="preserve">včetně odstranění skvrn, dle </w:t>
      </w:r>
      <w:r w:rsidR="006B53A6" w:rsidRPr="00877C14">
        <w:rPr>
          <w:rFonts w:cs="Arial"/>
        </w:rPr>
        <w:t xml:space="preserve">materiálu </w:t>
      </w:r>
      <w:r w:rsidRPr="00877C14">
        <w:rPr>
          <w:rFonts w:cs="Arial"/>
        </w:rPr>
        <w:t>podlahové krytiny.</w:t>
      </w:r>
    </w:p>
    <w:p w:rsidR="00FE558B" w:rsidRPr="00877C14" w:rsidRDefault="00FE558B" w:rsidP="00FE558B">
      <w:pPr>
        <w:pStyle w:val="Odstavecseseznamem"/>
        <w:rPr>
          <w:rFonts w:cs="Arial"/>
        </w:rPr>
      </w:pPr>
    </w:p>
    <w:p w:rsidR="00FE7274" w:rsidRPr="00877C14" w:rsidRDefault="00FE7274" w:rsidP="00FE7274">
      <w:pPr>
        <w:rPr>
          <w:rFonts w:cs="Arial"/>
        </w:rPr>
      </w:pPr>
    </w:p>
    <w:p w:rsidR="00FE7274" w:rsidRPr="00877C14" w:rsidRDefault="00FE7274" w:rsidP="00FE7274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547317" w:rsidRPr="00877C14">
        <w:rPr>
          <w:rFonts w:cs="Arial"/>
          <w:b/>
        </w:rPr>
        <w:t xml:space="preserve"> – 1x týdně</w:t>
      </w:r>
    </w:p>
    <w:p w:rsidR="00FE7274" w:rsidRPr="00877C14" w:rsidRDefault="00FE7274" w:rsidP="00FE7274">
      <w:pPr>
        <w:rPr>
          <w:rFonts w:cs="Arial"/>
        </w:rPr>
      </w:pPr>
    </w:p>
    <w:p w:rsidR="00FE7274" w:rsidRPr="00877C14" w:rsidRDefault="00C96B69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vyprázdnění skartátorů včetně doplnění a dodávky mikroténových sáčků, utření nádob v případě potřeby</w:t>
      </w:r>
      <w:r w:rsidR="00547317" w:rsidRPr="00877C14">
        <w:rPr>
          <w:rFonts w:cs="Arial"/>
        </w:rPr>
        <w:t>, přesun odpadu na určené místo</w:t>
      </w:r>
    </w:p>
    <w:p w:rsidR="00FE7274" w:rsidRPr="00877C14" w:rsidRDefault="00C96B69" w:rsidP="00381D08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lokální stírání prachu z vodorovných volně přístupných ploch nábytků do výše 1,6m.</w:t>
      </w:r>
    </w:p>
    <w:p w:rsidR="00FE558B" w:rsidRPr="00877C14" w:rsidRDefault="00C96B69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vlhké očištění telefonních přístrojů a stolních svítidel</w:t>
      </w:r>
    </w:p>
    <w:p w:rsidR="00DB22A3" w:rsidRPr="00877C14" w:rsidRDefault="00C96B69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umytí a dezinfekce dveřních klik</w:t>
      </w:r>
    </w:p>
    <w:p w:rsidR="00FE558B" w:rsidRPr="00877C14" w:rsidRDefault="00FE558B" w:rsidP="00FE558B">
      <w:pPr>
        <w:pStyle w:val="Odstavecseseznamem"/>
        <w:rPr>
          <w:rFonts w:cs="Arial"/>
        </w:rPr>
      </w:pPr>
    </w:p>
    <w:p w:rsidR="00DB22A3" w:rsidRPr="00877C14" w:rsidRDefault="00877C14" w:rsidP="00FE558B">
      <w:pPr>
        <w:rPr>
          <w:rFonts w:cs="Arial"/>
          <w:b/>
        </w:rPr>
      </w:pPr>
      <w:r w:rsidRPr="00877C14">
        <w:rPr>
          <w:rFonts w:cs="Arial"/>
          <w:b/>
        </w:rPr>
        <w:t>Týdenní úklid – 2x</w:t>
      </w:r>
      <w:r w:rsidR="00547317" w:rsidRPr="00877C14">
        <w:rPr>
          <w:rFonts w:cs="Arial"/>
          <w:b/>
        </w:rPr>
        <w:t xml:space="preserve"> týdně</w:t>
      </w:r>
    </w:p>
    <w:p w:rsidR="00547317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</w:t>
      </w:r>
      <w:r w:rsidR="00547317" w:rsidRPr="00877C14">
        <w:rPr>
          <w:rFonts w:eastAsia="Times New Roman" w:cs="Arial"/>
          <w:lang w:eastAsia="cs-CZ"/>
        </w:rPr>
        <w:t xml:space="preserve">ysání ploch koberců včetně odstranění </w:t>
      </w:r>
      <w:r w:rsidRPr="00877C14">
        <w:rPr>
          <w:rFonts w:eastAsia="Times New Roman" w:cs="Arial"/>
          <w:lang w:eastAsia="cs-CZ"/>
        </w:rPr>
        <w:t xml:space="preserve">případných skvrn </w:t>
      </w:r>
    </w:p>
    <w:p w:rsidR="00547317" w:rsidRPr="00877C14" w:rsidRDefault="00547317" w:rsidP="00FE558B">
      <w:pPr>
        <w:rPr>
          <w:rFonts w:cs="Arial"/>
          <w:b/>
        </w:rPr>
      </w:pPr>
    </w:p>
    <w:p w:rsidR="00FE7274" w:rsidRPr="00877C14" w:rsidRDefault="00FE7274" w:rsidP="00FE7274">
      <w:pPr>
        <w:rPr>
          <w:rFonts w:cs="Arial"/>
          <w:b/>
        </w:rPr>
      </w:pPr>
      <w:r w:rsidRPr="00877C14">
        <w:rPr>
          <w:rFonts w:cs="Arial"/>
          <w:b/>
        </w:rPr>
        <w:t>Měsíční úklid</w:t>
      </w:r>
      <w:r w:rsidR="00877C14" w:rsidRPr="00877C14">
        <w:rPr>
          <w:rFonts w:cs="Arial"/>
          <w:b/>
        </w:rPr>
        <w:t xml:space="preserve"> – 1x měsíčně</w:t>
      </w:r>
    </w:p>
    <w:p w:rsidR="00381D08" w:rsidRPr="00877C14" w:rsidRDefault="00381D08" w:rsidP="00FE7274">
      <w:pPr>
        <w:rPr>
          <w:rFonts w:cs="Arial"/>
          <w:b/>
        </w:rPr>
      </w:pP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 vypínačů a ostatních zařízení na stěnách (zásuvky, klimatizační jednotky, věšáky, obrazy)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vlh</w:t>
      </w:r>
      <w:r w:rsidR="00877C14" w:rsidRPr="00877C14">
        <w:rPr>
          <w:rFonts w:eastAsia="Times New Roman" w:cs="Arial"/>
          <w:lang w:eastAsia="cs-CZ"/>
        </w:rPr>
        <w:t xml:space="preserve">ké odstranění prachu z volných </w:t>
      </w:r>
      <w:r w:rsidRPr="00877C14">
        <w:rPr>
          <w:rFonts w:eastAsia="Times New Roman" w:cs="Arial"/>
          <w:lang w:eastAsia="cs-CZ"/>
        </w:rPr>
        <w:t>vnitřních parapetů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celé plochy dveří včetně zárubní a vyleštění skel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ometení pavučin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stírání prachu z vodorovných ploch nábytku do 160cm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vlhké stírání vnějších ploch nábytku s využitím vhodného prostředku na daný materiál</w:t>
      </w:r>
    </w:p>
    <w:p w:rsidR="00381D08" w:rsidRPr="00877C14" w:rsidRDefault="00381D08" w:rsidP="00381D08">
      <w:pPr>
        <w:pStyle w:val="Odstavecseseznamem"/>
        <w:numPr>
          <w:ilvl w:val="0"/>
          <w:numId w:val="4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otření podnoží otočných židlí, vysávání povrchů židlí a sedacích souprav</w:t>
      </w:r>
    </w:p>
    <w:p w:rsidR="00F62D96" w:rsidRPr="00877C14" w:rsidRDefault="00F62D96" w:rsidP="00F62D96">
      <w:pPr>
        <w:pStyle w:val="Odstavecseseznamem"/>
        <w:rPr>
          <w:rFonts w:cs="Arial"/>
        </w:rPr>
      </w:pPr>
    </w:p>
    <w:p w:rsidR="00543D95" w:rsidRPr="00877C14" w:rsidRDefault="00543D95" w:rsidP="00F62D96">
      <w:pPr>
        <w:pStyle w:val="Odstavecseseznamem"/>
        <w:rPr>
          <w:rFonts w:cs="Arial"/>
        </w:rPr>
      </w:pPr>
    </w:p>
    <w:p w:rsidR="00381D08" w:rsidRPr="00877C14" w:rsidRDefault="00381D08" w:rsidP="00F62D96">
      <w:pPr>
        <w:pStyle w:val="Odstavecseseznamem"/>
        <w:rPr>
          <w:rFonts w:cs="Arial"/>
        </w:rPr>
      </w:pPr>
    </w:p>
    <w:p w:rsidR="00073539" w:rsidRPr="00877C14" w:rsidRDefault="00073539" w:rsidP="00073539">
      <w:pPr>
        <w:pStyle w:val="Odstavecseseznamem"/>
        <w:jc w:val="center"/>
        <w:rPr>
          <w:rFonts w:cs="Arial"/>
          <w:b/>
          <w:u w:val="single"/>
        </w:rPr>
      </w:pPr>
      <w:r w:rsidRPr="00877C14">
        <w:rPr>
          <w:rFonts w:cs="Arial"/>
          <w:b/>
          <w:u w:val="single"/>
        </w:rPr>
        <w:t>Prostor A</w:t>
      </w:r>
      <w:r w:rsidR="00381D08" w:rsidRPr="00877C14">
        <w:rPr>
          <w:rFonts w:cs="Arial"/>
          <w:b/>
          <w:u w:val="single"/>
        </w:rPr>
        <w:t>2</w:t>
      </w:r>
      <w:r w:rsidR="00725D3D" w:rsidRPr="00877C14">
        <w:rPr>
          <w:rFonts w:cs="Arial"/>
          <w:b/>
          <w:u w:val="single"/>
        </w:rPr>
        <w:t xml:space="preserve"> -</w:t>
      </w:r>
      <w:r w:rsidR="00FE7274" w:rsidRPr="00877C14">
        <w:rPr>
          <w:rFonts w:cs="Arial"/>
          <w:b/>
          <w:u w:val="single"/>
        </w:rPr>
        <w:t xml:space="preserve"> </w:t>
      </w:r>
      <w:r w:rsidR="00C80690" w:rsidRPr="00877C14">
        <w:rPr>
          <w:rFonts w:cs="Arial"/>
          <w:b/>
          <w:u w:val="single"/>
        </w:rPr>
        <w:t xml:space="preserve"> Zasedací místnosti</w:t>
      </w:r>
    </w:p>
    <w:p w:rsidR="00073539" w:rsidRPr="00877C14" w:rsidRDefault="00073539" w:rsidP="00073539">
      <w:pPr>
        <w:rPr>
          <w:rFonts w:cs="Arial"/>
        </w:rPr>
      </w:pPr>
    </w:p>
    <w:p w:rsidR="00FE7274" w:rsidRPr="00877C14" w:rsidRDefault="00FE7274" w:rsidP="00FE7274">
      <w:pPr>
        <w:rPr>
          <w:rFonts w:cs="Arial"/>
          <w:b/>
        </w:rPr>
      </w:pPr>
      <w:r w:rsidRPr="00877C14">
        <w:rPr>
          <w:rFonts w:cs="Arial"/>
          <w:b/>
        </w:rPr>
        <w:t>Pravidelný úklid (denní úklid)</w:t>
      </w:r>
    </w:p>
    <w:p w:rsidR="00FE7274" w:rsidRPr="00877C14" w:rsidRDefault="00FE7274" w:rsidP="00FE7274">
      <w:pPr>
        <w:rPr>
          <w:rFonts w:cs="Arial"/>
        </w:rPr>
      </w:pPr>
    </w:p>
    <w:p w:rsidR="00FE7274" w:rsidRPr="00877C14" w:rsidRDefault="00FE7274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Vyprázdnění nádob na odpad včetně doplnění a dodávky mikroténových sáčků do odpadkových nádob, utření nádob v případě potřeby, přesun odpadu na určené místo</w:t>
      </w:r>
      <w:r w:rsidR="00E96592" w:rsidRPr="00877C14">
        <w:rPr>
          <w:rFonts w:cs="Arial"/>
        </w:rPr>
        <w:t>.</w:t>
      </w:r>
      <w:r w:rsidRPr="00877C14">
        <w:rPr>
          <w:rFonts w:cs="Arial"/>
        </w:rPr>
        <w:t xml:space="preserve"> </w:t>
      </w:r>
    </w:p>
    <w:p w:rsidR="00FE7274" w:rsidRPr="00877C14" w:rsidRDefault="00FE7274" w:rsidP="00FE7274">
      <w:pPr>
        <w:rPr>
          <w:rFonts w:cs="Arial"/>
        </w:rPr>
      </w:pPr>
    </w:p>
    <w:p w:rsidR="00FE7274" w:rsidRPr="00877C14" w:rsidRDefault="00FE7274" w:rsidP="00FE7274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877C14" w:rsidRPr="00877C14">
        <w:rPr>
          <w:rFonts w:cs="Arial"/>
          <w:b/>
        </w:rPr>
        <w:t xml:space="preserve"> – 1x týdně</w:t>
      </w:r>
    </w:p>
    <w:p w:rsidR="00FE7274" w:rsidRPr="00877C14" w:rsidRDefault="00FE7274" w:rsidP="00FE7274">
      <w:pPr>
        <w:rPr>
          <w:rFonts w:cs="Arial"/>
        </w:rPr>
      </w:pPr>
    </w:p>
    <w:p w:rsidR="009904B7" w:rsidRPr="00877C14" w:rsidRDefault="009904B7" w:rsidP="009904B7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Úklid vnitřních prostor volně př</w:t>
      </w:r>
      <w:r w:rsidR="00C96B69" w:rsidRPr="00877C14">
        <w:rPr>
          <w:rFonts w:cs="Arial"/>
        </w:rPr>
        <w:t>ístupných stolů a volných ploch nábytku do výše 1,6m</w:t>
      </w:r>
    </w:p>
    <w:p w:rsidR="00FE7274" w:rsidRPr="00877C14" w:rsidRDefault="001D2AF4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M</w:t>
      </w:r>
      <w:r w:rsidR="00FE7274" w:rsidRPr="00877C14">
        <w:rPr>
          <w:rFonts w:cs="Arial"/>
        </w:rPr>
        <w:t>okré stírání celé plochy včetně odstraňování skvrn, dle podlahové krytiny</w:t>
      </w:r>
    </w:p>
    <w:p w:rsidR="00BD4358" w:rsidRPr="00877C14" w:rsidRDefault="00BD4358" w:rsidP="00FE7274">
      <w:pPr>
        <w:pStyle w:val="Odstavecseseznamem"/>
        <w:numPr>
          <w:ilvl w:val="0"/>
          <w:numId w:val="1"/>
        </w:numPr>
        <w:rPr>
          <w:rFonts w:cs="Arial"/>
        </w:rPr>
      </w:pPr>
      <w:r w:rsidRPr="00877C14">
        <w:rPr>
          <w:rFonts w:cs="Arial"/>
        </w:rPr>
        <w:t>Umytí a dezinfekce dveřních klik</w:t>
      </w:r>
    </w:p>
    <w:p w:rsidR="00FE7274" w:rsidRPr="00877C14" w:rsidRDefault="00FE7274" w:rsidP="00FE7274">
      <w:pPr>
        <w:pStyle w:val="Odstavecseseznamem"/>
        <w:rPr>
          <w:rFonts w:cs="Arial"/>
        </w:rPr>
      </w:pPr>
    </w:p>
    <w:p w:rsidR="00FE7274" w:rsidRPr="00877C14" w:rsidRDefault="00FE7274" w:rsidP="00FE7274">
      <w:pPr>
        <w:rPr>
          <w:rFonts w:cs="Arial"/>
          <w:b/>
        </w:rPr>
      </w:pPr>
      <w:r w:rsidRPr="00877C14">
        <w:rPr>
          <w:rFonts w:cs="Arial"/>
          <w:b/>
        </w:rPr>
        <w:t>Měsíční úklid</w:t>
      </w:r>
      <w:r w:rsidR="00877C14" w:rsidRPr="00877C14">
        <w:rPr>
          <w:rFonts w:cs="Arial"/>
          <w:b/>
        </w:rPr>
        <w:t xml:space="preserve"> – 1x měsíčně</w:t>
      </w:r>
    </w:p>
    <w:p w:rsidR="00FE7274" w:rsidRPr="00877C14" w:rsidRDefault="00FE7274" w:rsidP="009E492C">
      <w:pPr>
        <w:rPr>
          <w:rFonts w:cs="Arial"/>
        </w:rPr>
      </w:pPr>
      <w:r w:rsidRPr="00877C14">
        <w:rPr>
          <w:rFonts w:cs="Arial"/>
        </w:rPr>
        <w:t xml:space="preserve"> </w:t>
      </w:r>
    </w:p>
    <w:p w:rsidR="00FE7274" w:rsidRPr="00877C14" w:rsidRDefault="004105E4" w:rsidP="00E96592">
      <w:pPr>
        <w:pStyle w:val="Odstavecseseznamem"/>
        <w:numPr>
          <w:ilvl w:val="0"/>
          <w:numId w:val="3"/>
        </w:numPr>
        <w:rPr>
          <w:rFonts w:cs="Arial"/>
        </w:rPr>
      </w:pPr>
      <w:r w:rsidRPr="00877C14">
        <w:rPr>
          <w:rFonts w:cs="Arial"/>
        </w:rPr>
        <w:t>o</w:t>
      </w:r>
      <w:r w:rsidR="00FE7274" w:rsidRPr="00877C14">
        <w:rPr>
          <w:rFonts w:cs="Arial"/>
        </w:rPr>
        <w:t>metení pavučin</w:t>
      </w:r>
    </w:p>
    <w:p w:rsidR="001D2AF4" w:rsidRPr="00877C14" w:rsidRDefault="004105E4" w:rsidP="001D2AF4">
      <w:pPr>
        <w:pStyle w:val="Odstavecseseznamem"/>
        <w:numPr>
          <w:ilvl w:val="0"/>
          <w:numId w:val="3"/>
        </w:numPr>
        <w:rPr>
          <w:rFonts w:cs="Arial"/>
        </w:rPr>
      </w:pPr>
      <w:r w:rsidRPr="00877C14">
        <w:rPr>
          <w:rFonts w:cs="Arial"/>
        </w:rPr>
        <w:t>v</w:t>
      </w:r>
      <w:r w:rsidR="001D2AF4" w:rsidRPr="00877C14">
        <w:rPr>
          <w:rFonts w:cs="Arial"/>
        </w:rPr>
        <w:t>lhké stírání vnějších ploch nábytku s využitím vhodného prostředku na daný materiál</w:t>
      </w:r>
    </w:p>
    <w:p w:rsidR="004105E4" w:rsidRPr="00877C14" w:rsidRDefault="004105E4" w:rsidP="004105E4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 vypínačů a ostatního zařízení na stěnách (zásuvky, obrazy, věšáky)</w:t>
      </w:r>
    </w:p>
    <w:p w:rsidR="004105E4" w:rsidRPr="00877C14" w:rsidRDefault="004105E4" w:rsidP="004105E4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celé plochy dveří včetně zárubní a vyleštění skel</w:t>
      </w:r>
    </w:p>
    <w:p w:rsidR="001D2AF4" w:rsidRPr="00877C14" w:rsidRDefault="004105E4" w:rsidP="001D2AF4">
      <w:pPr>
        <w:pStyle w:val="Odstavecseseznamem"/>
        <w:numPr>
          <w:ilvl w:val="0"/>
          <w:numId w:val="3"/>
        </w:numPr>
        <w:rPr>
          <w:rFonts w:cs="Arial"/>
        </w:rPr>
      </w:pPr>
      <w:r w:rsidRPr="00877C14">
        <w:rPr>
          <w:rFonts w:cs="Arial"/>
        </w:rPr>
        <w:t>v</w:t>
      </w:r>
      <w:r w:rsidR="001D2AF4" w:rsidRPr="00877C14">
        <w:rPr>
          <w:rFonts w:cs="Arial"/>
        </w:rPr>
        <w:t>lhké odstranění prachu z  vnitřních parapetů</w:t>
      </w:r>
    </w:p>
    <w:p w:rsidR="004105E4" w:rsidRPr="00877C14" w:rsidRDefault="004105E4" w:rsidP="004105E4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stírání prachu z vodorovných ploch nábytku do 160cm</w:t>
      </w:r>
    </w:p>
    <w:p w:rsidR="004105E4" w:rsidRPr="00877C14" w:rsidRDefault="004105E4" w:rsidP="004105E4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vysávání povrchu čalouněných židlí</w:t>
      </w:r>
    </w:p>
    <w:p w:rsidR="001D2AF4" w:rsidRPr="00877C14" w:rsidRDefault="001D2AF4" w:rsidP="001D2AF4">
      <w:pPr>
        <w:pStyle w:val="Odstavecseseznamem"/>
        <w:rPr>
          <w:rFonts w:cs="Arial"/>
        </w:rPr>
      </w:pPr>
    </w:p>
    <w:p w:rsidR="007E379E" w:rsidRPr="00877C14" w:rsidRDefault="007E379E" w:rsidP="007C011D">
      <w:pPr>
        <w:rPr>
          <w:rFonts w:cs="Arial"/>
        </w:rPr>
      </w:pPr>
    </w:p>
    <w:p w:rsidR="00333068" w:rsidRPr="00877C14" w:rsidRDefault="00655217" w:rsidP="00655217">
      <w:pPr>
        <w:jc w:val="center"/>
        <w:rPr>
          <w:rFonts w:cs="Arial"/>
          <w:b/>
          <w:u w:val="single"/>
        </w:rPr>
      </w:pPr>
      <w:r w:rsidRPr="00877C14">
        <w:rPr>
          <w:rFonts w:cs="Arial"/>
          <w:b/>
          <w:u w:val="single"/>
        </w:rPr>
        <w:t>Prostor B</w:t>
      </w:r>
      <w:r w:rsidR="00017E6C" w:rsidRPr="00877C14">
        <w:rPr>
          <w:rFonts w:cs="Arial"/>
          <w:b/>
          <w:u w:val="single"/>
        </w:rPr>
        <w:t xml:space="preserve"> </w:t>
      </w:r>
      <w:r w:rsidR="00321CB5" w:rsidRPr="00877C14">
        <w:rPr>
          <w:rFonts w:cs="Arial"/>
          <w:b/>
          <w:u w:val="single"/>
        </w:rPr>
        <w:t>–</w:t>
      </w:r>
      <w:r w:rsidR="00017E6C" w:rsidRPr="00877C14">
        <w:rPr>
          <w:rFonts w:cs="Arial"/>
          <w:b/>
          <w:u w:val="single"/>
        </w:rPr>
        <w:t xml:space="preserve"> </w:t>
      </w:r>
      <w:r w:rsidR="00321CB5" w:rsidRPr="00877C14">
        <w:rPr>
          <w:rFonts w:cs="Arial"/>
          <w:b/>
          <w:u w:val="single"/>
        </w:rPr>
        <w:t>chodby, schodiště</w:t>
      </w:r>
      <w:r w:rsidR="00875D27" w:rsidRPr="00877C14">
        <w:rPr>
          <w:rFonts w:cs="Arial"/>
          <w:b/>
          <w:u w:val="single"/>
        </w:rPr>
        <w:t>, vstupní prostor do budovy</w:t>
      </w:r>
      <w:r w:rsidR="00017E6C" w:rsidRPr="00877C14">
        <w:rPr>
          <w:rFonts w:cs="Arial"/>
          <w:b/>
          <w:u w:val="single"/>
        </w:rPr>
        <w:t xml:space="preserve"> </w:t>
      </w:r>
    </w:p>
    <w:p w:rsidR="002A4B12" w:rsidRPr="00877C14" w:rsidRDefault="002A4B12" w:rsidP="00655217">
      <w:pPr>
        <w:jc w:val="center"/>
        <w:rPr>
          <w:rFonts w:cs="Arial"/>
          <w:b/>
        </w:rPr>
      </w:pPr>
    </w:p>
    <w:p w:rsidR="00655217" w:rsidRPr="00877C14" w:rsidRDefault="00655217" w:rsidP="00655217">
      <w:pPr>
        <w:rPr>
          <w:rFonts w:cs="Arial"/>
          <w:b/>
        </w:rPr>
      </w:pPr>
      <w:r w:rsidRPr="00877C14">
        <w:rPr>
          <w:rFonts w:cs="Arial"/>
          <w:b/>
        </w:rPr>
        <w:t>Pravidelný úklid (denní úklid)</w:t>
      </w:r>
    </w:p>
    <w:p w:rsidR="00655217" w:rsidRPr="00877C14" w:rsidRDefault="00655217" w:rsidP="00655217">
      <w:pPr>
        <w:rPr>
          <w:rFonts w:cs="Arial"/>
        </w:rPr>
      </w:pPr>
    </w:p>
    <w:p w:rsidR="00655217" w:rsidRPr="00877C14" w:rsidRDefault="00E00464" w:rsidP="00655217">
      <w:pPr>
        <w:pStyle w:val="Odstavecseseznamem"/>
        <w:numPr>
          <w:ilvl w:val="0"/>
          <w:numId w:val="5"/>
        </w:numPr>
        <w:rPr>
          <w:rFonts w:cs="Arial"/>
        </w:rPr>
      </w:pPr>
      <w:r w:rsidRPr="00877C14">
        <w:rPr>
          <w:rFonts w:cs="Arial"/>
        </w:rPr>
        <w:t>M</w:t>
      </w:r>
      <w:r w:rsidR="00655217" w:rsidRPr="00877C14">
        <w:rPr>
          <w:rFonts w:cs="Arial"/>
        </w:rPr>
        <w:t>okré stírání celé plochy včetně odstraňování skvrn, dle podlahové krytiny</w:t>
      </w:r>
    </w:p>
    <w:p w:rsidR="005C2465" w:rsidRPr="00877C14" w:rsidRDefault="005C2465" w:rsidP="005C2465">
      <w:pPr>
        <w:rPr>
          <w:rFonts w:cs="Arial"/>
        </w:rPr>
      </w:pPr>
    </w:p>
    <w:p w:rsidR="00E0174A" w:rsidRPr="00877C14" w:rsidRDefault="005C2465" w:rsidP="005C2465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E0174A" w:rsidRPr="00877C14">
        <w:rPr>
          <w:rFonts w:cs="Arial"/>
          <w:b/>
        </w:rPr>
        <w:t xml:space="preserve"> – 1x</w:t>
      </w:r>
      <w:r w:rsidR="004347B8" w:rsidRPr="00877C14">
        <w:rPr>
          <w:rFonts w:cs="Arial"/>
          <w:b/>
        </w:rPr>
        <w:t xml:space="preserve"> týdně</w:t>
      </w:r>
    </w:p>
    <w:p w:rsidR="004347B8" w:rsidRPr="00877C14" w:rsidRDefault="004347B8" w:rsidP="005C2465">
      <w:pPr>
        <w:rPr>
          <w:rFonts w:cs="Arial"/>
          <w:b/>
        </w:rPr>
      </w:pPr>
    </w:p>
    <w:p w:rsidR="005A639B" w:rsidRPr="00877C14" w:rsidRDefault="005A639B" w:rsidP="005C2465">
      <w:pPr>
        <w:pStyle w:val="Odstavecseseznamem"/>
        <w:numPr>
          <w:ilvl w:val="0"/>
          <w:numId w:val="5"/>
        </w:numPr>
        <w:rPr>
          <w:rFonts w:cs="Arial"/>
        </w:rPr>
      </w:pPr>
      <w:r w:rsidRPr="00877C14">
        <w:rPr>
          <w:rFonts w:cs="Arial"/>
        </w:rPr>
        <w:t>Mytí a dezinfekce dveřních klik</w:t>
      </w:r>
    </w:p>
    <w:p w:rsidR="005C2465" w:rsidRPr="00877C14" w:rsidRDefault="005C2465" w:rsidP="00D50EAB">
      <w:pPr>
        <w:ind w:left="360"/>
        <w:rPr>
          <w:rFonts w:cs="Arial"/>
        </w:rPr>
      </w:pPr>
    </w:p>
    <w:p w:rsidR="000156E0" w:rsidRPr="00877C14" w:rsidRDefault="000156E0" w:rsidP="00813D25">
      <w:pPr>
        <w:pStyle w:val="Odstavecseseznamem"/>
        <w:rPr>
          <w:rFonts w:cs="Arial"/>
        </w:rPr>
      </w:pPr>
    </w:p>
    <w:p w:rsidR="00E00464" w:rsidRPr="00877C14" w:rsidRDefault="00E00464" w:rsidP="00E00464">
      <w:pPr>
        <w:rPr>
          <w:rFonts w:cs="Arial"/>
          <w:b/>
        </w:rPr>
      </w:pPr>
      <w:r w:rsidRPr="00877C14">
        <w:rPr>
          <w:rFonts w:cs="Arial"/>
          <w:b/>
        </w:rPr>
        <w:t>Měsíční úklid</w:t>
      </w:r>
      <w:r w:rsidR="004347B8" w:rsidRPr="00877C14">
        <w:rPr>
          <w:rFonts w:cs="Arial"/>
          <w:b/>
        </w:rPr>
        <w:t xml:space="preserve"> – 1x měsíčně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ometení pavučin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vlhké odstranění prachu z volných vnitřních parapetů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celé plochy dveří včetně zárubní a vyleštění skel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plechových dveří na rozvodné skříni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ze zábradlí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 vypínačů a ostatního zařízení na stěnách (zásuvky, obrazy, věšáky)</w:t>
      </w:r>
    </w:p>
    <w:p w:rsidR="004347B8" w:rsidRPr="00877C14" w:rsidRDefault="004347B8" w:rsidP="004347B8">
      <w:pPr>
        <w:pStyle w:val="Odstavecseseznamem"/>
        <w:numPr>
          <w:ilvl w:val="0"/>
          <w:numId w:val="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úklid rohoží včetně roštů na nečistoty</w:t>
      </w:r>
    </w:p>
    <w:p w:rsidR="00396C76" w:rsidRPr="00877C14" w:rsidRDefault="00396C76" w:rsidP="007D109A">
      <w:pPr>
        <w:rPr>
          <w:rFonts w:cs="Arial"/>
          <w:b/>
        </w:rPr>
      </w:pPr>
    </w:p>
    <w:p w:rsidR="007875D9" w:rsidRDefault="007875D9" w:rsidP="007D109A">
      <w:pPr>
        <w:rPr>
          <w:rFonts w:cs="Arial"/>
          <w:b/>
        </w:rPr>
      </w:pPr>
    </w:p>
    <w:p w:rsidR="00430612" w:rsidRDefault="00430612" w:rsidP="007D109A">
      <w:pPr>
        <w:rPr>
          <w:rFonts w:cs="Arial"/>
          <w:b/>
        </w:rPr>
      </w:pPr>
    </w:p>
    <w:p w:rsidR="00430612" w:rsidRDefault="00430612" w:rsidP="007D109A">
      <w:pPr>
        <w:rPr>
          <w:rFonts w:cs="Arial"/>
          <w:b/>
        </w:rPr>
      </w:pPr>
    </w:p>
    <w:p w:rsidR="00430612" w:rsidRDefault="00430612" w:rsidP="007D109A">
      <w:pPr>
        <w:rPr>
          <w:rFonts w:cs="Arial"/>
          <w:b/>
        </w:rPr>
      </w:pPr>
    </w:p>
    <w:p w:rsidR="00430612" w:rsidRDefault="00430612" w:rsidP="007D109A">
      <w:pPr>
        <w:rPr>
          <w:rFonts w:cs="Arial"/>
          <w:b/>
        </w:rPr>
      </w:pPr>
    </w:p>
    <w:p w:rsidR="00430612" w:rsidRPr="00877C14" w:rsidRDefault="00430612" w:rsidP="007D109A">
      <w:pPr>
        <w:rPr>
          <w:rFonts w:cs="Arial"/>
          <w:b/>
        </w:rPr>
      </w:pPr>
    </w:p>
    <w:p w:rsidR="00665933" w:rsidRPr="00D02C3C" w:rsidRDefault="00665933" w:rsidP="00665933">
      <w:pPr>
        <w:jc w:val="center"/>
        <w:rPr>
          <w:rFonts w:cs="Arial"/>
          <w:b/>
          <w:u w:val="single"/>
        </w:rPr>
      </w:pPr>
      <w:r w:rsidRPr="00D02C3C">
        <w:rPr>
          <w:rFonts w:cs="Arial"/>
          <w:b/>
          <w:u w:val="single"/>
        </w:rPr>
        <w:lastRenderedPageBreak/>
        <w:t>Prostor C</w:t>
      </w:r>
      <w:r w:rsidR="00321CB5" w:rsidRPr="00D02C3C">
        <w:rPr>
          <w:rFonts w:cs="Arial"/>
          <w:b/>
          <w:u w:val="single"/>
        </w:rPr>
        <w:t xml:space="preserve"> - kuchyňky</w:t>
      </w:r>
    </w:p>
    <w:p w:rsidR="00665933" w:rsidRPr="00877C14" w:rsidRDefault="00665933" w:rsidP="00665933">
      <w:pPr>
        <w:rPr>
          <w:rFonts w:cs="Arial"/>
          <w:b/>
        </w:rPr>
      </w:pPr>
    </w:p>
    <w:p w:rsidR="00665933" w:rsidRPr="00877C14" w:rsidRDefault="00665933" w:rsidP="00665933">
      <w:pPr>
        <w:rPr>
          <w:rFonts w:cs="Arial"/>
          <w:b/>
        </w:rPr>
      </w:pPr>
      <w:r w:rsidRPr="00877C14">
        <w:rPr>
          <w:rFonts w:cs="Arial"/>
          <w:b/>
        </w:rPr>
        <w:t>Pravidelný úklid (denní úklid)</w:t>
      </w:r>
    </w:p>
    <w:p w:rsidR="005018F0" w:rsidRPr="00877C14" w:rsidRDefault="005018F0" w:rsidP="00665933">
      <w:pPr>
        <w:rPr>
          <w:rFonts w:cs="Arial"/>
          <w:b/>
        </w:rPr>
      </w:pPr>
    </w:p>
    <w:p w:rsidR="00665933" w:rsidRPr="00877C14" w:rsidRDefault="008926CF" w:rsidP="005018F0">
      <w:pPr>
        <w:pStyle w:val="Odstavecseseznamem"/>
        <w:numPr>
          <w:ilvl w:val="0"/>
          <w:numId w:val="50"/>
        </w:numPr>
        <w:rPr>
          <w:rFonts w:cs="Arial"/>
        </w:rPr>
      </w:pPr>
      <w:r w:rsidRPr="00877C14">
        <w:rPr>
          <w:rFonts w:cs="Arial"/>
        </w:rPr>
        <w:t>v</w:t>
      </w:r>
      <w:r w:rsidR="00321CB5" w:rsidRPr="00877C14">
        <w:rPr>
          <w:rFonts w:cs="Arial"/>
        </w:rPr>
        <w:t>yprázdnění nádob na odpad včetně doplnění a dodávky mikroténových sáčků do odpadkových nádob, utření nádob v případě potřeby, přesun odpadu na určené místo</w:t>
      </w:r>
      <w:r w:rsidR="001017CD" w:rsidRPr="00877C14">
        <w:rPr>
          <w:rFonts w:cs="Arial"/>
        </w:rPr>
        <w:t>.</w:t>
      </w:r>
      <w:r w:rsidR="00321CB5" w:rsidRPr="00877C14">
        <w:rPr>
          <w:rFonts w:cs="Arial"/>
        </w:rPr>
        <w:t xml:space="preserve"> </w:t>
      </w:r>
    </w:p>
    <w:p w:rsidR="008926CF" w:rsidRPr="00877C14" w:rsidRDefault="008926CF" w:rsidP="008926CF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mokré stírání celé plochy včetně odstraňování skvrn, dle podlahové krytiny</w:t>
      </w:r>
    </w:p>
    <w:p w:rsidR="008926CF" w:rsidRPr="00877C14" w:rsidRDefault="008926CF" w:rsidP="008926CF">
      <w:pPr>
        <w:pStyle w:val="Odstavecseseznamem"/>
        <w:numPr>
          <w:ilvl w:val="0"/>
          <w:numId w:val="3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běžné omytí dřezů a baterii</w:t>
      </w:r>
    </w:p>
    <w:p w:rsidR="00665933" w:rsidRPr="00877C14" w:rsidRDefault="00665933" w:rsidP="008926CF">
      <w:pPr>
        <w:pStyle w:val="Odstavecseseznamem"/>
        <w:rPr>
          <w:rFonts w:cs="Arial"/>
        </w:rPr>
      </w:pPr>
    </w:p>
    <w:p w:rsidR="00D50EAB" w:rsidRPr="00877C14" w:rsidRDefault="00D50EAB" w:rsidP="00D50EAB">
      <w:pPr>
        <w:rPr>
          <w:rFonts w:cs="Arial"/>
        </w:rPr>
      </w:pPr>
    </w:p>
    <w:p w:rsidR="00D50EAB" w:rsidRPr="00877C14" w:rsidRDefault="00D50EAB" w:rsidP="00D50EAB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5018F0" w:rsidRPr="00877C14">
        <w:rPr>
          <w:rFonts w:cs="Arial"/>
          <w:b/>
        </w:rPr>
        <w:t xml:space="preserve"> – 1x týdně</w:t>
      </w:r>
    </w:p>
    <w:p w:rsidR="00FA7E2B" w:rsidRPr="00877C14" w:rsidRDefault="00FA7E2B" w:rsidP="00FA7E2B">
      <w:pPr>
        <w:pStyle w:val="Odstavecseseznamem"/>
        <w:numPr>
          <w:ilvl w:val="0"/>
          <w:numId w:val="4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vymytí a dezinfekce odpadových nádob</w:t>
      </w:r>
    </w:p>
    <w:p w:rsidR="00FA7E2B" w:rsidRPr="00877C14" w:rsidRDefault="00FA7E2B" w:rsidP="00FA7E2B">
      <w:pPr>
        <w:pStyle w:val="Odstavecseseznamem"/>
        <w:numPr>
          <w:ilvl w:val="0"/>
          <w:numId w:val="4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celoplošné vyčištění baterií, dřezů, odkapávacích ploch</w:t>
      </w:r>
    </w:p>
    <w:p w:rsidR="00FA7E2B" w:rsidRPr="00877C14" w:rsidRDefault="00FA7E2B" w:rsidP="00FA7E2B">
      <w:pPr>
        <w:pStyle w:val="Odstavecseseznamem"/>
        <w:numPr>
          <w:ilvl w:val="0"/>
          <w:numId w:val="45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 xml:space="preserve">omytí a </w:t>
      </w:r>
      <w:r w:rsidR="00D02C3C">
        <w:rPr>
          <w:rFonts w:eastAsia="Times New Roman" w:cs="Arial"/>
          <w:lang w:eastAsia="cs-CZ"/>
        </w:rPr>
        <w:t>dezinfekce rizikových ploch (</w:t>
      </w:r>
      <w:r w:rsidRPr="00877C14">
        <w:rPr>
          <w:rFonts w:eastAsia="Times New Roman" w:cs="Arial"/>
          <w:lang w:eastAsia="cs-CZ"/>
        </w:rPr>
        <w:t>kliky, úchyty ledniček a mikrovlnných trub)</w:t>
      </w:r>
    </w:p>
    <w:p w:rsidR="00FA7E2B" w:rsidRPr="00877C14" w:rsidRDefault="00FA7E2B" w:rsidP="00D50EAB">
      <w:pPr>
        <w:rPr>
          <w:rFonts w:cs="Arial"/>
          <w:b/>
        </w:rPr>
      </w:pPr>
    </w:p>
    <w:p w:rsidR="00665933" w:rsidRPr="00877C14" w:rsidRDefault="00665933" w:rsidP="00665933">
      <w:pPr>
        <w:rPr>
          <w:rFonts w:cs="Arial"/>
        </w:rPr>
      </w:pPr>
    </w:p>
    <w:p w:rsidR="0093274F" w:rsidRPr="00877C14" w:rsidRDefault="00D02C3C" w:rsidP="0093274F">
      <w:pPr>
        <w:rPr>
          <w:rFonts w:cs="Arial"/>
          <w:b/>
        </w:rPr>
      </w:pPr>
      <w:r>
        <w:rPr>
          <w:rFonts w:cs="Arial"/>
          <w:b/>
        </w:rPr>
        <w:t>Měsíční</w:t>
      </w:r>
      <w:r w:rsidR="00321CB5" w:rsidRPr="00877C14">
        <w:rPr>
          <w:rFonts w:cs="Arial"/>
          <w:b/>
        </w:rPr>
        <w:t xml:space="preserve"> úklid</w:t>
      </w:r>
      <w:r w:rsidR="005018F0" w:rsidRPr="00877C14">
        <w:rPr>
          <w:rFonts w:cs="Arial"/>
          <w:b/>
        </w:rPr>
        <w:t xml:space="preserve"> – 1x měsíčně</w:t>
      </w:r>
    </w:p>
    <w:p w:rsidR="00884AE4" w:rsidRPr="00877C14" w:rsidRDefault="00884AE4" w:rsidP="0093274F">
      <w:pPr>
        <w:rPr>
          <w:rFonts w:cs="Arial"/>
          <w:b/>
        </w:rPr>
      </w:pPr>
    </w:p>
    <w:p w:rsidR="00884AE4" w:rsidRPr="00877C14" w:rsidRDefault="00884AE4" w:rsidP="00884AE4">
      <w:pPr>
        <w:pStyle w:val="Odstavecseseznamem"/>
        <w:numPr>
          <w:ilvl w:val="0"/>
          <w:numId w:val="46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ometení pavučin</w:t>
      </w:r>
    </w:p>
    <w:p w:rsidR="00884AE4" w:rsidRPr="00877C14" w:rsidRDefault="00884AE4" w:rsidP="00884AE4">
      <w:pPr>
        <w:pStyle w:val="Odstavecseseznamem"/>
        <w:numPr>
          <w:ilvl w:val="0"/>
          <w:numId w:val="46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celé plochy dveří včetně zárubní a vyleštění skel</w:t>
      </w:r>
    </w:p>
    <w:p w:rsidR="00884AE4" w:rsidRPr="00877C14" w:rsidRDefault="00884AE4" w:rsidP="00884AE4">
      <w:pPr>
        <w:pStyle w:val="Odstavecseseznamem"/>
        <w:numPr>
          <w:ilvl w:val="0"/>
          <w:numId w:val="46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 vypínačů a ostatního zařízení na stěnách (zásuvky, obrazy, věšáky)</w:t>
      </w:r>
    </w:p>
    <w:p w:rsidR="00884AE4" w:rsidRPr="00877C14" w:rsidRDefault="00884AE4" w:rsidP="0093274F">
      <w:pPr>
        <w:pStyle w:val="Odstavecseseznamem"/>
        <w:numPr>
          <w:ilvl w:val="0"/>
          <w:numId w:val="46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vlhké stírání vnějších ploch nábytku</w:t>
      </w:r>
    </w:p>
    <w:p w:rsidR="00321CB5" w:rsidRPr="00877C14" w:rsidRDefault="005A639B" w:rsidP="0093274F">
      <w:pPr>
        <w:pStyle w:val="Odstavecseseznamem"/>
        <w:numPr>
          <w:ilvl w:val="0"/>
          <w:numId w:val="28"/>
        </w:numPr>
        <w:rPr>
          <w:rFonts w:cs="Arial"/>
        </w:rPr>
      </w:pPr>
      <w:r w:rsidRPr="00877C14">
        <w:rPr>
          <w:rFonts w:cs="Arial"/>
        </w:rPr>
        <w:t>vlhké stírání a leštění obkladů</w:t>
      </w:r>
    </w:p>
    <w:p w:rsidR="00321CB5" w:rsidRPr="00877C14" w:rsidRDefault="00321CB5" w:rsidP="00CF21C1">
      <w:pPr>
        <w:rPr>
          <w:rFonts w:cs="Arial"/>
          <w:b/>
        </w:rPr>
      </w:pPr>
    </w:p>
    <w:p w:rsidR="00E42C27" w:rsidRPr="00877C14" w:rsidRDefault="00E42C27" w:rsidP="00665933">
      <w:pPr>
        <w:jc w:val="center"/>
        <w:rPr>
          <w:rFonts w:cs="Arial"/>
          <w:b/>
        </w:rPr>
      </w:pPr>
    </w:p>
    <w:p w:rsidR="00665933" w:rsidRPr="00D02C3C" w:rsidRDefault="00665933" w:rsidP="000C285B">
      <w:pPr>
        <w:jc w:val="center"/>
        <w:rPr>
          <w:rFonts w:cs="Arial"/>
          <w:b/>
          <w:u w:val="single"/>
        </w:rPr>
      </w:pPr>
      <w:r w:rsidRPr="00D02C3C">
        <w:rPr>
          <w:rFonts w:cs="Arial"/>
          <w:b/>
          <w:u w:val="single"/>
        </w:rPr>
        <w:t>Prostor D</w:t>
      </w:r>
      <w:r w:rsidR="007E379E" w:rsidRPr="00D02C3C">
        <w:rPr>
          <w:rFonts w:cs="Arial"/>
          <w:b/>
          <w:u w:val="single"/>
        </w:rPr>
        <w:t xml:space="preserve"> </w:t>
      </w:r>
      <w:r w:rsidR="000660A5" w:rsidRPr="00D02C3C">
        <w:rPr>
          <w:rFonts w:cs="Arial"/>
          <w:b/>
          <w:u w:val="single"/>
        </w:rPr>
        <w:t xml:space="preserve">- </w:t>
      </w:r>
      <w:r w:rsidR="000660A5" w:rsidRPr="00D02C3C">
        <w:rPr>
          <w:rFonts w:cs="Arial"/>
          <w:u w:val="single"/>
        </w:rPr>
        <w:t xml:space="preserve"> </w:t>
      </w:r>
      <w:r w:rsidR="000660A5" w:rsidRPr="00D02C3C">
        <w:rPr>
          <w:rFonts w:cs="Arial"/>
          <w:b/>
          <w:u w:val="single"/>
        </w:rPr>
        <w:t>sociální zařízení (WC, sprchy</w:t>
      </w:r>
      <w:r w:rsidR="000660A5" w:rsidRPr="00D02C3C">
        <w:rPr>
          <w:rFonts w:cs="Arial"/>
          <w:u w:val="single"/>
        </w:rPr>
        <w:t>)</w:t>
      </w:r>
    </w:p>
    <w:p w:rsidR="00665933" w:rsidRPr="00877C14" w:rsidRDefault="00665933" w:rsidP="00665933">
      <w:pPr>
        <w:jc w:val="center"/>
        <w:rPr>
          <w:rFonts w:cs="Arial"/>
          <w:b/>
        </w:rPr>
      </w:pPr>
    </w:p>
    <w:p w:rsidR="00665933" w:rsidRPr="00877C14" w:rsidRDefault="00665933" w:rsidP="00665933">
      <w:pPr>
        <w:rPr>
          <w:rFonts w:cs="Arial"/>
          <w:b/>
        </w:rPr>
      </w:pPr>
      <w:r w:rsidRPr="00877C14">
        <w:rPr>
          <w:rFonts w:cs="Arial"/>
          <w:b/>
        </w:rPr>
        <w:t>Pravidelný úklid (denní úklid)</w:t>
      </w:r>
    </w:p>
    <w:p w:rsidR="00665933" w:rsidRPr="00877C14" w:rsidRDefault="00665933" w:rsidP="00665933">
      <w:pPr>
        <w:rPr>
          <w:rFonts w:cs="Arial"/>
          <w:b/>
        </w:rPr>
      </w:pPr>
    </w:p>
    <w:p w:rsidR="00150958" w:rsidRPr="00877C14" w:rsidRDefault="005A639B" w:rsidP="00150958">
      <w:pPr>
        <w:pStyle w:val="Odstavecseseznamem"/>
        <w:numPr>
          <w:ilvl w:val="0"/>
          <w:numId w:val="8"/>
        </w:numPr>
        <w:rPr>
          <w:rFonts w:cs="Arial"/>
          <w:b/>
        </w:rPr>
      </w:pPr>
      <w:r w:rsidRPr="00877C14">
        <w:rPr>
          <w:rFonts w:cs="Arial"/>
        </w:rPr>
        <w:t xml:space="preserve">vyprázdnění nádob na odpad včetně doplnění a dodávky pytlů do odpadkových nádob, utření nádob v případě potřeby, přesun odpadu na určené místo. </w:t>
      </w:r>
    </w:p>
    <w:p w:rsidR="00AA606F" w:rsidRPr="00877C14" w:rsidRDefault="005A639B" w:rsidP="002B733D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běžné omytí umyvadel a baterií</w:t>
      </w:r>
    </w:p>
    <w:p w:rsidR="00150958" w:rsidRPr="00877C14" w:rsidRDefault="005A639B" w:rsidP="00665933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omytí toaletních mís, pisoárů dezinfekčním prostředkem, a to jak zevnitř, tak zvenčí</w:t>
      </w:r>
    </w:p>
    <w:p w:rsidR="00150958" w:rsidRPr="00877C14" w:rsidRDefault="005A639B" w:rsidP="00665933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dodání a doplnění hygienického standardu</w:t>
      </w:r>
      <w:r w:rsidR="000C35AF" w:rsidRPr="00877C14">
        <w:rPr>
          <w:rFonts w:cs="Arial"/>
        </w:rPr>
        <w:t xml:space="preserve"> podle potřeby</w:t>
      </w:r>
      <w:r w:rsidRPr="00877C14">
        <w:rPr>
          <w:rFonts w:cs="Arial"/>
        </w:rPr>
        <w:t xml:space="preserve"> (mýdlo, toaletní papír, papírové ručníky) </w:t>
      </w:r>
    </w:p>
    <w:p w:rsidR="00150958" w:rsidRPr="00877C14" w:rsidRDefault="005A639B" w:rsidP="00665933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umytí podlahové plochy dezinfekčním prostředkem včetně odstranění skvrn</w:t>
      </w:r>
    </w:p>
    <w:p w:rsidR="000C285B" w:rsidRPr="00877C14" w:rsidRDefault="005A639B" w:rsidP="00665933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omytí a vyleštění zrcadel</w:t>
      </w:r>
    </w:p>
    <w:p w:rsidR="000C285B" w:rsidRPr="00877C14" w:rsidRDefault="005A639B" w:rsidP="000C285B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877C14">
        <w:rPr>
          <w:rFonts w:cs="Arial"/>
        </w:rPr>
        <w:t>dezinfekce úchytových míst (kliky u dveří, zásobník na mýdla, zásobníky toal. papíru a ručníků.)</w:t>
      </w:r>
    </w:p>
    <w:p w:rsidR="006335A3" w:rsidRPr="00877C14" w:rsidRDefault="006335A3" w:rsidP="006335A3">
      <w:pPr>
        <w:pStyle w:val="Odstavecseseznamem"/>
        <w:rPr>
          <w:rFonts w:cs="Arial"/>
        </w:rPr>
      </w:pPr>
    </w:p>
    <w:p w:rsidR="000C285B" w:rsidRPr="00877C14" w:rsidRDefault="000C285B" w:rsidP="006335A3">
      <w:pPr>
        <w:pStyle w:val="Odstavecseseznamem"/>
        <w:rPr>
          <w:rFonts w:cs="Arial"/>
        </w:rPr>
      </w:pPr>
    </w:p>
    <w:p w:rsidR="000C35AF" w:rsidRPr="00877C14" w:rsidRDefault="000C35AF" w:rsidP="006335A3">
      <w:pPr>
        <w:pStyle w:val="Odstavecseseznamem"/>
        <w:rPr>
          <w:rFonts w:cs="Arial"/>
        </w:rPr>
      </w:pPr>
    </w:p>
    <w:p w:rsidR="000C35AF" w:rsidRPr="00877C14" w:rsidRDefault="000C35AF" w:rsidP="006335A3">
      <w:pPr>
        <w:pStyle w:val="Odstavecseseznamem"/>
        <w:rPr>
          <w:rFonts w:cs="Arial"/>
        </w:rPr>
      </w:pPr>
    </w:p>
    <w:p w:rsidR="006335A3" w:rsidRPr="00877C14" w:rsidRDefault="006335A3" w:rsidP="006335A3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877C14" w:rsidRPr="00877C14">
        <w:rPr>
          <w:rFonts w:cs="Arial"/>
          <w:b/>
        </w:rPr>
        <w:t xml:space="preserve"> – 1x týdně</w:t>
      </w:r>
    </w:p>
    <w:p w:rsidR="00877C14" w:rsidRPr="00877C14" w:rsidRDefault="00877C14" w:rsidP="006335A3">
      <w:pPr>
        <w:rPr>
          <w:rFonts w:cs="Arial"/>
          <w:b/>
        </w:rPr>
      </w:pPr>
    </w:p>
    <w:p w:rsidR="000C285B" w:rsidRPr="00877C14" w:rsidRDefault="000C35AF" w:rsidP="00E42C27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celoplošné omytí a vyleštění umyvadel, včetně sifonů a přívodních armatur, wc mís, pisoárů včetně splachovadel dezinfekčním prostředkem</w:t>
      </w:r>
    </w:p>
    <w:p w:rsidR="00DA3FE6" w:rsidRPr="00877C14" w:rsidRDefault="000C35AF" w:rsidP="00E42C27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 xml:space="preserve">odstranění prachu z parapetů v interiéru místností </w:t>
      </w:r>
    </w:p>
    <w:p w:rsidR="00DA3FE6" w:rsidRPr="00877C14" w:rsidRDefault="000C35AF" w:rsidP="00DA3FE6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vymývání odpadkových nádob dezinfekčním prostředkem</w:t>
      </w:r>
    </w:p>
    <w:p w:rsidR="003D5D05" w:rsidRDefault="003D5D05" w:rsidP="003D5D05">
      <w:pPr>
        <w:rPr>
          <w:rFonts w:cs="Arial"/>
        </w:rPr>
      </w:pPr>
    </w:p>
    <w:p w:rsidR="00430612" w:rsidRDefault="00430612" w:rsidP="003D5D05">
      <w:pPr>
        <w:rPr>
          <w:rFonts w:cs="Arial"/>
        </w:rPr>
      </w:pPr>
    </w:p>
    <w:p w:rsidR="00430612" w:rsidRPr="00877C14" w:rsidRDefault="00430612" w:rsidP="003D5D05">
      <w:pPr>
        <w:rPr>
          <w:rFonts w:cs="Arial"/>
        </w:rPr>
      </w:pPr>
    </w:p>
    <w:p w:rsidR="003D5D05" w:rsidRPr="00877C14" w:rsidRDefault="003D5D05" w:rsidP="003D5D05">
      <w:pPr>
        <w:rPr>
          <w:rFonts w:cs="Arial"/>
          <w:b/>
        </w:rPr>
      </w:pPr>
      <w:r w:rsidRPr="00877C14">
        <w:rPr>
          <w:rFonts w:cs="Arial"/>
          <w:b/>
        </w:rPr>
        <w:lastRenderedPageBreak/>
        <w:t>Měsíční úklid</w:t>
      </w:r>
      <w:r w:rsidR="00877C14" w:rsidRPr="00877C14">
        <w:rPr>
          <w:rFonts w:cs="Arial"/>
          <w:b/>
        </w:rPr>
        <w:t xml:space="preserve"> – 1x měsíčně</w:t>
      </w:r>
    </w:p>
    <w:p w:rsidR="00877C14" w:rsidRPr="00877C14" w:rsidRDefault="00877C14" w:rsidP="003D5D05">
      <w:pPr>
        <w:rPr>
          <w:rFonts w:cs="Arial"/>
          <w:b/>
        </w:rPr>
      </w:pPr>
    </w:p>
    <w:p w:rsidR="00DA3FE6" w:rsidRPr="00877C14" w:rsidRDefault="000C35AF" w:rsidP="00DA3FE6">
      <w:pPr>
        <w:pStyle w:val="Odstavecseseznamem"/>
        <w:numPr>
          <w:ilvl w:val="0"/>
          <w:numId w:val="31"/>
        </w:numPr>
        <w:rPr>
          <w:rFonts w:cs="Arial"/>
        </w:rPr>
      </w:pPr>
      <w:r w:rsidRPr="00877C14">
        <w:rPr>
          <w:rFonts w:cs="Arial"/>
        </w:rPr>
        <w:t>ometení pavučin</w:t>
      </w:r>
    </w:p>
    <w:p w:rsidR="00742EB5" w:rsidRPr="00877C14" w:rsidRDefault="00742EB5" w:rsidP="00271CA6">
      <w:pPr>
        <w:pStyle w:val="Odstavecseseznamem"/>
        <w:numPr>
          <w:ilvl w:val="0"/>
          <w:numId w:val="31"/>
        </w:numPr>
        <w:rPr>
          <w:rFonts w:cs="Arial"/>
        </w:rPr>
      </w:pPr>
      <w:r w:rsidRPr="00877C14">
        <w:rPr>
          <w:rFonts w:cs="Arial"/>
        </w:rPr>
        <w:t>odstranění prachu z vypínačů a ostatního zařízení na stěnách</w:t>
      </w:r>
    </w:p>
    <w:p w:rsidR="00E42C27" w:rsidRPr="00877C14" w:rsidRDefault="000C35AF" w:rsidP="00E42C27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o</w:t>
      </w:r>
      <w:r w:rsidR="00271CA6" w:rsidRPr="00877C14">
        <w:rPr>
          <w:rFonts w:cs="Arial"/>
        </w:rPr>
        <w:t>mytí sprchového koutu</w:t>
      </w:r>
      <w:r w:rsidRPr="00877C14">
        <w:rPr>
          <w:rFonts w:cs="Arial"/>
        </w:rPr>
        <w:t xml:space="preserve"> dezinfekčním prostředkem</w:t>
      </w:r>
    </w:p>
    <w:p w:rsidR="00271CA6" w:rsidRPr="00877C14" w:rsidRDefault="00271CA6" w:rsidP="00271CA6">
      <w:pPr>
        <w:pStyle w:val="Odstavecseseznamem"/>
        <w:numPr>
          <w:ilvl w:val="0"/>
          <w:numId w:val="8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ohmatů a skvrn z obkladů a omyvatelných stěn</w:t>
      </w:r>
    </w:p>
    <w:p w:rsidR="00DA3FE6" w:rsidRPr="00877C14" w:rsidRDefault="000C35AF" w:rsidP="00E42C27">
      <w:pPr>
        <w:pStyle w:val="Odstavecseseznamem"/>
        <w:numPr>
          <w:ilvl w:val="0"/>
          <w:numId w:val="8"/>
        </w:numPr>
        <w:rPr>
          <w:rFonts w:cs="Arial"/>
        </w:rPr>
      </w:pPr>
      <w:r w:rsidRPr="00877C14">
        <w:rPr>
          <w:rFonts w:cs="Arial"/>
        </w:rPr>
        <w:t>o</w:t>
      </w:r>
      <w:r w:rsidR="00271CA6" w:rsidRPr="00877C14">
        <w:rPr>
          <w:rFonts w:cs="Arial"/>
        </w:rPr>
        <w:t>mytí celé plochy dveří</w:t>
      </w:r>
      <w:r w:rsidRPr="00877C14">
        <w:rPr>
          <w:rFonts w:cs="Arial"/>
        </w:rPr>
        <w:t xml:space="preserve"> a zárubní</w:t>
      </w:r>
      <w:r w:rsidR="00271CA6" w:rsidRPr="00877C14">
        <w:rPr>
          <w:rFonts w:cs="Arial"/>
        </w:rPr>
        <w:t xml:space="preserve"> včetně leštění skel</w:t>
      </w:r>
    </w:p>
    <w:p w:rsidR="009B2ECD" w:rsidRPr="00877C14" w:rsidRDefault="009B2ECD" w:rsidP="009B2ECD">
      <w:pPr>
        <w:rPr>
          <w:rFonts w:cs="Arial"/>
        </w:rPr>
      </w:pPr>
    </w:p>
    <w:p w:rsidR="00877C14" w:rsidRPr="00877C14" w:rsidRDefault="00877C14" w:rsidP="009B2ECD">
      <w:pPr>
        <w:rPr>
          <w:rFonts w:cs="Arial"/>
        </w:rPr>
      </w:pPr>
    </w:p>
    <w:p w:rsidR="00877C14" w:rsidRPr="00877C14" w:rsidRDefault="00877C14" w:rsidP="009B2ECD">
      <w:pPr>
        <w:rPr>
          <w:rFonts w:cs="Arial"/>
        </w:rPr>
      </w:pPr>
    </w:p>
    <w:p w:rsidR="00011958" w:rsidRPr="00877C14" w:rsidRDefault="00615D26" w:rsidP="00011958">
      <w:pPr>
        <w:jc w:val="center"/>
        <w:rPr>
          <w:rFonts w:cs="Arial"/>
          <w:b/>
        </w:rPr>
      </w:pPr>
      <w:r w:rsidRPr="00D02C3C">
        <w:rPr>
          <w:rFonts w:cs="Arial"/>
          <w:b/>
          <w:u w:val="single"/>
        </w:rPr>
        <w:t xml:space="preserve">Prostor </w:t>
      </w:r>
      <w:r w:rsidR="00492DB9">
        <w:rPr>
          <w:rFonts w:cs="Arial"/>
          <w:b/>
          <w:u w:val="single"/>
        </w:rPr>
        <w:t>E</w:t>
      </w:r>
      <w:r w:rsidR="00271CA6" w:rsidRPr="00D02C3C">
        <w:rPr>
          <w:rFonts w:cs="Arial"/>
          <w:b/>
          <w:u w:val="single"/>
        </w:rPr>
        <w:t>1</w:t>
      </w:r>
      <w:r w:rsidR="00011958" w:rsidRPr="00D02C3C">
        <w:rPr>
          <w:rFonts w:cs="Arial"/>
          <w:b/>
          <w:u w:val="single"/>
        </w:rPr>
        <w:t xml:space="preserve">- server, </w:t>
      </w:r>
      <w:r w:rsidR="000C35AF" w:rsidRPr="00D02C3C">
        <w:rPr>
          <w:rFonts w:cs="Arial"/>
          <w:b/>
          <w:u w:val="single"/>
        </w:rPr>
        <w:t>spisovny</w:t>
      </w:r>
      <w:r w:rsidR="00011958" w:rsidRPr="00D02C3C">
        <w:rPr>
          <w:rFonts w:cs="Arial"/>
          <w:b/>
          <w:u w:val="single"/>
        </w:rPr>
        <w:t>, sklady</w:t>
      </w:r>
    </w:p>
    <w:p w:rsidR="00626F58" w:rsidRPr="00877C14" w:rsidRDefault="00626F58" w:rsidP="00011958">
      <w:pPr>
        <w:rPr>
          <w:rFonts w:cs="Arial"/>
          <w:b/>
        </w:rPr>
      </w:pPr>
    </w:p>
    <w:p w:rsidR="00011958" w:rsidRPr="00877C14" w:rsidRDefault="00011958" w:rsidP="00011958">
      <w:pPr>
        <w:rPr>
          <w:rFonts w:cs="Arial"/>
          <w:b/>
        </w:rPr>
      </w:pPr>
      <w:r w:rsidRPr="00877C14">
        <w:rPr>
          <w:rFonts w:cs="Arial"/>
          <w:b/>
        </w:rPr>
        <w:t>Měsíční úklid</w:t>
      </w:r>
      <w:r w:rsidR="005018F0" w:rsidRPr="00877C14">
        <w:rPr>
          <w:rFonts w:cs="Arial"/>
          <w:b/>
        </w:rPr>
        <w:t xml:space="preserve"> – 1x měsíčně</w:t>
      </w:r>
    </w:p>
    <w:p w:rsidR="00877C14" w:rsidRPr="00877C14" w:rsidRDefault="00877C14" w:rsidP="00011958">
      <w:pPr>
        <w:rPr>
          <w:rFonts w:cs="Arial"/>
          <w:b/>
        </w:rPr>
      </w:pPr>
    </w:p>
    <w:p w:rsidR="005018F0" w:rsidRPr="00877C14" w:rsidRDefault="005018F0" w:rsidP="005018F0">
      <w:pPr>
        <w:pStyle w:val="Odstavecseseznamem"/>
        <w:numPr>
          <w:ilvl w:val="0"/>
          <w:numId w:val="47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pavučin</w:t>
      </w:r>
    </w:p>
    <w:p w:rsidR="005018F0" w:rsidRPr="00877C14" w:rsidRDefault="005018F0" w:rsidP="005018F0">
      <w:pPr>
        <w:pStyle w:val="Odstavecseseznamem"/>
        <w:numPr>
          <w:ilvl w:val="0"/>
          <w:numId w:val="47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Mokré stírání celé podlahové plochy včetně odstranění skvrn, dle materiálu podlahové krytiny</w:t>
      </w:r>
    </w:p>
    <w:p w:rsidR="005018F0" w:rsidRPr="00877C14" w:rsidRDefault="005018F0" w:rsidP="005018F0">
      <w:pPr>
        <w:pStyle w:val="Odstavecseseznamem"/>
        <w:numPr>
          <w:ilvl w:val="0"/>
          <w:numId w:val="47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Vlhké stírání vnějších ploch nábytku s využitím vhodného prostředku na daný materiál</w:t>
      </w:r>
    </w:p>
    <w:p w:rsidR="005018F0" w:rsidRPr="00877C14" w:rsidRDefault="005018F0" w:rsidP="005018F0">
      <w:pPr>
        <w:pStyle w:val="Odstavecseseznamem"/>
        <w:numPr>
          <w:ilvl w:val="0"/>
          <w:numId w:val="47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Umytí celé plochy dveří včetně zárubní a vyleštění skel</w:t>
      </w:r>
    </w:p>
    <w:p w:rsidR="005018F0" w:rsidRPr="00877C14" w:rsidRDefault="005018F0" w:rsidP="005018F0">
      <w:pPr>
        <w:pStyle w:val="Odstavecseseznamem"/>
        <w:numPr>
          <w:ilvl w:val="0"/>
          <w:numId w:val="47"/>
        </w:numPr>
        <w:rPr>
          <w:rFonts w:eastAsia="Times New Roman" w:cs="Arial"/>
          <w:lang w:eastAsia="cs-CZ"/>
        </w:rPr>
      </w:pPr>
      <w:r w:rsidRPr="00877C14">
        <w:rPr>
          <w:rFonts w:eastAsia="Times New Roman" w:cs="Arial"/>
          <w:lang w:eastAsia="cs-CZ"/>
        </w:rPr>
        <w:t>Odstranění prachu z vypínačů a ostatního zařízení na stěnách (zásuvky, obrazy, věšáky)</w:t>
      </w:r>
    </w:p>
    <w:p w:rsidR="007E379E" w:rsidRPr="00877C14" w:rsidRDefault="007E379E" w:rsidP="007E379E">
      <w:pPr>
        <w:rPr>
          <w:rFonts w:cs="Arial"/>
        </w:rPr>
      </w:pPr>
    </w:p>
    <w:p w:rsidR="007E379E" w:rsidRPr="00877C14" w:rsidRDefault="007E379E" w:rsidP="007E379E">
      <w:pPr>
        <w:rPr>
          <w:rStyle w:val="Odkazjemn"/>
          <w:rFonts w:cs="Arial"/>
        </w:rPr>
      </w:pPr>
    </w:p>
    <w:p w:rsidR="00C3346B" w:rsidRPr="00D02C3C" w:rsidRDefault="0037118B" w:rsidP="00D02C3C">
      <w:pPr>
        <w:pStyle w:val="Odstavecseseznamem"/>
        <w:ind w:left="1440"/>
        <w:jc w:val="center"/>
        <w:rPr>
          <w:rFonts w:cs="Arial"/>
          <w:b/>
          <w:u w:val="single"/>
        </w:rPr>
      </w:pPr>
      <w:r w:rsidRPr="00D02C3C">
        <w:rPr>
          <w:rFonts w:cs="Arial"/>
          <w:b/>
          <w:u w:val="single"/>
        </w:rPr>
        <w:t>P</w:t>
      </w:r>
      <w:r w:rsidR="00271CA6" w:rsidRPr="00D02C3C">
        <w:rPr>
          <w:rFonts w:cs="Arial"/>
          <w:b/>
          <w:u w:val="single"/>
        </w:rPr>
        <w:t xml:space="preserve">rostor </w:t>
      </w:r>
      <w:r w:rsidR="00492DB9">
        <w:rPr>
          <w:rFonts w:cs="Arial"/>
          <w:b/>
          <w:u w:val="single"/>
        </w:rPr>
        <w:t>E</w:t>
      </w:r>
      <w:r w:rsidR="00271CA6" w:rsidRPr="00D02C3C">
        <w:rPr>
          <w:rFonts w:cs="Arial"/>
          <w:b/>
          <w:u w:val="single"/>
        </w:rPr>
        <w:t>2</w:t>
      </w:r>
      <w:r w:rsidR="007E379E" w:rsidRPr="00D02C3C">
        <w:rPr>
          <w:rFonts w:cs="Arial"/>
          <w:b/>
          <w:u w:val="single"/>
        </w:rPr>
        <w:t xml:space="preserve"> – prostor parkování,</w:t>
      </w:r>
      <w:r w:rsidRPr="00D02C3C">
        <w:rPr>
          <w:rFonts w:cs="Arial"/>
          <w:b/>
          <w:u w:val="single"/>
        </w:rPr>
        <w:t xml:space="preserve"> chodník</w:t>
      </w:r>
      <w:r w:rsidR="007E379E" w:rsidRPr="00D02C3C">
        <w:rPr>
          <w:rFonts w:cs="Arial"/>
          <w:b/>
          <w:u w:val="single"/>
        </w:rPr>
        <w:t xml:space="preserve"> a zasklená vývěskový tabule</w:t>
      </w:r>
    </w:p>
    <w:p w:rsidR="0037118B" w:rsidRPr="00877C14" w:rsidRDefault="0037118B" w:rsidP="00011958">
      <w:pPr>
        <w:pStyle w:val="Odstavecseseznamem"/>
        <w:ind w:left="1440"/>
        <w:rPr>
          <w:rFonts w:cs="Arial"/>
          <w:b/>
        </w:rPr>
      </w:pPr>
    </w:p>
    <w:p w:rsidR="00D720AD" w:rsidRPr="00877C14" w:rsidRDefault="00D720AD" w:rsidP="007875D9">
      <w:pPr>
        <w:rPr>
          <w:rFonts w:cs="Arial"/>
          <w:b/>
        </w:rPr>
      </w:pPr>
      <w:r w:rsidRPr="00877C14">
        <w:rPr>
          <w:rFonts w:cs="Arial"/>
          <w:b/>
        </w:rPr>
        <w:t>Týdenní úklid</w:t>
      </w:r>
      <w:r w:rsidR="00877C14" w:rsidRPr="00877C14">
        <w:rPr>
          <w:rFonts w:cs="Arial"/>
          <w:b/>
        </w:rPr>
        <w:t xml:space="preserve"> – 1x týdně</w:t>
      </w:r>
    </w:p>
    <w:p w:rsidR="00877C14" w:rsidRPr="00877C14" w:rsidRDefault="00877C14" w:rsidP="007875D9">
      <w:pPr>
        <w:rPr>
          <w:rFonts w:cs="Arial"/>
          <w:b/>
        </w:rPr>
      </w:pPr>
    </w:p>
    <w:p w:rsidR="003A7587" w:rsidRPr="00877C14" w:rsidRDefault="00D720AD" w:rsidP="005018F0">
      <w:pPr>
        <w:pStyle w:val="Odstavecseseznamem"/>
        <w:numPr>
          <w:ilvl w:val="0"/>
          <w:numId w:val="49"/>
        </w:numPr>
        <w:jc w:val="both"/>
        <w:rPr>
          <w:rFonts w:cs="Arial"/>
        </w:rPr>
      </w:pPr>
      <w:r w:rsidRPr="00877C14">
        <w:rPr>
          <w:rFonts w:cs="Arial"/>
        </w:rPr>
        <w:t>Úklid vnějšího prostoru a chodníku před budovou – zametení plochy</w:t>
      </w:r>
    </w:p>
    <w:p w:rsidR="001A3A01" w:rsidRPr="00877C14" w:rsidRDefault="00CF21C1" w:rsidP="005018F0">
      <w:pPr>
        <w:pStyle w:val="Odstavecseseznamem"/>
        <w:numPr>
          <w:ilvl w:val="0"/>
          <w:numId w:val="49"/>
        </w:numPr>
        <w:jc w:val="both"/>
        <w:rPr>
          <w:rFonts w:cs="Arial"/>
        </w:rPr>
      </w:pPr>
      <w:r w:rsidRPr="00877C14">
        <w:rPr>
          <w:rFonts w:cs="Arial"/>
        </w:rPr>
        <w:t>V zimním období úklid sněhu</w:t>
      </w:r>
      <w:r w:rsidR="003A7587" w:rsidRPr="00877C14">
        <w:rPr>
          <w:rFonts w:cs="Arial"/>
        </w:rPr>
        <w:t xml:space="preserve"> a ošetření ploch posypem</w:t>
      </w:r>
      <w:r w:rsidRPr="00877C14">
        <w:rPr>
          <w:rFonts w:cs="Arial"/>
        </w:rPr>
        <w:t xml:space="preserve"> – chodníky a prostor před vchodem do budovy</w:t>
      </w:r>
    </w:p>
    <w:p w:rsidR="007E379E" w:rsidRPr="00877C14" w:rsidRDefault="007E379E" w:rsidP="007E379E">
      <w:pPr>
        <w:jc w:val="both"/>
        <w:rPr>
          <w:rFonts w:cs="Arial"/>
        </w:rPr>
      </w:pPr>
    </w:p>
    <w:p w:rsidR="00CF21C1" w:rsidRPr="00877C14" w:rsidRDefault="00CF21C1" w:rsidP="001A3A01">
      <w:pPr>
        <w:pStyle w:val="Odstavecseseznamem"/>
        <w:ind w:left="2832" w:firstLine="708"/>
        <w:rPr>
          <w:rFonts w:cs="Arial"/>
          <w:b/>
        </w:rPr>
      </w:pPr>
    </w:p>
    <w:p w:rsidR="005018F0" w:rsidRPr="00877C14" w:rsidRDefault="007E379E" w:rsidP="005018F0">
      <w:pPr>
        <w:rPr>
          <w:rFonts w:cs="Arial"/>
          <w:b/>
        </w:rPr>
      </w:pPr>
      <w:r w:rsidRPr="00877C14">
        <w:rPr>
          <w:rFonts w:cs="Arial"/>
          <w:b/>
        </w:rPr>
        <w:t>Měsíční úklid</w:t>
      </w:r>
      <w:r w:rsidR="00877C14" w:rsidRPr="00877C14">
        <w:rPr>
          <w:rFonts w:cs="Arial"/>
          <w:b/>
        </w:rPr>
        <w:t xml:space="preserve"> – 1x měsíčně</w:t>
      </w:r>
    </w:p>
    <w:p w:rsidR="005018F0" w:rsidRPr="00877C14" w:rsidRDefault="005018F0" w:rsidP="005018F0">
      <w:pPr>
        <w:rPr>
          <w:rFonts w:cs="Arial"/>
          <w:b/>
        </w:rPr>
      </w:pPr>
    </w:p>
    <w:p w:rsidR="00AC4FF8" w:rsidRPr="00877C14" w:rsidRDefault="00AC4FF8" w:rsidP="005018F0">
      <w:pPr>
        <w:pStyle w:val="Odstavecseseznamem"/>
        <w:numPr>
          <w:ilvl w:val="0"/>
          <w:numId w:val="48"/>
        </w:numPr>
        <w:rPr>
          <w:rFonts w:cs="Arial"/>
          <w:b/>
        </w:rPr>
      </w:pPr>
      <w:r w:rsidRPr="00877C14">
        <w:rPr>
          <w:rFonts w:cs="Arial"/>
        </w:rPr>
        <w:t>Odstranění nečistot z vývěskové tabule, vyleštění prosklené plochy</w:t>
      </w:r>
    </w:p>
    <w:p w:rsidR="00AC4FF8" w:rsidRPr="00877C14" w:rsidRDefault="00AC4FF8" w:rsidP="00AC4FF8">
      <w:pPr>
        <w:pStyle w:val="Odstavecseseznamem"/>
        <w:ind w:left="1820"/>
        <w:jc w:val="both"/>
        <w:rPr>
          <w:rFonts w:cs="Arial"/>
          <w:b/>
        </w:rPr>
      </w:pPr>
    </w:p>
    <w:p w:rsidR="00196DC2" w:rsidRPr="00877C14" w:rsidRDefault="00196DC2" w:rsidP="00633CDF">
      <w:pPr>
        <w:ind w:right="1134"/>
        <w:rPr>
          <w:rFonts w:cs="Arial"/>
        </w:rPr>
      </w:pPr>
    </w:p>
    <w:p w:rsidR="00196DC2" w:rsidRPr="00D02C3C" w:rsidRDefault="00D02C3C" w:rsidP="00633CDF">
      <w:pPr>
        <w:ind w:right="1134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Speciální (roční</w:t>
      </w:r>
      <w:r w:rsidR="003A7587" w:rsidRPr="00D02C3C">
        <w:rPr>
          <w:rFonts w:cs="Arial"/>
          <w:b/>
          <w:u w:val="single"/>
        </w:rPr>
        <w:t>) úklid</w:t>
      </w:r>
    </w:p>
    <w:p w:rsidR="00D720AD" w:rsidRPr="00877C14" w:rsidRDefault="00D720AD" w:rsidP="00633CDF">
      <w:pPr>
        <w:ind w:right="1134"/>
        <w:jc w:val="center"/>
        <w:rPr>
          <w:rFonts w:cs="Arial"/>
          <w:b/>
        </w:rPr>
      </w:pPr>
    </w:p>
    <w:p w:rsidR="00C14E6F" w:rsidRPr="00877C14" w:rsidRDefault="00C14E6F" w:rsidP="00C14E6F">
      <w:pPr>
        <w:rPr>
          <w:rFonts w:cs="Arial"/>
          <w:b/>
        </w:rPr>
      </w:pPr>
      <w:r w:rsidRPr="00877C14">
        <w:rPr>
          <w:rFonts w:cs="Arial"/>
          <w:b/>
        </w:rPr>
        <w:t>Roční (1X do roka)</w:t>
      </w:r>
    </w:p>
    <w:p w:rsidR="00877C14" w:rsidRPr="00877C14" w:rsidRDefault="00877C14" w:rsidP="00C14E6F">
      <w:pPr>
        <w:rPr>
          <w:rFonts w:cs="Arial"/>
          <w:b/>
        </w:rPr>
      </w:pPr>
    </w:p>
    <w:p w:rsidR="003A7587" w:rsidRPr="00877C14" w:rsidRDefault="00D02C3C" w:rsidP="00027B63">
      <w:pPr>
        <w:pStyle w:val="Odstavecseseznamem"/>
        <w:numPr>
          <w:ilvl w:val="0"/>
          <w:numId w:val="48"/>
        </w:num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praní koberců mokrou cestou (</w:t>
      </w:r>
      <w:r w:rsidR="00027B63" w:rsidRPr="00877C14">
        <w:rPr>
          <w:rFonts w:eastAsia="Times New Roman" w:cs="Arial"/>
          <w:lang w:eastAsia="cs-CZ"/>
        </w:rPr>
        <w:t>ve všech prostorech)</w:t>
      </w:r>
      <w:r w:rsidR="003A7587" w:rsidRPr="00877C14">
        <w:rPr>
          <w:rFonts w:cs="Arial"/>
          <w:b/>
        </w:rPr>
        <w:t xml:space="preserve">     </w:t>
      </w:r>
    </w:p>
    <w:p w:rsidR="00C14E6F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</w:rPr>
        <w:t xml:space="preserve">čištění </w:t>
      </w:r>
      <w:r w:rsidR="00027B63" w:rsidRPr="00877C14">
        <w:rPr>
          <w:rFonts w:cs="Arial"/>
        </w:rPr>
        <w:t>čalouněných ži</w:t>
      </w:r>
      <w:r w:rsidRPr="00877C14">
        <w:rPr>
          <w:rFonts w:cs="Arial"/>
        </w:rPr>
        <w:t>dlí a kancelářských křesel mokrou cestou</w:t>
      </w:r>
    </w:p>
    <w:p w:rsidR="003A7587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</w:rPr>
        <w:t xml:space="preserve">lokální </w:t>
      </w:r>
      <w:r w:rsidR="00233D6B">
        <w:rPr>
          <w:rFonts w:cs="Arial"/>
        </w:rPr>
        <w:t xml:space="preserve">stírání </w:t>
      </w:r>
      <w:r w:rsidRPr="00877C14">
        <w:rPr>
          <w:rFonts w:cs="Arial"/>
        </w:rPr>
        <w:t>prachu z vodorovných volně přístupných ploch nábytků nad 1,6m výšky, včetně ometení pavučin</w:t>
      </w:r>
    </w:p>
    <w:p w:rsidR="007875D9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</w:rPr>
        <w:t>mytí proskleného prostoru u schodiště</w:t>
      </w:r>
    </w:p>
    <w:p w:rsidR="00C14E6F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  <w:color w:val="000000"/>
        </w:rPr>
        <w:t>m</w:t>
      </w:r>
      <w:r w:rsidR="00C14E6F" w:rsidRPr="00877C14">
        <w:rPr>
          <w:rFonts w:cs="Arial"/>
          <w:color w:val="000000"/>
        </w:rPr>
        <w:t>ytí oken včetně rámů - (Eurookno PVC)</w:t>
      </w:r>
    </w:p>
    <w:p w:rsidR="00C14E6F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  <w:color w:val="000000"/>
        </w:rPr>
        <w:t xml:space="preserve">mytí žaluzií -vnitřní </w:t>
      </w:r>
      <w:r w:rsidR="00C14E6F" w:rsidRPr="00877C14">
        <w:rPr>
          <w:rFonts w:cs="Arial"/>
          <w:color w:val="000000"/>
        </w:rPr>
        <w:t>AL horizont.</w:t>
      </w:r>
    </w:p>
    <w:p w:rsidR="00C14E6F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</w:rPr>
        <w:t>čištění otopných těles</w:t>
      </w:r>
    </w:p>
    <w:p w:rsidR="00C14E6F" w:rsidRPr="00877C14" w:rsidRDefault="007875D9" w:rsidP="00C14E6F">
      <w:pPr>
        <w:pStyle w:val="Odstavecseseznamem"/>
        <w:numPr>
          <w:ilvl w:val="0"/>
          <w:numId w:val="4"/>
        </w:numPr>
        <w:rPr>
          <w:rFonts w:cs="Arial"/>
        </w:rPr>
      </w:pPr>
      <w:r w:rsidRPr="00877C14">
        <w:rPr>
          <w:rFonts w:cs="Arial"/>
        </w:rPr>
        <w:t>vyčištění krytů světel včetně demontáže a montáže</w:t>
      </w:r>
    </w:p>
    <w:p w:rsidR="00C14E6F" w:rsidRPr="00877C14" w:rsidRDefault="00C14E6F" w:rsidP="00C14E6F">
      <w:pPr>
        <w:ind w:right="1134"/>
        <w:rPr>
          <w:rFonts w:cs="Arial"/>
          <w:b/>
        </w:rPr>
      </w:pPr>
    </w:p>
    <w:p w:rsidR="00860D7F" w:rsidRPr="00877C14" w:rsidRDefault="00860D7F" w:rsidP="001C5B8B">
      <w:pPr>
        <w:ind w:right="1134"/>
        <w:rPr>
          <w:rFonts w:cs="Arial"/>
          <w:b/>
        </w:rPr>
      </w:pP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1C5B8B" w:rsidRPr="00877C14" w:rsidTr="00C14E6F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02C3C" w:rsidRDefault="00D02C3C" w:rsidP="003A758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  <w:p w:rsidR="00D02C3C" w:rsidRDefault="00D02C3C" w:rsidP="003A758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  <w:p w:rsidR="001C5B8B" w:rsidRPr="00D02C3C" w:rsidRDefault="003A7587" w:rsidP="003A758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D02C3C">
              <w:rPr>
                <w:rFonts w:cs="Arial"/>
                <w:b/>
                <w:color w:val="000000"/>
                <w:u w:val="single"/>
              </w:rPr>
              <w:t>Mimořádný úklid</w:t>
            </w:r>
          </w:p>
        </w:tc>
      </w:tr>
      <w:tr w:rsidR="001C5B8B" w:rsidRPr="00877C14" w:rsidTr="00C14E6F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877C14" w:rsidRDefault="001C5B8B" w:rsidP="00CF21C1">
            <w:pPr>
              <w:pStyle w:val="Odstavecseseznamem"/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1C5B8B" w:rsidRPr="00877C14" w:rsidTr="00C14E6F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877C14" w:rsidRDefault="007875D9" w:rsidP="00713B1E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7C14">
              <w:rPr>
                <w:rFonts w:cs="Arial"/>
                <w:color w:val="000000"/>
              </w:rPr>
              <w:t>úklid po stavebních prací</w:t>
            </w:r>
          </w:p>
        </w:tc>
      </w:tr>
    </w:tbl>
    <w:p w:rsidR="00FC371C" w:rsidRDefault="007875D9" w:rsidP="00AA6B18">
      <w:pPr>
        <w:pStyle w:val="Odstavecseseznamem"/>
        <w:numPr>
          <w:ilvl w:val="0"/>
          <w:numId w:val="16"/>
        </w:numPr>
        <w:ind w:right="1134"/>
        <w:rPr>
          <w:rFonts w:cs="Arial"/>
        </w:rPr>
      </w:pPr>
      <w:r w:rsidRPr="00877C14">
        <w:rPr>
          <w:rFonts w:cs="Arial"/>
        </w:rPr>
        <w:t xml:space="preserve">úklid při havárii vody, topení </w:t>
      </w:r>
      <w:r w:rsidR="00626F58" w:rsidRPr="00877C14">
        <w:rPr>
          <w:rFonts w:cs="Arial"/>
        </w:rPr>
        <w:t>atd.</w:t>
      </w:r>
      <w:r w:rsidR="00F26C20" w:rsidRPr="00877C14">
        <w:rPr>
          <w:rFonts w:cs="Arial"/>
        </w:rPr>
        <w:t xml:space="preserve"> </w:t>
      </w:r>
    </w:p>
    <w:p w:rsidR="00492DB9" w:rsidRPr="00877C14" w:rsidRDefault="00492DB9" w:rsidP="00492DB9">
      <w:pPr>
        <w:pStyle w:val="Odstavecseseznamem"/>
        <w:numPr>
          <w:ilvl w:val="0"/>
          <w:numId w:val="16"/>
        </w:numPr>
        <w:ind w:right="1134"/>
        <w:rPr>
          <w:rFonts w:cs="Arial"/>
        </w:rPr>
      </w:pPr>
      <w:r>
        <w:rPr>
          <w:rFonts w:cs="Arial"/>
        </w:rPr>
        <w:t>ú</w:t>
      </w:r>
      <w:r w:rsidRPr="00492DB9">
        <w:rPr>
          <w:rFonts w:cs="Arial"/>
        </w:rPr>
        <w:t>klid sněhu včetně posypu v přilehlých prostorách dle klimatických podmínek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D25B05" w:rsidRPr="00877C14" w:rsidTr="00206D20">
        <w:trPr>
          <w:trHeight w:val="199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877C14" w:rsidRDefault="00D25B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725D3D" w:rsidRPr="00877C14" w:rsidRDefault="00725D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D25B05" w:rsidRPr="00D02C3C" w:rsidRDefault="00D25B05" w:rsidP="00D02C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u w:val="single"/>
              </w:rPr>
            </w:pPr>
            <w:r w:rsidRPr="00D02C3C">
              <w:rPr>
                <w:rFonts w:cs="Arial"/>
                <w:b/>
                <w:bCs/>
                <w:color w:val="000000"/>
                <w:u w:val="single"/>
              </w:rPr>
              <w:t>Spotřební materiál</w:t>
            </w:r>
          </w:p>
          <w:p w:rsidR="00877C14" w:rsidRPr="00877C14" w:rsidRDefault="00877C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WC papír JUMBO 190mm, dvouvrstvý bílý, 6rol/bal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Tekuté mýdlo 5 l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Hygienické sáčky papírové (bal.100ks)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Papírové ručníky skládané, ZZ bílé dvouvrstvé, 3000ks/bal.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Osvěžovač vzduchu spray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Sáčky do košů černý 30l, 50x60, 6my, 50ks/bal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Pytle na odpad 120l, 70x110, 50my, 25ks/rol</w:t>
            </w:r>
          </w:p>
          <w:p w:rsid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Houbičky na nádobí 10ks/bal</w:t>
            </w:r>
          </w:p>
          <w:p w:rsidR="00877C14" w:rsidRPr="00D02C3C" w:rsidRDefault="00877C14" w:rsidP="00877C14">
            <w:pPr>
              <w:pStyle w:val="Odstavecseseznamem"/>
              <w:numPr>
                <w:ilvl w:val="0"/>
                <w:numId w:val="16"/>
              </w:numPr>
              <w:rPr>
                <w:rFonts w:cs="Arial"/>
              </w:rPr>
            </w:pPr>
            <w:r w:rsidRPr="00D02C3C">
              <w:rPr>
                <w:rFonts w:cs="Arial"/>
              </w:rPr>
              <w:t>Saponát na nádobí Jar 900ml/ks</w:t>
            </w:r>
          </w:p>
          <w:p w:rsidR="007875D9" w:rsidRPr="00877C14" w:rsidRDefault="007875D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D25B05" w:rsidRPr="00877C14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877C14" w:rsidRDefault="00D25B05" w:rsidP="008D205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RPr="00027B63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06D20" w:rsidRPr="00027B63" w:rsidRDefault="00206D20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RPr="00027B63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06D20" w:rsidRPr="00027B63" w:rsidRDefault="00206D20" w:rsidP="008D205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RPr="00027B63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344D0" w:rsidRPr="00027B63" w:rsidRDefault="008344D0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CC2888" w:rsidRPr="00D25B05" w:rsidRDefault="00CC288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06D20" w:rsidRPr="00D25B05" w:rsidRDefault="00206D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06D20" w:rsidRPr="00D25B05" w:rsidRDefault="00206D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06D20" w:rsidTr="00206D20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06D20" w:rsidRPr="00D25B05" w:rsidRDefault="00206D2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D25B05" w:rsidRDefault="00D25B05" w:rsidP="00D25B05">
      <w:pPr>
        <w:ind w:right="1134"/>
      </w:pPr>
    </w:p>
    <w:sectPr w:rsidR="00D25B05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0A" w:rsidRDefault="00A43F0A" w:rsidP="004903D3">
      <w:r>
        <w:separator/>
      </w:r>
    </w:p>
  </w:endnote>
  <w:endnote w:type="continuationSeparator" w:id="0">
    <w:p w:rsidR="00A43F0A" w:rsidRDefault="00A43F0A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68">
          <w:rPr>
            <w:noProof/>
          </w:rPr>
          <w:t>4</w:t>
        </w:r>
        <w:r>
          <w:fldChar w:fldCharType="end"/>
        </w:r>
      </w:p>
    </w:sdtContent>
  </w:sdt>
  <w:p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0A" w:rsidRDefault="00A43F0A" w:rsidP="004903D3">
      <w:r>
        <w:separator/>
      </w:r>
    </w:p>
  </w:footnote>
  <w:footnote w:type="continuationSeparator" w:id="0">
    <w:p w:rsidR="00A43F0A" w:rsidRDefault="00A43F0A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0144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BBC"/>
    <w:multiLevelType w:val="hybridMultilevel"/>
    <w:tmpl w:val="74F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7D2"/>
    <w:multiLevelType w:val="hybridMultilevel"/>
    <w:tmpl w:val="924E3576"/>
    <w:lvl w:ilvl="0" w:tplc="040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0C3171D4"/>
    <w:multiLevelType w:val="hybridMultilevel"/>
    <w:tmpl w:val="331AD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3A80"/>
    <w:multiLevelType w:val="hybridMultilevel"/>
    <w:tmpl w:val="EC5E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5D2"/>
    <w:multiLevelType w:val="hybridMultilevel"/>
    <w:tmpl w:val="25F8EF30"/>
    <w:lvl w:ilvl="0" w:tplc="0405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" w15:restartNumberingAfterBreak="0">
    <w:nsid w:val="12770648"/>
    <w:multiLevelType w:val="hybridMultilevel"/>
    <w:tmpl w:val="2E8E7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2ED6"/>
    <w:multiLevelType w:val="hybridMultilevel"/>
    <w:tmpl w:val="C410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E94"/>
    <w:multiLevelType w:val="hybridMultilevel"/>
    <w:tmpl w:val="B2EA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20FA4"/>
    <w:multiLevelType w:val="hybridMultilevel"/>
    <w:tmpl w:val="06869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D14DF"/>
    <w:multiLevelType w:val="hybridMultilevel"/>
    <w:tmpl w:val="A282C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329F"/>
    <w:multiLevelType w:val="hybridMultilevel"/>
    <w:tmpl w:val="8526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B4876"/>
    <w:multiLevelType w:val="hybridMultilevel"/>
    <w:tmpl w:val="926A6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FE3"/>
    <w:multiLevelType w:val="hybridMultilevel"/>
    <w:tmpl w:val="D3DA0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4B47"/>
    <w:multiLevelType w:val="hybridMultilevel"/>
    <w:tmpl w:val="C276A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7BCC"/>
    <w:multiLevelType w:val="hybridMultilevel"/>
    <w:tmpl w:val="8D1CC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22AB"/>
    <w:multiLevelType w:val="hybridMultilevel"/>
    <w:tmpl w:val="7568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7194B"/>
    <w:multiLevelType w:val="hybridMultilevel"/>
    <w:tmpl w:val="2DE6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013AB"/>
    <w:multiLevelType w:val="hybridMultilevel"/>
    <w:tmpl w:val="6D92F442"/>
    <w:lvl w:ilvl="0" w:tplc="0405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53998"/>
    <w:multiLevelType w:val="hybridMultilevel"/>
    <w:tmpl w:val="1132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 w15:restartNumberingAfterBreak="0">
    <w:nsid w:val="52AE1B46"/>
    <w:multiLevelType w:val="hybridMultilevel"/>
    <w:tmpl w:val="B2840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C1F0A"/>
    <w:multiLevelType w:val="hybridMultilevel"/>
    <w:tmpl w:val="F084AD36"/>
    <w:lvl w:ilvl="0" w:tplc="040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 w15:restartNumberingAfterBreak="0">
    <w:nsid w:val="59C34F9A"/>
    <w:multiLevelType w:val="hybridMultilevel"/>
    <w:tmpl w:val="211EC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D0287"/>
    <w:multiLevelType w:val="hybridMultilevel"/>
    <w:tmpl w:val="DE14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D108E"/>
    <w:multiLevelType w:val="hybridMultilevel"/>
    <w:tmpl w:val="3E6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41DDE"/>
    <w:multiLevelType w:val="hybridMultilevel"/>
    <w:tmpl w:val="1F1CD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B3E5A"/>
    <w:multiLevelType w:val="hybridMultilevel"/>
    <w:tmpl w:val="E6723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1C7DBE"/>
    <w:multiLevelType w:val="hybridMultilevel"/>
    <w:tmpl w:val="534E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F484D"/>
    <w:multiLevelType w:val="hybridMultilevel"/>
    <w:tmpl w:val="F88A6880"/>
    <w:lvl w:ilvl="0" w:tplc="0405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43" w15:restartNumberingAfterBreak="0">
    <w:nsid w:val="7A59799F"/>
    <w:multiLevelType w:val="hybridMultilevel"/>
    <w:tmpl w:val="03284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E0D3E"/>
    <w:multiLevelType w:val="hybridMultilevel"/>
    <w:tmpl w:val="868C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B189D"/>
    <w:multiLevelType w:val="hybridMultilevel"/>
    <w:tmpl w:val="B7CA3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1680F"/>
    <w:multiLevelType w:val="hybridMultilevel"/>
    <w:tmpl w:val="C0AC2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43"/>
  </w:num>
  <w:num w:numId="5">
    <w:abstractNumId w:val="24"/>
  </w:num>
  <w:num w:numId="6">
    <w:abstractNumId w:val="22"/>
  </w:num>
  <w:num w:numId="7">
    <w:abstractNumId w:val="15"/>
  </w:num>
  <w:num w:numId="8">
    <w:abstractNumId w:val="18"/>
  </w:num>
  <w:num w:numId="9">
    <w:abstractNumId w:val="46"/>
  </w:num>
  <w:num w:numId="10">
    <w:abstractNumId w:val="34"/>
  </w:num>
  <w:num w:numId="11">
    <w:abstractNumId w:val="38"/>
  </w:num>
  <w:num w:numId="12">
    <w:abstractNumId w:val="31"/>
  </w:num>
  <w:num w:numId="13">
    <w:abstractNumId w:val="40"/>
  </w:num>
  <w:num w:numId="14">
    <w:abstractNumId w:val="39"/>
  </w:num>
  <w:num w:numId="15">
    <w:abstractNumId w:val="11"/>
  </w:num>
  <w:num w:numId="16">
    <w:abstractNumId w:val="36"/>
  </w:num>
  <w:num w:numId="17">
    <w:abstractNumId w:val="23"/>
  </w:num>
  <w:num w:numId="18">
    <w:abstractNumId w:val="10"/>
  </w:num>
  <w:num w:numId="19">
    <w:abstractNumId w:val="26"/>
  </w:num>
  <w:num w:numId="20">
    <w:abstractNumId w:val="32"/>
  </w:num>
  <w:num w:numId="21">
    <w:abstractNumId w:val="25"/>
  </w:num>
  <w:num w:numId="22">
    <w:abstractNumId w:val="9"/>
  </w:num>
  <w:num w:numId="23">
    <w:abstractNumId w:val="35"/>
  </w:num>
  <w:num w:numId="24">
    <w:abstractNumId w:val="40"/>
  </w:num>
  <w:num w:numId="25">
    <w:abstractNumId w:val="39"/>
  </w:num>
  <w:num w:numId="26">
    <w:abstractNumId w:val="8"/>
  </w:num>
  <w:num w:numId="27">
    <w:abstractNumId w:val="41"/>
  </w:num>
  <w:num w:numId="28">
    <w:abstractNumId w:val="1"/>
  </w:num>
  <w:num w:numId="29">
    <w:abstractNumId w:val="19"/>
  </w:num>
  <w:num w:numId="30">
    <w:abstractNumId w:val="45"/>
  </w:num>
  <w:num w:numId="31">
    <w:abstractNumId w:val="44"/>
  </w:num>
  <w:num w:numId="32">
    <w:abstractNumId w:val="16"/>
  </w:num>
  <w:num w:numId="33">
    <w:abstractNumId w:val="29"/>
  </w:num>
  <w:num w:numId="34">
    <w:abstractNumId w:val="13"/>
  </w:num>
  <w:num w:numId="35">
    <w:abstractNumId w:val="20"/>
  </w:num>
  <w:num w:numId="36">
    <w:abstractNumId w:val="2"/>
  </w:num>
  <w:num w:numId="37">
    <w:abstractNumId w:val="28"/>
  </w:num>
  <w:num w:numId="38">
    <w:abstractNumId w:val="47"/>
  </w:num>
  <w:num w:numId="39">
    <w:abstractNumId w:val="5"/>
  </w:num>
  <w:num w:numId="40">
    <w:abstractNumId w:val="21"/>
  </w:num>
  <w:num w:numId="41">
    <w:abstractNumId w:val="4"/>
  </w:num>
  <w:num w:numId="42">
    <w:abstractNumId w:val="42"/>
  </w:num>
  <w:num w:numId="43">
    <w:abstractNumId w:val="33"/>
  </w:num>
  <w:num w:numId="44">
    <w:abstractNumId w:val="14"/>
  </w:num>
  <w:num w:numId="45">
    <w:abstractNumId w:val="17"/>
  </w:num>
  <w:num w:numId="46">
    <w:abstractNumId w:val="7"/>
  </w:num>
  <w:num w:numId="47">
    <w:abstractNumId w:val="3"/>
  </w:num>
  <w:num w:numId="48">
    <w:abstractNumId w:val="27"/>
  </w:num>
  <w:num w:numId="49">
    <w:abstractNumId w:val="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11958"/>
    <w:rsid w:val="000121AF"/>
    <w:rsid w:val="000156E0"/>
    <w:rsid w:val="00017E6C"/>
    <w:rsid w:val="00027B63"/>
    <w:rsid w:val="00056320"/>
    <w:rsid w:val="000660A5"/>
    <w:rsid w:val="00066B06"/>
    <w:rsid w:val="00073539"/>
    <w:rsid w:val="00076B19"/>
    <w:rsid w:val="00087B5A"/>
    <w:rsid w:val="00092777"/>
    <w:rsid w:val="000C285B"/>
    <w:rsid w:val="000C35AF"/>
    <w:rsid w:val="000E09D4"/>
    <w:rsid w:val="000E67B0"/>
    <w:rsid w:val="000F31FA"/>
    <w:rsid w:val="000F6980"/>
    <w:rsid w:val="001005FC"/>
    <w:rsid w:val="00101691"/>
    <w:rsid w:val="001017CD"/>
    <w:rsid w:val="0010241B"/>
    <w:rsid w:val="00116438"/>
    <w:rsid w:val="00117AD2"/>
    <w:rsid w:val="001302E6"/>
    <w:rsid w:val="001474F6"/>
    <w:rsid w:val="00150958"/>
    <w:rsid w:val="001540CC"/>
    <w:rsid w:val="00185C68"/>
    <w:rsid w:val="00193A2F"/>
    <w:rsid w:val="00196DC2"/>
    <w:rsid w:val="001A3A01"/>
    <w:rsid w:val="001C5B8B"/>
    <w:rsid w:val="001C781C"/>
    <w:rsid w:val="001D0968"/>
    <w:rsid w:val="001D2AF4"/>
    <w:rsid w:val="001D56B8"/>
    <w:rsid w:val="001F3A80"/>
    <w:rsid w:val="00206D20"/>
    <w:rsid w:val="00230208"/>
    <w:rsid w:val="00233D6B"/>
    <w:rsid w:val="002560E7"/>
    <w:rsid w:val="00256A2F"/>
    <w:rsid w:val="00263B71"/>
    <w:rsid w:val="00271CA6"/>
    <w:rsid w:val="002741E8"/>
    <w:rsid w:val="00274E23"/>
    <w:rsid w:val="00284935"/>
    <w:rsid w:val="002A4B12"/>
    <w:rsid w:val="002A5906"/>
    <w:rsid w:val="002B48FF"/>
    <w:rsid w:val="002B733D"/>
    <w:rsid w:val="002F0F38"/>
    <w:rsid w:val="00312CB6"/>
    <w:rsid w:val="00312EF5"/>
    <w:rsid w:val="003172C8"/>
    <w:rsid w:val="00321CB5"/>
    <w:rsid w:val="00330168"/>
    <w:rsid w:val="00333068"/>
    <w:rsid w:val="003419B7"/>
    <w:rsid w:val="00344D03"/>
    <w:rsid w:val="0036470D"/>
    <w:rsid w:val="003658FF"/>
    <w:rsid w:val="0037118B"/>
    <w:rsid w:val="00371FB2"/>
    <w:rsid w:val="00381D08"/>
    <w:rsid w:val="003930E5"/>
    <w:rsid w:val="00396639"/>
    <w:rsid w:val="00396A69"/>
    <w:rsid w:val="00396C76"/>
    <w:rsid w:val="003A7587"/>
    <w:rsid w:val="003C4913"/>
    <w:rsid w:val="003D5D05"/>
    <w:rsid w:val="003E7918"/>
    <w:rsid w:val="00401BC5"/>
    <w:rsid w:val="004105E4"/>
    <w:rsid w:val="00430612"/>
    <w:rsid w:val="00432291"/>
    <w:rsid w:val="004347B8"/>
    <w:rsid w:val="00456831"/>
    <w:rsid w:val="00466229"/>
    <w:rsid w:val="00473F46"/>
    <w:rsid w:val="0047508E"/>
    <w:rsid w:val="004903D3"/>
    <w:rsid w:val="00492DB9"/>
    <w:rsid w:val="004A2799"/>
    <w:rsid w:val="004A62C7"/>
    <w:rsid w:val="004B5E50"/>
    <w:rsid w:val="004C32E5"/>
    <w:rsid w:val="004F76C2"/>
    <w:rsid w:val="005009E5"/>
    <w:rsid w:val="005018F0"/>
    <w:rsid w:val="005306F8"/>
    <w:rsid w:val="00537771"/>
    <w:rsid w:val="00540805"/>
    <w:rsid w:val="00543D95"/>
    <w:rsid w:val="00547317"/>
    <w:rsid w:val="00552F43"/>
    <w:rsid w:val="005561DC"/>
    <w:rsid w:val="005714D4"/>
    <w:rsid w:val="00583EA9"/>
    <w:rsid w:val="00591D8C"/>
    <w:rsid w:val="005A639B"/>
    <w:rsid w:val="005B547B"/>
    <w:rsid w:val="005B6C90"/>
    <w:rsid w:val="005C2465"/>
    <w:rsid w:val="005C445A"/>
    <w:rsid w:val="005D16FF"/>
    <w:rsid w:val="005E0249"/>
    <w:rsid w:val="005F63F4"/>
    <w:rsid w:val="00614165"/>
    <w:rsid w:val="00615D26"/>
    <w:rsid w:val="00626F58"/>
    <w:rsid w:val="006335A3"/>
    <w:rsid w:val="00633CDF"/>
    <w:rsid w:val="006378C5"/>
    <w:rsid w:val="00640501"/>
    <w:rsid w:val="006473A6"/>
    <w:rsid w:val="00652204"/>
    <w:rsid w:val="00655217"/>
    <w:rsid w:val="00655F71"/>
    <w:rsid w:val="00665933"/>
    <w:rsid w:val="00675D3C"/>
    <w:rsid w:val="00690149"/>
    <w:rsid w:val="0069650E"/>
    <w:rsid w:val="006B53A6"/>
    <w:rsid w:val="006B6955"/>
    <w:rsid w:val="006C7D8F"/>
    <w:rsid w:val="006E7E5F"/>
    <w:rsid w:val="00700351"/>
    <w:rsid w:val="0070195A"/>
    <w:rsid w:val="007057F7"/>
    <w:rsid w:val="00713B1E"/>
    <w:rsid w:val="00725D3D"/>
    <w:rsid w:val="00740754"/>
    <w:rsid w:val="00742EB5"/>
    <w:rsid w:val="007434DD"/>
    <w:rsid w:val="00755D94"/>
    <w:rsid w:val="00764639"/>
    <w:rsid w:val="007875D9"/>
    <w:rsid w:val="007C011D"/>
    <w:rsid w:val="007D0584"/>
    <w:rsid w:val="007D109A"/>
    <w:rsid w:val="007D4654"/>
    <w:rsid w:val="007E379E"/>
    <w:rsid w:val="00810FFA"/>
    <w:rsid w:val="0081287A"/>
    <w:rsid w:val="00813D25"/>
    <w:rsid w:val="008144E5"/>
    <w:rsid w:val="00816C6E"/>
    <w:rsid w:val="008219BE"/>
    <w:rsid w:val="00831C8C"/>
    <w:rsid w:val="00833F08"/>
    <w:rsid w:val="008344D0"/>
    <w:rsid w:val="00837F66"/>
    <w:rsid w:val="00850463"/>
    <w:rsid w:val="00852358"/>
    <w:rsid w:val="00860D7F"/>
    <w:rsid w:val="008634F6"/>
    <w:rsid w:val="00865E5E"/>
    <w:rsid w:val="00875D27"/>
    <w:rsid w:val="00876ECF"/>
    <w:rsid w:val="00877C14"/>
    <w:rsid w:val="00884AE4"/>
    <w:rsid w:val="008926CF"/>
    <w:rsid w:val="008A051D"/>
    <w:rsid w:val="008C1D4B"/>
    <w:rsid w:val="008D2053"/>
    <w:rsid w:val="0092035C"/>
    <w:rsid w:val="009233BC"/>
    <w:rsid w:val="00924A8F"/>
    <w:rsid w:val="0093274F"/>
    <w:rsid w:val="009338BE"/>
    <w:rsid w:val="00977A9E"/>
    <w:rsid w:val="009904B7"/>
    <w:rsid w:val="009A5CB8"/>
    <w:rsid w:val="009B2ECD"/>
    <w:rsid w:val="009E492C"/>
    <w:rsid w:val="009E5A31"/>
    <w:rsid w:val="009F0431"/>
    <w:rsid w:val="00A07344"/>
    <w:rsid w:val="00A07868"/>
    <w:rsid w:val="00A15972"/>
    <w:rsid w:val="00A17C90"/>
    <w:rsid w:val="00A3058F"/>
    <w:rsid w:val="00A31970"/>
    <w:rsid w:val="00A37E24"/>
    <w:rsid w:val="00A43F0A"/>
    <w:rsid w:val="00A527AD"/>
    <w:rsid w:val="00A62355"/>
    <w:rsid w:val="00A62850"/>
    <w:rsid w:val="00A96031"/>
    <w:rsid w:val="00AA606F"/>
    <w:rsid w:val="00AA6B18"/>
    <w:rsid w:val="00AC4FF8"/>
    <w:rsid w:val="00AE0A58"/>
    <w:rsid w:val="00AF063E"/>
    <w:rsid w:val="00AF7E22"/>
    <w:rsid w:val="00B07723"/>
    <w:rsid w:val="00B112C8"/>
    <w:rsid w:val="00B142BA"/>
    <w:rsid w:val="00B27E33"/>
    <w:rsid w:val="00B425B2"/>
    <w:rsid w:val="00B4476E"/>
    <w:rsid w:val="00B52E83"/>
    <w:rsid w:val="00B56F1A"/>
    <w:rsid w:val="00B9111E"/>
    <w:rsid w:val="00BB2AA1"/>
    <w:rsid w:val="00BB2F93"/>
    <w:rsid w:val="00BC047E"/>
    <w:rsid w:val="00BC1385"/>
    <w:rsid w:val="00BD4358"/>
    <w:rsid w:val="00BF50B5"/>
    <w:rsid w:val="00C0578B"/>
    <w:rsid w:val="00C14E6F"/>
    <w:rsid w:val="00C3346B"/>
    <w:rsid w:val="00C40B82"/>
    <w:rsid w:val="00C52BDA"/>
    <w:rsid w:val="00C53EE3"/>
    <w:rsid w:val="00C549DF"/>
    <w:rsid w:val="00C562EC"/>
    <w:rsid w:val="00C705E3"/>
    <w:rsid w:val="00C77B8D"/>
    <w:rsid w:val="00C80690"/>
    <w:rsid w:val="00C9559B"/>
    <w:rsid w:val="00C96B69"/>
    <w:rsid w:val="00CA356A"/>
    <w:rsid w:val="00CC2888"/>
    <w:rsid w:val="00CC3470"/>
    <w:rsid w:val="00CE28C8"/>
    <w:rsid w:val="00CF21C1"/>
    <w:rsid w:val="00D02C3C"/>
    <w:rsid w:val="00D25B05"/>
    <w:rsid w:val="00D50EAB"/>
    <w:rsid w:val="00D62615"/>
    <w:rsid w:val="00D64D2D"/>
    <w:rsid w:val="00D720AD"/>
    <w:rsid w:val="00D76947"/>
    <w:rsid w:val="00D90704"/>
    <w:rsid w:val="00DA2EDE"/>
    <w:rsid w:val="00DA3FE6"/>
    <w:rsid w:val="00DB22A3"/>
    <w:rsid w:val="00DB44B0"/>
    <w:rsid w:val="00DB5ABB"/>
    <w:rsid w:val="00DC1BED"/>
    <w:rsid w:val="00DD550D"/>
    <w:rsid w:val="00DE4829"/>
    <w:rsid w:val="00DF44D1"/>
    <w:rsid w:val="00E00464"/>
    <w:rsid w:val="00E0174A"/>
    <w:rsid w:val="00E1027B"/>
    <w:rsid w:val="00E21A5B"/>
    <w:rsid w:val="00E21D78"/>
    <w:rsid w:val="00E42C27"/>
    <w:rsid w:val="00E66960"/>
    <w:rsid w:val="00E70A1A"/>
    <w:rsid w:val="00E96592"/>
    <w:rsid w:val="00EA3486"/>
    <w:rsid w:val="00EA7FE6"/>
    <w:rsid w:val="00ED5CDA"/>
    <w:rsid w:val="00F042D9"/>
    <w:rsid w:val="00F1037E"/>
    <w:rsid w:val="00F26C20"/>
    <w:rsid w:val="00F51043"/>
    <w:rsid w:val="00F51E77"/>
    <w:rsid w:val="00F5358D"/>
    <w:rsid w:val="00F60228"/>
    <w:rsid w:val="00F6085A"/>
    <w:rsid w:val="00F62D96"/>
    <w:rsid w:val="00FA7E2B"/>
    <w:rsid w:val="00FC06CE"/>
    <w:rsid w:val="00FC131B"/>
    <w:rsid w:val="00FC371C"/>
    <w:rsid w:val="00FE4514"/>
    <w:rsid w:val="00FE558B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D6AF4-F8B7-4F63-AB8C-9FBCA0A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C4FF8"/>
    <w:pPr>
      <w:spacing w:after="0" w:line="240" w:lineRule="auto"/>
    </w:pPr>
    <w:rPr>
      <w:rFonts w:ascii="Arial" w:hAnsi="Arial"/>
    </w:rPr>
  </w:style>
  <w:style w:type="character" w:styleId="Odkazjemn">
    <w:name w:val="Subtle Reference"/>
    <w:basedOn w:val="Standardnpsmoodstavce"/>
    <w:uiPriority w:val="31"/>
    <w:qFormat/>
    <w:rsid w:val="00AC4F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8598-86FE-45F8-975A-15265505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Horáčková Vladana</cp:lastModifiedBy>
  <cp:revision>2</cp:revision>
  <cp:lastPrinted>2020-04-03T08:41:00Z</cp:lastPrinted>
  <dcterms:created xsi:type="dcterms:W3CDTF">2020-05-27T10:21:00Z</dcterms:created>
  <dcterms:modified xsi:type="dcterms:W3CDTF">2020-05-27T10:21:00Z</dcterms:modified>
</cp:coreProperties>
</file>