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580813" w:rsidP="00953480">
      <w:pPr>
        <w:contextualSpacing/>
        <w:jc w:val="both"/>
        <w:rPr>
          <w:b/>
        </w:rPr>
      </w:pPr>
      <w:r w:rsidRPr="00580813">
        <w:rPr>
          <w:b/>
        </w:rPr>
        <w:t>Základní škola, Praha 4, Květnového vítězství 1554</w:t>
      </w:r>
    </w:p>
    <w:p w:rsidR="00580813" w:rsidRDefault="00580813" w:rsidP="00953480">
      <w:pPr>
        <w:contextualSpacing/>
        <w:jc w:val="both"/>
      </w:pPr>
      <w:r>
        <w:t>Květnového vítězství 1554</w:t>
      </w:r>
    </w:p>
    <w:p w:rsidR="00580813" w:rsidRDefault="00580813" w:rsidP="00953480">
      <w:pPr>
        <w:contextualSpacing/>
        <w:jc w:val="both"/>
      </w:pPr>
      <w:r>
        <w:t xml:space="preserve">149 Praha 4 </w:t>
      </w:r>
    </w:p>
    <w:p w:rsidR="00580813" w:rsidRDefault="00580813" w:rsidP="00953480">
      <w:pPr>
        <w:contextualSpacing/>
        <w:jc w:val="both"/>
      </w:pPr>
      <w:r>
        <w:t>IČ: 47611863</w:t>
      </w:r>
    </w:p>
    <w:p w:rsidR="00580813" w:rsidRDefault="00580813" w:rsidP="00953480">
      <w:pPr>
        <w:contextualSpacing/>
        <w:jc w:val="both"/>
      </w:pPr>
      <w:r>
        <w:t xml:space="preserve">Zastoupena Mgr. Pavlem Kopečným, ředitelem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25. 6. 2018 Smlouvu o zabezpečení školního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194186">
        <w:t xml:space="preserve">1 </w:t>
      </w:r>
      <w:r w:rsidR="00C52BC8">
        <w:t>dnů od data jejího uzavření</w:t>
      </w:r>
      <w:r w:rsidR="00C52BC8">
        <w:t>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bookmarkStart w:id="0" w:name="_GoBack"/>
      <w:bookmarkEnd w:id="0"/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Smlouva o zabezpečení školního stravování po dobu rekonstrukce ŠJ Pošepného náměstí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                       </w:t>
      </w:r>
      <w:r>
        <w:t>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  <w:t xml:space="preserve">        Mgr. Pavel Kopečný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Ředitel školy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F4586"/>
    <w:rsid w:val="002A2C00"/>
    <w:rsid w:val="00345908"/>
    <w:rsid w:val="00580813"/>
    <w:rsid w:val="0067500D"/>
    <w:rsid w:val="00765672"/>
    <w:rsid w:val="00800D6B"/>
    <w:rsid w:val="00953480"/>
    <w:rsid w:val="00AF44E2"/>
    <w:rsid w:val="00B661B5"/>
    <w:rsid w:val="00C52BC8"/>
    <w:rsid w:val="00D337A8"/>
    <w:rsid w:val="00DC4915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C043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9</cp:revision>
  <dcterms:created xsi:type="dcterms:W3CDTF">2020-05-21T08:59:00Z</dcterms:created>
  <dcterms:modified xsi:type="dcterms:W3CDTF">2020-05-21T10:13:00Z</dcterms:modified>
</cp:coreProperties>
</file>