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75" w:rsidRDefault="00B87775" w:rsidP="00B87775">
      <w:pPr>
        <w:pStyle w:val="xmsonormal"/>
        <w:rPr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cz-objednavky@sanofi.com [</w:t>
      </w:r>
      <w:proofErr w:type="spellStart"/>
      <w:r w:rsidR="00062889">
        <w:rPr>
          <w:rFonts w:ascii="Tahoma" w:hAnsi="Tahoma" w:cs="Tahoma"/>
          <w:sz w:val="20"/>
          <w:szCs w:val="20"/>
        </w:rPr>
        <w:t>XXXXsanofi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7, 2020 12:28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62889">
        <w:rPr>
          <w:rFonts w:ascii="Tahoma" w:hAnsi="Tahoma" w:cs="Tahoma"/>
          <w:sz w:val="20"/>
          <w:szCs w:val="20"/>
        </w:rPr>
        <w:t>XXXXnnm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1000196909_akceptace_Objednávka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color w:val="1F497D"/>
          <w:sz w:val="23"/>
          <w:szCs w:val="23"/>
        </w:rPr>
        <w:t>Dobrý den,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color w:val="1F497D"/>
          <w:sz w:val="23"/>
          <w:szCs w:val="23"/>
        </w:rPr>
        <w:t> </w:t>
      </w: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  <w:r>
        <w:rPr>
          <w:rFonts w:ascii="Arial" w:hAnsi="Arial" w:cs="Arial"/>
          <w:color w:val="1F497D"/>
          <w:sz w:val="23"/>
          <w:szCs w:val="23"/>
        </w:rPr>
        <w:t xml:space="preserve">děkujeme za Vaši objednávku. Vámi učiněnou objednávku ze dne [viz níže] přijímáme. </w:t>
      </w: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  <w:r>
        <w:rPr>
          <w:rFonts w:ascii="Arial" w:hAnsi="Arial" w:cs="Arial"/>
          <w:color w:val="1F497D"/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color w:val="1F497D"/>
          <w:sz w:val="23"/>
          <w:szCs w:val="23"/>
        </w:rPr>
        <w:t xml:space="preserve">Přípravek </w:t>
      </w:r>
      <w:proofErr w:type="spellStart"/>
      <w:r>
        <w:rPr>
          <w:rFonts w:ascii="Arial" w:hAnsi="Arial" w:cs="Arial"/>
          <w:color w:val="1F497D"/>
          <w:sz w:val="23"/>
          <w:szCs w:val="23"/>
        </w:rPr>
        <w:t>Cordarone</w:t>
      </w:r>
      <w:proofErr w:type="spellEnd"/>
      <w:r>
        <w:rPr>
          <w:rFonts w:ascii="Arial" w:hAnsi="Arial" w:cs="Arial"/>
          <w:color w:val="1F497D"/>
          <w:sz w:val="23"/>
          <w:szCs w:val="23"/>
        </w:rPr>
        <w:t xml:space="preserve"> INJ  je nyní ve výpadu, z toho důvodu Vám nebude dodán, děkujeme za pochopení. Předpokládané datum obnovení prodeje je nejdříve </w:t>
      </w:r>
      <w:proofErr w:type="gramStart"/>
      <w:r>
        <w:rPr>
          <w:rFonts w:ascii="Arial" w:hAnsi="Arial" w:cs="Arial"/>
          <w:color w:val="1F497D"/>
          <w:sz w:val="23"/>
          <w:szCs w:val="23"/>
        </w:rPr>
        <w:t>17.01.2020</w:t>
      </w:r>
      <w:proofErr w:type="gramEnd"/>
      <w:r>
        <w:rPr>
          <w:rFonts w:ascii="Arial" w:hAnsi="Arial" w:cs="Arial"/>
          <w:color w:val="1F497D"/>
          <w:sz w:val="23"/>
          <w:szCs w:val="23"/>
        </w:rPr>
        <w:t>. Aktuální informaci naleznete na stránkách SUKL.</w:t>
      </w: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  <w:r>
        <w:rPr>
          <w:rFonts w:ascii="Arial" w:hAnsi="Arial" w:cs="Arial"/>
          <w:color w:val="1F497D"/>
          <w:sz w:val="23"/>
          <w:szCs w:val="23"/>
        </w:rPr>
        <w:t> </w:t>
      </w: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  <w:r>
        <w:rPr>
          <w:rFonts w:ascii="Arial" w:hAnsi="Arial" w:cs="Arial"/>
          <w:color w:val="1F497D"/>
          <w:sz w:val="23"/>
          <w:szCs w:val="23"/>
        </w:rPr>
        <w:t xml:space="preserve">Předpokládané datum dodání je </w:t>
      </w:r>
      <w:proofErr w:type="gramStart"/>
      <w:r>
        <w:rPr>
          <w:rFonts w:ascii="Arial" w:hAnsi="Arial" w:cs="Arial"/>
          <w:color w:val="1F497D"/>
          <w:sz w:val="23"/>
          <w:szCs w:val="23"/>
        </w:rPr>
        <w:t>9.1.2020</w:t>
      </w:r>
      <w:proofErr w:type="gramEnd"/>
      <w:r>
        <w:rPr>
          <w:rFonts w:ascii="Arial" w:hAnsi="Arial" w:cs="Arial"/>
          <w:color w:val="1F497D"/>
          <w:sz w:val="23"/>
          <w:szCs w:val="23"/>
        </w:rPr>
        <w:t>.</w:t>
      </w: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  <w:r>
        <w:rPr>
          <w:rFonts w:ascii="Arial" w:hAnsi="Arial" w:cs="Arial"/>
          <w:color w:val="1F497D"/>
          <w:sz w:val="23"/>
          <w:szCs w:val="23"/>
        </w:rPr>
        <w:t> </w:t>
      </w: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  <w:r>
        <w:rPr>
          <w:rFonts w:ascii="Arial" w:hAnsi="Arial" w:cs="Arial"/>
          <w:color w:val="1F497D"/>
          <w:sz w:val="23"/>
          <w:szCs w:val="23"/>
        </w:rPr>
        <w:t xml:space="preserve">Celková </w:t>
      </w:r>
      <w:proofErr w:type="gramStart"/>
      <w:r>
        <w:rPr>
          <w:rFonts w:ascii="Arial" w:hAnsi="Arial" w:cs="Arial"/>
          <w:color w:val="1F497D"/>
          <w:sz w:val="23"/>
          <w:szCs w:val="23"/>
        </w:rPr>
        <w:t xml:space="preserve">cena </w:t>
      </w:r>
      <w:r w:rsidR="00062889">
        <w:rPr>
          <w:rFonts w:ascii="Arial" w:hAnsi="Arial" w:cs="Arial"/>
          <w:color w:val="1F497D"/>
          <w:sz w:val="23"/>
          <w:szCs w:val="23"/>
        </w:rPr>
        <w:t xml:space="preserve"> 160 942,42</w:t>
      </w:r>
      <w:proofErr w:type="gramEnd"/>
      <w:r w:rsidR="00062889">
        <w:rPr>
          <w:rFonts w:ascii="Arial" w:hAnsi="Arial" w:cs="Arial"/>
          <w:color w:val="1F497D"/>
          <w:sz w:val="23"/>
          <w:szCs w:val="23"/>
        </w:rPr>
        <w:t xml:space="preserve"> </w:t>
      </w:r>
      <w:r>
        <w:rPr>
          <w:rFonts w:ascii="Arial" w:hAnsi="Arial" w:cs="Arial"/>
          <w:color w:val="1F497D"/>
          <w:sz w:val="23"/>
          <w:szCs w:val="23"/>
        </w:rPr>
        <w:t>bez DPH v Kč:</w:t>
      </w: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  <w:r>
        <w:rPr>
          <w:rFonts w:ascii="Arial" w:hAnsi="Arial" w:cs="Arial"/>
          <w:color w:val="1F497D"/>
          <w:sz w:val="23"/>
          <w:szCs w:val="23"/>
        </w:rPr>
        <w:t> </w:t>
      </w: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  <w:r>
        <w:rPr>
          <w:rFonts w:ascii="Arial" w:hAnsi="Arial" w:cs="Arial"/>
          <w:color w:val="1F497D"/>
          <w:sz w:val="23"/>
          <w:szCs w:val="23"/>
        </w:rPr>
        <w:t>S přáním hezkého dne</w:t>
      </w: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  <w:r>
        <w:rPr>
          <w:rFonts w:ascii="Arial" w:hAnsi="Arial" w:cs="Arial"/>
          <w:color w:val="1F497D"/>
          <w:sz w:val="23"/>
          <w:szCs w:val="23"/>
        </w:rPr>
        <w:t> </w:t>
      </w:r>
    </w:p>
    <w:p w:rsidR="00B87775" w:rsidRDefault="00062889" w:rsidP="00B87775">
      <w:pPr>
        <w:pStyle w:val="xmsonormal"/>
        <w:spacing w:line="360" w:lineRule="auto"/>
        <w:rPr>
          <w:sz w:val="23"/>
          <w:szCs w:val="23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XXXX</w:t>
      </w:r>
    </w:p>
    <w:p w:rsidR="00B87775" w:rsidRDefault="00B87775" w:rsidP="00B87775">
      <w:pPr>
        <w:pStyle w:val="xmsonormal"/>
        <w:spacing w:line="360" w:lineRule="auto"/>
        <w:rPr>
          <w:sz w:val="23"/>
          <w:szCs w:val="23"/>
        </w:rPr>
      </w:pPr>
      <w:r>
        <w:rPr>
          <w:rFonts w:ascii="Arial" w:hAnsi="Arial" w:cs="Arial"/>
          <w:color w:val="1F497D"/>
          <w:sz w:val="14"/>
          <w:szCs w:val="14"/>
          <w:lang w:val="en-US"/>
        </w:rPr>
        <w:t>Customer Services Specialist</w:t>
      </w:r>
    </w:p>
    <w:p w:rsidR="00B87775" w:rsidRDefault="00B87775" w:rsidP="00B87775">
      <w:pPr>
        <w:pStyle w:val="xmsonormal"/>
        <w:spacing w:line="360" w:lineRule="auto"/>
        <w:rPr>
          <w:sz w:val="23"/>
          <w:szCs w:val="23"/>
        </w:rPr>
      </w:pPr>
      <w:r>
        <w:rPr>
          <w:rFonts w:ascii="Arial" w:hAnsi="Arial" w:cs="Arial"/>
          <w:color w:val="1F497D"/>
          <w:sz w:val="14"/>
          <w:szCs w:val="14"/>
          <w:lang w:val="en-US"/>
        </w:rPr>
        <w:t>Supply Chain</w:t>
      </w:r>
    </w:p>
    <w:p w:rsidR="00B87775" w:rsidRDefault="00B87775" w:rsidP="00B87775">
      <w:pPr>
        <w:pStyle w:val="xmsonormal"/>
        <w:spacing w:line="360" w:lineRule="auto"/>
        <w:rPr>
          <w:sz w:val="23"/>
          <w:szCs w:val="23"/>
        </w:rPr>
      </w:pPr>
      <w:r>
        <w:rPr>
          <w:rFonts w:ascii="Arial" w:hAnsi="Arial" w:cs="Arial"/>
          <w:color w:val="1F497D"/>
          <w:sz w:val="14"/>
          <w:szCs w:val="14"/>
        </w:rPr>
        <w:t>TEL: +</w:t>
      </w:r>
      <w:r w:rsidR="00062889">
        <w:rPr>
          <w:rFonts w:ascii="Arial" w:hAnsi="Arial" w:cs="Arial"/>
          <w:color w:val="1F497D"/>
          <w:sz w:val="14"/>
          <w:szCs w:val="14"/>
        </w:rPr>
        <w:t>XXXX</w:t>
      </w:r>
      <w:r>
        <w:rPr>
          <w:rFonts w:ascii="Arial" w:hAnsi="Arial" w:cs="Arial"/>
          <w:color w:val="1F497D"/>
          <w:sz w:val="14"/>
          <w:szCs w:val="14"/>
        </w:rPr>
        <w:t xml:space="preserve"> MOB.: +</w:t>
      </w:r>
      <w:r w:rsidR="00062889">
        <w:rPr>
          <w:rFonts w:ascii="Arial" w:hAnsi="Arial" w:cs="Arial"/>
          <w:color w:val="1F497D"/>
          <w:sz w:val="14"/>
          <w:szCs w:val="14"/>
        </w:rPr>
        <w:t>XXXX</w:t>
      </w:r>
    </w:p>
    <w:p w:rsidR="00B87775" w:rsidRDefault="00B87775" w:rsidP="00B87775">
      <w:pPr>
        <w:pStyle w:val="xmsonormal"/>
        <w:spacing w:line="360" w:lineRule="auto"/>
        <w:rPr>
          <w:sz w:val="23"/>
          <w:szCs w:val="23"/>
        </w:rPr>
      </w:pPr>
      <w:proofErr w:type="spellStart"/>
      <w:proofErr w:type="gramStart"/>
      <w:r>
        <w:rPr>
          <w:rFonts w:ascii="Arial" w:hAnsi="Arial" w:cs="Arial"/>
          <w:color w:val="1F497D"/>
          <w:sz w:val="14"/>
          <w:szCs w:val="14"/>
          <w:lang w:val="en-US"/>
        </w:rPr>
        <w:t>sanofi-aventis</w:t>
      </w:r>
      <w:proofErr w:type="spellEnd"/>
      <w:proofErr w:type="gramEnd"/>
      <w:r>
        <w:rPr>
          <w:rFonts w:ascii="Arial" w:hAnsi="Arial" w:cs="Arial"/>
          <w:color w:val="1F497D"/>
          <w:sz w:val="14"/>
          <w:szCs w:val="14"/>
          <w:lang w:val="en-US"/>
        </w:rPr>
        <w:t xml:space="preserve">, </w:t>
      </w:r>
      <w:proofErr w:type="spellStart"/>
      <w:r>
        <w:rPr>
          <w:rFonts w:ascii="Arial" w:hAnsi="Arial" w:cs="Arial"/>
          <w:color w:val="1F497D"/>
          <w:sz w:val="14"/>
          <w:szCs w:val="14"/>
          <w:lang w:val="en-US"/>
        </w:rPr>
        <w:t>s.r.o</w:t>
      </w:r>
      <w:proofErr w:type="spellEnd"/>
      <w:r>
        <w:rPr>
          <w:rFonts w:ascii="Arial" w:hAnsi="Arial" w:cs="Arial"/>
          <w:color w:val="1F497D"/>
          <w:sz w:val="14"/>
          <w:szCs w:val="14"/>
          <w:lang w:val="en-US"/>
        </w:rPr>
        <w:t>.</w:t>
      </w:r>
    </w:p>
    <w:p w:rsidR="00B87775" w:rsidRDefault="00B87775" w:rsidP="00B87775">
      <w:pPr>
        <w:pStyle w:val="xmsonormal"/>
        <w:spacing w:line="360" w:lineRule="auto"/>
        <w:rPr>
          <w:sz w:val="23"/>
          <w:szCs w:val="23"/>
        </w:rPr>
      </w:pPr>
      <w:r>
        <w:rPr>
          <w:rFonts w:ascii="Arial" w:hAnsi="Arial" w:cs="Arial"/>
          <w:color w:val="1F497D"/>
          <w:sz w:val="14"/>
          <w:szCs w:val="14"/>
        </w:rPr>
        <w:t>EVROPSKÁ 846/176a, 160 00 PRAHA 6, Česká republika</w:t>
      </w:r>
    </w:p>
    <w:p w:rsidR="00B87775" w:rsidRDefault="00B87775" w:rsidP="00B87775">
      <w:pPr>
        <w:pStyle w:val="xmsonormal"/>
        <w:spacing w:after="360" w:afterAutospacing="0"/>
        <w:rPr>
          <w:sz w:val="23"/>
          <w:szCs w:val="23"/>
        </w:rPr>
      </w:pP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  <w:r>
        <w:rPr>
          <w:i/>
          <w:iCs/>
          <w:color w:val="1F497D"/>
          <w:sz w:val="14"/>
          <w:szCs w:val="14"/>
        </w:rPr>
        <w:t xml:space="preserve">Obsahuje-li tento e-mail a/nebo jakákoliv jeho příloha návrh smlouvy, naše společnost vylučuje v souladu s § 1740 odst. 3 zákona č. 89/2012 Sb., občanský zákoník (dále jen „občanský zákoník“) možnost přijetí návrhu smlouvy s jakýmikoliv dodatky či odchylkami, a to i tehdy, pokud podstatně nemění podmínky návrhu. Naše společnost vylučuje v souladu s § 1751 odst. 2 občanského zákoníku uzavření smlouvy, pokud k přijetí návrhu smlouvy připojíte své obchodní </w:t>
      </w:r>
      <w:r>
        <w:rPr>
          <w:i/>
          <w:iCs/>
          <w:color w:val="1F497D"/>
          <w:sz w:val="14"/>
          <w:szCs w:val="14"/>
        </w:rPr>
        <w:lastRenderedPageBreak/>
        <w:t>podmínky či na ně odkážete. Naše společnost může jakoukoliv svou nabídku odvolat kdykoliv, pokud Vám odvolání nabídky dojde dříve, než odešlete přijetí nabídky. Na písemné potvrzení o obsahu smlouvy uzavřené v jiné než písemné formě se nevztahuje § 1757 odst. 2 občanského zákoníku.</w:t>
      </w: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  <w:r>
        <w:rPr>
          <w:i/>
          <w:iCs/>
          <w:color w:val="1F497D"/>
          <w:sz w:val="14"/>
          <w:szCs w:val="14"/>
        </w:rPr>
        <w:t>Výsledky jednání předcházejících uzavření smlouvy považuje naše společnost za nezávazné a bez ohledu na důvod společnost nenese žádnou odpovědnost za případné ukončení nebo přerušení jednání o smlouvě.</w:t>
      </w:r>
    </w:p>
    <w:p w:rsidR="00B87775" w:rsidRDefault="00B87775" w:rsidP="00B87775">
      <w:pPr>
        <w:pStyle w:val="xmsonormal"/>
        <w:jc w:val="both"/>
        <w:rPr>
          <w:sz w:val="23"/>
          <w:szCs w:val="23"/>
        </w:rPr>
      </w:pPr>
      <w:r>
        <w:rPr>
          <w:i/>
          <w:iCs/>
          <w:color w:val="1F497D"/>
          <w:sz w:val="14"/>
          <w:szCs w:val="14"/>
        </w:rPr>
        <w:t>Tato zpráva a jakékoliv k ní připojené soubory jsou důvěrné a jsou určeny pouze jejím zamýšleným adresátům.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From</w:t>
      </w:r>
      <w:proofErr w:type="spellEnd"/>
      <w:r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proofErr w:type="spellStart"/>
      <w:r w:rsidR="00062889">
        <w:rPr>
          <w:sz w:val="23"/>
          <w:szCs w:val="23"/>
        </w:rPr>
        <w:t>XXXXnnm</w:t>
      </w:r>
      <w:proofErr w:type="spellEnd"/>
      <w:r>
        <w:rPr>
          <w:sz w:val="23"/>
          <w:szCs w:val="23"/>
        </w:rPr>
        <w:t xml:space="preserve">&gt; 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Sent: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Tuesday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January</w:t>
      </w:r>
      <w:proofErr w:type="spellEnd"/>
      <w:r>
        <w:rPr>
          <w:sz w:val="23"/>
          <w:szCs w:val="23"/>
        </w:rPr>
        <w:t xml:space="preserve"> 7, 2020 11:57 AM</w:t>
      </w:r>
      <w:r>
        <w:rPr>
          <w:sz w:val="23"/>
          <w:szCs w:val="23"/>
        </w:rPr>
        <w:br/>
      </w:r>
      <w:r>
        <w:rPr>
          <w:b/>
          <w:bCs/>
          <w:sz w:val="23"/>
          <w:szCs w:val="23"/>
        </w:rPr>
        <w:t>To:</w:t>
      </w:r>
      <w:r>
        <w:rPr>
          <w:sz w:val="23"/>
          <w:szCs w:val="23"/>
        </w:rPr>
        <w:t xml:space="preserve"> CZ-</w:t>
      </w:r>
      <w:proofErr w:type="spellStart"/>
      <w:r>
        <w:rPr>
          <w:sz w:val="23"/>
          <w:szCs w:val="23"/>
        </w:rPr>
        <w:t>objednavky</w:t>
      </w:r>
      <w:proofErr w:type="spellEnd"/>
      <w:r>
        <w:rPr>
          <w:sz w:val="23"/>
          <w:szCs w:val="23"/>
        </w:rPr>
        <w:t xml:space="preserve"> &lt;</w:t>
      </w:r>
      <w:proofErr w:type="spellStart"/>
      <w:r w:rsidR="00062889">
        <w:rPr>
          <w:sz w:val="23"/>
          <w:szCs w:val="23"/>
        </w:rPr>
        <w:t>XXXXnnm</w:t>
      </w:r>
      <w:proofErr w:type="spellEnd"/>
      <w:r>
        <w:rPr>
          <w:sz w:val="23"/>
          <w:szCs w:val="23"/>
        </w:rPr>
        <w:t>&gt;</w:t>
      </w:r>
      <w:r>
        <w:rPr>
          <w:sz w:val="23"/>
          <w:szCs w:val="23"/>
        </w:rPr>
        <w:br/>
      </w:r>
      <w:proofErr w:type="spellStart"/>
      <w:r>
        <w:rPr>
          <w:b/>
          <w:bCs/>
          <w:sz w:val="23"/>
          <w:szCs w:val="23"/>
        </w:rPr>
        <w:t>Subject</w:t>
      </w:r>
      <w:proofErr w:type="spellEnd"/>
      <w:r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[EXTERNAL] Objednávka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Normlnweb"/>
        <w:rPr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EXTERNAL : </w:t>
      </w:r>
      <w:r>
        <w:rPr>
          <w:color w:val="000000"/>
          <w:sz w:val="23"/>
          <w:szCs w:val="23"/>
        </w:rPr>
        <w:t xml:space="preserve">Real </w:t>
      </w:r>
      <w:proofErr w:type="spellStart"/>
      <w:r>
        <w:rPr>
          <w:color w:val="000000"/>
          <w:sz w:val="23"/>
          <w:szCs w:val="23"/>
        </w:rPr>
        <w:t>sender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is</w:t>
      </w:r>
      <w:proofErr w:type="spellEnd"/>
      <w:r>
        <w:rPr>
          <w:color w:val="000000"/>
          <w:sz w:val="23"/>
          <w:szCs w:val="23"/>
        </w:rPr>
        <w:t xml:space="preserve"> </w:t>
      </w:r>
      <w:r w:rsidR="00062889">
        <w:t>XXXX</w:t>
      </w:r>
    </w:p>
    <w:p w:rsidR="00B87775" w:rsidRDefault="00B87775" w:rsidP="00B87775">
      <w:pPr>
        <w:pStyle w:val="xmsonormal"/>
        <w:spacing w:after="240" w:afterAutospacing="0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Dobrý den,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 xml:space="preserve">objednávám u Vás léčivé přípravky </w:t>
      </w:r>
      <w:proofErr w:type="gramStart"/>
      <w:r>
        <w:rPr>
          <w:sz w:val="23"/>
          <w:szCs w:val="23"/>
        </w:rPr>
        <w:t>viz. příloha</w:t>
      </w:r>
      <w:proofErr w:type="gramEnd"/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S pozdravem  </w:t>
      </w:r>
      <w:proofErr w:type="spellStart"/>
      <w:r w:rsidR="00062889">
        <w:rPr>
          <w:sz w:val="23"/>
          <w:szCs w:val="23"/>
        </w:rPr>
        <w:t>XXXX</w:t>
      </w:r>
      <w:bookmarkStart w:id="0" w:name="_GoBack"/>
      <w:bookmarkEnd w:id="0"/>
      <w:r>
        <w:rPr>
          <w:sz w:val="23"/>
          <w:szCs w:val="23"/>
        </w:rPr>
        <w:t>,Lékárna</w:t>
      </w:r>
      <w:proofErr w:type="spellEnd"/>
      <w:r>
        <w:rPr>
          <w:sz w:val="23"/>
          <w:szCs w:val="23"/>
        </w:rPr>
        <w:t xml:space="preserve"> Nemocnice </w:t>
      </w:r>
      <w:proofErr w:type="spellStart"/>
      <w:r>
        <w:rPr>
          <w:sz w:val="23"/>
          <w:szCs w:val="23"/>
        </w:rPr>
        <w:t>N.Město</w:t>
      </w:r>
      <w:proofErr w:type="spellEnd"/>
      <w:r>
        <w:rPr>
          <w:sz w:val="23"/>
          <w:szCs w:val="23"/>
        </w:rPr>
        <w:t xml:space="preserve"> na M.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Dodací adresa: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Lékárna nemocnice, Nové Město na Moravě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Žďárská 610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Nové Město na Moravě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592 31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lastRenderedPageBreak/>
        <w:t>Fakturační adresa: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Nemocnice Nové Město na Moravě,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příspěvková organizace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Žďárská 610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Nové Město na Moravě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592 31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IČO: 00842001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rFonts w:ascii="Arial" w:hAnsi="Arial" w:cs="Arial"/>
          <w:sz w:val="20"/>
          <w:szCs w:val="20"/>
        </w:rPr>
        <w:t>DIČ: CZ 00842001</w:t>
      </w:r>
    </w:p>
    <w:p w:rsidR="00B87775" w:rsidRDefault="00B87775" w:rsidP="00B87775">
      <w:pPr>
        <w:pStyle w:val="xmsonormal"/>
        <w:rPr>
          <w:sz w:val="23"/>
          <w:szCs w:val="23"/>
        </w:rPr>
      </w:pPr>
      <w:proofErr w:type="gramStart"/>
      <w:r>
        <w:rPr>
          <w:rFonts w:ascii="Arial" w:hAnsi="Arial" w:cs="Arial"/>
          <w:sz w:val="20"/>
          <w:szCs w:val="20"/>
        </w:rPr>
        <w:t>7.1.2020</w:t>
      </w:r>
      <w:proofErr w:type="gramEnd"/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B87775" w:rsidRDefault="00B87775" w:rsidP="00B87775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DC"/>
    <w:rsid w:val="00062889"/>
    <w:rsid w:val="00712202"/>
    <w:rsid w:val="00A27588"/>
    <w:rsid w:val="00B87775"/>
    <w:rsid w:val="00DC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777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8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B8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8777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8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B8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8330065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6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7952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98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24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91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69945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5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250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79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9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67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566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86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275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978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2729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724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2341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8023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196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32851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2078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248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8021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687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47480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331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2020-01-21T13:38:00Z</dcterms:created>
  <dcterms:modified xsi:type="dcterms:W3CDTF">2020-01-22T08:45:00Z</dcterms:modified>
</cp:coreProperties>
</file>