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E4" w:rsidRDefault="006444E4" w:rsidP="006444E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A&amp;A Tickets Online &lt;</w:t>
      </w:r>
      <w:hyperlink r:id="rId5" w:history="1">
        <w:r>
          <w:rPr>
            <w:rStyle w:val="Hypertextovodkaz"/>
            <w:lang w:eastAsia="cs-CZ"/>
          </w:rPr>
          <w:t>office@classicworld.at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7, 2020 9:02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Srbová </w:t>
      </w:r>
      <w:proofErr w:type="gramStart"/>
      <w:r>
        <w:rPr>
          <w:lang w:eastAsia="cs-CZ"/>
        </w:rPr>
        <w:t>Petra &lt;</w:t>
      </w:r>
      <w:hyperlink r:id="rId6" w:history="1">
        <w:r>
          <w:rPr>
            <w:rStyle w:val="Hypertextovodkaz"/>
            <w:lang w:eastAsia="cs-CZ"/>
          </w:rPr>
          <w:t>p.srbova@narodni-divadlo</w:t>
        </w:r>
        <w:proofErr w:type="gramEnd"/>
        <w:r>
          <w:rPr>
            <w:rStyle w:val="Hypertextovodkaz"/>
            <w:lang w:eastAsia="cs-CZ"/>
          </w:rPr>
          <w:t>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AW: </w:t>
      </w:r>
      <w:proofErr w:type="spellStart"/>
      <w:r>
        <w:rPr>
          <w:lang w:eastAsia="cs-CZ"/>
        </w:rPr>
        <w:t>Invoice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for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- </w:t>
      </w:r>
      <w:proofErr w:type="spellStart"/>
      <w:r>
        <w:rPr>
          <w:lang w:eastAsia="cs-CZ"/>
        </w:rPr>
        <w:t>National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Theatre</w:t>
      </w:r>
      <w:proofErr w:type="spellEnd"/>
    </w:p>
    <w:p w:rsidR="006444E4" w:rsidRDefault="006444E4" w:rsidP="006444E4"/>
    <w:p w:rsidR="006444E4" w:rsidRDefault="006444E4" w:rsidP="006444E4">
      <w:pPr>
        <w:rPr>
          <w:lang w:val="en-GB"/>
        </w:rPr>
      </w:pPr>
      <w:r>
        <w:rPr>
          <w:lang w:val="en-GB"/>
        </w:rPr>
        <w:t>Nice day, thank you!</w:t>
      </w:r>
    </w:p>
    <w:p w:rsidR="006444E4" w:rsidRDefault="006444E4" w:rsidP="006444E4">
      <w:pPr>
        <w:rPr>
          <w:lang w:val="en-GB"/>
        </w:rPr>
      </w:pPr>
      <w:r>
        <w:rPr>
          <w:lang w:val="en-GB"/>
        </w:rPr>
        <w:t>Regards</w:t>
      </w:r>
    </w:p>
    <w:p w:rsidR="006444E4" w:rsidRDefault="006444E4" w:rsidP="006444E4">
      <w:pPr>
        <w:rPr>
          <w:lang w:val="en-GB"/>
        </w:rPr>
      </w:pPr>
      <w:r>
        <w:rPr>
          <w:lang w:val="en-GB"/>
        </w:rPr>
        <w:t>Alex</w:t>
      </w:r>
    </w:p>
    <w:p w:rsidR="006444E4" w:rsidRDefault="006444E4" w:rsidP="006444E4">
      <w:pPr>
        <w:rPr>
          <w:lang w:val="en-GB"/>
        </w:rPr>
      </w:pPr>
    </w:p>
    <w:p w:rsidR="006444E4" w:rsidRDefault="006444E4" w:rsidP="006444E4">
      <w:pPr>
        <w:spacing w:before="100" w:beforeAutospacing="1" w:after="100" w:afterAutospacing="1"/>
        <w:rPr>
          <w:rFonts w:ascii="Trebuchet MS" w:hAnsi="Trebuchet MS"/>
          <w:color w:val="0000FF"/>
          <w:u w:val="single"/>
          <w:lang w:val="en-US" w:eastAsia="de-DE"/>
        </w:rPr>
      </w:pPr>
      <w:r>
        <w:rPr>
          <w:rFonts w:ascii="Trebuchet MS" w:hAnsi="Trebuchet MS"/>
          <w:sz w:val="20"/>
          <w:szCs w:val="20"/>
          <w:lang w:val="en-GB" w:eastAsia="de-DE"/>
        </w:rPr>
        <w:t xml:space="preserve">A&amp;A Tickets Online </w:t>
      </w:r>
      <w:proofErr w:type="spellStart"/>
      <w:r>
        <w:rPr>
          <w:rFonts w:ascii="Trebuchet MS" w:hAnsi="Trebuchet MS"/>
          <w:sz w:val="20"/>
          <w:szCs w:val="20"/>
          <w:lang w:val="en-GB" w:eastAsia="de-DE"/>
        </w:rPr>
        <w:t>e.U</w:t>
      </w:r>
      <w:proofErr w:type="spellEnd"/>
      <w:r>
        <w:rPr>
          <w:rFonts w:ascii="Trebuchet MS" w:hAnsi="Trebuchet MS"/>
          <w:sz w:val="20"/>
          <w:szCs w:val="20"/>
          <w:lang w:val="en-GB" w:eastAsia="de-DE"/>
        </w:rPr>
        <w:t>.</w:t>
      </w:r>
      <w:r>
        <w:rPr>
          <w:rFonts w:ascii="Trebuchet MS" w:hAnsi="Trebuchet MS"/>
          <w:sz w:val="20"/>
          <w:szCs w:val="20"/>
          <w:lang w:val="en-GB" w:eastAsia="de-DE"/>
        </w:rPr>
        <w:br/>
      </w:r>
      <w:proofErr w:type="spellStart"/>
      <w:r>
        <w:rPr>
          <w:rFonts w:ascii="Trebuchet MS" w:hAnsi="Trebuchet MS"/>
          <w:sz w:val="20"/>
          <w:szCs w:val="20"/>
          <w:lang w:val="en-GB" w:eastAsia="de-DE"/>
        </w:rPr>
        <w:t>Operngasse</w:t>
      </w:r>
      <w:proofErr w:type="spellEnd"/>
      <w:r>
        <w:rPr>
          <w:rFonts w:ascii="Trebuchet MS" w:hAnsi="Trebuchet MS"/>
          <w:sz w:val="20"/>
          <w:szCs w:val="20"/>
          <w:lang w:val="en-GB" w:eastAsia="de-DE"/>
        </w:rPr>
        <w:t xml:space="preserve"> 28/7</w:t>
      </w:r>
      <w:r>
        <w:rPr>
          <w:rFonts w:ascii="Trebuchet MS" w:hAnsi="Trebuchet MS"/>
          <w:sz w:val="20"/>
          <w:szCs w:val="20"/>
          <w:lang w:val="en-GB" w:eastAsia="de-DE"/>
        </w:rPr>
        <w:br/>
        <w:t>1040 Wien</w:t>
      </w:r>
      <w:r>
        <w:rPr>
          <w:rFonts w:ascii="Trebuchet MS" w:hAnsi="Trebuchet MS"/>
          <w:sz w:val="20"/>
          <w:szCs w:val="20"/>
          <w:lang w:val="en-GB" w:eastAsia="de-DE"/>
        </w:rPr>
        <w:br/>
        <w:t>Tel: +43 1 890 17 04</w:t>
      </w:r>
      <w:r>
        <w:rPr>
          <w:rFonts w:ascii="Trebuchet MS" w:hAnsi="Trebuchet MS"/>
          <w:sz w:val="20"/>
          <w:szCs w:val="20"/>
          <w:lang w:val="en-GB" w:eastAsia="de-DE"/>
        </w:rPr>
        <w:br/>
        <w:t>Fax: +43 1 890 17 04 30</w:t>
      </w:r>
      <w:r>
        <w:rPr>
          <w:rFonts w:ascii="Trebuchet MS" w:hAnsi="Trebuchet MS"/>
          <w:sz w:val="20"/>
          <w:szCs w:val="20"/>
          <w:lang w:val="en-GB" w:eastAsia="de-DE"/>
        </w:rPr>
        <w:br/>
        <w:t>UID: ATU61679008</w:t>
      </w:r>
      <w:r>
        <w:rPr>
          <w:rFonts w:ascii="Trebuchet MS" w:hAnsi="Trebuchet MS"/>
          <w:sz w:val="20"/>
          <w:szCs w:val="20"/>
          <w:lang w:val="en-GB" w:eastAsia="de-DE"/>
        </w:rPr>
        <w:br/>
      </w:r>
      <w:proofErr w:type="spellStart"/>
      <w:r>
        <w:rPr>
          <w:rFonts w:ascii="Trebuchet MS" w:hAnsi="Trebuchet MS"/>
          <w:sz w:val="20"/>
          <w:szCs w:val="20"/>
          <w:lang w:val="en-GB" w:eastAsia="de-DE"/>
        </w:rPr>
        <w:t>Firmenbuchnummer</w:t>
      </w:r>
      <w:proofErr w:type="spellEnd"/>
      <w:r>
        <w:rPr>
          <w:rFonts w:ascii="Trebuchet MS" w:hAnsi="Trebuchet MS"/>
          <w:sz w:val="20"/>
          <w:szCs w:val="20"/>
          <w:lang w:val="en-GB" w:eastAsia="de-DE"/>
        </w:rPr>
        <w:t>: 322339d</w:t>
      </w:r>
      <w:r>
        <w:rPr>
          <w:rFonts w:ascii="Trebuchet MS" w:hAnsi="Trebuchet MS"/>
          <w:sz w:val="20"/>
          <w:szCs w:val="20"/>
          <w:lang w:val="en-GB" w:eastAsia="de-DE"/>
        </w:rPr>
        <w:br/>
      </w:r>
      <w:r>
        <w:rPr>
          <w:rFonts w:ascii="Trebuchet MS" w:hAnsi="Trebuchet MS"/>
          <w:sz w:val="20"/>
          <w:szCs w:val="20"/>
          <w:lang w:val="en-GB" w:eastAsia="de-DE"/>
        </w:rPr>
        <w:br/>
      </w:r>
      <w:hyperlink r:id="rId7" w:tooltip="http://classicworld.at/" w:history="1">
        <w:r>
          <w:rPr>
            <w:rStyle w:val="Hypertextovodkaz"/>
            <w:rFonts w:ascii="Trebuchet MS" w:hAnsi="Trebuchet MS"/>
            <w:color w:val="2020EC"/>
            <w:sz w:val="20"/>
            <w:szCs w:val="20"/>
            <w:lang w:val="en-US" w:eastAsia="de-DE"/>
          </w:rPr>
          <w:t>classicworld.at</w:t>
        </w:r>
      </w:hyperlink>
      <w:r>
        <w:rPr>
          <w:rFonts w:ascii="Trebuchet MS" w:hAnsi="Trebuchet MS"/>
          <w:color w:val="2020EC"/>
          <w:sz w:val="20"/>
          <w:szCs w:val="20"/>
          <w:lang w:val="en-GB" w:eastAsia="de-DE"/>
        </w:rPr>
        <w:br/>
      </w:r>
      <w:hyperlink r:id="rId8" w:tooltip="http://viennaoperatickets.com/" w:history="1">
        <w:r>
          <w:rPr>
            <w:rStyle w:val="Hypertextovodkaz"/>
            <w:rFonts w:ascii="Trebuchet MS" w:hAnsi="Trebuchet MS"/>
            <w:color w:val="2020EC"/>
            <w:sz w:val="20"/>
            <w:szCs w:val="20"/>
            <w:lang w:val="en-US" w:eastAsia="de-DE"/>
          </w:rPr>
          <w:t>viennaoperatickets.com</w:t>
        </w:r>
      </w:hyperlink>
      <w:r>
        <w:rPr>
          <w:rFonts w:ascii="Trebuchet MS" w:hAnsi="Trebuchet MS"/>
          <w:color w:val="2020EC"/>
          <w:sz w:val="20"/>
          <w:szCs w:val="20"/>
          <w:lang w:val="en-GB" w:eastAsia="de-DE"/>
        </w:rPr>
        <w:t xml:space="preserve"> </w:t>
      </w:r>
      <w:r>
        <w:rPr>
          <w:rFonts w:ascii="Trebuchet MS" w:hAnsi="Trebuchet MS"/>
          <w:color w:val="2020EC"/>
          <w:sz w:val="20"/>
          <w:szCs w:val="20"/>
          <w:lang w:val="en-GB" w:eastAsia="de-DE"/>
        </w:rPr>
        <w:br/>
      </w:r>
      <w:hyperlink r:id="rId9" w:tooltip="http://pragueoperatickets.com/" w:history="1">
        <w:r>
          <w:rPr>
            <w:rStyle w:val="Hypertextovodkaz"/>
            <w:rFonts w:ascii="Trebuchet MS" w:hAnsi="Trebuchet MS"/>
            <w:color w:val="2020EC"/>
            <w:sz w:val="20"/>
            <w:szCs w:val="20"/>
            <w:lang w:val="en-US" w:eastAsia="de-DE"/>
          </w:rPr>
          <w:t>pragueoperatickets.com</w:t>
        </w:r>
      </w:hyperlink>
      <w:r>
        <w:rPr>
          <w:rFonts w:ascii="Trebuchet MS" w:hAnsi="Trebuchet MS"/>
          <w:color w:val="2020EC"/>
          <w:sz w:val="20"/>
          <w:szCs w:val="20"/>
          <w:lang w:val="en-US" w:eastAsia="de-DE"/>
        </w:rPr>
        <w:t xml:space="preserve"> </w:t>
      </w:r>
      <w:r>
        <w:rPr>
          <w:rFonts w:ascii="Trebuchet MS" w:hAnsi="Trebuchet MS"/>
          <w:color w:val="2020EC"/>
          <w:sz w:val="20"/>
          <w:szCs w:val="20"/>
          <w:lang w:val="en-US" w:eastAsia="de-DE"/>
        </w:rPr>
        <w:br/>
      </w:r>
      <w:hyperlink r:id="rId10" w:tooltip="blocked::romeoperatickets.com" w:history="1">
        <w:r>
          <w:rPr>
            <w:rStyle w:val="Hypertextovodkaz"/>
            <w:rFonts w:ascii="Trebuchet MS" w:hAnsi="Trebuchet MS"/>
            <w:color w:val="0000FF"/>
            <w:sz w:val="20"/>
            <w:szCs w:val="20"/>
            <w:lang w:val="en-US" w:eastAsia="de-DE"/>
          </w:rPr>
          <w:t>romeoperatickets.com</w:t>
        </w:r>
        <w:r>
          <w:rPr>
            <w:rFonts w:ascii="Arial" w:hAnsi="Arial" w:cs="Arial"/>
            <w:color w:val="0000FF"/>
            <w:sz w:val="20"/>
            <w:szCs w:val="20"/>
            <w:u w:val="single"/>
            <w:lang w:val="en-GB" w:eastAsia="de-DE"/>
          </w:rPr>
          <w:br/>
        </w:r>
      </w:hyperlink>
      <w:hyperlink r:id="rId11" w:tooltip="http://barcelonaoperatickets.com/" w:history="1">
        <w:r>
          <w:rPr>
            <w:rStyle w:val="Hypertextovodkaz"/>
            <w:rFonts w:ascii="Trebuchet MS" w:hAnsi="Trebuchet MS"/>
            <w:color w:val="2020EC"/>
            <w:sz w:val="20"/>
            <w:szCs w:val="20"/>
            <w:lang w:val="en-US" w:eastAsia="de-DE"/>
          </w:rPr>
          <w:t>barcelonaoperatickets.com</w:t>
        </w:r>
      </w:hyperlink>
      <w:r>
        <w:rPr>
          <w:rFonts w:ascii="Arial" w:hAnsi="Arial" w:cs="Arial"/>
          <w:color w:val="000000"/>
          <w:sz w:val="20"/>
          <w:szCs w:val="20"/>
          <w:lang w:val="en-GB" w:eastAsia="de-DE"/>
        </w:rPr>
        <w:br/>
      </w:r>
      <w:hyperlink r:id="rId12" w:tooltip="http://veniceoperatickets.com/" w:history="1">
        <w:r>
          <w:rPr>
            <w:rStyle w:val="Hypertextovodkaz"/>
            <w:rFonts w:ascii="Trebuchet MS" w:hAnsi="Trebuchet MS"/>
            <w:color w:val="0000FF"/>
            <w:sz w:val="20"/>
            <w:szCs w:val="20"/>
            <w:lang w:val="en-US" w:eastAsia="de-DE"/>
          </w:rPr>
          <w:t>veniceoperatickets.com</w:t>
        </w:r>
      </w:hyperlink>
    </w:p>
    <w:p w:rsidR="006444E4" w:rsidRDefault="006444E4" w:rsidP="006444E4">
      <w:pPr>
        <w:spacing w:before="100" w:beforeAutospacing="1" w:after="100" w:afterAutospacing="1"/>
        <w:rPr>
          <w:lang w:val="en-GB" w:eastAsia="de-AT"/>
        </w:rPr>
      </w:pPr>
      <w:r>
        <w:rPr>
          <w:rFonts w:ascii="Trebuchet MS" w:hAnsi="Trebuchet MS"/>
          <w:sz w:val="20"/>
          <w:szCs w:val="20"/>
          <w:lang w:val="en-GB" w:eastAsia="de-DE"/>
        </w:rPr>
        <w:t xml:space="preserve">Follow us on </w:t>
      </w:r>
      <w:hyperlink r:id="rId13" w:tooltip="http://www.facebook.com/pages/AA-Tickets-Online/141274595896154?ref=hl" w:history="1">
        <w:r>
          <w:rPr>
            <w:rStyle w:val="Hypertextovodkaz"/>
            <w:rFonts w:ascii="Trebuchet MS" w:hAnsi="Trebuchet MS"/>
            <w:color w:val="2020EC"/>
            <w:sz w:val="20"/>
            <w:szCs w:val="20"/>
            <w:lang w:val="en-GB" w:eastAsia="de-DE"/>
          </w:rPr>
          <w:t>Facebook</w:t>
        </w:r>
      </w:hyperlink>
      <w:r>
        <w:rPr>
          <w:rFonts w:ascii="Trebuchet MS" w:hAnsi="Trebuchet MS"/>
          <w:sz w:val="20"/>
          <w:szCs w:val="20"/>
          <w:lang w:val="en-GB" w:eastAsia="de-DE"/>
        </w:rPr>
        <w:t xml:space="preserve">, </w:t>
      </w:r>
      <w:hyperlink r:id="rId14" w:tooltip="https://plus.google.com/+AATicketsOnlineWien/about" w:history="1">
        <w:r>
          <w:rPr>
            <w:rStyle w:val="Hypertextovodkaz"/>
            <w:rFonts w:ascii="Trebuchet MS" w:hAnsi="Trebuchet MS"/>
            <w:color w:val="0000FF"/>
            <w:sz w:val="20"/>
            <w:szCs w:val="20"/>
            <w:lang w:val="en-GB" w:eastAsia="de-DE"/>
          </w:rPr>
          <w:t>Google+</w:t>
        </w:r>
      </w:hyperlink>
      <w:r>
        <w:rPr>
          <w:rFonts w:ascii="Trebuchet MS" w:hAnsi="Trebuchet MS"/>
          <w:sz w:val="20"/>
          <w:szCs w:val="20"/>
          <w:lang w:val="en-GB" w:eastAsia="de-DE"/>
        </w:rPr>
        <w:t xml:space="preserve"> and </w:t>
      </w:r>
      <w:hyperlink r:id="rId15" w:tooltip="http://twitter.com/aaticketsonline" w:history="1">
        <w:r>
          <w:rPr>
            <w:rStyle w:val="Hypertextovodkaz"/>
            <w:rFonts w:ascii="Trebuchet MS" w:hAnsi="Trebuchet MS"/>
            <w:color w:val="2020EC"/>
            <w:sz w:val="20"/>
            <w:szCs w:val="20"/>
            <w:lang w:val="en-GB" w:eastAsia="de-DE"/>
          </w:rPr>
          <w:t>Twitter</w:t>
        </w:r>
      </w:hyperlink>
    </w:p>
    <w:p w:rsidR="006444E4" w:rsidRPr="006444E4" w:rsidRDefault="006444E4" w:rsidP="006444E4">
      <w:pPr>
        <w:spacing w:before="100" w:beforeAutospacing="1" w:after="100" w:afterAutospacing="1"/>
        <w:rPr>
          <w:rFonts w:ascii="Trebuchet MS" w:hAnsi="Trebuchet MS"/>
          <w:sz w:val="16"/>
          <w:szCs w:val="16"/>
          <w:lang w:val="en-US" w:eastAsia="de-DE"/>
        </w:rPr>
      </w:pPr>
      <w:r>
        <w:rPr>
          <w:rFonts w:ascii="Trebuchet MS" w:hAnsi="Trebuchet MS"/>
          <w:sz w:val="16"/>
          <w:szCs w:val="16"/>
          <w:lang w:val="en-GB" w:eastAsia="de-DE"/>
        </w:rPr>
        <w:t xml:space="preserve">=========== </w:t>
      </w:r>
      <w:r>
        <w:rPr>
          <w:rFonts w:ascii="Trebuchet MS" w:hAnsi="Trebuchet MS"/>
          <w:sz w:val="16"/>
          <w:szCs w:val="16"/>
          <w:lang w:val="en-GB" w:eastAsia="de-DE"/>
        </w:rPr>
        <w:br/>
        <w:t>This message and any attachments are solely for the intended recipient</w:t>
      </w:r>
      <w:r>
        <w:rPr>
          <w:rFonts w:ascii="Trebuchet MS" w:hAnsi="Trebuchet MS"/>
          <w:sz w:val="16"/>
          <w:szCs w:val="16"/>
          <w:lang w:val="en-GB" w:eastAsia="de-DE"/>
        </w:rPr>
        <w:br/>
        <w:t>and may contain confidential or privileged information. If you are not</w:t>
      </w:r>
      <w:r>
        <w:rPr>
          <w:rFonts w:ascii="Trebuchet MS" w:hAnsi="Trebuchet MS"/>
          <w:sz w:val="16"/>
          <w:szCs w:val="16"/>
          <w:lang w:val="en-GB" w:eastAsia="de-DE"/>
        </w:rPr>
        <w:br/>
        <w:t>the intended recipient, any disclosure, copying, use, or distribution of</w:t>
      </w:r>
      <w:r>
        <w:rPr>
          <w:rFonts w:ascii="Trebuchet MS" w:hAnsi="Trebuchet MS"/>
          <w:sz w:val="16"/>
          <w:szCs w:val="16"/>
          <w:lang w:val="en-GB" w:eastAsia="de-DE"/>
        </w:rPr>
        <w:br/>
        <w:t>the information included in this message and any attachments is</w:t>
      </w:r>
      <w:r>
        <w:rPr>
          <w:rFonts w:ascii="Trebuchet MS" w:hAnsi="Trebuchet MS"/>
          <w:sz w:val="16"/>
          <w:szCs w:val="16"/>
          <w:lang w:val="en-GB" w:eastAsia="de-DE"/>
        </w:rPr>
        <w:br/>
        <w:t>prohibited. If you have received this communication in error, please</w:t>
      </w:r>
      <w:r>
        <w:rPr>
          <w:rFonts w:ascii="Trebuchet MS" w:hAnsi="Trebuchet MS"/>
          <w:sz w:val="16"/>
          <w:szCs w:val="16"/>
          <w:lang w:val="en-GB" w:eastAsia="de-DE"/>
        </w:rPr>
        <w:br/>
        <w:t>notify us by reply e-mail and immediately and permanently delete this</w:t>
      </w:r>
      <w:r>
        <w:rPr>
          <w:rFonts w:ascii="Trebuchet MS" w:hAnsi="Trebuchet MS"/>
          <w:sz w:val="16"/>
          <w:szCs w:val="16"/>
          <w:lang w:val="en-GB" w:eastAsia="de-DE"/>
        </w:rPr>
        <w:br/>
        <w:t xml:space="preserve">message and any attachments. </w:t>
      </w:r>
      <w:r w:rsidRPr="006444E4">
        <w:rPr>
          <w:rFonts w:ascii="Trebuchet MS" w:hAnsi="Trebuchet MS"/>
          <w:sz w:val="16"/>
          <w:szCs w:val="16"/>
          <w:lang w:val="en-US" w:eastAsia="de-DE"/>
        </w:rPr>
        <w:t>Thank you</w:t>
      </w:r>
      <w:r w:rsidRPr="006444E4">
        <w:rPr>
          <w:rFonts w:ascii="Trebuchet MS" w:hAnsi="Trebuchet MS"/>
          <w:sz w:val="16"/>
          <w:szCs w:val="16"/>
          <w:lang w:val="en-US" w:eastAsia="de-DE"/>
        </w:rPr>
        <w:br/>
        <w:t xml:space="preserve">=========== </w:t>
      </w:r>
    </w:p>
    <w:p w:rsidR="006444E4" w:rsidRPr="006444E4" w:rsidRDefault="006444E4" w:rsidP="006444E4">
      <w:pPr>
        <w:rPr>
          <w:lang w:val="en-US"/>
        </w:rPr>
      </w:pPr>
    </w:p>
    <w:p w:rsidR="006444E4" w:rsidRPr="006444E4" w:rsidRDefault="006444E4" w:rsidP="006444E4">
      <w:pPr>
        <w:outlineLvl w:val="0"/>
        <w:rPr>
          <w:lang w:val="en-US" w:eastAsia="de-AT"/>
        </w:rPr>
      </w:pPr>
      <w:r w:rsidRPr="006444E4">
        <w:rPr>
          <w:b/>
          <w:bCs/>
          <w:lang w:val="en-US" w:eastAsia="de-AT"/>
        </w:rPr>
        <w:t>Von:</w:t>
      </w:r>
      <w:r w:rsidRPr="006444E4">
        <w:rPr>
          <w:lang w:val="en-US" w:eastAsia="de-AT"/>
        </w:rPr>
        <w:t xml:space="preserve"> Srbová Petra </w:t>
      </w:r>
      <w:r w:rsidRPr="006444E4">
        <w:rPr>
          <w:lang w:val="en-US" w:eastAsia="de-AT"/>
        </w:rPr>
        <w:br/>
      </w:r>
      <w:r w:rsidRPr="006444E4">
        <w:rPr>
          <w:b/>
          <w:bCs/>
          <w:lang w:val="en-US" w:eastAsia="de-AT"/>
        </w:rPr>
        <w:t>Gesendet:</w:t>
      </w:r>
      <w:r w:rsidRPr="006444E4">
        <w:rPr>
          <w:lang w:val="en-US" w:eastAsia="de-AT"/>
        </w:rPr>
        <w:t xml:space="preserve"> Dienstag, 07. Jänner 2020 08:54</w:t>
      </w:r>
      <w:r w:rsidRPr="006444E4">
        <w:rPr>
          <w:lang w:val="en-US" w:eastAsia="de-AT"/>
        </w:rPr>
        <w:br/>
      </w:r>
      <w:proofErr w:type="gramStart"/>
      <w:r w:rsidRPr="006444E4">
        <w:rPr>
          <w:b/>
          <w:bCs/>
          <w:lang w:val="en-US" w:eastAsia="de-AT"/>
        </w:rPr>
        <w:t>An</w:t>
      </w:r>
      <w:proofErr w:type="gramEnd"/>
      <w:r w:rsidRPr="006444E4">
        <w:rPr>
          <w:b/>
          <w:bCs/>
          <w:lang w:val="en-US" w:eastAsia="de-AT"/>
        </w:rPr>
        <w:t>:</w:t>
      </w:r>
      <w:r w:rsidRPr="006444E4">
        <w:rPr>
          <w:lang w:val="en-US" w:eastAsia="de-AT"/>
        </w:rPr>
        <w:t xml:space="preserve"> A&amp;A Tickets Online &lt;</w:t>
      </w:r>
      <w:hyperlink r:id="rId16" w:history="1">
        <w:r w:rsidRPr="006444E4">
          <w:rPr>
            <w:rStyle w:val="Hypertextovodkaz"/>
            <w:lang w:val="en-US" w:eastAsia="de-AT"/>
          </w:rPr>
          <w:t>office@classicworld.at</w:t>
        </w:r>
      </w:hyperlink>
      <w:r w:rsidRPr="006444E4">
        <w:rPr>
          <w:lang w:val="en-US" w:eastAsia="de-AT"/>
        </w:rPr>
        <w:t>&gt;</w:t>
      </w:r>
      <w:r w:rsidRPr="006444E4">
        <w:rPr>
          <w:lang w:val="en-US" w:eastAsia="de-AT"/>
        </w:rPr>
        <w:br/>
      </w:r>
      <w:r w:rsidRPr="006444E4">
        <w:rPr>
          <w:b/>
          <w:bCs/>
          <w:lang w:val="en-US" w:eastAsia="de-AT"/>
        </w:rPr>
        <w:t>Betreff:</w:t>
      </w:r>
      <w:r w:rsidRPr="006444E4">
        <w:rPr>
          <w:lang w:val="en-US" w:eastAsia="de-AT"/>
        </w:rPr>
        <w:t xml:space="preserve"> RE: Invoice for December - National Theatre</w:t>
      </w:r>
    </w:p>
    <w:p w:rsidR="006444E4" w:rsidRPr="006444E4" w:rsidRDefault="006444E4" w:rsidP="006444E4">
      <w:pPr>
        <w:rPr>
          <w:lang w:val="en-US"/>
        </w:rPr>
      </w:pPr>
    </w:p>
    <w:p w:rsidR="006444E4" w:rsidRDefault="006444E4" w:rsidP="006444E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Dear</w:t>
      </w:r>
      <w:proofErr w:type="spellEnd"/>
      <w:r>
        <w:rPr>
          <w:rFonts w:ascii="Arial" w:hAnsi="Arial" w:cs="Arial"/>
        </w:rPr>
        <w:t xml:space="preserve"> Alex,</w:t>
      </w:r>
    </w:p>
    <w:p w:rsidR="006444E4" w:rsidRDefault="006444E4" w:rsidP="006444E4">
      <w:pPr>
        <w:rPr>
          <w:rFonts w:ascii="Arial" w:hAnsi="Arial" w:cs="Arial"/>
        </w:rPr>
      </w:pPr>
    </w:p>
    <w:p w:rsidR="006444E4" w:rsidRDefault="006444E4" w:rsidP="006444E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Thank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your</w:t>
      </w:r>
      <w:proofErr w:type="spellEnd"/>
      <w:r>
        <w:rPr>
          <w:rFonts w:ascii="Arial" w:hAnsi="Arial" w:cs="Arial"/>
        </w:rPr>
        <w:t xml:space="preserve"> email. I </w:t>
      </w:r>
      <w:proofErr w:type="spellStart"/>
      <w:r>
        <w:rPr>
          <w:rFonts w:ascii="Arial" w:hAnsi="Arial" w:cs="Arial"/>
        </w:rPr>
        <w:t>apologize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my </w:t>
      </w:r>
      <w:proofErr w:type="spellStart"/>
      <w:r>
        <w:rPr>
          <w:rFonts w:ascii="Arial" w:hAnsi="Arial" w:cs="Arial"/>
        </w:rPr>
        <w:t>mistake</w:t>
      </w:r>
      <w:proofErr w:type="spellEnd"/>
      <w:r>
        <w:rPr>
          <w:rFonts w:ascii="Arial" w:hAnsi="Arial" w:cs="Arial"/>
        </w:rPr>
        <w:t xml:space="preserve">. </w:t>
      </w:r>
    </w:p>
    <w:p w:rsidR="006444E4" w:rsidRDefault="006444E4" w:rsidP="006444E4">
      <w:pPr>
        <w:rPr>
          <w:rFonts w:ascii="Arial" w:hAnsi="Arial" w:cs="Arial"/>
        </w:rPr>
      </w:pPr>
    </w:p>
    <w:p w:rsidR="006444E4" w:rsidRDefault="006444E4" w:rsidP="006444E4">
      <w:pPr>
        <w:shd w:val="clear" w:color="auto" w:fill="FFFFFF"/>
        <w:spacing w:line="270" w:lineRule="atLeast"/>
        <w:rPr>
          <w:rFonts w:ascii="Arial" w:hAnsi="Arial" w:cs="Arial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I </w:t>
      </w:r>
      <w:proofErr w:type="spellStart"/>
      <w:r>
        <w:rPr>
          <w:rFonts w:ascii="Arial" w:hAnsi="Arial" w:cs="Arial"/>
          <w:color w:val="000000"/>
          <w:lang w:eastAsia="cs-CZ"/>
        </w:rPr>
        <w:t>sent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you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the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invoice</w:t>
      </w:r>
      <w:proofErr w:type="spellEnd"/>
      <w:r>
        <w:rPr>
          <w:rFonts w:ascii="Arial" w:hAnsi="Arial" w:cs="Arial"/>
          <w:color w:val="000000"/>
          <w:lang w:eastAsia="cs-CZ"/>
        </w:rPr>
        <w:t> </w:t>
      </w:r>
      <w:proofErr w:type="spellStart"/>
      <w:r>
        <w:rPr>
          <w:rFonts w:ascii="Arial" w:hAnsi="Arial" w:cs="Arial"/>
          <w:b/>
          <w:bCs/>
          <w:color w:val="000000"/>
          <w:lang w:eastAsia="cs-CZ"/>
        </w:rPr>
        <w:t>for</w:t>
      </w:r>
      <w:proofErr w:type="spellEnd"/>
      <w:r>
        <w:rPr>
          <w:rFonts w:ascii="Arial" w:hAnsi="Arial" w:cs="Arial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eastAsia="cs-CZ"/>
        </w:rPr>
        <w:t>December</w:t>
      </w:r>
      <w:proofErr w:type="spellEnd"/>
      <w:r>
        <w:rPr>
          <w:rFonts w:ascii="Arial" w:hAnsi="Arial" w:cs="Arial"/>
          <w:b/>
          <w:bCs/>
          <w:color w:val="000000"/>
          <w:lang w:eastAsia="cs-CZ"/>
        </w:rPr>
        <w:t xml:space="preserve"> 2019</w:t>
      </w:r>
      <w:r>
        <w:rPr>
          <w:rFonts w:ascii="Arial" w:hAnsi="Arial" w:cs="Arial"/>
          <w:color w:val="000000"/>
          <w:lang w:eastAsia="cs-CZ"/>
        </w:rPr>
        <w:t>. </w:t>
      </w:r>
    </w:p>
    <w:p w:rsidR="006444E4" w:rsidRDefault="006444E4" w:rsidP="006444E4">
      <w:pPr>
        <w:shd w:val="clear" w:color="auto" w:fill="FFFFFF"/>
        <w:spacing w:line="270" w:lineRule="atLeast"/>
        <w:rPr>
          <w:rFonts w:ascii="Arial" w:hAnsi="Arial" w:cs="Arial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The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total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amount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for</w:t>
      </w:r>
      <w:proofErr w:type="spellEnd"/>
      <w:r>
        <w:rPr>
          <w:rFonts w:ascii="Arial" w:hAnsi="Arial" w:cs="Arial"/>
          <w:color w:val="000000"/>
          <w:lang w:eastAsia="cs-CZ"/>
        </w:rPr>
        <w:t> </w:t>
      </w:r>
      <w:r w:rsidRPr="006444E4">
        <w:rPr>
          <w:rFonts w:ascii="Arial" w:hAnsi="Arial" w:cs="Arial"/>
          <w:b/>
          <w:bCs/>
          <w:color w:val="000000"/>
          <w:highlight w:val="yellow"/>
          <w:lang w:eastAsia="cs-CZ"/>
        </w:rPr>
        <w:t>48</w:t>
      </w:r>
      <w:r w:rsidRPr="006444E4">
        <w:rPr>
          <w:rFonts w:ascii="Arial" w:hAnsi="Arial" w:cs="Arial"/>
          <w:color w:val="000000"/>
          <w:highlight w:val="yellow"/>
          <w:lang w:eastAsia="cs-CZ"/>
        </w:rPr>
        <w:t> </w:t>
      </w:r>
      <w:proofErr w:type="spellStart"/>
      <w:r w:rsidRPr="006444E4">
        <w:rPr>
          <w:rFonts w:ascii="Arial" w:hAnsi="Arial" w:cs="Arial"/>
          <w:color w:val="000000"/>
          <w:highlight w:val="yellow"/>
          <w:lang w:eastAsia="cs-CZ"/>
        </w:rPr>
        <w:t>tickets</w:t>
      </w:r>
      <w:proofErr w:type="spellEnd"/>
      <w:r w:rsidRPr="006444E4">
        <w:rPr>
          <w:rFonts w:ascii="Arial" w:hAnsi="Arial" w:cs="Arial"/>
          <w:color w:val="000000"/>
          <w:highlight w:val="yellow"/>
          <w:lang w:eastAsia="cs-CZ"/>
        </w:rPr>
        <w:t xml:space="preserve"> </w:t>
      </w:r>
      <w:proofErr w:type="spellStart"/>
      <w:r w:rsidRPr="006444E4">
        <w:rPr>
          <w:rFonts w:ascii="Arial" w:hAnsi="Arial" w:cs="Arial"/>
          <w:color w:val="000000"/>
          <w:highlight w:val="yellow"/>
          <w:lang w:eastAsia="cs-CZ"/>
        </w:rPr>
        <w:t>is</w:t>
      </w:r>
      <w:proofErr w:type="spellEnd"/>
      <w:r w:rsidRPr="006444E4">
        <w:rPr>
          <w:rFonts w:ascii="Arial" w:hAnsi="Arial" w:cs="Arial"/>
          <w:color w:val="000000"/>
          <w:highlight w:val="yellow"/>
          <w:lang w:eastAsia="cs-CZ"/>
        </w:rPr>
        <w:t> </w:t>
      </w:r>
      <w:r w:rsidRPr="006444E4">
        <w:rPr>
          <w:rFonts w:ascii="Arial" w:hAnsi="Arial" w:cs="Arial"/>
          <w:b/>
          <w:bCs/>
          <w:color w:val="000000"/>
          <w:highlight w:val="yellow"/>
          <w:lang w:eastAsia="cs-CZ"/>
        </w:rPr>
        <w:t>56.261</w:t>
      </w:r>
      <w:bookmarkStart w:id="0" w:name="_GoBack"/>
      <w:bookmarkEnd w:id="0"/>
      <w:r>
        <w:rPr>
          <w:rFonts w:ascii="Arial" w:hAnsi="Arial" w:cs="Arial"/>
          <w:color w:val="000000"/>
          <w:lang w:eastAsia="cs-CZ"/>
        </w:rPr>
        <w:t> CZK. </w:t>
      </w:r>
    </w:p>
    <w:p w:rsidR="006444E4" w:rsidRDefault="006444E4" w:rsidP="006444E4">
      <w:pPr>
        <w:rPr>
          <w:rFonts w:ascii="Arial" w:hAnsi="Arial" w:cs="Arial"/>
        </w:rPr>
      </w:pPr>
    </w:p>
    <w:p w:rsidR="006444E4" w:rsidRDefault="006444E4" w:rsidP="006444E4">
      <w:pPr>
        <w:shd w:val="clear" w:color="auto" w:fill="FFFFFF"/>
        <w:spacing w:line="270" w:lineRule="atLeast"/>
        <w:rPr>
          <w:rFonts w:ascii="Arial" w:hAnsi="Arial" w:cs="Arial"/>
          <w:b/>
          <w:bCs/>
          <w:i/>
          <w:iCs/>
          <w:sz w:val="21"/>
          <w:szCs w:val="21"/>
          <w:u w:val="single"/>
          <w:lang w:eastAsia="cs-CZ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 xml:space="preserve">May I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>ask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>you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 xml:space="preserve"> to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>confirm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>the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>amount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 xml:space="preserve"> and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>its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>receiving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>today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lang w:eastAsia="cs-CZ"/>
        </w:rPr>
        <w:t>?</w:t>
      </w:r>
    </w:p>
    <w:p w:rsidR="006444E4" w:rsidRDefault="006444E4" w:rsidP="006444E4">
      <w:pPr>
        <w:shd w:val="clear" w:color="auto" w:fill="FFFFFF"/>
        <w:spacing w:line="270" w:lineRule="atLeast"/>
        <w:rPr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> </w:t>
      </w:r>
    </w:p>
    <w:p w:rsidR="006444E4" w:rsidRDefault="006444E4" w:rsidP="006444E4">
      <w:pPr>
        <w:shd w:val="clear" w:color="auto" w:fill="FFFFFF"/>
        <w:spacing w:line="270" w:lineRule="atLeast"/>
        <w:rPr>
          <w:lang w:eastAsia="cs-CZ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This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confirmation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serves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as a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basis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for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contract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register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and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is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not a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payment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claim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>.</w:t>
      </w:r>
    </w:p>
    <w:p w:rsidR="006444E4" w:rsidRDefault="006444E4" w:rsidP="006444E4">
      <w:pPr>
        <w:shd w:val="clear" w:color="auto" w:fill="FFFFFF"/>
        <w:spacing w:line="270" w:lineRule="atLeast"/>
        <w:rPr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> </w:t>
      </w:r>
    </w:p>
    <w:p w:rsidR="006444E4" w:rsidRDefault="006444E4" w:rsidP="006444E4">
      <w:pPr>
        <w:shd w:val="clear" w:color="auto" w:fill="FFFFFF"/>
        <w:spacing w:line="270" w:lineRule="atLeast"/>
        <w:rPr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> </w:t>
      </w:r>
    </w:p>
    <w:p w:rsidR="006444E4" w:rsidRDefault="006444E4" w:rsidP="006444E4">
      <w:pPr>
        <w:shd w:val="clear" w:color="auto" w:fill="FFFFFF"/>
        <w:spacing w:line="270" w:lineRule="atLeast"/>
        <w:rPr>
          <w:lang w:eastAsia="cs-CZ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Thank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you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very much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for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your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cooperation</w:t>
      </w:r>
      <w:proofErr w:type="spellEnd"/>
      <w:r>
        <w:rPr>
          <w:rFonts w:ascii="Arial" w:hAnsi="Arial" w:cs="Arial"/>
          <w:color w:val="000000"/>
          <w:sz w:val="21"/>
          <w:szCs w:val="21"/>
          <w:lang w:eastAsia="cs-CZ"/>
        </w:rPr>
        <w:t>. </w:t>
      </w:r>
    </w:p>
    <w:p w:rsidR="006444E4" w:rsidRDefault="006444E4" w:rsidP="006444E4">
      <w:pPr>
        <w:shd w:val="clear" w:color="auto" w:fill="FFFFFF"/>
        <w:spacing w:line="270" w:lineRule="atLeast"/>
        <w:rPr>
          <w:lang w:eastAsia="cs-CZ"/>
        </w:rPr>
      </w:pPr>
      <w:r>
        <w:rPr>
          <w:rFonts w:ascii="Arial" w:hAnsi="Arial" w:cs="Arial"/>
          <w:color w:val="000000"/>
          <w:sz w:val="21"/>
          <w:szCs w:val="21"/>
          <w:lang w:eastAsia="cs-CZ"/>
        </w:rPr>
        <w:t xml:space="preserve">Best </w:t>
      </w:r>
      <w:proofErr w:type="spellStart"/>
      <w:r>
        <w:rPr>
          <w:rFonts w:ascii="Arial" w:hAnsi="Arial" w:cs="Arial"/>
          <w:color w:val="000000"/>
          <w:sz w:val="21"/>
          <w:szCs w:val="21"/>
          <w:lang w:eastAsia="cs-CZ"/>
        </w:rPr>
        <w:t>regards</w:t>
      </w:r>
      <w:proofErr w:type="spellEnd"/>
    </w:p>
    <w:p w:rsidR="006444E4" w:rsidRDefault="006444E4" w:rsidP="006444E4">
      <w:pPr>
        <w:rPr>
          <w:rFonts w:ascii="Arial" w:hAnsi="Arial" w:cs="Arial"/>
        </w:rPr>
      </w:pPr>
    </w:p>
    <w:p w:rsidR="006444E4" w:rsidRDefault="006444E4" w:rsidP="006444E4">
      <w:pPr>
        <w:rPr>
          <w:rFonts w:ascii="Arial" w:hAnsi="Arial" w:cs="Arial"/>
        </w:rPr>
      </w:pPr>
    </w:p>
    <w:p w:rsidR="006444E4" w:rsidRDefault="006444E4" w:rsidP="006444E4">
      <w:pPr>
        <w:shd w:val="clear" w:color="auto" w:fill="FFFFFF"/>
        <w:spacing w:line="270" w:lineRule="atLeast"/>
        <w:rPr>
          <w:rFonts w:ascii="Arial" w:hAnsi="Arial" w:cs="Arial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Yours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sincerely</w:t>
      </w:r>
      <w:proofErr w:type="spellEnd"/>
    </w:p>
    <w:p w:rsidR="006444E4" w:rsidRDefault="006444E4" w:rsidP="006444E4">
      <w:pPr>
        <w:shd w:val="clear" w:color="auto" w:fill="FFFFFF"/>
        <w:spacing w:line="270" w:lineRule="atLeast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 </w:t>
      </w:r>
    </w:p>
    <w:p w:rsidR="006444E4" w:rsidRDefault="006444E4" w:rsidP="006444E4">
      <w:pPr>
        <w:shd w:val="clear" w:color="auto" w:fill="FFFFFF"/>
        <w:spacing w:line="270" w:lineRule="atLeast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Petra Srbová</w:t>
      </w:r>
    </w:p>
    <w:p w:rsidR="006444E4" w:rsidRDefault="006444E4" w:rsidP="006444E4">
      <w:pPr>
        <w:shd w:val="clear" w:color="auto" w:fill="FFFFFF"/>
        <w:spacing w:line="270" w:lineRule="atLeast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>Sales Department</w:t>
      </w:r>
    </w:p>
    <w:p w:rsidR="006444E4" w:rsidRDefault="006444E4" w:rsidP="006444E4">
      <w:pPr>
        <w:shd w:val="clear" w:color="auto" w:fill="FFFFFF"/>
        <w:spacing w:line="270" w:lineRule="atLeast"/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> </w:t>
      </w:r>
    </w:p>
    <w:p w:rsidR="006444E4" w:rsidRDefault="006444E4" w:rsidP="006444E4">
      <w:pPr>
        <w:shd w:val="clear" w:color="auto" w:fill="FFFFFF"/>
        <w:spacing w:line="270" w:lineRule="atLeast"/>
        <w:rPr>
          <w:rFonts w:ascii="Arial" w:hAnsi="Arial" w:cs="Arial"/>
          <w:color w:val="1F497D"/>
          <w:lang w:eastAsia="cs-CZ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1533525" cy="238125"/>
            <wp:effectExtent l="0" t="0" r="0" b="0"/>
            <wp:docPr id="1" name="Obrázek 1" descr="ND cerna 7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Shape 1" descr="ND cerna 7cm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4E4" w:rsidRDefault="006444E4" w:rsidP="006444E4">
      <w:pPr>
        <w:shd w:val="clear" w:color="auto" w:fill="FFFFFF"/>
        <w:spacing w:line="270" w:lineRule="atLeast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Národní divadlo</w:t>
      </w:r>
    </w:p>
    <w:p w:rsidR="006444E4" w:rsidRDefault="006444E4" w:rsidP="006444E4">
      <w:pPr>
        <w:shd w:val="clear" w:color="auto" w:fill="FFFFFF"/>
        <w:spacing w:line="270" w:lineRule="atLeast"/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>Ostrovní 1, 112 30 Praha 1</w:t>
      </w:r>
    </w:p>
    <w:p w:rsidR="006444E4" w:rsidRDefault="006444E4" w:rsidP="006444E4">
      <w:pPr>
        <w:shd w:val="clear" w:color="auto" w:fill="FFFFFF"/>
        <w:spacing w:line="270" w:lineRule="atLeast"/>
        <w:rPr>
          <w:rFonts w:ascii="Arial" w:hAnsi="Arial" w:cs="Arial"/>
          <w:color w:val="1F497D"/>
          <w:lang w:eastAsia="cs-CZ"/>
        </w:rPr>
      </w:pPr>
      <w:r>
        <w:rPr>
          <w:rFonts w:ascii="Arial" w:hAnsi="Arial" w:cs="Arial"/>
          <w:color w:val="000000"/>
          <w:lang w:eastAsia="cs-CZ"/>
        </w:rPr>
        <w:t>T: +420 224 901 380</w:t>
      </w:r>
    </w:p>
    <w:p w:rsidR="006444E4" w:rsidRDefault="006444E4" w:rsidP="006444E4">
      <w:pPr>
        <w:shd w:val="clear" w:color="auto" w:fill="FFFFFF"/>
        <w:spacing w:line="270" w:lineRule="atLeast"/>
        <w:rPr>
          <w:rFonts w:ascii="Arial" w:hAnsi="Arial" w:cs="Arial"/>
          <w:color w:val="0000FF"/>
          <w:lang w:eastAsia="cs-CZ"/>
        </w:rPr>
      </w:pPr>
      <w:proofErr w:type="gramStart"/>
      <w:r>
        <w:rPr>
          <w:rFonts w:ascii="Arial" w:hAnsi="Arial" w:cs="Arial"/>
          <w:color w:val="000000"/>
          <w:lang w:eastAsia="cs-CZ"/>
        </w:rPr>
        <w:t>e-mail:</w:t>
      </w:r>
      <w:r>
        <w:rPr>
          <w:rFonts w:ascii="Arial" w:hAnsi="Arial" w:cs="Arial"/>
          <w:color w:val="1F497D"/>
          <w:lang w:eastAsia="cs-CZ"/>
        </w:rPr>
        <w:t> </w:t>
      </w:r>
      <w:hyperlink r:id="rId19" w:history="1">
        <w:r>
          <w:rPr>
            <w:rStyle w:val="Hypertextovodkaz"/>
            <w:rFonts w:ascii="Arial" w:hAnsi="Arial" w:cs="Arial"/>
            <w:color w:val="0000FF"/>
            <w:lang w:eastAsia="cs-CZ"/>
          </w:rPr>
          <w:t>p.srbova@narodni-divadlo</w:t>
        </w:r>
        <w:proofErr w:type="gramEnd"/>
        <w:r>
          <w:rPr>
            <w:rStyle w:val="Hypertextovodkaz"/>
            <w:rFonts w:ascii="Arial" w:hAnsi="Arial" w:cs="Arial"/>
            <w:color w:val="0000FF"/>
            <w:lang w:eastAsia="cs-CZ"/>
          </w:rPr>
          <w:t>.cz</w:t>
        </w:r>
      </w:hyperlink>
    </w:p>
    <w:p w:rsidR="006444E4" w:rsidRDefault="006444E4" w:rsidP="006444E4">
      <w:pPr>
        <w:shd w:val="clear" w:color="auto" w:fill="FFFFFF"/>
        <w:spacing w:line="270" w:lineRule="atLeast"/>
        <w:rPr>
          <w:rFonts w:ascii="Times New Roman" w:hAnsi="Times New Roman"/>
          <w:color w:val="1F497D"/>
          <w:sz w:val="24"/>
          <w:szCs w:val="24"/>
          <w:lang w:eastAsia="cs-CZ"/>
        </w:rPr>
      </w:pPr>
      <w:hyperlink r:id="rId20" w:tgtFrame="_blank" w:history="1">
        <w:r>
          <w:rPr>
            <w:rStyle w:val="Hypertextovodkaz"/>
            <w:rFonts w:ascii="Arial" w:hAnsi="Arial" w:cs="Arial"/>
            <w:color w:val="0000FF"/>
            <w:lang w:eastAsia="cs-CZ"/>
          </w:rPr>
          <w:t>www.narodni-divadlo.cz</w:t>
        </w:r>
      </w:hyperlink>
    </w:p>
    <w:p w:rsidR="006444E4" w:rsidRDefault="006444E4" w:rsidP="006444E4">
      <w:pPr>
        <w:shd w:val="clear" w:color="auto" w:fill="FFFFFF"/>
        <w:spacing w:line="270" w:lineRule="atLeast"/>
        <w:rPr>
          <w:rFonts w:ascii="Times New Roman" w:hAnsi="Times New Roman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olor w:val="000000"/>
          <w:lang w:eastAsia="cs-CZ"/>
        </w:rPr>
        <w:t> </w:t>
      </w:r>
    </w:p>
    <w:p w:rsidR="006444E4" w:rsidRDefault="006444E4" w:rsidP="006444E4">
      <w:pPr>
        <w:rPr>
          <w:rFonts w:ascii="Arial" w:hAnsi="Arial" w:cs="Arial"/>
          <w:caps/>
          <w:color w:val="0618E6"/>
          <w:sz w:val="14"/>
          <w:szCs w:val="14"/>
          <w:lang w:eastAsia="cs-CZ"/>
        </w:rPr>
      </w:pPr>
      <w:r>
        <w:rPr>
          <w:rFonts w:ascii="Arial" w:hAnsi="Arial" w:cs="Arial"/>
          <w:caps/>
          <w:color w:val="0618E6"/>
          <w:sz w:val="14"/>
          <w:szCs w:val="14"/>
          <w:lang w:eastAsia="cs-CZ"/>
        </w:rPr>
        <w:t xml:space="preserve">Národní divadlo </w:t>
      </w:r>
    </w:p>
    <w:p w:rsidR="006444E4" w:rsidRDefault="006444E4" w:rsidP="006444E4">
      <w:pPr>
        <w:rPr>
          <w:rFonts w:ascii="Arial" w:hAnsi="Arial" w:cs="Arial"/>
          <w:caps/>
          <w:color w:val="0618E6"/>
          <w:sz w:val="14"/>
          <w:szCs w:val="14"/>
          <w:lang w:eastAsia="cs-CZ"/>
        </w:rPr>
      </w:pPr>
      <w:r>
        <w:rPr>
          <w:rFonts w:ascii="Arial" w:hAnsi="Arial" w:cs="Arial"/>
          <w:caps/>
          <w:color w:val="0618E6"/>
          <w:sz w:val="14"/>
          <w:szCs w:val="14"/>
          <w:lang w:eastAsia="cs-CZ"/>
        </w:rPr>
        <w:t>Stavovské divadlo</w:t>
      </w:r>
    </w:p>
    <w:p w:rsidR="006444E4" w:rsidRDefault="006444E4" w:rsidP="006444E4">
      <w:pPr>
        <w:rPr>
          <w:rFonts w:ascii="Arial" w:hAnsi="Arial" w:cs="Arial"/>
          <w:caps/>
          <w:color w:val="0618E6"/>
          <w:sz w:val="14"/>
          <w:szCs w:val="14"/>
          <w:lang w:eastAsia="cs-CZ"/>
        </w:rPr>
      </w:pPr>
      <w:r>
        <w:rPr>
          <w:rFonts w:ascii="Arial" w:hAnsi="Arial" w:cs="Arial"/>
          <w:caps/>
          <w:color w:val="0618E6"/>
          <w:sz w:val="14"/>
          <w:szCs w:val="14"/>
          <w:lang w:eastAsia="cs-CZ"/>
        </w:rPr>
        <w:t xml:space="preserve">Nová scéna </w:t>
      </w:r>
    </w:p>
    <w:p w:rsidR="006444E4" w:rsidRDefault="006444E4" w:rsidP="006444E4">
      <w:pPr>
        <w:rPr>
          <w:rFonts w:ascii="DIN Next LT Pro" w:hAnsi="DIN Next LT Pro"/>
          <w:color w:val="1F497D"/>
          <w:sz w:val="24"/>
          <w:szCs w:val="24"/>
          <w:lang w:eastAsia="cs-CZ"/>
        </w:rPr>
      </w:pPr>
      <w:r>
        <w:rPr>
          <w:rFonts w:ascii="Arial" w:hAnsi="Arial" w:cs="Arial"/>
          <w:caps/>
          <w:color w:val="0618E6"/>
          <w:sz w:val="14"/>
          <w:szCs w:val="14"/>
          <w:lang w:eastAsia="cs-CZ"/>
        </w:rPr>
        <w:t>Státní opera (v rekonstrukci)</w:t>
      </w:r>
    </w:p>
    <w:p w:rsidR="006444E4" w:rsidRDefault="006444E4" w:rsidP="006444E4">
      <w:pPr>
        <w:rPr>
          <w:color w:val="1F497D"/>
        </w:rPr>
      </w:pPr>
    </w:p>
    <w:p w:rsidR="00983735" w:rsidRDefault="00983735"/>
    <w:sectPr w:rsidR="0098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 Next LT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E4"/>
    <w:rsid w:val="006444E4"/>
    <w:rsid w:val="0098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4E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44E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4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4E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444E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4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nnaoperatickets.com/" TargetMode="External"/><Relationship Id="rId13" Type="http://schemas.openxmlformats.org/officeDocument/2006/relationships/hyperlink" Target="http://www.facebook.com/pages/AA-Tickets-Online/141274595896154?ref=hl" TargetMode="External"/><Relationship Id="rId18" Type="http://schemas.openxmlformats.org/officeDocument/2006/relationships/image" Target="cid:image004.png@01D5C539.1CB2B8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assicworld.at/" TargetMode="External"/><Relationship Id="rId12" Type="http://schemas.openxmlformats.org/officeDocument/2006/relationships/hyperlink" Target="https://veniceoperatickets.com/" TargetMode="External"/><Relationship Id="rId1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mailto:office@classicworld.at" TargetMode="External"/><Relationship Id="rId20" Type="http://schemas.openxmlformats.org/officeDocument/2006/relationships/hyperlink" Target="http://www.narodni-divadlo.cz/" TargetMode="External"/><Relationship Id="rId1" Type="http://schemas.openxmlformats.org/officeDocument/2006/relationships/styles" Target="styles.xml"/><Relationship Id="rId6" Type="http://schemas.openxmlformats.org/officeDocument/2006/relationships/hyperlink" Target="mailto:p.srbova@narodni-divadlo.cz" TargetMode="External"/><Relationship Id="rId11" Type="http://schemas.openxmlformats.org/officeDocument/2006/relationships/hyperlink" Target="http://barcelonaoperatickets.com/" TargetMode="External"/><Relationship Id="rId5" Type="http://schemas.openxmlformats.org/officeDocument/2006/relationships/hyperlink" Target="mailto:office@classicworld.at" TargetMode="External"/><Relationship Id="rId15" Type="http://schemas.openxmlformats.org/officeDocument/2006/relationships/hyperlink" Target="http://twitter.com/aaticketsonline" TargetMode="External"/><Relationship Id="rId10" Type="http://schemas.openxmlformats.org/officeDocument/2006/relationships/hyperlink" Target="https://romeoperatickets.com/" TargetMode="External"/><Relationship Id="rId19" Type="http://schemas.openxmlformats.org/officeDocument/2006/relationships/hyperlink" Target="mailto:p.srbova@narodni-divadl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gueoperatickets.com/" TargetMode="External"/><Relationship Id="rId14" Type="http://schemas.openxmlformats.org/officeDocument/2006/relationships/hyperlink" Target="https://plus.google.com/+AATicketsOnlineWien/abou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2515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Losmanová Milena</dc:creator>
  <cp:lastModifiedBy>Losmanová Milena</cp:lastModifiedBy>
  <cp:revision>1</cp:revision>
  <dcterms:created xsi:type="dcterms:W3CDTF">2020-01-07T13:58:00Z</dcterms:created>
  <dcterms:modified xsi:type="dcterms:W3CDTF">2020-01-07T14:00:00Z</dcterms:modified>
</cp:coreProperties>
</file>