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E6" w:rsidRDefault="005D3C5B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E6" w:rsidRDefault="005D3C5B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1857E6" w:rsidRDefault="005D3C5B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1857E6" w:rsidRDefault="001857E6">
      <w:pPr>
        <w:rPr>
          <w:sz w:val="2"/>
          <w:szCs w:val="2"/>
        </w:rPr>
      </w:pPr>
    </w:p>
    <w:p w:rsidR="001857E6" w:rsidRDefault="005D3C5B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1857E6" w:rsidRDefault="005D3C5B">
      <w:pPr>
        <w:pStyle w:val="Zkladntext30"/>
        <w:shd w:val="clear" w:color="auto" w:fill="auto"/>
        <w:spacing w:before="0" w:after="668"/>
        <w:ind w:right="860"/>
      </w:pPr>
      <w:r>
        <w:rPr>
          <w:rStyle w:val="Zkladntext31"/>
          <w:b w:val="0"/>
          <w:bCs w:val="0"/>
        </w:rPr>
        <w:t xml:space="preserve">Vystavil: </w:t>
      </w:r>
      <w:r>
        <w:t>xxx</w:t>
      </w:r>
      <w:r>
        <w:br/>
      </w:r>
      <w:r>
        <w:rPr>
          <w:rStyle w:val="Zkladntext31"/>
          <w:b w:val="0"/>
          <w:bCs w:val="0"/>
        </w:rPr>
        <w:t>tel.</w:t>
      </w:r>
      <w:r>
        <w:t>xxx</w:t>
      </w:r>
      <w:r>
        <w:br/>
      </w:r>
      <w:r>
        <w:rPr>
          <w:rStyle w:val="Zkladntext31"/>
          <w:b w:val="0"/>
          <w:bCs w:val="0"/>
        </w:rPr>
        <w:t>email:</w:t>
      </w:r>
      <w:hyperlink r:id="rId7" w:history="1">
        <w:r>
          <w:rPr>
            <w:rStyle w:val="Hypertextovodkaz"/>
          </w:rPr>
          <w:t>xxx</w:t>
        </w:r>
      </w:hyperlink>
    </w:p>
    <w:p w:rsidR="001857E6" w:rsidRDefault="005D3C5B">
      <w:pPr>
        <w:pStyle w:val="Zkladntext20"/>
        <w:shd w:val="clear" w:color="auto" w:fill="auto"/>
        <w:spacing w:before="0" w:after="328"/>
        <w:ind w:right="860"/>
      </w:pPr>
      <w:r>
        <w:rPr>
          <w:rStyle w:val="Zkladntext21"/>
        </w:rPr>
        <w:t xml:space="preserve">OBJEDNÁVKA č. </w:t>
      </w:r>
      <w:bookmarkStart w:id="1" w:name="_GoBack"/>
      <w:r>
        <w:rPr>
          <w:rStyle w:val="Zkladntext21"/>
        </w:rPr>
        <w:t>OBJ0925/2019</w:t>
      </w:r>
      <w:bookmarkEnd w:id="1"/>
      <w:r>
        <w:rPr>
          <w:rStyle w:val="Zkladntext21"/>
        </w:rPr>
        <w:br/>
      </w:r>
      <w:r>
        <w:t>Datum: 24.10.2019</w:t>
      </w:r>
    </w:p>
    <w:p w:rsidR="001857E6" w:rsidRDefault="005D3C5B">
      <w:pPr>
        <w:pStyle w:val="Zkladntext20"/>
        <w:shd w:val="clear" w:color="auto" w:fill="auto"/>
        <w:spacing w:before="0" w:after="18" w:line="180" w:lineRule="exact"/>
      </w:pPr>
      <w:r>
        <w:t>Dodavatel:</w:t>
      </w:r>
    </w:p>
    <w:p w:rsidR="001857E6" w:rsidRDefault="005D3C5B">
      <w:pPr>
        <w:pStyle w:val="Zkladntext30"/>
        <w:shd w:val="clear" w:color="auto" w:fill="auto"/>
        <w:spacing w:before="0" w:after="284" w:line="180" w:lineRule="exact"/>
      </w:pPr>
      <w:r>
        <w:t>ANEGG s.r.o.</w:t>
      </w:r>
    </w:p>
    <w:p w:rsidR="001857E6" w:rsidRDefault="005D3C5B">
      <w:pPr>
        <w:pStyle w:val="Zkladntext30"/>
        <w:shd w:val="clear" w:color="auto" w:fill="auto"/>
        <w:spacing w:before="0" w:after="44" w:line="180" w:lineRule="exact"/>
      </w:pPr>
      <w:r>
        <w:t>IČ:04047419</w:t>
      </w:r>
    </w:p>
    <w:p w:rsidR="001857E6" w:rsidRDefault="005D3C5B">
      <w:pPr>
        <w:pStyle w:val="Zkladntext30"/>
        <w:shd w:val="clear" w:color="auto" w:fill="auto"/>
        <w:spacing w:before="0" w:after="0" w:line="180" w:lineRule="exact"/>
      </w:pPr>
      <w:r>
        <w:t>DIČ:CZ04047419</w:t>
      </w:r>
    </w:p>
    <w:p w:rsidR="001857E6" w:rsidRDefault="005D3C5B">
      <w:pPr>
        <w:pStyle w:val="Zkladntext20"/>
        <w:shd w:val="clear" w:color="auto" w:fill="auto"/>
        <w:spacing w:before="0" w:after="0" w:line="256" w:lineRule="exact"/>
      </w:pPr>
      <w:r>
        <w:t>Odběratel:</w:t>
      </w:r>
    </w:p>
    <w:p w:rsidR="001857E6" w:rsidRDefault="005D3C5B">
      <w:pPr>
        <w:pStyle w:val="Zkladntext30"/>
        <w:shd w:val="clear" w:color="auto" w:fill="auto"/>
        <w:spacing w:before="0" w:after="0" w:line="256" w:lineRule="exact"/>
        <w:ind w:right="86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 xml:space="preserve">IČ: </w:t>
      </w:r>
      <w:r>
        <w:t>00079651</w:t>
      </w:r>
      <w:r>
        <w:br/>
        <w:t>DIČ:00079651</w:t>
      </w:r>
    </w:p>
    <w:p w:rsidR="001857E6" w:rsidRDefault="005D3C5B">
      <w:pPr>
        <w:pStyle w:val="Zkladntext30"/>
        <w:shd w:val="clear" w:color="auto" w:fill="auto"/>
        <w:spacing w:before="0" w:after="301" w:line="256" w:lineRule="exact"/>
      </w:pPr>
      <w:r>
        <w:t>Vyřizuje: xxx</w:t>
      </w:r>
    </w:p>
    <w:p w:rsidR="001857E6" w:rsidRDefault="005D3C5B">
      <w:pPr>
        <w:pStyle w:val="Zkladntext20"/>
        <w:shd w:val="clear" w:color="auto" w:fill="auto"/>
        <w:spacing w:before="0" w:after="14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1857E6" w:rsidRDefault="005D3C5B">
      <w:pPr>
        <w:pStyle w:val="Zkladntext30"/>
        <w:shd w:val="clear" w:color="auto" w:fill="auto"/>
        <w:spacing w:before="0" w:after="201" w:line="180" w:lineRule="exact"/>
      </w:pPr>
      <w:r>
        <w:t>Oprava zpevněných komunikací po kácení smrku - Dětský koutek TEB 603 42 000</w:t>
      </w:r>
    </w:p>
    <w:p w:rsidR="001857E6" w:rsidRDefault="005D3C5B">
      <w:pPr>
        <w:pStyle w:val="Zkladntext20"/>
        <w:shd w:val="clear" w:color="auto" w:fill="auto"/>
        <w:spacing w:before="0" w:after="14" w:line="180" w:lineRule="exact"/>
      </w:pPr>
      <w:r>
        <w:t xml:space="preserve">Popis dodávky/ </w:t>
      </w:r>
      <w:r w:rsidRPr="005D3C5B">
        <w:rPr>
          <w:lang w:eastAsia="en-US" w:bidi="en-US"/>
        </w:rPr>
        <w:t>Specification:</w:t>
      </w:r>
    </w:p>
    <w:p w:rsidR="001857E6" w:rsidRDefault="005D3C5B">
      <w:pPr>
        <w:pStyle w:val="Zkladntext30"/>
        <w:shd w:val="clear" w:color="auto" w:fill="auto"/>
        <w:spacing w:before="0" w:after="222" w:line="180" w:lineRule="exact"/>
      </w:pPr>
      <w:r>
        <w:t>Oprava zpevněných komunikací po kácení smrku</w:t>
      </w:r>
    </w:p>
    <w:p w:rsidR="001857E6" w:rsidRDefault="005D3C5B">
      <w:pPr>
        <w:pStyle w:val="Zkladntext20"/>
        <w:shd w:val="clear" w:color="auto" w:fill="auto"/>
        <w:spacing w:before="0" w:after="0" w:line="225" w:lineRule="exact"/>
        <w:ind w:right="860"/>
      </w:pPr>
      <w:r>
        <w:t>Předpokládaná</w:t>
      </w:r>
      <w:r>
        <w:t xml:space="preserve"> cena </w:t>
      </w:r>
      <w:r>
        <w:rPr>
          <w:lang w:val="en-US" w:eastAsia="en-US" w:bidi="en-US"/>
        </w:rPr>
        <w:t xml:space="preserve">max. </w:t>
      </w:r>
      <w:r>
        <w:t>vč DPH:</w:t>
      </w:r>
      <w:r>
        <w:rPr>
          <w:rStyle w:val="Zkladntext22"/>
        </w:rPr>
        <w:t>67 500,00 Kč</w:t>
      </w:r>
      <w:r>
        <w:rPr>
          <w:rStyle w:val="Zkladntext22"/>
        </w:rPr>
        <w:br/>
      </w:r>
      <w:r>
        <w:t xml:space="preserve">Termín dodání/ </w:t>
      </w:r>
      <w:r>
        <w:rPr>
          <w:lang w:val="en-US" w:eastAsia="en-US" w:bidi="en-US"/>
        </w:rPr>
        <w:t>Date of Delivery:</w:t>
      </w:r>
    </w:p>
    <w:p w:rsidR="001857E6" w:rsidRDefault="005D3C5B">
      <w:pPr>
        <w:pStyle w:val="Zkladntext20"/>
        <w:shd w:val="clear" w:color="auto" w:fill="auto"/>
        <w:spacing w:before="0" w:after="0" w:line="225" w:lineRule="exact"/>
      </w:pPr>
      <w:r>
        <w:t xml:space="preserve">Poznámka/ </w:t>
      </w:r>
      <w:r w:rsidRPr="005D3C5B">
        <w:rPr>
          <w:lang w:eastAsia="en-US" w:bidi="en-US"/>
        </w:rPr>
        <w:t>Note:</w:t>
      </w:r>
    </w:p>
    <w:p w:rsidR="001857E6" w:rsidRDefault="005D3C5B">
      <w:pPr>
        <w:pStyle w:val="Zkladntext20"/>
        <w:shd w:val="clear" w:color="auto" w:fill="auto"/>
        <w:spacing w:before="0" w:after="0" w:line="225" w:lineRule="exact"/>
        <w:jc w:val="both"/>
      </w:pPr>
      <w:r>
        <w:t>V případě že, fakturovaná částka bude vyšší než</w:t>
      </w:r>
      <w:r>
        <w:t xml:space="preserve"> částka v objednávce, bude faktura vrácena.</w:t>
      </w:r>
      <w:r>
        <w:br/>
        <w:t xml:space="preserve">Faktury v elektronické podobě zasílejte na adresu: </w:t>
      </w:r>
      <w:hyperlink r:id="rId8" w:history="1">
        <w:r>
          <w:rPr>
            <w:rStyle w:val="Hypertextovodkaz"/>
            <w:lang w:val="en-US" w:eastAsia="en-US" w:bidi="en-US"/>
          </w:rPr>
          <w:t>xxx</w:t>
        </w:r>
      </w:hyperlink>
    </w:p>
    <w:sectPr w:rsidR="001857E6">
      <w:pgSz w:w="11900" w:h="16840"/>
      <w:pgMar w:top="785" w:right="3737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5B" w:rsidRDefault="005D3C5B">
      <w:r>
        <w:separator/>
      </w:r>
    </w:p>
  </w:endnote>
  <w:endnote w:type="continuationSeparator" w:id="0">
    <w:p w:rsidR="005D3C5B" w:rsidRDefault="005D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5B" w:rsidRDefault="005D3C5B"/>
  </w:footnote>
  <w:footnote w:type="continuationSeparator" w:id="0">
    <w:p w:rsidR="005D3C5B" w:rsidRDefault="005D3C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E6"/>
    <w:rsid w:val="001857E6"/>
    <w:rsid w:val="005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E9E81-F744-4205-B7B3-93102A4E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o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2019-11-07T06:39:00Z</dcterms:created>
  <dcterms:modified xsi:type="dcterms:W3CDTF">2019-11-07T06:40:00Z</dcterms:modified>
</cp:coreProperties>
</file>