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3F" w:rsidRDefault="003C653F">
      <w:pPr>
        <w:pStyle w:val="Row2"/>
      </w:pPr>
    </w:p>
    <w:p w:rsidR="003C653F" w:rsidRDefault="009511E3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6pt;margin-top:-8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6pt;margin-top:-8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72pt;margin-top:-7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56pt;margin-top:-8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3C653F" w:rsidRDefault="009511E3">
      <w:pPr>
        <w:pStyle w:val="Row4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5" type="#_x0000_t32" style="position:absolute;margin-left:257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57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OB6119-012</w:t>
      </w:r>
      <w:r>
        <w:rPr>
          <w:noProof/>
          <w:lang w:val="cs-CZ" w:eastAsia="cs-CZ"/>
        </w:rPr>
        <w:pict>
          <v:shape id="_x0000_s1053" type="#_x0000_t32" style="position:absolute;margin-left:563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3C653F" w:rsidRDefault="009511E3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214pt;height:10pt;z-index:-251658233;mso-position-horizontal-relative:margin" stroked="f">
            <v:fill o:opacity2="0"/>
            <v:textbox inset="0,0,0,0">
              <w:txbxContent>
                <w:p w:rsidR="003C653F" w:rsidRDefault="009511E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29385920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CZ29385920</w:t>
      </w:r>
    </w:p>
    <w:p w:rsidR="003C653F" w:rsidRDefault="003C653F">
      <w:pPr>
        <w:pStyle w:val="Row2"/>
      </w:pPr>
    </w:p>
    <w:p w:rsidR="003C653F" w:rsidRDefault="009511E3">
      <w:pPr>
        <w:pStyle w:val="Row6"/>
      </w:pPr>
      <w:r>
        <w:tab/>
      </w:r>
      <w:r>
        <w:rPr>
          <w:rStyle w:val="Text4"/>
        </w:rPr>
        <w:t>Loretánské náměstí 5</w:t>
      </w:r>
    </w:p>
    <w:p w:rsidR="003C653F" w:rsidRDefault="009511E3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Nextis Services s.r.o.</w:t>
      </w:r>
    </w:p>
    <w:p w:rsidR="003C653F" w:rsidRDefault="009511E3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3C653F" w:rsidRDefault="009511E3">
      <w:pPr>
        <w:pStyle w:val="Row9"/>
      </w:pPr>
      <w:r>
        <w:tab/>
      </w:r>
      <w:r>
        <w:rPr>
          <w:rStyle w:val="Text5"/>
        </w:rPr>
        <w:t>Krmelínská 934/4</w:t>
      </w:r>
    </w:p>
    <w:p w:rsidR="003C653F" w:rsidRDefault="009511E3">
      <w:pPr>
        <w:pStyle w:val="Row10"/>
      </w:pPr>
      <w:r>
        <w:tab/>
      </w:r>
      <w:r>
        <w:rPr>
          <w:rStyle w:val="Text5"/>
        </w:rPr>
        <w:t xml:space="preserve">720 </w:t>
      </w:r>
      <w:r>
        <w:rPr>
          <w:rStyle w:val="Text5"/>
        </w:rPr>
        <w:t>00  Ostrava 20</w:t>
      </w:r>
    </w:p>
    <w:p w:rsidR="003C653F" w:rsidRDefault="009511E3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257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72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56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3C653F" w:rsidRDefault="003C653F">
      <w:pPr>
        <w:pStyle w:val="Row2"/>
      </w:pPr>
    </w:p>
    <w:p w:rsidR="003C653F" w:rsidRDefault="009511E3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3C653F" w:rsidRDefault="009511E3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1291072017</w:t>
      </w:r>
    </w:p>
    <w:p w:rsidR="003C653F" w:rsidRDefault="009511E3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12.08.2019</w:t>
      </w:r>
    </w:p>
    <w:p w:rsidR="003C653F" w:rsidRDefault="009511E3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3C653F" w:rsidRDefault="009511E3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0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6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6pt;margin-top:18pt;width:0;height:14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56pt;margin-top:18pt;width:0;height:14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559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3C653F" w:rsidRDefault="009511E3">
      <w:pPr>
        <w:pStyle w:val="Row16"/>
      </w:pPr>
      <w:r>
        <w:rPr>
          <w:noProof/>
          <w:lang w:val="cs-CZ" w:eastAsia="cs-CZ"/>
        </w:rPr>
        <w:pict>
          <v:rect id="_x0000_s1043" style="position:absolute;margin-left:6pt;margin-top:19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6pt;margin-top:19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19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 podporu SW PRTG pro 2500 senzorů na 36 měsíců v celkové ceně 70 178.79 Kč vč DPH.</w:t>
      </w:r>
      <w:r>
        <w:rPr>
          <w:noProof/>
          <w:lang w:val="cs-CZ" w:eastAsia="cs-CZ"/>
        </w:rPr>
        <w:pict>
          <v:shape id="_x0000_s1040" type="#_x0000_t32" style="position:absolute;margin-left:556pt;margin-top:19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3C653F" w:rsidRDefault="009511E3">
      <w:pPr>
        <w:pStyle w:val="Row17"/>
      </w:pPr>
      <w:r>
        <w:rPr>
          <w:noProof/>
          <w:lang w:val="cs-CZ" w:eastAsia="cs-CZ"/>
        </w:rPr>
        <w:pict>
          <v:shape id="_x0000_s1039" type="#_x0000_t32" style="position:absolute;margin-left:6pt;margin-top:17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56pt;margin-top:17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3C653F" w:rsidRDefault="009511E3">
      <w:pPr>
        <w:pStyle w:val="Row18"/>
      </w:pPr>
      <w:r>
        <w:rPr>
          <w:noProof/>
          <w:lang w:val="cs-CZ" w:eastAsia="cs-CZ"/>
        </w:rPr>
        <w:pict>
          <v:shape id="_x0000_s1036" type="#_x0000_t202" style="position:absolute;margin-left:15pt;margin-top:6pt;width:191pt;height:10pt;z-index:-251658217;mso-position-horizontal-relative:margin" stroked="f">
            <v:fill o:opacity2="0"/>
            <v:textbox inset="0,0,0,0">
              <w:txbxContent>
                <w:p w:rsidR="003C653F" w:rsidRDefault="009511E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Podpora SW PRTG pro 2500 senzorů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17pt;margin-top:6pt;width:98pt;height:10pt;z-index:-251658216;mso-position-horizontal-relative:margin" stroked="f">
            <v:fill o:opacity2="0"/>
            <v:textbox inset="0,0,0,0">
              <w:txbxContent>
                <w:p w:rsidR="003C653F" w:rsidRDefault="009511E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57 999.00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390pt;margin-top:6pt;width:86pt;height:10pt;z-index:-251658215;mso-position-horizontal-relative:margin" stroked="f">
            <v:fill o:opacity2="0"/>
            <v:textbox inset="0,0,0,0">
              <w:txbxContent>
                <w:p w:rsidR="003C653F" w:rsidRDefault="009511E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12 179.79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7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6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70 178.79</w:t>
      </w:r>
      <w:r>
        <w:rPr>
          <w:noProof/>
          <w:lang w:val="cs-CZ" w:eastAsia="cs-CZ"/>
        </w:rPr>
        <w:pict>
          <v:shape id="_x0000_s1030" type="#_x0000_t32" style="position:absolute;margin-left:556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3C653F" w:rsidRDefault="009511E3">
      <w:pPr>
        <w:pStyle w:val="Row19"/>
      </w:pPr>
      <w:r>
        <w:rPr>
          <w:noProof/>
          <w:lang w:val="cs-CZ" w:eastAsia="cs-CZ"/>
        </w:rPr>
        <w:pict>
          <v:shape id="_x0000_s1029" type="#_x0000_t202" style="position:absolute;margin-left:378pt;margin-top:8pt;width:98pt;height:10pt;z-index:-251658210;mso-position-horizontal-relative:margin" stroked="f">
            <v:fill o:opacity2="0"/>
            <v:textbox inset="0,0,0,0">
              <w:txbxContent>
                <w:p w:rsidR="003C653F" w:rsidRDefault="009511E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12 179.79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57 999.00</w:t>
      </w:r>
      <w:r>
        <w:tab/>
      </w:r>
      <w:r>
        <w:rPr>
          <w:rStyle w:val="Text4"/>
        </w:rPr>
        <w:t>70 178.79</w:t>
      </w:r>
    </w:p>
    <w:p w:rsidR="003C653F" w:rsidRDefault="003C653F">
      <w:pPr>
        <w:pStyle w:val="Row2"/>
      </w:pPr>
    </w:p>
    <w:p w:rsidR="003C653F" w:rsidRDefault="009511E3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3C653F" w:rsidRDefault="009511E3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3C653F" w:rsidRDefault="003C653F">
      <w:pPr>
        <w:pStyle w:val="Row2"/>
      </w:pPr>
    </w:p>
    <w:p w:rsidR="003C653F" w:rsidRDefault="003C653F">
      <w:pPr>
        <w:pStyle w:val="Row2"/>
      </w:pPr>
    </w:p>
    <w:p w:rsidR="003C653F" w:rsidRDefault="003C653F">
      <w:pPr>
        <w:pStyle w:val="Row2"/>
      </w:pPr>
    </w:p>
    <w:p w:rsidR="003C653F" w:rsidRDefault="009511E3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7pt;margin-top:12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C653F" w:rsidRDefault="009511E3">
      <w:pPr>
        <w:pStyle w:val="Row23"/>
      </w:pPr>
      <w:r>
        <w:tab/>
      </w:r>
      <w:r>
        <w:rPr>
          <w:rStyle w:val="Text3"/>
        </w:rPr>
        <w:t>Objednávku za dodavatele převzal a p</w:t>
      </w:r>
      <w:r>
        <w:rPr>
          <w:rStyle w:val="Text3"/>
        </w:rPr>
        <w:t>otvrdil statutátní zástupce:</w:t>
      </w:r>
    </w:p>
    <w:p w:rsidR="003C653F" w:rsidRDefault="009511E3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C653F" w:rsidRDefault="009511E3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C653F" w:rsidRDefault="009511E3">
      <w:pPr>
        <w:pStyle w:val="Row26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C653F" w:rsidRDefault="009511E3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-251658207;mso-position-horizontal-relative:margin" o:connectortype="straight" strokeweight="1pt">
            <w10:wrap anchorx="margin" anchory="page"/>
          </v:shape>
        </w:pict>
      </w:r>
    </w:p>
    <w:sectPr w:rsidR="003C653F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11E3">
      <w:pPr>
        <w:spacing w:after="0" w:line="240" w:lineRule="auto"/>
      </w:pPr>
      <w:r>
        <w:separator/>
      </w:r>
    </w:p>
  </w:endnote>
  <w:endnote w:type="continuationSeparator" w:id="0">
    <w:p w:rsidR="00000000" w:rsidRDefault="0095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3F" w:rsidRDefault="009511E3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 xml:space="preserve">Číslo </w:t>
    </w:r>
    <w:r>
      <w:rPr>
        <w:rStyle w:val="Text3"/>
      </w:rPr>
      <w:t>objednávky</w:t>
    </w:r>
    <w:r>
      <w:tab/>
    </w:r>
    <w:r>
      <w:rPr>
        <w:rStyle w:val="Text4"/>
      </w:rPr>
      <w:t>OB6119-012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3C653F" w:rsidRDefault="003C653F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11E3">
      <w:pPr>
        <w:spacing w:after="0" w:line="240" w:lineRule="auto"/>
      </w:pPr>
      <w:r>
        <w:separator/>
      </w:r>
    </w:p>
  </w:footnote>
  <w:footnote w:type="continuationSeparator" w:id="0">
    <w:p w:rsidR="00000000" w:rsidRDefault="0095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3F" w:rsidRDefault="003C653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C653F"/>
    <w:rsid w:val="009107EA"/>
    <w:rsid w:val="0095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140" w:after="0" w:line="32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300"/>
        <w:tab w:val="left" w:pos="564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300"/>
        <w:tab w:val="left" w:pos="564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64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300"/>
        <w:tab w:val="left" w:pos="585"/>
        <w:tab w:val="left" w:pos="564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640"/>
        <w:tab w:val="left" w:pos="733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8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right" w:pos="5130"/>
        <w:tab w:val="right" w:pos="6390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10935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8D7DDC1F.dotm</Template>
  <TotalTime>4</TotalTime>
  <Pages>1</Pages>
  <Words>182</Words>
  <Characters>1074</Characters>
  <Application>Microsoft Office Word</Application>
  <DocSecurity>0</DocSecurity>
  <Lines>8</Lines>
  <Paragraphs>2</Paragraphs>
  <ScaleCrop>false</ScaleCrop>
  <Manager/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vprzyczk</dc:creator>
  <cp:keywords/>
  <dc:description/>
  <cp:lastModifiedBy>Veronika PRZYCZKOVÁ</cp:lastModifiedBy>
  <cp:revision>2</cp:revision>
  <dcterms:created xsi:type="dcterms:W3CDTF">2019-08-15T12:30:00Z</dcterms:created>
  <dcterms:modified xsi:type="dcterms:W3CDTF">2019-08-15T12:30:00Z</dcterms:modified>
  <cp:category/>
</cp:coreProperties>
</file>