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84" w:rsidRPr="0051372E" w:rsidRDefault="00326784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1 k SOD č. </w:t>
      </w:r>
      <w:r w:rsidR="005B25B5">
        <w:rPr>
          <w:rFonts w:ascii="Arial" w:hAnsi="Arial" w:cs="Arial"/>
          <w:b/>
          <w:snapToGrid w:val="0"/>
          <w:sz w:val="28"/>
          <w:szCs w:val="28"/>
        </w:rPr>
        <w:t>8</w:t>
      </w:r>
      <w:r w:rsidR="009E735B">
        <w:rPr>
          <w:rFonts w:ascii="Arial" w:hAnsi="Arial" w:cs="Arial"/>
          <w:b/>
          <w:snapToGrid w:val="0"/>
          <w:sz w:val="28"/>
          <w:szCs w:val="28"/>
        </w:rPr>
        <w:t>4</w:t>
      </w:r>
      <w:r w:rsidR="005B25B5">
        <w:rPr>
          <w:rFonts w:ascii="Arial" w:hAnsi="Arial" w:cs="Arial"/>
          <w:b/>
          <w:snapToGrid w:val="0"/>
          <w:sz w:val="28"/>
          <w:szCs w:val="28"/>
        </w:rPr>
        <w:t>5/</w:t>
      </w:r>
      <w:r>
        <w:rPr>
          <w:rFonts w:ascii="Arial" w:hAnsi="Arial" w:cs="Arial"/>
          <w:b/>
          <w:snapToGrid w:val="0"/>
          <w:sz w:val="28"/>
          <w:szCs w:val="28"/>
        </w:rPr>
        <w:t>2019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326784" w:rsidRPr="00810E89" w:rsidRDefault="00326784">
      <w:pPr>
        <w:widowControl w:val="0"/>
        <w:jc w:val="both"/>
        <w:rPr>
          <w:snapToGrid w:val="0"/>
          <w:sz w:val="24"/>
          <w:szCs w:val="24"/>
        </w:rPr>
      </w:pPr>
    </w:p>
    <w:p w:rsidR="00326784" w:rsidRDefault="00326784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326784" w:rsidRDefault="00326784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326784" w:rsidRPr="00617101" w:rsidRDefault="00326784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326784" w:rsidRPr="00AA6436" w:rsidRDefault="0032678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vymezený prostor (pracoviště-staveniště) k plnění předmětu smlouvy (dále jen pracoviště) včetně uvedení konkrétních pracovních podmínek a informací důležitých z hlediska požární ochrany a bezpečnosti práce. Objednatel seznámí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26784" w:rsidRPr="00AA6436" w:rsidRDefault="0032678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326784" w:rsidRPr="00AA6436" w:rsidRDefault="0032678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komunikacemi a prostory pro pohyb zaměstnanců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 a pro dovoz a ukládku materiálu, s inženýrskými sítěmi, s místy možného ohrožení zdraví zaměstnanců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e, s umístěním lékárniček a poskytování první pomoci a traumatologickým plánem.</w:t>
      </w:r>
    </w:p>
    <w:p w:rsidR="00326784" w:rsidRPr="00AA6436" w:rsidRDefault="0032678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326784" w:rsidRPr="00AA6436" w:rsidRDefault="0032678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Vzájemně se objednatel se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em budou informovat o rizicích a vzájemně jsou povinni spolupracovat při zajišťování bezpečnosti a ochrany zdraví při práci.</w:t>
      </w: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a vzájemné informaci se provede zápis do stavebního deníku, případně do protokolu o převzetí a předání pracoviště a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potvrdí, že byl seznámen se všemi podmínkami, riziky a zvláštnostmi pracoviště.</w:t>
      </w: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326784" w:rsidRPr="00AA6436" w:rsidRDefault="00326784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326784" w:rsidRPr="00AA6436" w:rsidRDefault="00326784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zajistí, že vždy před odchodem jeho zaměstnanců a smluvních partnerů (dále jen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) z pracoviště, provede všechna opatření k zajištění pracoviště. Jedná se o úklid a zajištění PO v mimopracovní době.</w:t>
      </w: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326784" w:rsidRDefault="0032678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Default="0032678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326784" w:rsidRPr="00BC5EAD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326784" w:rsidRPr="00AA6436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náklady vzniklé objednateli následným nakládáním a likvidací odpadů, vzniklých při plnění smlouvy o dílo ze strany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326784" w:rsidRPr="00AA6436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plán organizace výstavby </w:t>
      </w:r>
      <w:r w:rsidRPr="00C46C06">
        <w:rPr>
          <w:rFonts w:ascii="Arial" w:hAnsi="Arial" w:cs="Arial"/>
          <w:snapToGrid w:val="0"/>
          <w:sz w:val="22"/>
          <w:szCs w:val="22"/>
        </w:rPr>
        <w:t>k zajištění bezpečnosti práce a požární ochrany.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 zaměstnanců objednatele, zaměstnanců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e, sub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326784" w:rsidRPr="00AA6436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musí používat jen bezpečné materiály, zařízení a stroje ve smyslu zákona č. 22/1997 Sb. v platném znění a na požádání předloží prohlášení o shodě nebo ujištění o vydaném prohlášení o shodě.</w:t>
      </w:r>
    </w:p>
    <w:p w:rsidR="00326784" w:rsidRPr="00AA6436" w:rsidRDefault="0032678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AA6436" w:rsidRDefault="00326784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326784" w:rsidRPr="00AA6436" w:rsidRDefault="0032678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Default="0032678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e, které vzniknou v prostorách objednatele, provádí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. Vzniklé úrazy je povinen bez zbytečného odkladu oznámit objednateli. K prošetření úrazu přizve zodpovědného zástupce objednatele a referenta BOZP objednatele. Kopii „Záznamu o úrazu“ předá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objednateli.</w:t>
      </w:r>
    </w:p>
    <w:p w:rsidR="00326784" w:rsidRDefault="0032678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Default="00326784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326784" w:rsidRDefault="00326784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326784" w:rsidRDefault="0032678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326784" w:rsidRDefault="0032678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326784" w:rsidRDefault="0032678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26784" w:rsidRPr="00267875" w:rsidRDefault="0032678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326784" w:rsidRPr="00267875" w:rsidRDefault="0032678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267875" w:rsidRDefault="00326784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seznámí s touto přílohou BOZP všechny osoby, které na sjednanou činnost vyšle pracovat a to včetně svých sub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ochrany a bezpečnosti práce.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bere na vědomí, že objednatel si vyhrazuje právo provádět kontroly výše uvedeného a je povinen bez prodlení přijímat účinná opatření k odstranění nedostatků.</w:t>
      </w:r>
    </w:p>
    <w:p w:rsidR="00326784" w:rsidRPr="00267875" w:rsidRDefault="00326784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26784" w:rsidRPr="00267875" w:rsidRDefault="00326784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326784" w:rsidRPr="00E93930" w:rsidRDefault="00326784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326784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31" w:rsidRDefault="00A80A31">
      <w:r>
        <w:separator/>
      </w:r>
    </w:p>
  </w:endnote>
  <w:endnote w:type="continuationSeparator" w:id="0">
    <w:p w:rsidR="00A80A31" w:rsidRDefault="00A8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84" w:rsidRPr="00E25DD4" w:rsidRDefault="00326784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3364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3364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326784" w:rsidRPr="008C7765" w:rsidRDefault="00326784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84" w:rsidRPr="00E25DD4" w:rsidRDefault="00326784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3364F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3364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326784" w:rsidRPr="0028274F" w:rsidRDefault="00326784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31" w:rsidRDefault="00A80A31">
      <w:r>
        <w:separator/>
      </w:r>
    </w:p>
  </w:footnote>
  <w:footnote w:type="continuationSeparator" w:id="0">
    <w:p w:rsidR="00A80A31" w:rsidRDefault="00A8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84" w:rsidRDefault="00326784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784" w:rsidRDefault="00326784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84" w:rsidRDefault="00326784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86892"/>
    <w:rsid w:val="00293943"/>
    <w:rsid w:val="002A3F78"/>
    <w:rsid w:val="002C0642"/>
    <w:rsid w:val="002C662B"/>
    <w:rsid w:val="002D45B4"/>
    <w:rsid w:val="002F472A"/>
    <w:rsid w:val="00301792"/>
    <w:rsid w:val="00326784"/>
    <w:rsid w:val="003518B7"/>
    <w:rsid w:val="00351F6E"/>
    <w:rsid w:val="00396B9D"/>
    <w:rsid w:val="003B05AD"/>
    <w:rsid w:val="003B673F"/>
    <w:rsid w:val="003D2094"/>
    <w:rsid w:val="003E599D"/>
    <w:rsid w:val="0040782B"/>
    <w:rsid w:val="0043364F"/>
    <w:rsid w:val="004461FD"/>
    <w:rsid w:val="00470446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B25B5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55BB"/>
    <w:rsid w:val="00817C66"/>
    <w:rsid w:val="00870AB3"/>
    <w:rsid w:val="00886BC3"/>
    <w:rsid w:val="0089691B"/>
    <w:rsid w:val="008C51FA"/>
    <w:rsid w:val="008C7765"/>
    <w:rsid w:val="008C7B5B"/>
    <w:rsid w:val="008D589C"/>
    <w:rsid w:val="008E2BF8"/>
    <w:rsid w:val="00901580"/>
    <w:rsid w:val="00954149"/>
    <w:rsid w:val="009743CD"/>
    <w:rsid w:val="009C410E"/>
    <w:rsid w:val="009E735B"/>
    <w:rsid w:val="00A03780"/>
    <w:rsid w:val="00A34523"/>
    <w:rsid w:val="00A44AF9"/>
    <w:rsid w:val="00A80A31"/>
    <w:rsid w:val="00AA55D2"/>
    <w:rsid w:val="00AA6436"/>
    <w:rsid w:val="00AD7062"/>
    <w:rsid w:val="00AE7CB0"/>
    <w:rsid w:val="00AF4193"/>
    <w:rsid w:val="00B326E7"/>
    <w:rsid w:val="00B3796F"/>
    <w:rsid w:val="00B46AA5"/>
    <w:rsid w:val="00B772B0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76514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009F9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C009F9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C009F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998</Words>
  <Characters>5894</Characters>
  <Application>Microsoft Office Word</Application>
  <DocSecurity>0</DocSecurity>
  <Lines>49</Lines>
  <Paragraphs>13</Paragraphs>
  <ScaleCrop>false</ScaleCrop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POh</dc:creator>
  <cp:keywords/>
  <dc:description/>
  <cp:lastModifiedBy>Štěpánková Martina</cp:lastModifiedBy>
  <cp:revision>8</cp:revision>
  <cp:lastPrinted>2019-07-02T20:11:00Z</cp:lastPrinted>
  <dcterms:created xsi:type="dcterms:W3CDTF">2019-07-02T20:12:00Z</dcterms:created>
  <dcterms:modified xsi:type="dcterms:W3CDTF">2019-08-08T09:29:00Z</dcterms:modified>
</cp:coreProperties>
</file>