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5EB" w:rsidRPr="0097062D" w:rsidRDefault="00B87B76" w:rsidP="00B34203">
      <w:pPr>
        <w:tabs>
          <w:tab w:val="left" w:pos="4253"/>
          <w:tab w:val="left" w:pos="4962"/>
          <w:tab w:val="left" w:pos="6804"/>
        </w:tabs>
        <w:rPr>
          <w:rFonts w:ascii="Georgia" w:hAnsi="Georgia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3988435</wp:posOffset>
                </wp:positionH>
                <wp:positionV relativeFrom="paragraph">
                  <wp:posOffset>64770</wp:posOffset>
                </wp:positionV>
                <wp:extent cx="2038985" cy="221615"/>
                <wp:effectExtent l="0" t="0" r="0" b="0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985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6793" w:rsidRPr="00482CA3" w:rsidRDefault="00AE4A80" w:rsidP="009F6793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Č</w:t>
                            </w:r>
                            <w:r w:rsidR="009F6793" w:rsidRPr="00482CA3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íslo zakázky:</w:t>
                            </w:r>
                            <w:r w:rsidR="00D95FC6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5FC6" w:rsidRPr="00D95FC6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19/4</w:t>
                            </w:r>
                            <w:r w:rsidR="00381E2A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10200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14.05pt;margin-top:5.1pt;width:160.55pt;height:17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" stroked="f">
                <v:textbox style="mso-fit-shape-to-text:t">
                  <w:txbxContent>
                    <w:p w:rsidR="009F6793" w:rsidRPr="00482CA3" w:rsidRDefault="00AE4A80" w:rsidP="009F6793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>
                        <w:rPr>
                          <w:rFonts w:ascii="Georgia" w:hAnsi="Georgia"/>
                          <w:sz w:val="18"/>
                          <w:szCs w:val="18"/>
                        </w:rPr>
                        <w:t>Č</w:t>
                      </w:r>
                      <w:r w:rsidR="009F6793" w:rsidRPr="00482CA3">
                        <w:rPr>
                          <w:rFonts w:ascii="Georgia" w:hAnsi="Georgia"/>
                          <w:sz w:val="18"/>
                          <w:szCs w:val="18"/>
                        </w:rPr>
                        <w:t>íslo zakázky:</w:t>
                      </w:r>
                      <w:r w:rsidR="00D95FC6">
                        <w:rPr>
                          <w:rFonts w:ascii="Georgia" w:hAnsi="Georgia"/>
                          <w:sz w:val="18"/>
                          <w:szCs w:val="18"/>
                        </w:rPr>
                        <w:t xml:space="preserve"> </w:t>
                      </w:r>
                      <w:r w:rsidR="00D95FC6" w:rsidRPr="00D95FC6">
                        <w:rPr>
                          <w:rFonts w:ascii="Georgia" w:hAnsi="Georgia"/>
                          <w:sz w:val="18"/>
                          <w:szCs w:val="18"/>
                        </w:rPr>
                        <w:t>19/4</w:t>
                      </w:r>
                      <w:r w:rsidR="00381E2A">
                        <w:rPr>
                          <w:rFonts w:ascii="Georgia" w:hAnsi="Georgia"/>
                          <w:sz w:val="18"/>
                          <w:szCs w:val="18"/>
                        </w:rPr>
                        <w:t>10200</w:t>
                      </w:r>
                    </w:p>
                  </w:txbxContent>
                </v:textbox>
              </v:shape>
            </w:pict>
          </mc:Fallback>
        </mc:AlternateContent>
      </w:r>
      <w:r w:rsidR="003F1B27" w:rsidRPr="0097062D">
        <w:rPr>
          <w:rFonts w:ascii="Georgia" w:hAnsi="Georgia" w:cs="Arial"/>
          <w:sz w:val="22"/>
          <w:szCs w:val="22"/>
        </w:rPr>
        <w:t xml:space="preserve">                                                    </w:t>
      </w:r>
      <w:r w:rsidR="003F1B27" w:rsidRPr="0097062D">
        <w:rPr>
          <w:rFonts w:ascii="Georgia" w:hAnsi="Georgia" w:cs="Arial"/>
          <w:sz w:val="22"/>
          <w:szCs w:val="22"/>
        </w:rPr>
        <w:tab/>
      </w:r>
      <w:r w:rsidR="008A45EB" w:rsidRPr="0097062D">
        <w:rPr>
          <w:rFonts w:ascii="Georgia" w:hAnsi="Georgia" w:cs="Arial"/>
          <w:sz w:val="22"/>
          <w:szCs w:val="22"/>
        </w:rPr>
        <w:t xml:space="preserve">                     </w:t>
      </w:r>
    </w:p>
    <w:p w:rsidR="009F6793" w:rsidRPr="0097062D" w:rsidRDefault="00AF325C" w:rsidP="003F1B27">
      <w:pPr>
        <w:tabs>
          <w:tab w:val="left" w:pos="4253"/>
          <w:tab w:val="left" w:pos="6804"/>
        </w:tabs>
        <w:rPr>
          <w:rFonts w:ascii="Georgia" w:hAnsi="Georgia"/>
          <w:sz w:val="22"/>
          <w:szCs w:val="22"/>
          <w:lang w:val="en-US"/>
        </w:rPr>
      </w:pPr>
      <w:r w:rsidRPr="0097062D">
        <w:rPr>
          <w:rFonts w:ascii="Georgia" w:hAnsi="Georgia"/>
          <w:sz w:val="22"/>
          <w:szCs w:val="22"/>
          <w:lang w:val="en-US"/>
        </w:rPr>
        <w:t>Č</w:t>
      </w:r>
      <w:r w:rsidR="008A45EB" w:rsidRPr="0097062D">
        <w:rPr>
          <w:rFonts w:ascii="Georgia" w:hAnsi="Georgia"/>
          <w:sz w:val="22"/>
          <w:szCs w:val="22"/>
          <w:lang w:val="en-US"/>
        </w:rPr>
        <w:t xml:space="preserve">CCR – </w:t>
      </w:r>
      <w:proofErr w:type="spellStart"/>
      <w:r w:rsidR="008A45EB" w:rsidRPr="0097062D">
        <w:rPr>
          <w:rFonts w:ascii="Georgia" w:hAnsi="Georgia"/>
          <w:sz w:val="22"/>
          <w:szCs w:val="22"/>
          <w:lang w:val="en-US"/>
        </w:rPr>
        <w:t>CzechTourism</w:t>
      </w:r>
      <w:proofErr w:type="spellEnd"/>
      <w:r w:rsidR="008A45EB" w:rsidRPr="0097062D">
        <w:rPr>
          <w:rFonts w:ascii="Georgia" w:hAnsi="Georgia"/>
          <w:sz w:val="22"/>
          <w:szCs w:val="22"/>
          <w:lang w:val="en-US"/>
        </w:rPr>
        <w:t xml:space="preserve"> </w:t>
      </w:r>
    </w:p>
    <w:p w:rsidR="003F1B27" w:rsidRPr="0097062D" w:rsidRDefault="008A45EB" w:rsidP="003B1533">
      <w:pPr>
        <w:tabs>
          <w:tab w:val="left" w:pos="4253"/>
          <w:tab w:val="left" w:pos="6804"/>
        </w:tabs>
        <w:rPr>
          <w:rFonts w:ascii="Georgia" w:hAnsi="Georgia"/>
          <w:sz w:val="22"/>
          <w:szCs w:val="22"/>
          <w:lang w:val="en-US"/>
        </w:rPr>
      </w:pPr>
      <w:proofErr w:type="spellStart"/>
      <w:r w:rsidRPr="0097062D">
        <w:rPr>
          <w:rFonts w:ascii="Georgia" w:hAnsi="Georgia"/>
          <w:sz w:val="22"/>
          <w:szCs w:val="22"/>
          <w:lang w:val="en-US"/>
        </w:rPr>
        <w:t>Vinohradská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46</w:t>
      </w:r>
      <w:r w:rsidRPr="0097062D">
        <w:rPr>
          <w:rFonts w:ascii="Georgia" w:hAnsi="Georgia"/>
          <w:sz w:val="22"/>
          <w:szCs w:val="22"/>
          <w:lang w:val="en-US"/>
        </w:rPr>
        <w:br/>
        <w:t xml:space="preserve">120 41 Praha 2 </w:t>
      </w:r>
      <w:r w:rsidRPr="0097062D">
        <w:rPr>
          <w:rFonts w:ascii="Georgia" w:hAnsi="Georgia"/>
          <w:sz w:val="22"/>
          <w:szCs w:val="22"/>
          <w:lang w:val="en-US"/>
        </w:rPr>
        <w:tab/>
      </w:r>
      <w:r w:rsidRPr="0097062D">
        <w:rPr>
          <w:rFonts w:ascii="Georgia" w:hAnsi="Georgia"/>
          <w:sz w:val="22"/>
          <w:szCs w:val="22"/>
          <w:lang w:val="en-US"/>
        </w:rPr>
        <w:tab/>
      </w:r>
      <w:r w:rsidRPr="0097062D">
        <w:rPr>
          <w:rFonts w:ascii="Georgia" w:hAnsi="Georgia"/>
          <w:sz w:val="22"/>
          <w:szCs w:val="22"/>
          <w:lang w:val="en-US"/>
        </w:rPr>
        <w:tab/>
      </w:r>
      <w:r w:rsidRPr="0097062D">
        <w:rPr>
          <w:rFonts w:ascii="Georgia" w:hAnsi="Georgia"/>
          <w:sz w:val="22"/>
          <w:szCs w:val="22"/>
          <w:lang w:val="en-US"/>
        </w:rPr>
        <w:tab/>
      </w:r>
      <w:r w:rsidRPr="0097062D">
        <w:rPr>
          <w:rFonts w:ascii="Georgia" w:hAnsi="Georgia"/>
          <w:sz w:val="22"/>
          <w:szCs w:val="22"/>
          <w:lang w:val="en-US"/>
        </w:rPr>
        <w:tab/>
      </w:r>
      <w:r w:rsidRPr="0097062D">
        <w:rPr>
          <w:rFonts w:ascii="Georgia" w:hAnsi="Georgia"/>
          <w:sz w:val="22"/>
          <w:szCs w:val="22"/>
          <w:lang w:val="en-US"/>
        </w:rPr>
        <w:br/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Česká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republika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</w:p>
    <w:p w:rsidR="00F24F83" w:rsidRPr="0097062D" w:rsidRDefault="00F24F83" w:rsidP="00F24F83">
      <w:pPr>
        <w:tabs>
          <w:tab w:val="left" w:pos="5387"/>
        </w:tabs>
        <w:rPr>
          <w:rFonts w:ascii="Georgia" w:hAnsi="Georgia"/>
          <w:sz w:val="22"/>
          <w:szCs w:val="22"/>
        </w:rPr>
      </w:pPr>
      <w:r w:rsidRPr="0097062D">
        <w:rPr>
          <w:rFonts w:ascii="Georgia" w:hAnsi="Georgia" w:cs="Arial"/>
          <w:sz w:val="22"/>
          <w:szCs w:val="22"/>
        </w:rPr>
        <w:t xml:space="preserve">IČO: </w:t>
      </w:r>
      <w:r w:rsidR="00CB4C2A" w:rsidRPr="0097062D">
        <w:rPr>
          <w:rFonts w:ascii="Georgia" w:hAnsi="Georgia"/>
          <w:sz w:val="22"/>
          <w:szCs w:val="22"/>
        </w:rPr>
        <w:t>49277600</w:t>
      </w:r>
    </w:p>
    <w:p w:rsidR="001D50AF" w:rsidRPr="0097062D" w:rsidRDefault="001D50AF" w:rsidP="00F24F83">
      <w:pPr>
        <w:tabs>
          <w:tab w:val="left" w:pos="5387"/>
        </w:tabs>
        <w:rPr>
          <w:rFonts w:ascii="Georgia" w:hAnsi="Georgia" w:cs="Arial"/>
          <w:sz w:val="22"/>
          <w:szCs w:val="22"/>
        </w:rPr>
      </w:pPr>
      <w:r w:rsidRPr="0097062D">
        <w:rPr>
          <w:rFonts w:ascii="Georgia" w:hAnsi="Georgia"/>
          <w:sz w:val="22"/>
          <w:szCs w:val="22"/>
        </w:rPr>
        <w:t>DIČ: CZ49277600</w:t>
      </w:r>
    </w:p>
    <w:p w:rsidR="00F24F83" w:rsidRPr="0097062D" w:rsidRDefault="00F24F83" w:rsidP="003F1B27">
      <w:pPr>
        <w:tabs>
          <w:tab w:val="left" w:pos="5387"/>
          <w:tab w:val="left" w:pos="7230"/>
        </w:tabs>
        <w:rPr>
          <w:rFonts w:ascii="Georgia" w:hAnsi="Georgia"/>
          <w:sz w:val="22"/>
          <w:szCs w:val="22"/>
          <w:lang w:val="en-US"/>
        </w:rPr>
      </w:pPr>
    </w:p>
    <w:p w:rsidR="008A45EB" w:rsidRPr="0097062D" w:rsidRDefault="008A45EB" w:rsidP="003F1B27">
      <w:pPr>
        <w:tabs>
          <w:tab w:val="left" w:pos="5387"/>
          <w:tab w:val="left" w:pos="7230"/>
        </w:tabs>
        <w:rPr>
          <w:rFonts w:ascii="Georgia" w:hAnsi="Georgia"/>
          <w:sz w:val="22"/>
          <w:szCs w:val="22"/>
          <w:lang w:val="en-US"/>
        </w:rPr>
      </w:pPr>
    </w:p>
    <w:p w:rsidR="008A45EB" w:rsidRPr="0097062D" w:rsidRDefault="008A45EB" w:rsidP="003F1B27">
      <w:pPr>
        <w:tabs>
          <w:tab w:val="left" w:pos="5387"/>
          <w:tab w:val="left" w:pos="7230"/>
        </w:tabs>
        <w:rPr>
          <w:rFonts w:ascii="Georgia" w:hAnsi="Georgia" w:cs="Arial"/>
          <w:b/>
          <w:sz w:val="22"/>
          <w:szCs w:val="22"/>
        </w:rPr>
      </w:pPr>
    </w:p>
    <w:p w:rsidR="003F1B27" w:rsidRPr="0097062D" w:rsidRDefault="003F1B27" w:rsidP="003F1B27">
      <w:pPr>
        <w:tabs>
          <w:tab w:val="left" w:pos="5387"/>
        </w:tabs>
        <w:ind w:left="1418" w:hanging="1418"/>
        <w:rPr>
          <w:rFonts w:ascii="Georgia" w:hAnsi="Georgia" w:cs="Arial"/>
          <w:sz w:val="22"/>
          <w:szCs w:val="22"/>
        </w:rPr>
      </w:pPr>
      <w:r w:rsidRPr="0097062D">
        <w:rPr>
          <w:rFonts w:ascii="Georgia" w:hAnsi="Georgia" w:cs="Arial"/>
          <w:b/>
          <w:sz w:val="22"/>
          <w:szCs w:val="22"/>
        </w:rPr>
        <w:t>Dodavatel:</w:t>
      </w:r>
      <w:r w:rsidRPr="0097062D">
        <w:rPr>
          <w:rFonts w:ascii="Georgia" w:hAnsi="Georgia" w:cs="Arial"/>
          <w:sz w:val="22"/>
          <w:szCs w:val="22"/>
        </w:rPr>
        <w:t xml:space="preserve"> </w:t>
      </w:r>
      <w:r w:rsidRPr="0097062D">
        <w:rPr>
          <w:rFonts w:ascii="Georgia" w:hAnsi="Georgia" w:cs="Arial"/>
          <w:sz w:val="22"/>
          <w:szCs w:val="22"/>
        </w:rPr>
        <w:tab/>
      </w:r>
      <w:proofErr w:type="spellStart"/>
      <w:r w:rsidR="0047442B" w:rsidRPr="0097062D">
        <w:rPr>
          <w:rFonts w:ascii="Georgia" w:hAnsi="Georgia" w:cs="Arial"/>
          <w:sz w:val="22"/>
          <w:szCs w:val="22"/>
        </w:rPr>
        <w:t>Bikesalon</w:t>
      </w:r>
      <w:proofErr w:type="spellEnd"/>
      <w:r w:rsidR="0047442B" w:rsidRPr="0097062D">
        <w:rPr>
          <w:rFonts w:ascii="Georgia" w:hAnsi="Georgia" w:cs="Arial"/>
          <w:sz w:val="22"/>
          <w:szCs w:val="22"/>
        </w:rPr>
        <w:t xml:space="preserve"> s.r.o.</w:t>
      </w:r>
    </w:p>
    <w:p w:rsidR="0047442B" w:rsidRPr="0097062D" w:rsidRDefault="0088574E" w:rsidP="0047442B">
      <w:pPr>
        <w:tabs>
          <w:tab w:val="left" w:pos="5387"/>
        </w:tabs>
        <w:ind w:left="1418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XXX</w:t>
      </w:r>
    </w:p>
    <w:p w:rsidR="003F1B27" w:rsidRPr="0097062D" w:rsidRDefault="003F1B27" w:rsidP="0047442B">
      <w:pPr>
        <w:tabs>
          <w:tab w:val="left" w:pos="5387"/>
        </w:tabs>
        <w:ind w:left="1418"/>
        <w:rPr>
          <w:rFonts w:ascii="Georgia" w:hAnsi="Georgia" w:cs="Arial"/>
          <w:sz w:val="22"/>
          <w:szCs w:val="22"/>
        </w:rPr>
      </w:pPr>
      <w:r w:rsidRPr="0097062D">
        <w:rPr>
          <w:rFonts w:ascii="Georgia" w:hAnsi="Georgia" w:cs="Arial"/>
          <w:sz w:val="22"/>
          <w:szCs w:val="22"/>
        </w:rPr>
        <w:t xml:space="preserve">IČO: </w:t>
      </w:r>
      <w:r w:rsidR="0047442B" w:rsidRPr="0097062D">
        <w:rPr>
          <w:rFonts w:ascii="Georgia" w:hAnsi="Georgia" w:cs="Arial"/>
          <w:sz w:val="22"/>
          <w:szCs w:val="22"/>
        </w:rPr>
        <w:t>06859259</w:t>
      </w:r>
    </w:p>
    <w:p w:rsidR="003F1B27" w:rsidRPr="0097062D" w:rsidRDefault="003F1B27" w:rsidP="003F1B27">
      <w:pPr>
        <w:tabs>
          <w:tab w:val="left" w:pos="5387"/>
        </w:tabs>
        <w:ind w:left="1418"/>
        <w:rPr>
          <w:rFonts w:ascii="Georgia" w:hAnsi="Georgia" w:cs="Arial"/>
          <w:sz w:val="22"/>
          <w:szCs w:val="22"/>
        </w:rPr>
      </w:pPr>
      <w:bookmarkStart w:id="0" w:name="Dodav_název"/>
      <w:bookmarkStart w:id="1" w:name="Dodav_ulice"/>
      <w:bookmarkStart w:id="2" w:name="Dodav_místo"/>
      <w:bookmarkEnd w:id="0"/>
      <w:bookmarkEnd w:id="1"/>
      <w:bookmarkEnd w:id="2"/>
    </w:p>
    <w:p w:rsidR="005C18BD" w:rsidRDefault="00CB64D3" w:rsidP="008A45EB">
      <w:pPr>
        <w:tabs>
          <w:tab w:val="left" w:pos="5387"/>
        </w:tabs>
        <w:ind w:left="1418" w:hanging="1418"/>
        <w:rPr>
          <w:rFonts w:ascii="Georgia" w:hAnsi="Georgia" w:cs="Arial"/>
          <w:b/>
          <w:sz w:val="22"/>
          <w:szCs w:val="22"/>
        </w:rPr>
      </w:pPr>
      <w:r w:rsidRPr="0097062D">
        <w:rPr>
          <w:rFonts w:ascii="Georgia" w:hAnsi="Georgia" w:cs="Arial"/>
          <w:b/>
          <w:sz w:val="22"/>
          <w:szCs w:val="22"/>
        </w:rPr>
        <w:t>Objednáváme:</w:t>
      </w:r>
    </w:p>
    <w:p w:rsidR="0070502F" w:rsidRPr="0097062D" w:rsidRDefault="0070502F" w:rsidP="008A45EB">
      <w:pPr>
        <w:tabs>
          <w:tab w:val="left" w:pos="5387"/>
        </w:tabs>
        <w:ind w:left="1418" w:hanging="1418"/>
        <w:rPr>
          <w:rFonts w:ascii="Georgia" w:hAnsi="Georgia" w:cs="Arial"/>
          <w:b/>
          <w:sz w:val="22"/>
          <w:szCs w:val="22"/>
        </w:rPr>
      </w:pPr>
    </w:p>
    <w:p w:rsidR="0070502F" w:rsidRDefault="00834BDE" w:rsidP="00834BDE">
      <w:pPr>
        <w:pStyle w:val="Text"/>
        <w:ind w:left="0"/>
        <w:jc w:val="both"/>
        <w:rPr>
          <w:rFonts w:ascii="Georgia" w:hAnsi="Georgia"/>
          <w:szCs w:val="22"/>
        </w:rPr>
      </w:pPr>
      <w:r>
        <w:rPr>
          <w:rFonts w:ascii="Georgia" w:hAnsi="Georgia"/>
          <w:szCs w:val="22"/>
        </w:rPr>
        <w:t xml:space="preserve">Dodání reportážních cykloturistických videí s regionálními průvodci v pěti lokacích (specifikace konkrétních míst níže)  </w:t>
      </w:r>
    </w:p>
    <w:p w:rsidR="00834BDE" w:rsidRPr="00063925" w:rsidRDefault="00834BDE" w:rsidP="00834BDE">
      <w:pPr>
        <w:pStyle w:val="Text"/>
        <w:ind w:left="0" w:firstLine="360"/>
        <w:jc w:val="both"/>
        <w:rPr>
          <w:rFonts w:ascii="Georgia" w:hAnsi="Georgia"/>
          <w:szCs w:val="22"/>
        </w:rPr>
      </w:pPr>
      <w:r w:rsidRPr="00063925">
        <w:rPr>
          <w:rFonts w:ascii="Georgia" w:hAnsi="Georgia"/>
          <w:szCs w:val="22"/>
        </w:rPr>
        <w:t xml:space="preserve">- minimální délka </w:t>
      </w:r>
      <w:r>
        <w:rPr>
          <w:rFonts w:ascii="Georgia" w:hAnsi="Georgia"/>
          <w:szCs w:val="22"/>
        </w:rPr>
        <w:t>reportáží</w:t>
      </w:r>
      <w:r w:rsidRPr="00063925">
        <w:rPr>
          <w:rFonts w:ascii="Georgia" w:hAnsi="Georgia"/>
          <w:szCs w:val="22"/>
        </w:rPr>
        <w:t>: 5 minut</w:t>
      </w:r>
      <w:r>
        <w:rPr>
          <w:rFonts w:ascii="Georgia" w:hAnsi="Georgia"/>
          <w:szCs w:val="22"/>
        </w:rPr>
        <w:t xml:space="preserve">, rozlišení full </w:t>
      </w:r>
      <w:proofErr w:type="spellStart"/>
      <w:r>
        <w:rPr>
          <w:rFonts w:ascii="Georgia" w:hAnsi="Georgia"/>
          <w:szCs w:val="22"/>
        </w:rPr>
        <w:t>hd</w:t>
      </w:r>
      <w:proofErr w:type="spellEnd"/>
    </w:p>
    <w:p w:rsidR="00C623CE" w:rsidRDefault="0070502F" w:rsidP="0070502F">
      <w:pPr>
        <w:pStyle w:val="Text"/>
        <w:ind w:left="360"/>
        <w:jc w:val="both"/>
        <w:rPr>
          <w:rFonts w:ascii="Georgia" w:hAnsi="Georgia"/>
          <w:szCs w:val="22"/>
        </w:rPr>
      </w:pPr>
      <w:r w:rsidRPr="00063925">
        <w:rPr>
          <w:rFonts w:ascii="Georgia" w:hAnsi="Georgia"/>
          <w:szCs w:val="22"/>
        </w:rPr>
        <w:t xml:space="preserve">- lokace: </w:t>
      </w:r>
      <w:r w:rsidR="00C623CE">
        <w:rPr>
          <w:rFonts w:ascii="Georgia" w:hAnsi="Georgia"/>
          <w:szCs w:val="22"/>
        </w:rPr>
        <w:t>Východní Čechy – Dolní Morava; Liberecký kraj – Bedřichov a okolí</w:t>
      </w:r>
      <w:r w:rsidR="00D26693">
        <w:rPr>
          <w:rFonts w:ascii="Georgia" w:hAnsi="Georgia"/>
          <w:szCs w:val="22"/>
        </w:rPr>
        <w:t xml:space="preserve">; Ústecký kraj – Tiské stěny; </w:t>
      </w:r>
      <w:r w:rsidR="00E27A24">
        <w:rPr>
          <w:rFonts w:ascii="Georgia" w:hAnsi="Georgia"/>
          <w:szCs w:val="22"/>
        </w:rPr>
        <w:t>Moravskoslezský kraj – Beskydy (Pustevny a okolí) a Slezská Harta</w:t>
      </w:r>
    </w:p>
    <w:p w:rsidR="004C78DF" w:rsidRPr="0097062D" w:rsidRDefault="004C78DF" w:rsidP="0047442B">
      <w:pPr>
        <w:rPr>
          <w:rFonts w:ascii="Georgia" w:hAnsi="Georgia"/>
          <w:sz w:val="22"/>
          <w:szCs w:val="22"/>
        </w:rPr>
      </w:pPr>
    </w:p>
    <w:p w:rsidR="003F1B27" w:rsidRPr="0097062D" w:rsidRDefault="00AF325C" w:rsidP="003F1B27">
      <w:pPr>
        <w:tabs>
          <w:tab w:val="left" w:pos="5387"/>
        </w:tabs>
        <w:jc w:val="both"/>
        <w:rPr>
          <w:rFonts w:ascii="Georgia" w:hAnsi="Georgia" w:cs="Arial"/>
          <w:sz w:val="22"/>
          <w:szCs w:val="22"/>
        </w:rPr>
      </w:pPr>
      <w:r w:rsidRPr="0097062D">
        <w:rPr>
          <w:rFonts w:ascii="Georgia" w:hAnsi="Georgia" w:cs="Arial"/>
          <w:b/>
          <w:sz w:val="22"/>
          <w:szCs w:val="22"/>
        </w:rPr>
        <w:t>V ceně</w:t>
      </w:r>
      <w:r w:rsidR="003F1B27" w:rsidRPr="0097062D">
        <w:rPr>
          <w:rFonts w:ascii="Georgia" w:hAnsi="Georgia" w:cs="Arial"/>
          <w:sz w:val="22"/>
          <w:szCs w:val="22"/>
        </w:rPr>
        <w:t xml:space="preserve">: </w:t>
      </w:r>
      <w:r w:rsidR="004C78DF" w:rsidRPr="0097062D">
        <w:rPr>
          <w:rFonts w:ascii="Georgia" w:hAnsi="Georgia" w:cs="Arial"/>
          <w:sz w:val="22"/>
          <w:szCs w:val="22"/>
        </w:rPr>
        <w:t>120 395</w:t>
      </w:r>
      <w:r w:rsidR="00706B19" w:rsidRPr="0097062D">
        <w:rPr>
          <w:rFonts w:ascii="Georgia" w:hAnsi="Georgia" w:cs="Arial"/>
          <w:sz w:val="22"/>
          <w:szCs w:val="22"/>
        </w:rPr>
        <w:t>,00</w:t>
      </w:r>
      <w:r w:rsidR="00511802" w:rsidRPr="0097062D">
        <w:rPr>
          <w:rFonts w:ascii="Georgia" w:hAnsi="Georgia" w:cs="Arial"/>
          <w:sz w:val="22"/>
          <w:szCs w:val="22"/>
        </w:rPr>
        <w:t xml:space="preserve"> </w:t>
      </w:r>
      <w:r w:rsidR="005368A6" w:rsidRPr="0097062D">
        <w:rPr>
          <w:rFonts w:ascii="Georgia" w:hAnsi="Georgia" w:cs="Arial"/>
          <w:sz w:val="22"/>
          <w:szCs w:val="22"/>
        </w:rPr>
        <w:t>Kč</w:t>
      </w:r>
      <w:r w:rsidR="0097062D" w:rsidRPr="0097062D">
        <w:rPr>
          <w:rFonts w:ascii="Georgia" w:hAnsi="Georgia" w:cs="Arial"/>
          <w:sz w:val="22"/>
          <w:szCs w:val="22"/>
        </w:rPr>
        <w:t xml:space="preserve"> vč. DPH</w:t>
      </w:r>
    </w:p>
    <w:p w:rsidR="003F1B27" w:rsidRPr="0097062D" w:rsidRDefault="008A45EB" w:rsidP="003F1B27">
      <w:pPr>
        <w:tabs>
          <w:tab w:val="left" w:pos="5387"/>
        </w:tabs>
        <w:jc w:val="both"/>
        <w:rPr>
          <w:rFonts w:ascii="Georgia" w:hAnsi="Georgia"/>
          <w:b/>
          <w:sz w:val="22"/>
          <w:szCs w:val="22"/>
          <w:lang w:val="en-US"/>
        </w:rPr>
      </w:pPr>
      <w:r w:rsidRPr="0097062D">
        <w:rPr>
          <w:rFonts w:ascii="Georgia" w:hAnsi="Georgia"/>
          <w:b/>
          <w:sz w:val="22"/>
          <w:szCs w:val="22"/>
          <w:lang w:val="en-US"/>
        </w:rPr>
        <w:t xml:space="preserve">V </w:t>
      </w:r>
      <w:proofErr w:type="spellStart"/>
      <w:r w:rsidRPr="0097062D">
        <w:rPr>
          <w:rFonts w:ascii="Georgia" w:hAnsi="Georgia"/>
          <w:b/>
          <w:sz w:val="22"/>
          <w:szCs w:val="22"/>
          <w:lang w:val="en-US"/>
        </w:rPr>
        <w:t>termínu</w:t>
      </w:r>
      <w:proofErr w:type="spellEnd"/>
      <w:r w:rsidRPr="0097062D">
        <w:rPr>
          <w:rFonts w:ascii="Georgia" w:hAnsi="Georgia"/>
          <w:b/>
          <w:sz w:val="22"/>
          <w:szCs w:val="22"/>
          <w:lang w:val="en-US"/>
        </w:rPr>
        <w:t>:</w:t>
      </w:r>
      <w:r w:rsidR="005C18BD" w:rsidRPr="0097062D">
        <w:rPr>
          <w:rFonts w:ascii="Georgia" w:hAnsi="Georgia"/>
          <w:b/>
          <w:sz w:val="22"/>
          <w:szCs w:val="22"/>
          <w:lang w:val="en-US"/>
        </w:rPr>
        <w:t xml:space="preserve"> </w:t>
      </w:r>
      <w:r w:rsidR="000D2053" w:rsidRPr="000D2053">
        <w:rPr>
          <w:rFonts w:ascii="Georgia" w:hAnsi="Georgia"/>
          <w:sz w:val="22"/>
          <w:szCs w:val="22"/>
          <w:lang w:val="en-US"/>
        </w:rPr>
        <w:t>31</w:t>
      </w:r>
      <w:r w:rsidR="005C18BD" w:rsidRPr="000D2053">
        <w:rPr>
          <w:rFonts w:ascii="Georgia" w:hAnsi="Georgia"/>
          <w:sz w:val="22"/>
          <w:szCs w:val="22"/>
          <w:lang w:val="en-US"/>
        </w:rPr>
        <w:t>.</w:t>
      </w:r>
      <w:r w:rsidR="005C18BD" w:rsidRPr="00381E2A">
        <w:rPr>
          <w:rFonts w:ascii="Georgia" w:hAnsi="Georgia"/>
          <w:sz w:val="22"/>
          <w:szCs w:val="22"/>
          <w:lang w:val="en-US"/>
        </w:rPr>
        <w:t xml:space="preserve"> </w:t>
      </w:r>
      <w:r w:rsidR="00381E2A">
        <w:rPr>
          <w:rFonts w:ascii="Georgia" w:hAnsi="Georgia"/>
          <w:sz w:val="22"/>
          <w:szCs w:val="22"/>
          <w:lang w:val="en-US"/>
        </w:rPr>
        <w:t>8</w:t>
      </w:r>
      <w:r w:rsidR="005C18BD" w:rsidRPr="0097062D">
        <w:rPr>
          <w:rFonts w:ascii="Georgia" w:hAnsi="Georgia"/>
          <w:sz w:val="22"/>
          <w:szCs w:val="22"/>
          <w:lang w:val="en-US"/>
        </w:rPr>
        <w:t>. 201</w:t>
      </w:r>
      <w:r w:rsidR="00A410B6">
        <w:rPr>
          <w:rFonts w:ascii="Georgia" w:hAnsi="Georgia"/>
          <w:sz w:val="22"/>
          <w:szCs w:val="22"/>
          <w:lang w:val="en-US"/>
        </w:rPr>
        <w:t>9</w:t>
      </w:r>
    </w:p>
    <w:p w:rsidR="008A45EB" w:rsidRPr="0097062D" w:rsidRDefault="008A45EB" w:rsidP="003F1B27">
      <w:pPr>
        <w:tabs>
          <w:tab w:val="left" w:pos="5387"/>
        </w:tabs>
        <w:jc w:val="both"/>
        <w:rPr>
          <w:rFonts w:ascii="Georgia" w:hAnsi="Georgia" w:cs="Arial"/>
          <w:sz w:val="22"/>
          <w:szCs w:val="22"/>
        </w:rPr>
      </w:pPr>
    </w:p>
    <w:p w:rsidR="003F1B27" w:rsidRPr="0097062D" w:rsidRDefault="008A45EB" w:rsidP="003F1B27">
      <w:pPr>
        <w:tabs>
          <w:tab w:val="left" w:pos="5387"/>
        </w:tabs>
        <w:jc w:val="both"/>
        <w:rPr>
          <w:rFonts w:ascii="Georgia" w:hAnsi="Georgia"/>
          <w:sz w:val="22"/>
          <w:szCs w:val="22"/>
          <w:lang w:val="en-US"/>
        </w:rPr>
      </w:pPr>
      <w:proofErr w:type="spellStart"/>
      <w:r w:rsidRPr="0097062D">
        <w:rPr>
          <w:rFonts w:ascii="Georgia" w:hAnsi="Georgia"/>
          <w:b/>
          <w:sz w:val="22"/>
          <w:szCs w:val="22"/>
          <w:lang w:val="en-US"/>
        </w:rPr>
        <w:t>Splatnost</w:t>
      </w:r>
      <w:proofErr w:type="spellEnd"/>
      <w:r w:rsidRPr="0097062D">
        <w:rPr>
          <w:rFonts w:ascii="Georgia" w:hAnsi="Georgia"/>
          <w:b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b/>
          <w:sz w:val="22"/>
          <w:szCs w:val="22"/>
          <w:lang w:val="en-US"/>
        </w:rPr>
        <w:t>faktury</w:t>
      </w:r>
      <w:proofErr w:type="spellEnd"/>
      <w:r w:rsidRPr="0097062D">
        <w:rPr>
          <w:rFonts w:ascii="Georgia" w:hAnsi="Georgia"/>
          <w:b/>
          <w:sz w:val="22"/>
          <w:szCs w:val="22"/>
          <w:lang w:val="en-US"/>
        </w:rPr>
        <w:t xml:space="preserve">: </w:t>
      </w:r>
      <w:r w:rsidRPr="0097062D">
        <w:rPr>
          <w:rFonts w:ascii="Georgia" w:hAnsi="Georgia"/>
          <w:sz w:val="22"/>
          <w:szCs w:val="22"/>
          <w:lang w:val="en-US"/>
        </w:rPr>
        <w:t xml:space="preserve">21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dní</w:t>
      </w:r>
      <w:proofErr w:type="spellEnd"/>
    </w:p>
    <w:p w:rsidR="008A45EB" w:rsidRPr="0097062D" w:rsidRDefault="008A45EB" w:rsidP="003F1B27">
      <w:pPr>
        <w:tabs>
          <w:tab w:val="left" w:pos="5387"/>
        </w:tabs>
        <w:jc w:val="both"/>
        <w:rPr>
          <w:rFonts w:ascii="Georgia" w:hAnsi="Georgia"/>
          <w:sz w:val="22"/>
          <w:szCs w:val="22"/>
          <w:lang w:val="en-US"/>
        </w:rPr>
      </w:pPr>
    </w:p>
    <w:p w:rsidR="008A45EB" w:rsidRPr="0097062D" w:rsidRDefault="008A45EB" w:rsidP="008A45EB">
      <w:pPr>
        <w:rPr>
          <w:rFonts w:ascii="Georgia" w:hAnsi="Georgia"/>
          <w:sz w:val="22"/>
          <w:szCs w:val="22"/>
          <w:lang w:val="en-US"/>
        </w:rPr>
      </w:pPr>
      <w:proofErr w:type="spellStart"/>
      <w:r w:rsidRPr="0097062D">
        <w:rPr>
          <w:rFonts w:ascii="Georgia" w:hAnsi="Georgia"/>
          <w:sz w:val="22"/>
          <w:szCs w:val="22"/>
          <w:lang w:val="en-US"/>
        </w:rPr>
        <w:t>Sankce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za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prodlení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: 0,05 % z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ceny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díla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(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poskytnuté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služby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) za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každý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den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prodlení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s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jeho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předáním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(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dle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typu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poskytnutého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díla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či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služby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). </w:t>
      </w:r>
    </w:p>
    <w:p w:rsidR="008A45EB" w:rsidRPr="0097062D" w:rsidRDefault="008A45EB" w:rsidP="008A45EB">
      <w:pPr>
        <w:rPr>
          <w:rFonts w:ascii="Georgia" w:hAnsi="Georgia"/>
          <w:sz w:val="22"/>
          <w:szCs w:val="22"/>
          <w:lang w:val="en-US"/>
        </w:rPr>
      </w:pPr>
    </w:p>
    <w:p w:rsidR="00160C64" w:rsidRPr="0097062D" w:rsidRDefault="00160C64" w:rsidP="00160C64">
      <w:pPr>
        <w:rPr>
          <w:rFonts w:ascii="Georgia" w:hAnsi="Georgia"/>
          <w:sz w:val="22"/>
          <w:szCs w:val="22"/>
          <w:lang w:val="en-US"/>
        </w:rPr>
      </w:pPr>
      <w:bookmarkStart w:id="3" w:name="Seznam"/>
      <w:bookmarkStart w:id="4" w:name="Podpis"/>
      <w:bookmarkStart w:id="5" w:name="Funkce"/>
      <w:bookmarkEnd w:id="3"/>
      <w:bookmarkEnd w:id="4"/>
      <w:bookmarkEnd w:id="5"/>
      <w:proofErr w:type="spellStart"/>
      <w:r w:rsidRPr="0097062D">
        <w:rPr>
          <w:rFonts w:ascii="Georgia" w:hAnsi="Georgia"/>
          <w:sz w:val="22"/>
          <w:szCs w:val="22"/>
          <w:lang w:val="en-US"/>
        </w:rPr>
        <w:t>Prosíme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o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uvedení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čísla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objednávky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na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faktuře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.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Fakturu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spolu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s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kopií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této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objednávky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prosím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zaslat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97062D">
        <w:rPr>
          <w:rFonts w:ascii="Georgia" w:hAnsi="Georgia"/>
          <w:sz w:val="22"/>
          <w:szCs w:val="22"/>
          <w:lang w:val="en-US"/>
        </w:rPr>
        <w:t>na</w:t>
      </w:r>
      <w:proofErr w:type="spellEnd"/>
      <w:r w:rsidRPr="0097062D">
        <w:rPr>
          <w:rFonts w:ascii="Georgia" w:hAnsi="Georgia"/>
          <w:sz w:val="22"/>
          <w:szCs w:val="22"/>
          <w:lang w:val="en-US"/>
        </w:rPr>
        <w:t xml:space="preserve"> email </w:t>
      </w:r>
      <w:r w:rsidR="0088574E">
        <w:rPr>
          <w:rFonts w:ascii="Georgia" w:hAnsi="Georgia"/>
          <w:sz w:val="22"/>
          <w:szCs w:val="22"/>
          <w:lang w:val="en-US"/>
        </w:rPr>
        <w:t>XXX</w:t>
      </w:r>
    </w:p>
    <w:p w:rsidR="00160C64" w:rsidRPr="0097062D" w:rsidRDefault="00160C64" w:rsidP="00160C64">
      <w:pPr>
        <w:rPr>
          <w:rFonts w:ascii="Georgia" w:hAnsi="Georgia"/>
          <w:sz w:val="22"/>
          <w:szCs w:val="22"/>
          <w:lang w:val="en-US"/>
        </w:rPr>
      </w:pPr>
    </w:p>
    <w:p w:rsidR="00160C64" w:rsidRPr="0097062D" w:rsidRDefault="00160C64" w:rsidP="00160C64">
      <w:pPr>
        <w:tabs>
          <w:tab w:val="left" w:pos="5387"/>
        </w:tabs>
        <w:jc w:val="both"/>
        <w:rPr>
          <w:rFonts w:ascii="Georgia" w:hAnsi="Georgia" w:cs="Arial"/>
          <w:b/>
          <w:sz w:val="22"/>
          <w:szCs w:val="22"/>
        </w:rPr>
      </w:pPr>
      <w:r w:rsidRPr="0097062D">
        <w:rPr>
          <w:rFonts w:ascii="Georgia" w:hAnsi="Georgia" w:cs="Arial"/>
          <w:b/>
          <w:sz w:val="22"/>
          <w:szCs w:val="22"/>
        </w:rPr>
        <w:t>S pozdravem</w:t>
      </w:r>
    </w:p>
    <w:p w:rsidR="00160C64" w:rsidRPr="0097062D" w:rsidRDefault="00160C64" w:rsidP="00160C64">
      <w:pPr>
        <w:tabs>
          <w:tab w:val="left" w:pos="5387"/>
        </w:tabs>
        <w:jc w:val="both"/>
        <w:rPr>
          <w:rFonts w:ascii="Georgia" w:hAnsi="Georgia" w:cs="Arial"/>
          <w:sz w:val="22"/>
          <w:szCs w:val="22"/>
        </w:rPr>
      </w:pPr>
    </w:p>
    <w:p w:rsidR="00160C64" w:rsidRPr="0097062D" w:rsidRDefault="00160C64" w:rsidP="00160C64">
      <w:pPr>
        <w:tabs>
          <w:tab w:val="left" w:pos="5387"/>
        </w:tabs>
        <w:rPr>
          <w:rFonts w:ascii="Georgia" w:hAnsi="Georgia" w:cs="Arial"/>
          <w:sz w:val="22"/>
          <w:szCs w:val="22"/>
        </w:rPr>
      </w:pPr>
      <w:r w:rsidRPr="0097062D">
        <w:rPr>
          <w:rFonts w:ascii="Georgia" w:hAnsi="Georgia" w:cs="Arial"/>
          <w:b/>
          <w:sz w:val="22"/>
          <w:szCs w:val="22"/>
        </w:rPr>
        <w:t>V Praze dne</w:t>
      </w:r>
      <w:r w:rsidR="005368A6" w:rsidRPr="0097062D">
        <w:rPr>
          <w:rFonts w:ascii="Georgia" w:hAnsi="Georgia" w:cs="Arial"/>
          <w:sz w:val="22"/>
          <w:szCs w:val="22"/>
        </w:rPr>
        <w:t xml:space="preserve"> </w:t>
      </w:r>
    </w:p>
    <w:p w:rsidR="00160C64" w:rsidRPr="0097062D" w:rsidRDefault="00160C64" w:rsidP="00160C64">
      <w:pPr>
        <w:tabs>
          <w:tab w:val="left" w:pos="5387"/>
        </w:tabs>
        <w:rPr>
          <w:rFonts w:ascii="Georgia" w:hAnsi="Georgia" w:cs="Arial"/>
          <w:sz w:val="22"/>
          <w:szCs w:val="22"/>
        </w:rPr>
      </w:pPr>
    </w:p>
    <w:p w:rsidR="00160C64" w:rsidRPr="0097062D" w:rsidRDefault="00160C64" w:rsidP="00160C64">
      <w:pPr>
        <w:rPr>
          <w:rFonts w:ascii="Georgia" w:hAnsi="Georgia"/>
          <w:b/>
          <w:sz w:val="22"/>
          <w:szCs w:val="22"/>
          <w:lang w:val="en-US"/>
        </w:rPr>
      </w:pPr>
      <w:proofErr w:type="spellStart"/>
      <w:r w:rsidRPr="0097062D">
        <w:rPr>
          <w:rFonts w:ascii="Georgia" w:hAnsi="Georgia"/>
          <w:b/>
          <w:sz w:val="22"/>
          <w:szCs w:val="22"/>
          <w:lang w:val="en-US"/>
        </w:rPr>
        <w:t>Vyřizuje</w:t>
      </w:r>
      <w:proofErr w:type="spellEnd"/>
      <w:r w:rsidRPr="0097062D">
        <w:rPr>
          <w:rFonts w:ascii="Georgia" w:hAnsi="Georgia"/>
          <w:b/>
          <w:sz w:val="22"/>
          <w:szCs w:val="22"/>
          <w:lang w:val="en-US"/>
        </w:rPr>
        <w:t xml:space="preserve">: </w:t>
      </w:r>
      <w:r w:rsidR="0088574E">
        <w:rPr>
          <w:rFonts w:ascii="Georgia" w:hAnsi="Georgia"/>
          <w:b/>
          <w:sz w:val="22"/>
          <w:szCs w:val="22"/>
          <w:lang w:val="en-US"/>
        </w:rPr>
        <w:t>XXX</w:t>
      </w:r>
      <w:r w:rsidRPr="0097062D">
        <w:rPr>
          <w:rFonts w:ascii="Georgia" w:hAnsi="Georgia"/>
          <w:b/>
          <w:sz w:val="22"/>
          <w:szCs w:val="22"/>
          <w:lang w:val="en-US"/>
        </w:rPr>
        <w:t xml:space="preserve">                                                      Za </w:t>
      </w:r>
      <w:proofErr w:type="spellStart"/>
      <w:r w:rsidRPr="0097062D">
        <w:rPr>
          <w:rFonts w:ascii="Georgia" w:hAnsi="Georgia"/>
          <w:b/>
          <w:sz w:val="22"/>
          <w:szCs w:val="22"/>
          <w:lang w:val="en-US"/>
        </w:rPr>
        <w:t>objednávajícího</w:t>
      </w:r>
      <w:proofErr w:type="spellEnd"/>
      <w:r w:rsidRPr="0097062D">
        <w:rPr>
          <w:rFonts w:ascii="Georgia" w:hAnsi="Georgia"/>
          <w:b/>
          <w:sz w:val="22"/>
          <w:szCs w:val="22"/>
          <w:lang w:val="en-US"/>
        </w:rPr>
        <w:t>:</w:t>
      </w:r>
    </w:p>
    <w:p w:rsidR="00160C64" w:rsidRDefault="00160C64" w:rsidP="00160C64">
      <w:pPr>
        <w:rPr>
          <w:rFonts w:ascii="Georgia" w:hAnsi="Georgia"/>
          <w:b/>
          <w:sz w:val="22"/>
          <w:szCs w:val="22"/>
          <w:lang w:val="en-US"/>
        </w:rPr>
      </w:pPr>
    </w:p>
    <w:p w:rsidR="009A5E93" w:rsidRPr="0097062D" w:rsidRDefault="009A5E93" w:rsidP="00160C64">
      <w:pPr>
        <w:rPr>
          <w:rFonts w:ascii="Georgia" w:hAnsi="Georgia"/>
          <w:b/>
          <w:sz w:val="22"/>
          <w:szCs w:val="22"/>
          <w:lang w:val="en-US"/>
        </w:rPr>
      </w:pPr>
    </w:p>
    <w:p w:rsidR="00160C64" w:rsidRPr="0097062D" w:rsidRDefault="00160C64" w:rsidP="00160C64">
      <w:pPr>
        <w:rPr>
          <w:rFonts w:ascii="Georgia" w:hAnsi="Georgia"/>
          <w:b/>
          <w:sz w:val="22"/>
          <w:szCs w:val="22"/>
          <w:lang w:val="en-US"/>
        </w:rPr>
      </w:pPr>
    </w:p>
    <w:p w:rsidR="00160C64" w:rsidRPr="0097062D" w:rsidRDefault="00160C64" w:rsidP="00160C64">
      <w:pPr>
        <w:rPr>
          <w:rFonts w:ascii="Georgia" w:hAnsi="Georgia"/>
          <w:b/>
          <w:sz w:val="22"/>
          <w:szCs w:val="22"/>
          <w:lang w:val="en-US"/>
        </w:rPr>
      </w:pPr>
    </w:p>
    <w:p w:rsidR="0097062D" w:rsidRPr="0097062D" w:rsidRDefault="0088574E" w:rsidP="0097062D">
      <w:pPr>
        <w:ind w:left="5664"/>
        <w:jc w:val="right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XXX</w:t>
      </w:r>
      <w:bookmarkStart w:id="6" w:name="_GoBack"/>
      <w:bookmarkEnd w:id="6"/>
    </w:p>
    <w:p w:rsidR="00144CEE" w:rsidRPr="0097062D" w:rsidRDefault="0097062D" w:rsidP="00A410B6">
      <w:pPr>
        <w:ind w:left="4956" w:firstLine="289"/>
        <w:rPr>
          <w:rFonts w:ascii="Georgia" w:hAnsi="Georgia" w:cs="Arial"/>
          <w:sz w:val="22"/>
          <w:szCs w:val="22"/>
        </w:rPr>
      </w:pPr>
      <w:r w:rsidRPr="0097062D">
        <w:rPr>
          <w:rFonts w:ascii="Georgia" w:hAnsi="Georgia"/>
          <w:sz w:val="22"/>
          <w:szCs w:val="22"/>
        </w:rPr>
        <w:t xml:space="preserve">Pověřena řízením Odboru REGP a B2B                                  </w:t>
      </w:r>
    </w:p>
    <w:sectPr w:rsidR="00144CEE" w:rsidRPr="0097062D" w:rsidSect="009F67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985" w:header="0" w:footer="113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9B9" w:rsidRDefault="00A609B9" w:rsidP="003F1B27">
      <w:r>
        <w:separator/>
      </w:r>
    </w:p>
  </w:endnote>
  <w:endnote w:type="continuationSeparator" w:id="0">
    <w:p w:rsidR="00A609B9" w:rsidRDefault="00A609B9" w:rsidP="003F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53" w:rsidRDefault="000D20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53" w:rsidRDefault="000D205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53" w:rsidRDefault="000D20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9B9" w:rsidRDefault="00A609B9" w:rsidP="003F1B27">
      <w:r>
        <w:separator/>
      </w:r>
    </w:p>
  </w:footnote>
  <w:footnote w:type="continuationSeparator" w:id="0">
    <w:p w:rsidR="00A609B9" w:rsidRDefault="00A609B9" w:rsidP="003F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53" w:rsidRDefault="000D20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B27" w:rsidRDefault="00B87B76" w:rsidP="00A34A23">
    <w:pPr>
      <w:pStyle w:val="Zhlav"/>
      <w:tabs>
        <w:tab w:val="clear" w:pos="4536"/>
        <w:tab w:val="left" w:pos="7371"/>
      </w:tabs>
      <w:ind w:left="-1418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3771265</wp:posOffset>
              </wp:positionH>
              <wp:positionV relativeFrom="paragraph">
                <wp:posOffset>612140</wp:posOffset>
              </wp:positionV>
              <wp:extent cx="2304415" cy="302260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302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1B27" w:rsidRPr="003F1B27" w:rsidRDefault="00023E85" w:rsidP="003F1B27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</w:rPr>
                            <w:t>Objednávka č.</w:t>
                          </w:r>
                          <w:r w:rsidR="003F1B27" w:rsidRPr="003F1B27">
                            <w:rPr>
                              <w:rFonts w:ascii="Arial" w:hAnsi="Arial" w:cs="Arial"/>
                              <w:b/>
                              <w:sz w:val="3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96.95pt;margin-top:48.2pt;width:181.45pt;height:23.8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" stroked="f">
              <v:textbox>
                <w:txbxContent>
                  <w:p w:rsidR="003F1B27" w:rsidRPr="003F1B27" w:rsidRDefault="00023E85" w:rsidP="003F1B27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</w:rPr>
                      <w:t>Objednávka č.</w:t>
                    </w:r>
                    <w:r w:rsidR="003F1B27" w:rsidRPr="003F1B27">
                      <w:rPr>
                        <w:rFonts w:ascii="Arial" w:hAnsi="Arial" w:cs="Arial"/>
                        <w:b/>
                        <w:sz w:val="3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054B52">
      <w:rPr>
        <w:noProof/>
      </w:rPr>
      <w:drawing>
        <wp:inline distT="0" distB="0" distL="0" distR="0">
          <wp:extent cx="2819400" cy="1190625"/>
          <wp:effectExtent l="0" t="0" r="0" b="0"/>
          <wp:docPr id="2" name="obrázek 1" descr="Czech Tourism - pro elektronicke A4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zech Tourism - pro elektronicke A4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4A23" w:rsidRPr="00AF325C">
      <w:rPr>
        <w:rFonts w:ascii="Georgia" w:hAnsi="Georgia"/>
      </w:rPr>
      <w:tab/>
    </w:r>
    <w:r w:rsidR="000D2053">
      <w:rPr>
        <w:rFonts w:ascii="Georgia" w:hAnsi="Georgia"/>
      </w:rPr>
      <w:t>2313</w:t>
    </w:r>
    <w:r w:rsidR="00EC6622" w:rsidRPr="00AF325C">
      <w:rPr>
        <w:rFonts w:ascii="Georgia" w:hAnsi="Georgia" w:cs="Arial"/>
        <w:b/>
        <w:sz w:val="20"/>
        <w:szCs w:val="20"/>
      </w:rPr>
      <w:t>/201</w:t>
    </w:r>
    <w:r w:rsidR="00D95FC6">
      <w:rPr>
        <w:rFonts w:ascii="Georgia" w:hAnsi="Georgia" w:cs="Arial"/>
        <w:b/>
        <w:sz w:val="20"/>
        <w:szCs w:val="20"/>
      </w:rPr>
      <w:t>9</w:t>
    </w:r>
  </w:p>
  <w:p w:rsidR="003F1B27" w:rsidRPr="003F1B27" w:rsidRDefault="003F1B27" w:rsidP="003F1B2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53" w:rsidRDefault="000D205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KUMENT_ADRESAR_FS" w:val="C:\TMP\DB"/>
    <w:docVar w:name="DOKUMENT_AUTOMATICKE_UKLADANI" w:val="NE"/>
    <w:docVar w:name="DOKUMENT_PERIODA_UKLADANI" w:val="10"/>
    <w:docVar w:name="ODD_POLI" w:val="`"/>
    <w:docVar w:name="ODD_ZAZNAMU" w:val="^"/>
    <w:docVar w:name="PODMINKA" w:val="A.Id_skupiny = 50213"/>
    <w:docVar w:name="SOUBOR_DOC" w:val="C:\TMP\"/>
    <w:docVar w:name="TYP_SOUBORU" w:val="RTF"/>
  </w:docVars>
  <w:rsids>
    <w:rsidRoot w:val="003F1B27"/>
    <w:rsid w:val="00007B5F"/>
    <w:rsid w:val="0002245C"/>
    <w:rsid w:val="00023E85"/>
    <w:rsid w:val="00030694"/>
    <w:rsid w:val="00041CEE"/>
    <w:rsid w:val="00054B52"/>
    <w:rsid w:val="00063925"/>
    <w:rsid w:val="00094E52"/>
    <w:rsid w:val="000B0BBF"/>
    <w:rsid w:val="000B738C"/>
    <w:rsid w:val="000D1752"/>
    <w:rsid w:val="000D2053"/>
    <w:rsid w:val="000E1092"/>
    <w:rsid w:val="00144CEE"/>
    <w:rsid w:val="00145DD7"/>
    <w:rsid w:val="00160C64"/>
    <w:rsid w:val="00195329"/>
    <w:rsid w:val="00195FFB"/>
    <w:rsid w:val="001B70DD"/>
    <w:rsid w:val="001D125E"/>
    <w:rsid w:val="001D2333"/>
    <w:rsid w:val="001D4679"/>
    <w:rsid w:val="001D50AF"/>
    <w:rsid w:val="00202C57"/>
    <w:rsid w:val="002045B6"/>
    <w:rsid w:val="002073BA"/>
    <w:rsid w:val="00223D53"/>
    <w:rsid w:val="00227B0C"/>
    <w:rsid w:val="00232777"/>
    <w:rsid w:val="00257662"/>
    <w:rsid w:val="00270341"/>
    <w:rsid w:val="00285622"/>
    <w:rsid w:val="002A0111"/>
    <w:rsid w:val="002E1A48"/>
    <w:rsid w:val="00307B09"/>
    <w:rsid w:val="00322AAE"/>
    <w:rsid w:val="00324CC3"/>
    <w:rsid w:val="00357D70"/>
    <w:rsid w:val="00381E2A"/>
    <w:rsid w:val="00382B30"/>
    <w:rsid w:val="00383145"/>
    <w:rsid w:val="003958F2"/>
    <w:rsid w:val="003B1533"/>
    <w:rsid w:val="003C2325"/>
    <w:rsid w:val="003F1B27"/>
    <w:rsid w:val="00424594"/>
    <w:rsid w:val="00436034"/>
    <w:rsid w:val="00441815"/>
    <w:rsid w:val="004471B9"/>
    <w:rsid w:val="0047196D"/>
    <w:rsid w:val="0047442B"/>
    <w:rsid w:val="004767ED"/>
    <w:rsid w:val="00482CA3"/>
    <w:rsid w:val="004B022A"/>
    <w:rsid w:val="004C761C"/>
    <w:rsid w:val="004C78DF"/>
    <w:rsid w:val="00511802"/>
    <w:rsid w:val="005368A6"/>
    <w:rsid w:val="00596AE6"/>
    <w:rsid w:val="005C18BD"/>
    <w:rsid w:val="00605E11"/>
    <w:rsid w:val="00607142"/>
    <w:rsid w:val="00657230"/>
    <w:rsid w:val="00661F67"/>
    <w:rsid w:val="00691646"/>
    <w:rsid w:val="006C7416"/>
    <w:rsid w:val="006F00D0"/>
    <w:rsid w:val="0070502F"/>
    <w:rsid w:val="00706B19"/>
    <w:rsid w:val="00714641"/>
    <w:rsid w:val="007236C4"/>
    <w:rsid w:val="00730F73"/>
    <w:rsid w:val="0077571D"/>
    <w:rsid w:val="0078794D"/>
    <w:rsid w:val="007B10F8"/>
    <w:rsid w:val="008329D7"/>
    <w:rsid w:val="00834BDE"/>
    <w:rsid w:val="008443C0"/>
    <w:rsid w:val="0088574E"/>
    <w:rsid w:val="008A45EB"/>
    <w:rsid w:val="008D2137"/>
    <w:rsid w:val="008E3774"/>
    <w:rsid w:val="008E3DD1"/>
    <w:rsid w:val="008F46D7"/>
    <w:rsid w:val="008F49AD"/>
    <w:rsid w:val="00922526"/>
    <w:rsid w:val="009359BC"/>
    <w:rsid w:val="0097062D"/>
    <w:rsid w:val="00976F7C"/>
    <w:rsid w:val="009A5E93"/>
    <w:rsid w:val="009B2E87"/>
    <w:rsid w:val="009B6C44"/>
    <w:rsid w:val="009E41B3"/>
    <w:rsid w:val="009F20A5"/>
    <w:rsid w:val="009F3921"/>
    <w:rsid w:val="009F6793"/>
    <w:rsid w:val="00A163A3"/>
    <w:rsid w:val="00A26CB5"/>
    <w:rsid w:val="00A30A16"/>
    <w:rsid w:val="00A321F7"/>
    <w:rsid w:val="00A34A23"/>
    <w:rsid w:val="00A410B6"/>
    <w:rsid w:val="00A609B9"/>
    <w:rsid w:val="00A91381"/>
    <w:rsid w:val="00A93674"/>
    <w:rsid w:val="00A97497"/>
    <w:rsid w:val="00AB346F"/>
    <w:rsid w:val="00AB46D3"/>
    <w:rsid w:val="00AC0DA9"/>
    <w:rsid w:val="00AE4A80"/>
    <w:rsid w:val="00AF325C"/>
    <w:rsid w:val="00B0013B"/>
    <w:rsid w:val="00B03B06"/>
    <w:rsid w:val="00B11A1B"/>
    <w:rsid w:val="00B34203"/>
    <w:rsid w:val="00B46EDB"/>
    <w:rsid w:val="00B87B76"/>
    <w:rsid w:val="00B94F37"/>
    <w:rsid w:val="00BB0F81"/>
    <w:rsid w:val="00BD314C"/>
    <w:rsid w:val="00BE63C3"/>
    <w:rsid w:val="00C02654"/>
    <w:rsid w:val="00C34123"/>
    <w:rsid w:val="00C51ED8"/>
    <w:rsid w:val="00C609AD"/>
    <w:rsid w:val="00C623CE"/>
    <w:rsid w:val="00CA2398"/>
    <w:rsid w:val="00CB4C2A"/>
    <w:rsid w:val="00CB64D3"/>
    <w:rsid w:val="00D112A0"/>
    <w:rsid w:val="00D152F7"/>
    <w:rsid w:val="00D231A9"/>
    <w:rsid w:val="00D26693"/>
    <w:rsid w:val="00D95FC6"/>
    <w:rsid w:val="00DF57D6"/>
    <w:rsid w:val="00E13F84"/>
    <w:rsid w:val="00E22D96"/>
    <w:rsid w:val="00E27A24"/>
    <w:rsid w:val="00E34E9C"/>
    <w:rsid w:val="00E36F18"/>
    <w:rsid w:val="00E424A0"/>
    <w:rsid w:val="00E82E72"/>
    <w:rsid w:val="00E9401A"/>
    <w:rsid w:val="00EB0678"/>
    <w:rsid w:val="00EB2508"/>
    <w:rsid w:val="00EC6622"/>
    <w:rsid w:val="00EE62C4"/>
    <w:rsid w:val="00F24F83"/>
    <w:rsid w:val="00F7077C"/>
    <w:rsid w:val="00F777FF"/>
    <w:rsid w:val="00F836F3"/>
    <w:rsid w:val="00F853D3"/>
    <w:rsid w:val="00FD133C"/>
    <w:rsid w:val="00FE386C"/>
    <w:rsid w:val="00FE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E490C5A"/>
  <w14:defaultImageDpi w14:val="0"/>
  <w15:docId w15:val="{A04CB939-E636-480B-904F-B60BF921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99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F1B27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3F1B2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3F1B27"/>
    <w:rPr>
      <w:rFonts w:ascii="Times New Roman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F1B2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3F1B27"/>
    <w:rPr>
      <w:rFonts w:ascii="Times New Roman" w:hAnsi="Times New Roman" w:cs="Times New Roman"/>
      <w:sz w:val="24"/>
    </w:rPr>
  </w:style>
  <w:style w:type="paragraph" w:customStyle="1" w:styleId="Styl1">
    <w:name w:val="Styl1"/>
    <w:basedOn w:val="Zpat"/>
    <w:qFormat/>
    <w:rsid w:val="003F1B27"/>
    <w:pPr>
      <w:autoSpaceDE/>
      <w:autoSpaceDN/>
      <w:adjustRightInd/>
      <w:ind w:left="-1418"/>
    </w:pPr>
    <w:rPr>
      <w:rFonts w:ascii="Helvetica" w:hAnsi="Helvetica" w:cs="Arial"/>
      <w:sz w:val="14"/>
      <w:szCs w:val="14"/>
    </w:rPr>
  </w:style>
  <w:style w:type="character" w:styleId="Odkaznakoment">
    <w:name w:val="annotation reference"/>
    <w:basedOn w:val="Standardnpsmoodstavce"/>
    <w:uiPriority w:val="99"/>
    <w:semiHidden/>
    <w:unhideWhenUsed/>
    <w:rsid w:val="008A45EB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A45EB"/>
    <w:pPr>
      <w:autoSpaceDE/>
      <w:autoSpaceDN/>
      <w:adjustRightInd/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A45EB"/>
    <w:rPr>
      <w:rFonts w:ascii="Calibri" w:hAnsi="Calibri" w:cs="Times New Roman"/>
      <w:sz w:val="20"/>
      <w:lang w:val="x-none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45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A45EB"/>
    <w:rPr>
      <w:rFonts w:ascii="Tahoma" w:hAnsi="Tahoma" w:cs="Times New Roman"/>
      <w:sz w:val="16"/>
    </w:rPr>
  </w:style>
  <w:style w:type="paragraph" w:customStyle="1" w:styleId="Textnadpis1">
    <w:name w:val="Text nadpis1"/>
    <w:basedOn w:val="Normln"/>
    <w:next w:val="Normln"/>
    <w:link w:val="Textnadpis1CharChar"/>
    <w:rsid w:val="0047442B"/>
    <w:pPr>
      <w:overflowPunct w:val="0"/>
      <w:spacing w:before="360" w:after="120" w:line="280" w:lineRule="atLeast"/>
      <w:textAlignment w:val="baseline"/>
    </w:pPr>
    <w:rPr>
      <w:rFonts w:ascii="Arial" w:hAnsi="Arial"/>
      <w:b/>
      <w:bCs/>
      <w:sz w:val="28"/>
    </w:rPr>
  </w:style>
  <w:style w:type="character" w:customStyle="1" w:styleId="Textnadpis1CharChar">
    <w:name w:val="Text nadpis1 Char Char"/>
    <w:link w:val="Textnadpis1"/>
    <w:locked/>
    <w:rsid w:val="0047442B"/>
    <w:rPr>
      <w:rFonts w:ascii="Arial" w:hAnsi="Arial"/>
      <w:b/>
      <w:sz w:val="24"/>
    </w:rPr>
  </w:style>
  <w:style w:type="paragraph" w:customStyle="1" w:styleId="Text">
    <w:name w:val="Text"/>
    <w:basedOn w:val="Normln"/>
    <w:rsid w:val="0070502F"/>
    <w:pPr>
      <w:autoSpaceDE/>
      <w:autoSpaceDN/>
      <w:adjustRightInd/>
      <w:spacing w:after="120"/>
      <w:ind w:left="170"/>
    </w:pPr>
    <w:rPr>
      <w:rFonts w:ascii="Arial" w:hAnsi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09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0D396-8354-4185-B8E9-777F4ABB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3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CCA Systems a.s.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neznámý</dc:creator>
  <cp:keywords/>
  <dc:description/>
  <cp:lastModifiedBy>Kříž Vlastimil</cp:lastModifiedBy>
  <cp:revision>3</cp:revision>
  <cp:lastPrinted>2016-06-29T14:16:00Z</cp:lastPrinted>
  <dcterms:created xsi:type="dcterms:W3CDTF">2019-08-06T07:11:00Z</dcterms:created>
  <dcterms:modified xsi:type="dcterms:W3CDTF">2019-08-06T07:12:00Z</dcterms:modified>
</cp:coreProperties>
</file>