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2019/0837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4.7.2019</w:t>
      </w:r>
    </w:p>
    <w:p w:rsidR="009B4271" w:rsidRPr="00AF318E" w:rsidRDefault="0080402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0402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179.0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53 681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16.8.2019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čerpadla Sigma 100 GFHU, v.č. 01205227 z ČS OV Presslova, na základě smlouvy číslo 2015/0324 a cenové nabídky NV1900879 ze dne 4. 7. 2019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0402F" w:rsidRDefault="0080402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>
        <w:br w:type="page"/>
      </w:r>
    </w:p>
    <w:p w:rsidR="0080402F" w:rsidRDefault="0080402F">
      <w:r>
        <w:t>Datum potvrzení objednávky dodavatelem:  MTB_DatumPotvrzeni</w:t>
      </w:r>
    </w:p>
    <w:p w:rsidR="0080402F" w:rsidRDefault="0080402F">
      <w:r>
        <w:t>Potvrzení objednávky:</w:t>
      </w:r>
    </w:p>
    <w:p w:rsidR="0080402F" w:rsidRDefault="0080402F">
      <w:r>
        <w:t>MTB_Potvrzeni</w:t>
      </w:r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2F" w:rsidRDefault="0080402F" w:rsidP="000071C6">
      <w:pPr>
        <w:spacing w:after="0" w:line="240" w:lineRule="auto"/>
      </w:pPr>
      <w:r>
        <w:separator/>
      </w:r>
    </w:p>
  </w:endnote>
  <w:endnote w:type="continuationSeparator" w:id="0">
    <w:p w:rsidR="0080402F" w:rsidRDefault="0080402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0402F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2F" w:rsidRDefault="0080402F" w:rsidP="000071C6">
      <w:pPr>
        <w:spacing w:after="0" w:line="240" w:lineRule="auto"/>
      </w:pPr>
      <w:r>
        <w:separator/>
      </w:r>
    </w:p>
  </w:footnote>
  <w:footnote w:type="continuationSeparator" w:id="0">
    <w:p w:rsidR="0080402F" w:rsidRDefault="0080402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0402F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85A3AADE-9146-47A2-AC0D-E191071B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52B8-596C-446C-905A-8CB17A52B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83BCE-8140-4C1A-9E9B-B0072E8E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501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</dc:creator>
  <cp:keywords/>
  <dc:description/>
  <cp:lastModifiedBy>RATAJ Milan Ing.</cp:lastModifiedBy>
  <cp:revision>1</cp:revision>
  <cp:lastPrinted>2017-04-21T08:32:00Z</cp:lastPrinted>
  <dcterms:created xsi:type="dcterms:W3CDTF">2019-07-09T09:59:00Z</dcterms:created>
  <dcterms:modified xsi:type="dcterms:W3CDTF">2019-07-09T09:59:00Z</dcterms:modified>
</cp:coreProperties>
</file>