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B618C6">
        <w:rPr>
          <w:b/>
          <w:sz w:val="28"/>
          <w:szCs w:val="28"/>
        </w:rPr>
        <w:t xml:space="preserve">vodu TO </w:t>
      </w:r>
      <w:r w:rsidR="00C96645">
        <w:rPr>
          <w:b/>
          <w:sz w:val="28"/>
          <w:szCs w:val="28"/>
        </w:rPr>
        <w:t>K</w:t>
      </w:r>
      <w:r w:rsidR="00B618C6">
        <w:rPr>
          <w:b/>
          <w:sz w:val="28"/>
          <w:szCs w:val="28"/>
        </w:rPr>
        <w:t>a</w:t>
      </w:r>
      <w:r w:rsidR="00C96645">
        <w:rPr>
          <w:b/>
          <w:sz w:val="28"/>
          <w:szCs w:val="28"/>
        </w:rPr>
        <w:t>rviná</w:t>
      </w:r>
      <w:r w:rsidR="00915867">
        <w:rPr>
          <w:b/>
          <w:sz w:val="28"/>
          <w:szCs w:val="28"/>
        </w:rPr>
        <w:t xml:space="preserve"> a</w:t>
      </w:r>
      <w:r w:rsidR="00B618C6">
        <w:rPr>
          <w:b/>
          <w:sz w:val="28"/>
          <w:szCs w:val="28"/>
        </w:rPr>
        <w:t xml:space="preserve"> TO </w:t>
      </w:r>
      <w:r w:rsidR="00C96645">
        <w:rPr>
          <w:b/>
          <w:sz w:val="28"/>
          <w:szCs w:val="28"/>
        </w:rPr>
        <w:t>Bohumín</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D42F13" w:rsidRDefault="00FB456D" w:rsidP="00FB456D">
      <w:pPr>
        <w:autoSpaceDE w:val="0"/>
        <w:autoSpaceDN w:val="0"/>
        <w:adjustRightInd w:val="0"/>
        <w:jc w:val="center"/>
        <w:rPr>
          <w:b/>
          <w:sz w:val="22"/>
          <w:szCs w:val="22"/>
        </w:rPr>
      </w:pPr>
      <w:r>
        <w:rPr>
          <w:sz w:val="22"/>
          <w:szCs w:val="22"/>
        </w:rPr>
        <w:t>Reg. č. z</w:t>
      </w:r>
      <w:r w:rsidR="00DA54F6" w:rsidRPr="00771D6F">
        <w:rPr>
          <w:sz w:val="22"/>
          <w:szCs w:val="22"/>
        </w:rPr>
        <w:t>hotovitel</w:t>
      </w:r>
      <w:r w:rsidR="002B4DC0">
        <w:rPr>
          <w:sz w:val="22"/>
          <w:szCs w:val="22"/>
        </w:rPr>
        <w:t xml:space="preserve">e: </w:t>
      </w:r>
      <w:r w:rsidR="002B4DC0" w:rsidRPr="00D42F13">
        <w:rPr>
          <w:b/>
          <w:sz w:val="22"/>
          <w:szCs w:val="22"/>
        </w:rPr>
        <w:t>05324-2016-PJ OVA</w:t>
      </w:r>
    </w:p>
    <w:p w:rsidR="00375401" w:rsidRPr="00D42F13" w:rsidRDefault="00375401" w:rsidP="003466B5">
      <w:pPr>
        <w:autoSpaceDE w:val="0"/>
        <w:autoSpaceDN w:val="0"/>
        <w:adjustRightInd w:val="0"/>
        <w:jc w:val="both"/>
        <w:rPr>
          <w:rFonts w:ascii="Arial" w:hAnsi="Arial" w:cs="Arial"/>
          <w:b/>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D42F13" w:rsidRPr="00D42F13">
        <w:rPr>
          <w:b/>
          <w:sz w:val="22"/>
          <w:szCs w:val="22"/>
        </w:rPr>
        <w:t>E635-S</w:t>
      </w:r>
      <w:r w:rsidR="00D2572E">
        <w:rPr>
          <w:b/>
          <w:sz w:val="22"/>
          <w:szCs w:val="22"/>
        </w:rPr>
        <w:t>-</w:t>
      </w:r>
      <w:r w:rsidR="00D42F13" w:rsidRPr="00D42F13">
        <w:rPr>
          <w:b/>
          <w:sz w:val="22"/>
          <w:szCs w:val="22"/>
        </w:rPr>
        <w:t>12123/2016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Ing. J</w:t>
      </w:r>
      <w:r w:rsidR="00C6554F">
        <w:rPr>
          <w:sz w:val="22"/>
        </w:rPr>
        <w:t>iřím Machem</w:t>
      </w:r>
      <w:r w:rsidRPr="00771D6F">
        <w:rPr>
          <w:sz w:val="22"/>
        </w:rPr>
        <w:t xml:space="preserve">, ředitelem </w:t>
      </w:r>
      <w:r w:rsidR="00D01A98" w:rsidRPr="00771D6F">
        <w:rPr>
          <w:sz w:val="22"/>
        </w:rPr>
        <w:t xml:space="preserve">Oblastního ředitelství </w:t>
      </w:r>
      <w:r w:rsidRPr="00771D6F">
        <w:rPr>
          <w:sz w:val="22"/>
        </w:rPr>
        <w:t xml:space="preserve">Ostrava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D42F13" w:rsidRDefault="00D42F13" w:rsidP="00DA54F6">
      <w:pPr>
        <w:ind w:left="425"/>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42F13" w:rsidRDefault="00D42F13" w:rsidP="00DA54F6">
      <w:pPr>
        <w:rPr>
          <w:sz w:val="22"/>
        </w:rPr>
      </w:pPr>
    </w:p>
    <w:p w:rsidR="00BE12D8" w:rsidRDefault="00DA54F6" w:rsidP="00DA54F6">
      <w:pPr>
        <w:rPr>
          <w:sz w:val="22"/>
        </w:rPr>
      </w:pPr>
      <w:r w:rsidRPr="00771D6F">
        <w:rPr>
          <w:sz w:val="22"/>
        </w:rPr>
        <w:tab/>
        <w:t>Technický dozor objednatele:</w:t>
      </w:r>
      <w:r w:rsidR="00FB456D">
        <w:rPr>
          <w:sz w:val="22"/>
        </w:rPr>
        <w:tab/>
      </w:r>
    </w:p>
    <w:p w:rsidR="00C6554F" w:rsidRPr="00771D6F" w:rsidRDefault="00C6554F" w:rsidP="00DA54F6">
      <w:pPr>
        <w:rPr>
          <w:sz w:val="22"/>
        </w:rPr>
      </w:pPr>
      <w:r>
        <w:rPr>
          <w:sz w:val="22"/>
        </w:rPr>
        <w:t xml:space="preserve">                                                                </w:t>
      </w:r>
    </w:p>
    <w:p w:rsidR="00DA54F6" w:rsidRPr="00771D6F" w:rsidRDefault="00D42F13" w:rsidP="00DA54F6">
      <w:pPr>
        <w:rPr>
          <w:sz w:val="22"/>
        </w:rPr>
      </w:pPr>
      <w:r>
        <w:rPr>
          <w:sz w:val="22"/>
        </w:rPr>
        <w:t xml:space="preserve">            </w:t>
      </w: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42F13" w:rsidRDefault="00D42F13" w:rsidP="00DA54F6">
      <w:pPr>
        <w:rPr>
          <w:b/>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250DD2">
        <w:rPr>
          <w:b/>
          <w:sz w:val="22"/>
        </w:rPr>
        <w:t>ČD Cargo, a.s.</w:t>
      </w:r>
    </w:p>
    <w:p w:rsidR="00DA54F6" w:rsidRPr="00DD51D5" w:rsidRDefault="00DA54F6" w:rsidP="0016564B">
      <w:pPr>
        <w:outlineLvl w:val="0"/>
        <w:rPr>
          <w:sz w:val="22"/>
        </w:rPr>
      </w:pPr>
      <w:r w:rsidRPr="00DD51D5">
        <w:rPr>
          <w:b/>
          <w:sz w:val="22"/>
        </w:rPr>
        <w:tab/>
      </w:r>
      <w:r w:rsidRPr="00DD51D5">
        <w:rPr>
          <w:sz w:val="22"/>
        </w:rPr>
        <w:t xml:space="preserve">sídlo: </w:t>
      </w:r>
      <w:r w:rsidR="00250DD2">
        <w:rPr>
          <w:sz w:val="22"/>
        </w:rPr>
        <w:t>Praha 7 – Holešovice, Jankovcova 1569/2c, PSČ 17000</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250DD2">
        <w:rPr>
          <w:sz w:val="22"/>
        </w:rPr>
        <w:t xml:space="preserve"> Městského soudu v Praze, oddíl B, vložka 12844</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250DD2">
        <w:rPr>
          <w:sz w:val="22"/>
        </w:rPr>
        <w:t>28196678</w:t>
      </w:r>
    </w:p>
    <w:p w:rsidR="00DD51D5" w:rsidRPr="00DD51D5" w:rsidRDefault="00DD51D5" w:rsidP="00DD51D5">
      <w:pPr>
        <w:rPr>
          <w:sz w:val="22"/>
        </w:rPr>
      </w:pPr>
      <w:r w:rsidRPr="00DD51D5">
        <w:rPr>
          <w:sz w:val="22"/>
        </w:rPr>
        <w:tab/>
        <w:t>DIČ:</w:t>
      </w:r>
      <w:r w:rsidRPr="00DD51D5">
        <w:rPr>
          <w:sz w:val="22"/>
        </w:rPr>
        <w:tab/>
      </w:r>
      <w:r w:rsidRPr="00DD51D5">
        <w:rPr>
          <w:sz w:val="22"/>
        </w:rPr>
        <w:tab/>
      </w:r>
      <w:r w:rsidR="00250DD2">
        <w:rPr>
          <w:sz w:val="22"/>
        </w:rPr>
        <w:t>CZ28196678</w:t>
      </w:r>
    </w:p>
    <w:p w:rsidR="001B3D3B" w:rsidRDefault="008F5FC6" w:rsidP="00DA54F6">
      <w:pPr>
        <w:rPr>
          <w:sz w:val="22"/>
        </w:rPr>
      </w:pPr>
      <w:r w:rsidRPr="00DD51D5">
        <w:rPr>
          <w:sz w:val="22"/>
        </w:rPr>
        <w:tab/>
      </w:r>
      <w:r w:rsidR="00FB456D" w:rsidRPr="00DD51D5">
        <w:rPr>
          <w:sz w:val="22"/>
        </w:rPr>
        <w:t>Z</w:t>
      </w:r>
      <w:r w:rsidR="00DA54F6" w:rsidRPr="00DD51D5">
        <w:rPr>
          <w:sz w:val="22"/>
        </w:rPr>
        <w:t>astoupen</w:t>
      </w:r>
      <w:r w:rsidR="00250DD2">
        <w:rPr>
          <w:sz w:val="22"/>
        </w:rPr>
        <w:t>ý:</w:t>
      </w:r>
      <w:r w:rsidR="00250DD2">
        <w:rPr>
          <w:sz w:val="22"/>
        </w:rPr>
        <w:tab/>
        <w:t xml:space="preserve"> Tomášem Štosem, ředitelem PJ Ostrava ČD Cargo, a.s.</w:t>
      </w:r>
      <w:r w:rsidR="00DA54F6" w:rsidRPr="00DD51D5">
        <w:rPr>
          <w:sz w:val="22"/>
        </w:rPr>
        <w:tab/>
      </w:r>
    </w:p>
    <w:p w:rsidR="00DA54F6" w:rsidRPr="00DD51D5" w:rsidRDefault="00D808A5" w:rsidP="00DA54F6">
      <w:pPr>
        <w:rPr>
          <w:sz w:val="22"/>
        </w:rPr>
      </w:pPr>
      <w:r w:rsidRPr="00DD51D5">
        <w:rPr>
          <w:sz w:val="22"/>
        </w:rPr>
        <w:tab/>
      </w:r>
      <w:r w:rsidR="00DA54F6" w:rsidRPr="00DD51D5">
        <w:rPr>
          <w:sz w:val="22"/>
        </w:rPr>
        <w:tab/>
      </w:r>
    </w:p>
    <w:p w:rsidR="009C4CA3" w:rsidRDefault="009C4CA3" w:rsidP="00532284">
      <w:pPr>
        <w:ind w:left="4536" w:hanging="3827"/>
        <w:outlineLvl w:val="0"/>
        <w:rPr>
          <w:sz w:val="22"/>
        </w:rPr>
      </w:pPr>
      <w:r w:rsidRPr="00DD51D5">
        <w:rPr>
          <w:b/>
          <w:sz w:val="22"/>
        </w:rPr>
        <w:t xml:space="preserve">Adresa pro doručovaní korespondence: </w:t>
      </w:r>
      <w:r w:rsidR="00250DD2">
        <w:rPr>
          <w:sz w:val="22"/>
        </w:rPr>
        <w:t>ČD Cargo, a.s. PJ Ostrava, Nadražní 192,</w:t>
      </w:r>
    </w:p>
    <w:p w:rsidR="00250DD2" w:rsidRPr="00250DD2" w:rsidRDefault="00250DD2" w:rsidP="00532284">
      <w:pPr>
        <w:ind w:left="4536" w:hanging="3827"/>
        <w:outlineLvl w:val="0"/>
        <w:rPr>
          <w:sz w:val="22"/>
        </w:rPr>
      </w:pPr>
      <w:r>
        <w:rPr>
          <w:b/>
          <w:sz w:val="22"/>
        </w:rPr>
        <w:t xml:space="preserve">                                                                     </w:t>
      </w:r>
      <w:r w:rsidRPr="00250DD2">
        <w:rPr>
          <w:sz w:val="22"/>
        </w:rPr>
        <w:t>702 00 Ostrava 1</w:t>
      </w:r>
    </w:p>
    <w:p w:rsidR="00250DD2" w:rsidRPr="00FB456D" w:rsidRDefault="00DA54F6" w:rsidP="00D42F13">
      <w:pPr>
        <w:ind w:left="3686" w:hanging="2977"/>
        <w:outlineLvl w:val="0"/>
        <w:rPr>
          <w:b/>
          <w:sz w:val="22"/>
        </w:rPr>
      </w:pPr>
      <w:r w:rsidRPr="00DD51D5">
        <w:rPr>
          <w:sz w:val="22"/>
        </w:rPr>
        <w:t>Zastoupení ve věcech smluvních:</w:t>
      </w:r>
      <w:r w:rsidR="004123A5" w:rsidRPr="00DD51D5">
        <w:rPr>
          <w:sz w:val="22"/>
        </w:rPr>
        <w:t xml:space="preserve"> </w:t>
      </w:r>
      <w:r w:rsidR="00250DD2">
        <w:rPr>
          <w:sz w:val="22"/>
        </w:rPr>
        <w:tab/>
      </w:r>
    </w:p>
    <w:p w:rsidR="00DA54F6" w:rsidRPr="00FB456D" w:rsidRDefault="00DA54F6" w:rsidP="00DA54F6">
      <w:pPr>
        <w:outlineLvl w:val="0"/>
        <w:rPr>
          <w:b/>
          <w:sz w:val="22"/>
        </w:rPr>
      </w:pPr>
    </w:p>
    <w:p w:rsidR="00D808A5" w:rsidRPr="00DD51D5" w:rsidRDefault="00DA54F6" w:rsidP="00D42F13">
      <w:pPr>
        <w:ind w:firstLine="707"/>
        <w:outlineLvl w:val="0"/>
        <w:rPr>
          <w:sz w:val="22"/>
        </w:rPr>
      </w:pPr>
      <w:r w:rsidRPr="00771D6F">
        <w:rPr>
          <w:sz w:val="22"/>
        </w:rPr>
        <w:t>Zastoupení ve věcech technických :</w:t>
      </w:r>
      <w:r w:rsidR="00250DD2">
        <w:rPr>
          <w:sz w:val="22"/>
        </w:rPr>
        <w:tab/>
      </w:r>
    </w:p>
    <w:p w:rsidR="00DA54F6" w:rsidRPr="00DD51D5" w:rsidRDefault="00DA54F6" w:rsidP="002A3492">
      <w:pPr>
        <w:outlineLvl w:val="0"/>
        <w:rPr>
          <w:sz w:val="22"/>
        </w:rPr>
      </w:pPr>
    </w:p>
    <w:p w:rsidR="00DA54F6" w:rsidRPr="00DD51D5" w:rsidRDefault="00DA54F6" w:rsidP="00D42F13">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DA54F6" w:rsidRPr="00DD51D5" w:rsidRDefault="00DA54F6" w:rsidP="00DA54F6">
      <w:pPr>
        <w:rPr>
          <w:sz w:val="22"/>
        </w:rPr>
      </w:pPr>
      <w:r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B618C6">
        <w:rPr>
          <w:b/>
          <w:sz w:val="22"/>
        </w:rPr>
        <w:t>ráce v</w:t>
      </w:r>
      <w:r w:rsidR="00141417">
        <w:rPr>
          <w:b/>
          <w:sz w:val="22"/>
        </w:rPr>
        <w:t> obvodu TO Karviná</w:t>
      </w:r>
      <w:r w:rsidR="00B618C6">
        <w:rPr>
          <w:b/>
          <w:sz w:val="22"/>
        </w:rPr>
        <w:t xml:space="preserve"> a TO </w:t>
      </w:r>
      <w:r w:rsidR="00141417">
        <w:rPr>
          <w:b/>
          <w:sz w:val="22"/>
        </w:rPr>
        <w:t>Bohumín</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141417">
        <w:rPr>
          <w:sz w:val="22"/>
        </w:rPr>
        <w:t>Karviná</w:t>
      </w:r>
      <w:r w:rsidR="00B618C6">
        <w:rPr>
          <w:sz w:val="22"/>
        </w:rPr>
        <w:t xml:space="preserve">. a obvod TO </w:t>
      </w:r>
      <w:r w:rsidR="00141417">
        <w:rPr>
          <w:sz w:val="22"/>
        </w:rPr>
        <w:t>Bohumín</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4C551F">
        <w:rPr>
          <w:sz w:val="22"/>
        </w:rPr>
        <w:t>dnateli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915867">
        <w:rPr>
          <w:b/>
          <w:sz w:val="22"/>
          <w:szCs w:val="22"/>
        </w:rPr>
        <w:t>TO Karviná</w:t>
      </w:r>
      <w:r w:rsidR="00141417">
        <w:rPr>
          <w:b/>
          <w:sz w:val="22"/>
          <w:szCs w:val="22"/>
        </w:rPr>
        <w:t xml:space="preserve"> a TO Bohumín</w:t>
      </w:r>
      <w:r w:rsidR="006B1C87">
        <w:rPr>
          <w:b/>
          <w:sz w:val="22"/>
          <w:szCs w:val="22"/>
        </w:rPr>
        <w:t xml:space="preserve">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B618C6" w:rsidRPr="00771D6F" w:rsidRDefault="00B618C6" w:rsidP="00DA54F6">
      <w:pPr>
        <w:autoSpaceDE w:val="0"/>
        <w:autoSpaceDN w:val="0"/>
        <w:adjustRightInd w:val="0"/>
        <w:ind w:left="36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DA54F6" w:rsidRPr="00DD51D5"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42F13" w:rsidRDefault="00D42F13" w:rsidP="00DA54F6">
      <w:pPr>
        <w:autoSpaceDE w:val="0"/>
        <w:autoSpaceDN w:val="0"/>
        <w:adjustRightInd w:val="0"/>
        <w:jc w:val="center"/>
        <w:rPr>
          <w:b/>
          <w:bCs/>
          <w:sz w:val="22"/>
          <w:szCs w:val="22"/>
        </w:rPr>
      </w:pPr>
    </w:p>
    <w:p w:rsidR="00D42F13" w:rsidRDefault="00D42F13" w:rsidP="00DA54F6">
      <w:pPr>
        <w:autoSpaceDE w:val="0"/>
        <w:autoSpaceDN w:val="0"/>
        <w:adjustRightInd w:val="0"/>
        <w:jc w:val="center"/>
        <w:rPr>
          <w:b/>
          <w:bCs/>
          <w:sz w:val="22"/>
          <w:szCs w:val="22"/>
        </w:rPr>
      </w:pPr>
    </w:p>
    <w:p w:rsidR="00D42F13" w:rsidRDefault="00D42F13"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1B3D3B" w:rsidRDefault="001B3D3B" w:rsidP="001B3D3B">
      <w:pPr>
        <w:ind w:left="567" w:hanging="567"/>
        <w:jc w:val="both"/>
        <w:rPr>
          <w:color w:val="FF0000"/>
          <w:sz w:val="22"/>
          <w:szCs w:val="22"/>
        </w:rPr>
      </w:pPr>
      <w:r w:rsidRPr="001B3D3B">
        <w:rPr>
          <w:color w:val="000000"/>
          <w:spacing w:val="-3"/>
          <w:sz w:val="22"/>
          <w:szCs w:val="22"/>
        </w:rPr>
        <w:t>13.9</w:t>
      </w:r>
      <w:r w:rsidR="00E8268C" w:rsidRPr="001B3D3B">
        <w:rPr>
          <w:color w:val="000000"/>
          <w:spacing w:val="-3"/>
          <w:sz w:val="22"/>
          <w:szCs w:val="22"/>
        </w:rPr>
        <w:t xml:space="preserve">. </w:t>
      </w:r>
      <w:r w:rsidR="00E8268C" w:rsidRPr="001B3D3B">
        <w:rPr>
          <w:sz w:val="22"/>
          <w:szCs w:val="22"/>
        </w:rPr>
        <w:t xml:space="preserve">Zhotovitel bere na vědomí, že objednatel je subjektem, který </w:t>
      </w:r>
      <w:r>
        <w:rPr>
          <w:sz w:val="22"/>
          <w:szCs w:val="22"/>
        </w:rPr>
        <w:t xml:space="preserve">má dle zákona č. 340/2015 </w:t>
      </w:r>
      <w:r w:rsidR="00E8268C" w:rsidRPr="001B3D3B">
        <w:rPr>
          <w:sz w:val="22"/>
          <w:szCs w:val="22"/>
        </w:rPr>
        <w:t>Sb. o registru smluv povinnost uveřejňovat smlouvy v registru smluv a s jejím uveřejněním za podmínek stanovených zákonem o registru smluv souhlasí.</w:t>
      </w:r>
    </w:p>
    <w:p w:rsidR="00C875C4" w:rsidRDefault="00721E0A" w:rsidP="001B3D3B">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1B3D3B">
        <w:rPr>
          <w:sz w:val="22"/>
          <w:szCs w:val="22"/>
        </w:rPr>
        <w:t>10</w:t>
      </w:r>
      <w:r w:rsidRPr="008F051E">
        <w:rPr>
          <w:sz w:val="22"/>
          <w:szCs w:val="22"/>
        </w:rPr>
        <w:t xml:space="preserve">. 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D42F13" w:rsidRDefault="00D42F13" w:rsidP="00DA54F6">
      <w:pPr>
        <w:autoSpaceDE w:val="0"/>
        <w:autoSpaceDN w:val="0"/>
        <w:adjustRightInd w:val="0"/>
        <w:jc w:val="both"/>
        <w:rPr>
          <w:b/>
          <w:sz w:val="22"/>
          <w:szCs w:val="22"/>
        </w:rPr>
      </w:pPr>
    </w:p>
    <w:p w:rsidR="00D42F13" w:rsidRDefault="00D42F13" w:rsidP="00DA54F6">
      <w:pPr>
        <w:autoSpaceDE w:val="0"/>
        <w:autoSpaceDN w:val="0"/>
        <w:adjustRightInd w:val="0"/>
        <w:jc w:val="both"/>
        <w:rPr>
          <w:b/>
          <w:sz w:val="22"/>
          <w:szCs w:val="22"/>
        </w:rPr>
      </w:pPr>
    </w:p>
    <w:p w:rsidR="00D42F13" w:rsidRDefault="00D42F13" w:rsidP="00DA54F6">
      <w:pPr>
        <w:autoSpaceDE w:val="0"/>
        <w:autoSpaceDN w:val="0"/>
        <w:adjustRightInd w:val="0"/>
        <w:jc w:val="both"/>
        <w:rPr>
          <w:b/>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A85785">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D42F13">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A85785">
        <w:rPr>
          <w:b/>
          <w:sz w:val="22"/>
          <w:szCs w:val="22"/>
        </w:rPr>
        <w:t xml:space="preserve">            </w:t>
      </w:r>
      <w:r w:rsidRPr="00771D6F">
        <w:rPr>
          <w:b/>
          <w:sz w:val="22"/>
          <w:szCs w:val="22"/>
        </w:rPr>
        <w:t xml:space="preserve"> </w:t>
      </w:r>
      <w:r w:rsidR="00A85785">
        <w:rPr>
          <w:b/>
          <w:sz w:val="22"/>
          <w:szCs w:val="22"/>
        </w:rPr>
        <w:t>Tomáš ŠTOS</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A85785">
        <w:rPr>
          <w:sz w:val="22"/>
        </w:rPr>
        <w:t>ředitel Provozní jednotky Ostrava</w:t>
      </w:r>
    </w:p>
    <w:p w:rsidR="00A85785" w:rsidRDefault="00A85785" w:rsidP="002665FB">
      <w:pPr>
        <w:autoSpaceDE w:val="0"/>
        <w:autoSpaceDN w:val="0"/>
        <w:adjustRightInd w:val="0"/>
        <w:jc w:val="both"/>
      </w:pPr>
      <w:r>
        <w:rPr>
          <w:sz w:val="22"/>
        </w:rPr>
        <w:t xml:space="preserve">                                                                                     </w:t>
      </w:r>
      <w:r w:rsidR="001B3D3B">
        <w:rPr>
          <w:sz w:val="22"/>
        </w:rPr>
        <w:t xml:space="preserve">         </w:t>
      </w:r>
      <w:r>
        <w:rPr>
          <w:sz w:val="22"/>
        </w:rPr>
        <w:t xml:space="preserve">          ČD Cargo, a.s.</w:t>
      </w:r>
    </w:p>
    <w:sectPr w:rsidR="00A85785"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BD0" w:rsidRDefault="00387BD0">
      <w:r>
        <w:separator/>
      </w:r>
    </w:p>
  </w:endnote>
  <w:endnote w:type="continuationSeparator" w:id="0">
    <w:p w:rsidR="00387BD0" w:rsidRDefault="0038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0DF3">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BD0" w:rsidRDefault="00387BD0">
      <w:r>
        <w:separator/>
      </w:r>
    </w:p>
  </w:footnote>
  <w:footnote w:type="continuationSeparator" w:id="0">
    <w:p w:rsidR="00387BD0" w:rsidRDefault="00387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A176A"/>
    <w:rsid w:val="000D3E7C"/>
    <w:rsid w:val="00124974"/>
    <w:rsid w:val="00141417"/>
    <w:rsid w:val="001427B6"/>
    <w:rsid w:val="00155AAC"/>
    <w:rsid w:val="00157189"/>
    <w:rsid w:val="0016564B"/>
    <w:rsid w:val="0017050B"/>
    <w:rsid w:val="001B3D3B"/>
    <w:rsid w:val="001C3D49"/>
    <w:rsid w:val="001F64ED"/>
    <w:rsid w:val="00202B44"/>
    <w:rsid w:val="002069C5"/>
    <w:rsid w:val="00223A4D"/>
    <w:rsid w:val="00246D49"/>
    <w:rsid w:val="00250DD2"/>
    <w:rsid w:val="00255B47"/>
    <w:rsid w:val="0026407B"/>
    <w:rsid w:val="00265603"/>
    <w:rsid w:val="002665FB"/>
    <w:rsid w:val="00280AA5"/>
    <w:rsid w:val="002929D7"/>
    <w:rsid w:val="002A3492"/>
    <w:rsid w:val="002B4DC0"/>
    <w:rsid w:val="002B75BD"/>
    <w:rsid w:val="002C76A1"/>
    <w:rsid w:val="0030517C"/>
    <w:rsid w:val="00340DF3"/>
    <w:rsid w:val="003466B5"/>
    <w:rsid w:val="00352C0A"/>
    <w:rsid w:val="00356357"/>
    <w:rsid w:val="003610EE"/>
    <w:rsid w:val="00362E3D"/>
    <w:rsid w:val="003673C7"/>
    <w:rsid w:val="00375401"/>
    <w:rsid w:val="00387BD0"/>
    <w:rsid w:val="00397871"/>
    <w:rsid w:val="003D6038"/>
    <w:rsid w:val="003E505E"/>
    <w:rsid w:val="004123A5"/>
    <w:rsid w:val="00430484"/>
    <w:rsid w:val="00451EC1"/>
    <w:rsid w:val="004738A2"/>
    <w:rsid w:val="00483FB7"/>
    <w:rsid w:val="004C551F"/>
    <w:rsid w:val="004D6413"/>
    <w:rsid w:val="004E6FF3"/>
    <w:rsid w:val="004F67A1"/>
    <w:rsid w:val="00523E3B"/>
    <w:rsid w:val="00532284"/>
    <w:rsid w:val="00547758"/>
    <w:rsid w:val="005842A7"/>
    <w:rsid w:val="005878FB"/>
    <w:rsid w:val="005C0BF5"/>
    <w:rsid w:val="005C0F0F"/>
    <w:rsid w:val="005C34B3"/>
    <w:rsid w:val="005F08F0"/>
    <w:rsid w:val="006076EC"/>
    <w:rsid w:val="00615DA9"/>
    <w:rsid w:val="00684A74"/>
    <w:rsid w:val="00690CDE"/>
    <w:rsid w:val="006B1C87"/>
    <w:rsid w:val="006F1150"/>
    <w:rsid w:val="00721E0A"/>
    <w:rsid w:val="00754F98"/>
    <w:rsid w:val="00771D6F"/>
    <w:rsid w:val="0077717D"/>
    <w:rsid w:val="007F5180"/>
    <w:rsid w:val="007F6347"/>
    <w:rsid w:val="008133B8"/>
    <w:rsid w:val="008373C6"/>
    <w:rsid w:val="008A43EF"/>
    <w:rsid w:val="008B6066"/>
    <w:rsid w:val="008C4B26"/>
    <w:rsid w:val="008C6D15"/>
    <w:rsid w:val="008C7127"/>
    <w:rsid w:val="008D17E6"/>
    <w:rsid w:val="008E205B"/>
    <w:rsid w:val="008F5FC6"/>
    <w:rsid w:val="00904779"/>
    <w:rsid w:val="00907B9B"/>
    <w:rsid w:val="00915867"/>
    <w:rsid w:val="00936756"/>
    <w:rsid w:val="00942736"/>
    <w:rsid w:val="009A1C30"/>
    <w:rsid w:val="009C4CA3"/>
    <w:rsid w:val="009C5CCF"/>
    <w:rsid w:val="009E30B4"/>
    <w:rsid w:val="00A24808"/>
    <w:rsid w:val="00A47234"/>
    <w:rsid w:val="00A61A20"/>
    <w:rsid w:val="00A8010E"/>
    <w:rsid w:val="00A85785"/>
    <w:rsid w:val="00AA3848"/>
    <w:rsid w:val="00AB7738"/>
    <w:rsid w:val="00AD56EA"/>
    <w:rsid w:val="00B03ECC"/>
    <w:rsid w:val="00B348C5"/>
    <w:rsid w:val="00B46CAF"/>
    <w:rsid w:val="00B618C6"/>
    <w:rsid w:val="00B7142A"/>
    <w:rsid w:val="00B84DB6"/>
    <w:rsid w:val="00BA0FD9"/>
    <w:rsid w:val="00BB71C1"/>
    <w:rsid w:val="00BE12D8"/>
    <w:rsid w:val="00BF01EC"/>
    <w:rsid w:val="00C64B71"/>
    <w:rsid w:val="00C6554F"/>
    <w:rsid w:val="00C875C4"/>
    <w:rsid w:val="00C96645"/>
    <w:rsid w:val="00CF4AED"/>
    <w:rsid w:val="00D01A98"/>
    <w:rsid w:val="00D1160A"/>
    <w:rsid w:val="00D2572E"/>
    <w:rsid w:val="00D40EE7"/>
    <w:rsid w:val="00D42F13"/>
    <w:rsid w:val="00D4704E"/>
    <w:rsid w:val="00D611AD"/>
    <w:rsid w:val="00D808A5"/>
    <w:rsid w:val="00D91F96"/>
    <w:rsid w:val="00DA54F6"/>
    <w:rsid w:val="00DB432B"/>
    <w:rsid w:val="00DD51D5"/>
    <w:rsid w:val="00DD70D6"/>
    <w:rsid w:val="00DD7DBB"/>
    <w:rsid w:val="00DF55D6"/>
    <w:rsid w:val="00E47C21"/>
    <w:rsid w:val="00E5345E"/>
    <w:rsid w:val="00E63CC4"/>
    <w:rsid w:val="00E7038F"/>
    <w:rsid w:val="00E8268C"/>
    <w:rsid w:val="00EC5DB9"/>
    <w:rsid w:val="00ED5CC4"/>
    <w:rsid w:val="00EE39D5"/>
    <w:rsid w:val="00F04110"/>
    <w:rsid w:val="00F4142D"/>
    <w:rsid w:val="00F42F8F"/>
    <w:rsid w:val="00F4395A"/>
    <w:rsid w:val="00F6589B"/>
    <w:rsid w:val="00F6732E"/>
    <w:rsid w:val="00F72776"/>
    <w:rsid w:val="00FA47AE"/>
    <w:rsid w:val="00FA638C"/>
    <w:rsid w:val="00FB456D"/>
    <w:rsid w:val="00FC4856"/>
    <w:rsid w:val="00FE34BB"/>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3179</Words>
  <Characters>18757</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2016-09-16T11:30:00Z</cp:lastPrinted>
  <dcterms:created xsi:type="dcterms:W3CDTF">2016-12-15T12:04:00Z</dcterms:created>
  <dcterms:modified xsi:type="dcterms:W3CDTF">2016-12-15T12:04:00Z</dcterms:modified>
</cp:coreProperties>
</file>