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v příloze zasílám k vyřízení objednávku č. 131/2016.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základě zákona č. 340/2015 Sb., o registru smluv, žádáme obratem o 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zaslání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akceptace objednávky včetně předpokládané ceny bez DPH.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Ludmila Hrbková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Ústav anorganické chemie AV ČR, </w:t>
      </w:r>
      <w:proofErr w:type="spellStart"/>
      <w:proofErr w:type="gramStart"/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250 68 Husinec-Řež</w:t>
      </w:r>
    </w:p>
    <w:p w:rsidR="00E83A56" w:rsidRPr="00E83A56" w:rsidRDefault="00E83A56" w:rsidP="00E8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tel:   266 172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E83A56">
        <w:rPr>
          <w:rFonts w:ascii="Courier New" w:eastAsia="Times New Roman" w:hAnsi="Courier New" w:cs="Courier New"/>
          <w:sz w:val="20"/>
          <w:szCs w:val="20"/>
          <w:lang w:eastAsia="cs-CZ"/>
        </w:rPr>
        <w:t>186</w:t>
      </w:r>
      <w:proofErr w:type="gramEnd"/>
    </w:p>
    <w:p w:rsidR="00047F0C" w:rsidRDefault="00047F0C"/>
    <w:p w:rsidR="00E83A56" w:rsidRDefault="00E83A56"/>
    <w:p w:rsidR="00E83A56" w:rsidRPr="00E83A56" w:rsidRDefault="00E83A56" w:rsidP="00E8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>Dobrý den,</w:t>
      </w:r>
      <w:r w:rsidRPr="00E83A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83A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83A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potvrzuji při</w:t>
      </w:r>
      <w:bookmarkStart w:id="0" w:name="_GoBack"/>
      <w:bookmarkEnd w:id="0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>jetí objednávky</w:t>
      </w: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br/>
        <w:t> </w:t>
      </w: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br/>
        <w:t> </w:t>
      </w: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S pozdravem/ </w:t>
      </w:r>
      <w:proofErr w:type="spellStart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>With</w:t>
      </w:r>
      <w:proofErr w:type="spellEnd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>kind</w:t>
      </w:r>
      <w:proofErr w:type="spellEnd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>regards</w:t>
      </w:r>
      <w:proofErr w:type="spellEnd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br/>
        <w:t> </w:t>
      </w:r>
      <w:r w:rsidRPr="00E83A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br/>
        <w:t xml:space="preserve">Jaroslav Smejkal </w:t>
      </w: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- Country </w:t>
      </w:r>
      <w:proofErr w:type="spellStart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>Manager</w:t>
      </w:r>
      <w:proofErr w:type="spellEnd"/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Czech Republic and Slovakia </w:t>
      </w:r>
      <w:r w:rsidRPr="00E83A56">
        <w:rPr>
          <w:rFonts w:ascii="Verdana" w:eastAsia="Times New Roman" w:hAnsi="Verdana" w:cs="Times New Roman"/>
          <w:sz w:val="20"/>
          <w:szCs w:val="20"/>
          <w:lang w:eastAsia="cs-CZ"/>
        </w:rPr>
        <w:br/>
        <w:t> </w:t>
      </w:r>
      <w:r w:rsidRPr="00E83A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2955"/>
      </w:tblGrid>
      <w:tr w:rsidR="00E83A56" w:rsidRPr="00E83A56" w:rsidTr="00E83A56">
        <w:trPr>
          <w:trHeight w:val="120"/>
        </w:trPr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A56" w:rsidRPr="00E83A56" w:rsidRDefault="00E83A56" w:rsidP="00E83A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PANalytical</w:t>
            </w:r>
            <w:proofErr w:type="spell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 B.V.</w:t>
            </w:r>
            <w:proofErr w:type="gram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 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  <w:t xml:space="preserve">Pod Krejcárkem 975/2 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  <w:t xml:space="preserve">130 00 Praha 3 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  <w:t xml:space="preserve">Czech Republic 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proofErr w:type="spellStart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CoC</w:t>
            </w:r>
            <w:proofErr w:type="spell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Registration</w:t>
            </w:r>
            <w:proofErr w:type="spell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 No. 06069492, </w:t>
            </w:r>
            <w:proofErr w:type="spellStart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Enschede</w:t>
            </w:r>
            <w:proofErr w:type="spell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, </w:t>
            </w:r>
            <w:proofErr w:type="spellStart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The</w:t>
            </w:r>
            <w:proofErr w:type="spell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Netherlands</w:t>
            </w:r>
            <w:proofErr w:type="spellEnd"/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 xml:space="preserve">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A56" w:rsidRPr="00E83A56" w:rsidRDefault="00E83A56" w:rsidP="00E83A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t>T   +420 236 181 540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  <w:t>F   +420 236 181 541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  <w:t>M   +420 604 108 603</w:t>
            </w:r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hyperlink r:id="rId5" w:history="1">
              <w:r w:rsidRPr="00E83A56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cs-CZ"/>
                </w:rPr>
                <w:t>Jaroslav.Smejkal@panalytical.com</w:t>
              </w:r>
            </w:hyperlink>
            <w:r w:rsidRPr="00E83A56"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hyperlink r:id="rId6" w:history="1">
              <w:r w:rsidRPr="00E83A56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cs-CZ"/>
                </w:rPr>
                <w:t>www.panalytical.com</w:t>
              </w:r>
            </w:hyperlink>
          </w:p>
        </w:tc>
      </w:tr>
    </w:tbl>
    <w:p w:rsidR="00E83A56" w:rsidRDefault="00E83A56"/>
    <w:sectPr w:rsidR="00E8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56"/>
    <w:rsid w:val="00047F0C"/>
    <w:rsid w:val="00E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83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83A5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3A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83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83A5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3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imap://andreav@fermium.iic.cas.cz:143/fetch%3EUID%3E/www.panalytical.com" TargetMode="External"/><Relationship Id="rId5" Type="http://schemas.openxmlformats.org/officeDocument/2006/relationships/hyperlink" Target="mailto:Jaroslav.Smejkal@panalytic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2016-08-11T11:04:00Z</dcterms:created>
  <dcterms:modified xsi:type="dcterms:W3CDTF">2016-08-11T11:06:00Z</dcterms:modified>
</cp:coreProperties>
</file>