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48E" w:rsidRPr="00454D43" w:rsidRDefault="0096148E" w:rsidP="0096148E">
      <w:pPr>
        <w:jc w:val="center"/>
        <w:rPr>
          <w:rFonts w:ascii="Arial" w:hAnsi="Arial" w:cs="Arial"/>
          <w:b/>
          <w:sz w:val="36"/>
          <w:szCs w:val="36"/>
        </w:rPr>
      </w:pPr>
      <w:proofErr w:type="gramStart"/>
      <w:r w:rsidRPr="00454D43">
        <w:rPr>
          <w:rFonts w:ascii="Arial" w:hAnsi="Arial" w:cs="Arial"/>
          <w:b/>
          <w:sz w:val="36"/>
          <w:szCs w:val="36"/>
        </w:rPr>
        <w:t>S M L O U V A   O   D Í L O</w:t>
      </w:r>
      <w:proofErr w:type="gramEnd"/>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522A64">
        <w:rPr>
          <w:rFonts w:ascii="Arial" w:hAnsi="Arial" w:cs="Arial"/>
          <w:b/>
          <w:sz w:val="22"/>
          <w:szCs w:val="22"/>
        </w:rPr>
        <w:t>347</w:t>
      </w:r>
      <w:r w:rsidR="00D1104C">
        <w:rPr>
          <w:rFonts w:ascii="Arial" w:hAnsi="Arial" w:cs="Arial"/>
          <w:b/>
          <w:sz w:val="22"/>
          <w:szCs w:val="22"/>
        </w:rPr>
        <w:t>/2019</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D500B" w:rsidRDefault="00522A64" w:rsidP="00E95E53">
      <w:pPr>
        <w:tabs>
          <w:tab w:val="left" w:pos="4080"/>
        </w:tabs>
        <w:jc w:val="center"/>
        <w:rPr>
          <w:rFonts w:ascii="Arial" w:hAnsi="Arial" w:cs="Arial"/>
          <w:b/>
          <w:sz w:val="28"/>
          <w:szCs w:val="28"/>
        </w:rPr>
      </w:pPr>
      <w:r w:rsidRPr="00522A64">
        <w:rPr>
          <w:rFonts w:ascii="Arial" w:hAnsi="Arial" w:cs="Arial"/>
          <w:b/>
          <w:sz w:val="28"/>
          <w:szCs w:val="28"/>
        </w:rPr>
        <w:t xml:space="preserve">Kácení a ořez nebezpečných stromů na Úštěckém potoce v </w:t>
      </w:r>
      <w:proofErr w:type="spellStart"/>
      <w:proofErr w:type="gramStart"/>
      <w:r w:rsidRPr="00522A64">
        <w:rPr>
          <w:rFonts w:ascii="Arial" w:hAnsi="Arial" w:cs="Arial"/>
          <w:b/>
          <w:sz w:val="28"/>
          <w:szCs w:val="28"/>
        </w:rPr>
        <w:t>k.ú</w:t>
      </w:r>
      <w:proofErr w:type="spellEnd"/>
      <w:r w:rsidRPr="00522A64">
        <w:rPr>
          <w:rFonts w:ascii="Arial" w:hAnsi="Arial" w:cs="Arial"/>
          <w:b/>
          <w:sz w:val="28"/>
          <w:szCs w:val="28"/>
        </w:rPr>
        <w:t>.</w:t>
      </w:r>
      <w:proofErr w:type="gramEnd"/>
      <w:r w:rsidRPr="00522A64">
        <w:rPr>
          <w:rFonts w:ascii="Arial" w:hAnsi="Arial" w:cs="Arial"/>
          <w:b/>
          <w:sz w:val="28"/>
          <w:szCs w:val="28"/>
        </w:rPr>
        <w:t xml:space="preserve"> </w:t>
      </w:r>
      <w:proofErr w:type="spellStart"/>
      <w:r w:rsidRPr="00522A64">
        <w:rPr>
          <w:rFonts w:ascii="Arial" w:hAnsi="Arial" w:cs="Arial"/>
          <w:b/>
          <w:sz w:val="28"/>
          <w:szCs w:val="28"/>
        </w:rPr>
        <w:t>Tetčiněves</w:t>
      </w:r>
      <w:proofErr w:type="spellEnd"/>
    </w:p>
    <w:p w:rsidR="00522A64" w:rsidRPr="00454D43" w:rsidRDefault="00522A64"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385D85" w:rsidRPr="00432702" w:rsidRDefault="00385D85" w:rsidP="00385D85">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385D85" w:rsidRPr="00432702" w:rsidRDefault="00385D85" w:rsidP="00385D85">
      <w:pPr>
        <w:tabs>
          <w:tab w:val="left" w:pos="3828"/>
        </w:tabs>
        <w:jc w:val="both"/>
        <w:rPr>
          <w:rFonts w:ascii="Arial" w:hAnsi="Arial" w:cs="Arial"/>
          <w:sz w:val="22"/>
          <w:szCs w:val="22"/>
        </w:rPr>
      </w:pPr>
      <w:r>
        <w:rPr>
          <w:rFonts w:ascii="Arial" w:hAnsi="Arial" w:cs="Arial"/>
          <w:b/>
          <w:sz w:val="22"/>
          <w:szCs w:val="22"/>
        </w:rPr>
        <w:t>sídlo</w:t>
      </w:r>
      <w:r w:rsidRPr="00432702">
        <w:rPr>
          <w:rFonts w:ascii="Arial" w:hAnsi="Arial" w:cs="Arial"/>
          <w:b/>
          <w:sz w:val="22"/>
          <w:szCs w:val="22"/>
        </w:rPr>
        <w:t>:</w:t>
      </w:r>
      <w:r w:rsidRPr="00432702">
        <w:rPr>
          <w:rFonts w:ascii="Arial" w:hAnsi="Arial" w:cs="Arial"/>
          <w:sz w:val="22"/>
          <w:szCs w:val="22"/>
        </w:rPr>
        <w:tab/>
        <w:t>Bezručova 4219, 430 03 Chomutov</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IČ</w:t>
      </w:r>
      <w:r>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385D85" w:rsidRPr="00432702" w:rsidRDefault="00385D85" w:rsidP="00385D85">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385D85" w:rsidRPr="00D74A50" w:rsidRDefault="00385D85" w:rsidP="00385D85">
      <w:pPr>
        <w:tabs>
          <w:tab w:val="left" w:pos="3960"/>
        </w:tabs>
        <w:jc w:val="both"/>
        <w:rPr>
          <w:rFonts w:ascii="Arial" w:hAnsi="Arial" w:cs="Arial"/>
          <w:b/>
          <w:sz w:val="22"/>
          <w:szCs w:val="22"/>
        </w:rPr>
      </w:pPr>
    </w:p>
    <w:p w:rsidR="00385D85" w:rsidRPr="00D74A50" w:rsidRDefault="00385D85" w:rsidP="00385D8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385D85" w:rsidRPr="00D74A50" w:rsidRDefault="00385D85" w:rsidP="00385D85">
      <w:pPr>
        <w:tabs>
          <w:tab w:val="left" w:pos="3960"/>
        </w:tabs>
        <w:jc w:val="both"/>
        <w:rPr>
          <w:rFonts w:ascii="Arial" w:hAnsi="Arial" w:cs="Arial"/>
          <w:sz w:val="22"/>
          <w:szCs w:val="22"/>
        </w:rPr>
      </w:pPr>
    </w:p>
    <w:p w:rsidR="00385D85" w:rsidRPr="00B1004E" w:rsidRDefault="00385D85" w:rsidP="00385D8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385D85" w:rsidRPr="00386410" w:rsidRDefault="00385D85" w:rsidP="00385D85">
      <w:pPr>
        <w:tabs>
          <w:tab w:val="left" w:pos="3960"/>
        </w:tabs>
        <w:jc w:val="both"/>
        <w:rPr>
          <w:rFonts w:ascii="Arial" w:hAnsi="Arial" w:cs="Arial"/>
          <w:sz w:val="22"/>
          <w:szCs w:val="22"/>
        </w:rPr>
      </w:pPr>
    </w:p>
    <w:p w:rsidR="00385D85" w:rsidRPr="00386410" w:rsidRDefault="00385D85" w:rsidP="00385D85">
      <w:pPr>
        <w:tabs>
          <w:tab w:val="left" w:pos="3828"/>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00522A64" w:rsidRPr="00522A64">
        <w:rPr>
          <w:rFonts w:ascii="Arial" w:hAnsi="Arial" w:cs="Arial"/>
          <w:b/>
          <w:sz w:val="22"/>
          <w:szCs w:val="22"/>
        </w:rPr>
        <w:t xml:space="preserve">Pavel </w:t>
      </w:r>
      <w:proofErr w:type="spellStart"/>
      <w:r w:rsidR="00522A64" w:rsidRPr="00522A64">
        <w:rPr>
          <w:rFonts w:ascii="Arial" w:hAnsi="Arial" w:cs="Arial"/>
          <w:b/>
          <w:sz w:val="22"/>
          <w:szCs w:val="22"/>
        </w:rPr>
        <w:t>Rýva</w:t>
      </w:r>
      <w:proofErr w:type="spellEnd"/>
    </w:p>
    <w:p w:rsidR="00385D85" w:rsidRPr="00663AFE" w:rsidRDefault="00385D85" w:rsidP="00385D8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00522A64" w:rsidRPr="00522A64">
        <w:rPr>
          <w:rFonts w:ascii="Arial" w:hAnsi="Arial" w:cs="Arial"/>
          <w:sz w:val="22"/>
          <w:szCs w:val="22"/>
        </w:rPr>
        <w:t>47322497</w:t>
      </w:r>
    </w:p>
    <w:p w:rsidR="00385D85" w:rsidRPr="00386410" w:rsidRDefault="00385D85" w:rsidP="00385D85">
      <w:pPr>
        <w:tabs>
          <w:tab w:val="left" w:pos="3960"/>
        </w:tabs>
        <w:jc w:val="both"/>
        <w:rPr>
          <w:rFonts w:ascii="Arial" w:hAnsi="Arial" w:cs="Arial"/>
          <w:sz w:val="22"/>
          <w:szCs w:val="22"/>
        </w:rPr>
      </w:pPr>
    </w:p>
    <w:p w:rsidR="00385D85" w:rsidRDefault="00385D85" w:rsidP="00385D8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9"/>
          <w:footerReference w:type="default" r:id="rId10"/>
          <w:pgSz w:w="11906" w:h="16838"/>
          <w:pgMar w:top="1134" w:right="1418" w:bottom="1134" w:left="1418" w:header="709" w:footer="709" w:gutter="0"/>
          <w:cols w:space="708"/>
        </w:sectPr>
      </w:pPr>
    </w:p>
    <w:p w:rsidR="00864AB4" w:rsidRPr="00454D43" w:rsidRDefault="00864AB4" w:rsidP="00864AB4">
      <w:pPr>
        <w:jc w:val="both"/>
        <w:rPr>
          <w:rFonts w:ascii="Arial" w:hAnsi="Arial" w:cs="Arial"/>
          <w:sz w:val="22"/>
          <w:szCs w:val="22"/>
        </w:rPr>
      </w:pPr>
      <w:r w:rsidRPr="00454D43">
        <w:rPr>
          <w:rFonts w:ascii="Arial" w:hAnsi="Arial" w:cs="Arial"/>
          <w:sz w:val="22"/>
          <w:szCs w:val="22"/>
        </w:rPr>
        <w:lastRenderedPageBreak/>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E45C5" w:rsidRDefault="00522A64" w:rsidP="00864AB4">
      <w:pPr>
        <w:jc w:val="both"/>
        <w:rPr>
          <w:rFonts w:ascii="Arial" w:hAnsi="Arial" w:cs="Arial"/>
          <w:b/>
          <w:sz w:val="22"/>
          <w:szCs w:val="22"/>
        </w:rPr>
      </w:pPr>
      <w:r w:rsidRPr="00522A64">
        <w:rPr>
          <w:rFonts w:ascii="Arial" w:hAnsi="Arial" w:cs="Arial"/>
          <w:b/>
          <w:sz w:val="22"/>
          <w:szCs w:val="22"/>
        </w:rPr>
        <w:t xml:space="preserve">Kácení a ořez nebezpečných stromů na Úštěckém potoce v </w:t>
      </w:r>
      <w:proofErr w:type="spellStart"/>
      <w:proofErr w:type="gramStart"/>
      <w:r w:rsidRPr="00522A64">
        <w:rPr>
          <w:rFonts w:ascii="Arial" w:hAnsi="Arial" w:cs="Arial"/>
          <w:b/>
          <w:sz w:val="22"/>
          <w:szCs w:val="22"/>
        </w:rPr>
        <w:t>k.ú</w:t>
      </w:r>
      <w:proofErr w:type="spellEnd"/>
      <w:r w:rsidRPr="00522A64">
        <w:rPr>
          <w:rFonts w:ascii="Arial" w:hAnsi="Arial" w:cs="Arial"/>
          <w:b/>
          <w:sz w:val="22"/>
          <w:szCs w:val="22"/>
        </w:rPr>
        <w:t>.</w:t>
      </w:r>
      <w:proofErr w:type="gramEnd"/>
      <w:r w:rsidRPr="00522A64">
        <w:rPr>
          <w:rFonts w:ascii="Arial" w:hAnsi="Arial" w:cs="Arial"/>
          <w:b/>
          <w:sz w:val="22"/>
          <w:szCs w:val="22"/>
        </w:rPr>
        <w:t xml:space="preserve"> </w:t>
      </w:r>
      <w:proofErr w:type="spellStart"/>
      <w:r w:rsidRPr="00522A64">
        <w:rPr>
          <w:rFonts w:ascii="Arial" w:hAnsi="Arial" w:cs="Arial"/>
          <w:b/>
          <w:sz w:val="22"/>
          <w:szCs w:val="22"/>
        </w:rPr>
        <w:t>Tetčiněves</w:t>
      </w:r>
      <w:proofErr w:type="spellEnd"/>
    </w:p>
    <w:p w:rsidR="00522A64" w:rsidRPr="00454D43" w:rsidRDefault="00522A64"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8C6C4E" w:rsidRDefault="008C6C4E" w:rsidP="008C6C4E">
      <w:pPr>
        <w:overflowPunct/>
        <w:autoSpaceDE/>
        <w:adjustRightInd/>
        <w:jc w:val="both"/>
        <w:rPr>
          <w:rFonts w:ascii="Arial" w:hAnsi="Arial" w:cs="Arial"/>
          <w:sz w:val="22"/>
          <w:szCs w:val="22"/>
        </w:rPr>
      </w:pPr>
      <w:r>
        <w:rPr>
          <w:rFonts w:ascii="Arial" w:hAnsi="Arial" w:cs="Arial"/>
          <w:sz w:val="22"/>
          <w:szCs w:val="22"/>
        </w:rPr>
        <w:t>Následující dokumenty budou studovány a vykládány jako nedílná součást této smlouvy:</w:t>
      </w:r>
    </w:p>
    <w:p w:rsidR="008C6C4E" w:rsidRDefault="008C6C4E" w:rsidP="008C6C4E">
      <w:pPr>
        <w:pStyle w:val="Odstavecseseznamem"/>
        <w:widowControl w:val="0"/>
        <w:numPr>
          <w:ilvl w:val="1"/>
          <w:numId w:val="45"/>
        </w:numPr>
        <w:spacing w:before="120"/>
        <w:jc w:val="both"/>
        <w:textAlignment w:val="auto"/>
        <w:rPr>
          <w:rFonts w:ascii="Arial" w:hAnsi="Arial" w:cs="Arial"/>
          <w:color w:val="auto"/>
          <w:sz w:val="22"/>
          <w:szCs w:val="22"/>
        </w:rPr>
      </w:pPr>
      <w:r>
        <w:rPr>
          <w:rFonts w:ascii="Arial" w:hAnsi="Arial" w:cs="Arial"/>
          <w:color w:val="auto"/>
          <w:sz w:val="22"/>
          <w:szCs w:val="22"/>
        </w:rPr>
        <w:t xml:space="preserve">Příloha </w:t>
      </w:r>
      <w:proofErr w:type="gramStart"/>
      <w:r>
        <w:rPr>
          <w:rFonts w:ascii="Arial" w:hAnsi="Arial" w:cs="Arial"/>
          <w:color w:val="auto"/>
          <w:sz w:val="22"/>
          <w:szCs w:val="22"/>
        </w:rPr>
        <w:t>č. 1 k SOD - Zajištění</w:t>
      </w:r>
      <w:proofErr w:type="gramEnd"/>
      <w:r>
        <w:rPr>
          <w:rFonts w:ascii="Arial" w:hAnsi="Arial" w:cs="Arial"/>
          <w:color w:val="auto"/>
          <w:sz w:val="22"/>
          <w:szCs w:val="22"/>
        </w:rPr>
        <w:t xml:space="preserve"> BOZP a PO</w:t>
      </w:r>
    </w:p>
    <w:p w:rsidR="008C6C4E" w:rsidRDefault="008C6C4E" w:rsidP="008C6C4E">
      <w:pPr>
        <w:pStyle w:val="Odstavecseseznamem"/>
        <w:widowControl w:val="0"/>
        <w:numPr>
          <w:ilvl w:val="1"/>
          <w:numId w:val="45"/>
        </w:numPr>
        <w:spacing w:before="120"/>
        <w:jc w:val="both"/>
        <w:textAlignment w:val="auto"/>
        <w:rPr>
          <w:rFonts w:ascii="Arial" w:hAnsi="Arial" w:cs="Arial"/>
          <w:snapToGrid w:val="0"/>
          <w:color w:val="auto"/>
          <w:sz w:val="22"/>
          <w:szCs w:val="22"/>
        </w:rPr>
      </w:pPr>
      <w:r>
        <w:rPr>
          <w:rFonts w:ascii="Arial" w:hAnsi="Arial" w:cs="Arial"/>
          <w:color w:val="auto"/>
          <w:sz w:val="22"/>
          <w:szCs w:val="22"/>
        </w:rPr>
        <w:t>Příloha č. 2 k </w:t>
      </w:r>
      <w:proofErr w:type="gramStart"/>
      <w:r>
        <w:rPr>
          <w:rFonts w:ascii="Arial" w:hAnsi="Arial" w:cs="Arial"/>
          <w:color w:val="auto"/>
          <w:sz w:val="22"/>
          <w:szCs w:val="22"/>
        </w:rPr>
        <w:t>SOD</w:t>
      </w:r>
      <w:proofErr w:type="gramEnd"/>
      <w:r>
        <w:rPr>
          <w:rFonts w:ascii="Arial" w:hAnsi="Arial" w:cs="Arial"/>
          <w:color w:val="auto"/>
          <w:sz w:val="22"/>
          <w:szCs w:val="22"/>
        </w:rPr>
        <w:t xml:space="preserve"> – Cenová nabídka zhotovitele</w:t>
      </w:r>
    </w:p>
    <w:p w:rsidR="008C6C4E" w:rsidRDefault="008C6C4E"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C6C4E" w:rsidRPr="009E463C" w:rsidRDefault="008C6C4E" w:rsidP="008C6C4E">
      <w:pPr>
        <w:pStyle w:val="Zkladntext"/>
        <w:widowControl/>
        <w:numPr>
          <w:ilvl w:val="0"/>
          <w:numId w:val="1"/>
        </w:numPr>
        <w:ind w:left="426" w:hanging="426"/>
        <w:jc w:val="both"/>
        <w:rPr>
          <w:rFonts w:cs="Arial"/>
          <w:b/>
          <w:color w:val="auto"/>
          <w:sz w:val="22"/>
          <w:szCs w:val="22"/>
        </w:rPr>
      </w:pPr>
      <w:r>
        <w:rPr>
          <w:rFonts w:cs="Arial"/>
          <w:sz w:val="22"/>
          <w:szCs w:val="22"/>
        </w:rPr>
        <w:t>Zhotovitel</w:t>
      </w:r>
      <w:r w:rsidRPr="00446ACB">
        <w:rPr>
          <w:rFonts w:cs="Arial"/>
          <w:sz w:val="22"/>
          <w:szCs w:val="22"/>
        </w:rPr>
        <w:t xml:space="preserve"> </w:t>
      </w:r>
      <w:r w:rsidRPr="00432702">
        <w:rPr>
          <w:rFonts w:cs="Arial"/>
          <w:sz w:val="22"/>
          <w:szCs w:val="22"/>
        </w:rPr>
        <w:t xml:space="preserve">se zavazuje provést výše uvedené dílo v rozsahu </w:t>
      </w:r>
      <w:r>
        <w:rPr>
          <w:rFonts w:cs="Arial"/>
          <w:sz w:val="22"/>
          <w:szCs w:val="22"/>
        </w:rPr>
        <w:t xml:space="preserve">zadání ze strany objednatele </w:t>
      </w:r>
      <w:proofErr w:type="gramStart"/>
      <w:r w:rsidR="00257507">
        <w:rPr>
          <w:rFonts w:cs="Arial"/>
          <w:sz w:val="22"/>
          <w:szCs w:val="22"/>
        </w:rPr>
        <w:t>21.3.2019</w:t>
      </w:r>
      <w:proofErr w:type="gramEnd"/>
      <w:r w:rsidR="00257507">
        <w:rPr>
          <w:rFonts w:cs="Arial"/>
          <w:sz w:val="22"/>
          <w:szCs w:val="22"/>
        </w:rPr>
        <w:t xml:space="preserve">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ze dne </w:t>
      </w:r>
      <w:r w:rsidR="00522A64">
        <w:rPr>
          <w:rFonts w:cs="Arial"/>
          <w:sz w:val="22"/>
          <w:szCs w:val="22"/>
        </w:rPr>
        <w:t>22.3.2019</w:t>
      </w:r>
      <w:r>
        <w:rPr>
          <w:rFonts w:cs="Arial"/>
          <w:sz w:val="22"/>
          <w:szCs w:val="22"/>
        </w:rPr>
        <w:t>.</w:t>
      </w:r>
    </w:p>
    <w:p w:rsidR="008C6C4E" w:rsidRDefault="008C6C4E" w:rsidP="008C6C4E">
      <w:pPr>
        <w:pStyle w:val="Zkladntext"/>
        <w:ind w:left="426"/>
        <w:jc w:val="both"/>
        <w:rPr>
          <w:rFonts w:cs="Arial"/>
          <w:color w:val="auto"/>
          <w:sz w:val="22"/>
          <w:szCs w:val="22"/>
        </w:rPr>
      </w:pPr>
      <w:r>
        <w:rPr>
          <w:rFonts w:cs="Arial"/>
          <w:color w:val="auto"/>
          <w:sz w:val="22"/>
          <w:szCs w:val="22"/>
        </w:rPr>
        <w:t xml:space="preserve">Předmětem díla </w:t>
      </w:r>
      <w:r w:rsidR="00CE45C5" w:rsidRPr="00CE45C5">
        <w:rPr>
          <w:rFonts w:cs="Arial"/>
          <w:color w:val="auto"/>
          <w:sz w:val="22"/>
          <w:szCs w:val="22"/>
        </w:rPr>
        <w:t xml:space="preserve">je kácení 14 ks </w:t>
      </w:r>
      <w:r w:rsidR="00257507">
        <w:rPr>
          <w:rFonts w:cs="Arial"/>
          <w:color w:val="auto"/>
          <w:sz w:val="22"/>
          <w:szCs w:val="22"/>
        </w:rPr>
        <w:t xml:space="preserve">a ořez 3 ks </w:t>
      </w:r>
      <w:r w:rsidR="00CE45C5" w:rsidRPr="00CE45C5">
        <w:rPr>
          <w:rFonts w:cs="Arial"/>
          <w:color w:val="auto"/>
          <w:sz w:val="22"/>
          <w:szCs w:val="22"/>
        </w:rPr>
        <w:t xml:space="preserve">nebezpečných stromů, které tvoří břehový porost na levém a pravém břehu </w:t>
      </w:r>
      <w:r w:rsidR="00257507">
        <w:rPr>
          <w:rFonts w:cs="Arial"/>
          <w:color w:val="auto"/>
          <w:sz w:val="22"/>
          <w:szCs w:val="22"/>
        </w:rPr>
        <w:t xml:space="preserve">Úštěckého </w:t>
      </w:r>
      <w:r w:rsidR="00CE45C5" w:rsidRPr="00CE45C5">
        <w:rPr>
          <w:rFonts w:cs="Arial"/>
          <w:color w:val="auto"/>
          <w:sz w:val="22"/>
          <w:szCs w:val="22"/>
        </w:rPr>
        <w:t xml:space="preserve">potoka (ř. km. </w:t>
      </w:r>
      <w:r w:rsidR="00257507">
        <w:rPr>
          <w:rFonts w:cs="Arial"/>
          <w:color w:val="auto"/>
          <w:sz w:val="22"/>
          <w:szCs w:val="22"/>
        </w:rPr>
        <w:t>17,300-17,520</w:t>
      </w:r>
      <w:r w:rsidR="00CE45C5" w:rsidRPr="00CE45C5">
        <w:rPr>
          <w:rFonts w:cs="Arial"/>
          <w:color w:val="auto"/>
          <w:sz w:val="22"/>
          <w:szCs w:val="22"/>
        </w:rPr>
        <w:t xml:space="preserve">) v </w:t>
      </w:r>
      <w:proofErr w:type="spellStart"/>
      <w:proofErr w:type="gramStart"/>
      <w:r w:rsidR="00CE45C5" w:rsidRPr="00CE45C5">
        <w:rPr>
          <w:rFonts w:cs="Arial"/>
          <w:color w:val="auto"/>
          <w:sz w:val="22"/>
          <w:szCs w:val="22"/>
        </w:rPr>
        <w:t>k.ú</w:t>
      </w:r>
      <w:proofErr w:type="spellEnd"/>
      <w:r w:rsidR="00CE45C5" w:rsidRPr="00CE45C5">
        <w:rPr>
          <w:rFonts w:cs="Arial"/>
          <w:color w:val="auto"/>
          <w:sz w:val="22"/>
          <w:szCs w:val="22"/>
        </w:rPr>
        <w:t>.</w:t>
      </w:r>
      <w:proofErr w:type="gramEnd"/>
      <w:r w:rsidR="00CE45C5" w:rsidRPr="00CE45C5">
        <w:rPr>
          <w:rFonts w:cs="Arial"/>
          <w:color w:val="auto"/>
          <w:sz w:val="22"/>
          <w:szCs w:val="22"/>
        </w:rPr>
        <w:t xml:space="preserve"> </w:t>
      </w:r>
      <w:proofErr w:type="spellStart"/>
      <w:r w:rsidR="00257507">
        <w:rPr>
          <w:rFonts w:cs="Arial"/>
          <w:color w:val="auto"/>
          <w:sz w:val="22"/>
          <w:szCs w:val="22"/>
        </w:rPr>
        <w:t>Tetčiněves</w:t>
      </w:r>
      <w:proofErr w:type="spellEnd"/>
      <w:r w:rsidR="00CE45C5" w:rsidRPr="00CE45C5">
        <w:rPr>
          <w:rFonts w:cs="Arial"/>
          <w:color w:val="auto"/>
          <w:sz w:val="22"/>
          <w:szCs w:val="22"/>
        </w:rPr>
        <w:t xml:space="preserve"> (</w:t>
      </w:r>
      <w:r w:rsidR="00257507" w:rsidRPr="00257507">
        <w:rPr>
          <w:rFonts w:cs="Arial"/>
          <w:color w:val="auto"/>
          <w:sz w:val="22"/>
          <w:szCs w:val="22"/>
        </w:rPr>
        <w:t xml:space="preserve">v úseku od silničního mostu v obci </w:t>
      </w:r>
      <w:proofErr w:type="spellStart"/>
      <w:r w:rsidR="00257507" w:rsidRPr="00257507">
        <w:rPr>
          <w:rFonts w:cs="Arial"/>
          <w:color w:val="auto"/>
          <w:sz w:val="22"/>
          <w:szCs w:val="22"/>
        </w:rPr>
        <w:t>Tetčiněves</w:t>
      </w:r>
      <w:proofErr w:type="spellEnd"/>
      <w:r w:rsidR="00257507" w:rsidRPr="00257507">
        <w:rPr>
          <w:rFonts w:cs="Arial"/>
          <w:color w:val="auto"/>
          <w:sz w:val="22"/>
          <w:szCs w:val="22"/>
        </w:rPr>
        <w:t xml:space="preserve">, u čp. 14, směrem proti toku až po most na konci obce </w:t>
      </w:r>
      <w:proofErr w:type="spellStart"/>
      <w:r w:rsidR="00257507" w:rsidRPr="00257507">
        <w:rPr>
          <w:rFonts w:cs="Arial"/>
          <w:color w:val="auto"/>
          <w:sz w:val="22"/>
          <w:szCs w:val="22"/>
        </w:rPr>
        <w:t>Tetčiněves</w:t>
      </w:r>
      <w:proofErr w:type="spellEnd"/>
      <w:r w:rsidR="00257507" w:rsidRPr="00257507">
        <w:rPr>
          <w:rFonts w:cs="Arial"/>
          <w:color w:val="auto"/>
          <w:sz w:val="22"/>
          <w:szCs w:val="22"/>
        </w:rPr>
        <w:t>, u čp. 53</w:t>
      </w:r>
      <w:r w:rsidR="00CE45C5" w:rsidRPr="00CE45C5">
        <w:rPr>
          <w:rFonts w:cs="Arial"/>
          <w:color w:val="auto"/>
          <w:sz w:val="22"/>
          <w:szCs w:val="22"/>
        </w:rPr>
        <w:t>).</w:t>
      </w:r>
    </w:p>
    <w:p w:rsidR="00CE45C5" w:rsidRDefault="00CE45C5" w:rsidP="008C6C4E">
      <w:pPr>
        <w:pStyle w:val="Zkladntext"/>
        <w:ind w:left="426"/>
        <w:jc w:val="both"/>
        <w:rPr>
          <w:rFonts w:cs="Arial"/>
          <w:color w:val="auto"/>
          <w:sz w:val="22"/>
          <w:szCs w:val="22"/>
        </w:rPr>
      </w:pPr>
      <w:r>
        <w:rPr>
          <w:rFonts w:cs="Arial"/>
          <w:color w:val="auto"/>
          <w:sz w:val="22"/>
          <w:szCs w:val="22"/>
        </w:rPr>
        <w:t xml:space="preserve">Jedná se o rizikové </w:t>
      </w:r>
      <w:r w:rsidR="00257507">
        <w:rPr>
          <w:rFonts w:cs="Arial"/>
          <w:color w:val="auto"/>
          <w:sz w:val="22"/>
          <w:szCs w:val="22"/>
        </w:rPr>
        <w:t>práce</w:t>
      </w:r>
      <w:r>
        <w:rPr>
          <w:rFonts w:cs="Arial"/>
          <w:color w:val="auto"/>
          <w:sz w:val="22"/>
          <w:szCs w:val="22"/>
        </w:rPr>
        <w:t xml:space="preserve"> s předpokladem vyžití horolezecké techniky nebo plošiny</w:t>
      </w:r>
      <w:r w:rsidRPr="00CE45C5">
        <w:rPr>
          <w:rFonts w:cs="Arial"/>
          <w:color w:val="auto"/>
          <w:sz w:val="22"/>
          <w:szCs w:val="22"/>
        </w:rPr>
        <w:t xml:space="preserve">: </w:t>
      </w:r>
    </w:p>
    <w:p w:rsidR="00257507" w:rsidRDefault="00257507" w:rsidP="00257507">
      <w:pPr>
        <w:pStyle w:val="Zkladntext"/>
        <w:numPr>
          <w:ilvl w:val="0"/>
          <w:numId w:val="47"/>
        </w:numPr>
        <w:jc w:val="both"/>
        <w:rPr>
          <w:rFonts w:cs="Arial"/>
          <w:color w:val="auto"/>
          <w:sz w:val="22"/>
          <w:szCs w:val="22"/>
        </w:rPr>
      </w:pPr>
      <w:r w:rsidRPr="00257507">
        <w:rPr>
          <w:rFonts w:cs="Arial"/>
          <w:color w:val="auto"/>
          <w:sz w:val="22"/>
          <w:szCs w:val="22"/>
        </w:rPr>
        <w:t>10 ks vrby bílé o průměru kmene 16 – 84 cm a 4 ks olše lep</w:t>
      </w:r>
      <w:r>
        <w:rPr>
          <w:rFonts w:cs="Arial"/>
          <w:color w:val="auto"/>
          <w:sz w:val="22"/>
          <w:szCs w:val="22"/>
        </w:rPr>
        <w:t>kavé o průměru kmene 26 - 52 cm</w:t>
      </w:r>
      <w:r w:rsidRPr="00257507">
        <w:rPr>
          <w:rFonts w:cs="Arial"/>
          <w:color w:val="auto"/>
          <w:sz w:val="22"/>
          <w:szCs w:val="22"/>
        </w:rPr>
        <w:t xml:space="preserve">. </w:t>
      </w:r>
    </w:p>
    <w:p w:rsidR="00257507" w:rsidRDefault="00257507" w:rsidP="00257507">
      <w:pPr>
        <w:pStyle w:val="Zkladntext"/>
        <w:numPr>
          <w:ilvl w:val="0"/>
          <w:numId w:val="47"/>
        </w:numPr>
        <w:jc w:val="both"/>
        <w:rPr>
          <w:rFonts w:cs="Arial"/>
          <w:color w:val="auto"/>
          <w:sz w:val="22"/>
          <w:szCs w:val="22"/>
        </w:rPr>
      </w:pPr>
      <w:r w:rsidRPr="00257507">
        <w:rPr>
          <w:rFonts w:cs="Arial"/>
          <w:color w:val="auto"/>
          <w:sz w:val="22"/>
          <w:szCs w:val="22"/>
        </w:rPr>
        <w:t>Dále bude proveden zdravotně – redukční řez 3 ks jilmu vazu o průměru kmene 46, 54 a 62 cm.</w:t>
      </w:r>
    </w:p>
    <w:p w:rsidR="00CE45C5" w:rsidRPr="002175F9" w:rsidRDefault="00CE45C5" w:rsidP="008C6C4E">
      <w:pPr>
        <w:pStyle w:val="Zkladntext"/>
        <w:ind w:left="426"/>
        <w:jc w:val="both"/>
        <w:rPr>
          <w:rFonts w:cs="Arial"/>
          <w:color w:val="auto"/>
          <w:sz w:val="22"/>
          <w:szCs w:val="22"/>
        </w:rPr>
      </w:pPr>
      <w:r w:rsidRPr="002175F9">
        <w:rPr>
          <w:rFonts w:cs="Arial"/>
          <w:color w:val="auto"/>
          <w:sz w:val="22"/>
          <w:szCs w:val="22"/>
        </w:rPr>
        <w:t xml:space="preserve">Stromy určené ke kácení jsou označeny barevným terčem červené barvy. </w:t>
      </w:r>
    </w:p>
    <w:p w:rsidR="008C3B41" w:rsidRPr="008C3B41" w:rsidRDefault="008C3B41" w:rsidP="008C3B41">
      <w:pPr>
        <w:pStyle w:val="Zkladntext"/>
        <w:ind w:left="426"/>
        <w:jc w:val="both"/>
        <w:rPr>
          <w:rFonts w:cs="Arial"/>
          <w:color w:val="auto"/>
          <w:sz w:val="22"/>
          <w:szCs w:val="22"/>
        </w:rPr>
      </w:pPr>
      <w:r w:rsidRPr="008C3B41">
        <w:rPr>
          <w:rFonts w:cs="Arial"/>
          <w:color w:val="auto"/>
          <w:sz w:val="22"/>
          <w:szCs w:val="22"/>
        </w:rPr>
        <w:t xml:space="preserve">Nevyužitelná dřevní hmota (větve) bude </w:t>
      </w:r>
      <w:proofErr w:type="spellStart"/>
      <w:r w:rsidRPr="008C3B41">
        <w:rPr>
          <w:rFonts w:cs="Arial"/>
          <w:color w:val="auto"/>
          <w:sz w:val="22"/>
          <w:szCs w:val="22"/>
        </w:rPr>
        <w:t>štěpkována</w:t>
      </w:r>
      <w:proofErr w:type="spellEnd"/>
      <w:r w:rsidRPr="008C3B41">
        <w:rPr>
          <w:rFonts w:cs="Arial"/>
          <w:color w:val="auto"/>
          <w:sz w:val="22"/>
          <w:szCs w:val="22"/>
        </w:rPr>
        <w:t xml:space="preserve"> nebo spálena na místě (pálení nahlásí zhotovitel HZS Ústeckého kraje). Přístup k místu zakázky si zajistí zhotovitel. </w:t>
      </w:r>
    </w:p>
    <w:p w:rsidR="008C3B41" w:rsidRDefault="008C3B41" w:rsidP="008C3B41">
      <w:pPr>
        <w:pStyle w:val="Zkladntext"/>
        <w:ind w:left="426"/>
        <w:jc w:val="both"/>
        <w:rPr>
          <w:rFonts w:cs="Arial"/>
          <w:color w:val="auto"/>
          <w:sz w:val="22"/>
          <w:szCs w:val="22"/>
        </w:rPr>
      </w:pPr>
      <w:r w:rsidRPr="008C3B41">
        <w:rPr>
          <w:rFonts w:cs="Arial"/>
          <w:color w:val="auto"/>
          <w:sz w:val="22"/>
          <w:szCs w:val="22"/>
        </w:rPr>
        <w:t>Po skončení prací bude místo uvedeno do náležitého stavu. Veškeré škody na cizím majetku jdou k tíži zhotovitele.</w:t>
      </w:r>
    </w:p>
    <w:p w:rsidR="008C6C4E" w:rsidRPr="00A840A0" w:rsidRDefault="008C6C4E" w:rsidP="008C3B41">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8C6C4E" w:rsidRPr="00A840A0" w:rsidRDefault="008C6C4E" w:rsidP="008C6C4E">
      <w:pPr>
        <w:pStyle w:val="Zkladntext"/>
        <w:ind w:left="426"/>
        <w:jc w:val="both"/>
        <w:rPr>
          <w:rFonts w:cs="Arial"/>
          <w:b/>
          <w:sz w:val="22"/>
          <w:szCs w:val="22"/>
        </w:rPr>
      </w:pPr>
      <w:r>
        <w:rPr>
          <w:rFonts w:cs="Arial"/>
          <w:b/>
          <w:sz w:val="22"/>
          <w:szCs w:val="22"/>
        </w:rPr>
        <w:t>O</w:t>
      </w:r>
      <w:r w:rsidRPr="00A840A0">
        <w:rPr>
          <w:rFonts w:cs="Arial"/>
          <w:b/>
          <w:sz w:val="22"/>
          <w:szCs w:val="22"/>
        </w:rPr>
        <w:t xml:space="preserve">patření na zabezpečení </w:t>
      </w:r>
      <w:r>
        <w:rPr>
          <w:rFonts w:cs="Arial"/>
          <w:b/>
          <w:sz w:val="22"/>
          <w:szCs w:val="22"/>
        </w:rPr>
        <w:t>místa plnění</w:t>
      </w:r>
      <w:r w:rsidRPr="00A840A0">
        <w:rPr>
          <w:rFonts w:cs="Arial"/>
          <w:b/>
          <w:sz w:val="22"/>
          <w:szCs w:val="22"/>
        </w:rPr>
        <w:t xml:space="preserve">, </w:t>
      </w:r>
      <w:r>
        <w:rPr>
          <w:rFonts w:cs="Arial"/>
          <w:b/>
          <w:sz w:val="22"/>
          <w:szCs w:val="22"/>
        </w:rPr>
        <w:t xml:space="preserve">povolení ke </w:t>
      </w:r>
      <w:r w:rsidRPr="00A840A0">
        <w:rPr>
          <w:rFonts w:cs="Arial"/>
          <w:b/>
          <w:sz w:val="22"/>
          <w:szCs w:val="22"/>
        </w:rPr>
        <w:t>vstup</w:t>
      </w:r>
      <w:r>
        <w:rPr>
          <w:rFonts w:cs="Arial"/>
          <w:b/>
          <w:sz w:val="22"/>
          <w:szCs w:val="22"/>
        </w:rPr>
        <w:t>u</w:t>
      </w:r>
      <w:r w:rsidRPr="00A840A0">
        <w:rPr>
          <w:rFonts w:cs="Arial"/>
          <w:b/>
          <w:sz w:val="22"/>
          <w:szCs w:val="22"/>
        </w:rPr>
        <w:t xml:space="preserve"> </w:t>
      </w:r>
      <w:r>
        <w:rPr>
          <w:rFonts w:cs="Arial"/>
          <w:b/>
          <w:sz w:val="22"/>
          <w:szCs w:val="22"/>
        </w:rPr>
        <w:t xml:space="preserve">a vjezdu </w:t>
      </w:r>
      <w:r w:rsidRPr="00A840A0">
        <w:rPr>
          <w:rFonts w:cs="Arial"/>
          <w:b/>
          <w:sz w:val="22"/>
          <w:szCs w:val="22"/>
        </w:rPr>
        <w:t>na pozemky</w:t>
      </w:r>
      <w:r>
        <w:rPr>
          <w:rFonts w:cs="Arial"/>
          <w:b/>
          <w:sz w:val="22"/>
          <w:szCs w:val="22"/>
        </w:rPr>
        <w:t xml:space="preserve"> (mimo pozemků ve vlastnictví </w:t>
      </w:r>
      <w:r w:rsidR="00C9633B">
        <w:rPr>
          <w:rFonts w:cs="Arial"/>
          <w:b/>
          <w:sz w:val="22"/>
          <w:szCs w:val="22"/>
        </w:rPr>
        <w:t>objednatele</w:t>
      </w:r>
      <w:r>
        <w:rPr>
          <w:rFonts w:cs="Arial"/>
          <w:b/>
          <w:sz w:val="22"/>
          <w:szCs w:val="22"/>
        </w:rPr>
        <w:t>)</w:t>
      </w:r>
      <w:r w:rsidRPr="00A840A0">
        <w:rPr>
          <w:rFonts w:cs="Arial"/>
          <w:b/>
          <w:sz w:val="22"/>
          <w:szCs w:val="22"/>
        </w:rPr>
        <w:t xml:space="preserve"> jsou plně záležitostí </w:t>
      </w:r>
      <w:r>
        <w:rPr>
          <w:rFonts w:cs="Arial"/>
          <w:b/>
          <w:sz w:val="22"/>
          <w:szCs w:val="22"/>
        </w:rPr>
        <w:t>zhotovitel</w:t>
      </w:r>
      <w:r w:rsidRPr="00A840A0">
        <w:rPr>
          <w:rFonts w:cs="Arial"/>
          <w:b/>
          <w:sz w:val="22"/>
          <w:szCs w:val="22"/>
        </w:rPr>
        <w:t xml:space="preserve">e. </w:t>
      </w:r>
    </w:p>
    <w:p w:rsidR="008C6C4E" w:rsidRPr="00A840A0" w:rsidRDefault="008C6C4E" w:rsidP="008C6C4E">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Po ukončení </w:t>
      </w:r>
      <w:r w:rsidR="00CE45C5">
        <w:rPr>
          <w:rFonts w:cs="Arial"/>
          <w:sz w:val="22"/>
          <w:szCs w:val="22"/>
        </w:rPr>
        <w:t>prací</w:t>
      </w:r>
      <w:r w:rsidRPr="00A840A0">
        <w:rPr>
          <w:rFonts w:cs="Arial"/>
          <w:sz w:val="22"/>
          <w:szCs w:val="22"/>
        </w:rPr>
        <w:t xml:space="preserve">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8C6C4E" w:rsidRPr="00A840A0" w:rsidRDefault="008C6C4E" w:rsidP="008C6C4E">
      <w:pPr>
        <w:pStyle w:val="Zkladntext"/>
        <w:ind w:left="426"/>
        <w:jc w:val="both"/>
        <w:rPr>
          <w:rFonts w:cs="Arial"/>
          <w:sz w:val="22"/>
          <w:szCs w:val="22"/>
        </w:rPr>
      </w:pPr>
      <w:r w:rsidRPr="00A840A0">
        <w:rPr>
          <w:rFonts w:cs="Arial"/>
          <w:sz w:val="22"/>
          <w:szCs w:val="22"/>
        </w:rPr>
        <w:t xml:space="preserve">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 </w:t>
      </w:r>
    </w:p>
    <w:p w:rsidR="00864AB4" w:rsidRPr="00454D43" w:rsidRDefault="00864AB4"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E45C5">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lastRenderedPageBreak/>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E45C5">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CE45C5">
        <w:rPr>
          <w:rFonts w:ascii="Arial" w:hAnsi="Arial" w:cs="Arial"/>
          <w:bCs/>
          <w:sz w:val="22"/>
          <w:szCs w:val="22"/>
        </w:rPr>
        <w:t>.</w:t>
      </w: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5F1C85" w:rsidRDefault="00FC51E1" w:rsidP="008C6C4E">
      <w:pPr>
        <w:overflowPunct/>
        <w:autoSpaceDE/>
        <w:autoSpaceDN/>
        <w:adjustRightInd/>
        <w:ind w:left="5040" w:hanging="4614"/>
        <w:textAlignment w:val="auto"/>
        <w:rPr>
          <w:rFonts w:ascii="Arial" w:hAnsi="Arial" w:cs="Arial"/>
          <w:b/>
          <w:sz w:val="22"/>
          <w:szCs w:val="22"/>
        </w:rPr>
      </w:pPr>
      <w:r w:rsidRPr="00454D43">
        <w:rPr>
          <w:rFonts w:ascii="Arial" w:hAnsi="Arial" w:cs="Arial"/>
          <w:b/>
          <w:sz w:val="22"/>
          <w:szCs w:val="22"/>
        </w:rPr>
        <w:t>Z</w:t>
      </w:r>
      <w:r w:rsidR="00FE1CDE" w:rsidRPr="00454D43">
        <w:rPr>
          <w:rFonts w:ascii="Arial" w:hAnsi="Arial" w:cs="Arial"/>
          <w:b/>
          <w:sz w:val="22"/>
          <w:szCs w:val="22"/>
        </w:rPr>
        <w:t>ahájení díla:</w:t>
      </w:r>
      <w:r w:rsidR="008C6C4E">
        <w:rPr>
          <w:rFonts w:ascii="Arial" w:hAnsi="Arial" w:cs="Arial"/>
          <w:b/>
          <w:sz w:val="22"/>
          <w:szCs w:val="22"/>
        </w:rPr>
        <w:tab/>
      </w:r>
      <w:r w:rsidR="008C6C4E" w:rsidRPr="00A53DED">
        <w:rPr>
          <w:rFonts w:ascii="Arial" w:hAnsi="Arial" w:cs="Arial"/>
          <w:b/>
          <w:sz w:val="22"/>
          <w:szCs w:val="22"/>
        </w:rPr>
        <w:t>bez zbytečného odkladu po nabytí účinnosti této smlouvy</w:t>
      </w:r>
    </w:p>
    <w:p w:rsidR="008C6C4E" w:rsidRDefault="008C6C4E"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t xml:space="preserve">Dílčí termín pro ukončení </w:t>
      </w:r>
      <w:r w:rsidR="00522A64">
        <w:rPr>
          <w:rFonts w:ascii="Arial" w:hAnsi="Arial" w:cs="Arial"/>
          <w:b/>
          <w:sz w:val="22"/>
          <w:szCs w:val="22"/>
        </w:rPr>
        <w:t>ořezu stromů</w:t>
      </w:r>
      <w:r>
        <w:rPr>
          <w:rFonts w:ascii="Arial" w:hAnsi="Arial" w:cs="Arial"/>
          <w:b/>
          <w:sz w:val="22"/>
          <w:szCs w:val="22"/>
        </w:rPr>
        <w:t>:</w:t>
      </w:r>
      <w:r>
        <w:rPr>
          <w:rFonts w:ascii="Arial" w:hAnsi="Arial" w:cs="Arial"/>
          <w:b/>
          <w:sz w:val="22"/>
          <w:szCs w:val="22"/>
        </w:rPr>
        <w:tab/>
        <w:t xml:space="preserve">do </w:t>
      </w:r>
      <w:proofErr w:type="gramStart"/>
      <w:r w:rsidR="00522A64">
        <w:rPr>
          <w:rFonts w:ascii="Arial" w:hAnsi="Arial" w:cs="Arial"/>
          <w:b/>
          <w:sz w:val="22"/>
          <w:szCs w:val="22"/>
        </w:rPr>
        <w:t>30.4.2019</w:t>
      </w:r>
      <w:proofErr w:type="gramEnd"/>
    </w:p>
    <w:p w:rsidR="00B368E0" w:rsidRPr="00454D43" w:rsidRDefault="008C6C4E" w:rsidP="00B368E0">
      <w:pPr>
        <w:overflowPunct/>
        <w:autoSpaceDE/>
        <w:autoSpaceDN/>
        <w:adjustRightInd/>
        <w:ind w:left="426"/>
        <w:textAlignment w:val="auto"/>
        <w:rPr>
          <w:rFonts w:ascii="Arial" w:hAnsi="Arial" w:cs="Arial"/>
          <w:sz w:val="22"/>
          <w:szCs w:val="22"/>
        </w:rPr>
      </w:pPr>
      <w:r>
        <w:rPr>
          <w:rFonts w:ascii="Arial" w:hAnsi="Arial" w:cs="Arial"/>
          <w:b/>
          <w:sz w:val="22"/>
          <w:szCs w:val="22"/>
        </w:rPr>
        <w:t>Ukončení díla: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22A64">
        <w:rPr>
          <w:rFonts w:ascii="Arial" w:hAnsi="Arial" w:cs="Arial"/>
          <w:b/>
          <w:sz w:val="22"/>
          <w:szCs w:val="22"/>
        </w:rPr>
        <w:tab/>
      </w:r>
      <w:r w:rsidR="00522A64">
        <w:rPr>
          <w:rFonts w:ascii="Arial" w:hAnsi="Arial" w:cs="Arial"/>
          <w:b/>
          <w:sz w:val="22"/>
          <w:szCs w:val="22"/>
        </w:rPr>
        <w:tab/>
      </w:r>
      <w:r w:rsidR="00EF1AB7">
        <w:rPr>
          <w:rFonts w:ascii="Arial" w:hAnsi="Arial" w:cs="Arial"/>
          <w:b/>
          <w:sz w:val="22"/>
          <w:szCs w:val="22"/>
        </w:rPr>
        <w:t xml:space="preserve">do </w:t>
      </w:r>
      <w:proofErr w:type="gramStart"/>
      <w:r w:rsidR="00522A64">
        <w:rPr>
          <w:rFonts w:ascii="Arial" w:hAnsi="Arial" w:cs="Arial"/>
          <w:b/>
          <w:sz w:val="22"/>
          <w:szCs w:val="22"/>
        </w:rPr>
        <w:t>31.12.2019</w:t>
      </w:r>
      <w:proofErr w:type="gramEnd"/>
    </w:p>
    <w:p w:rsidR="00FE1CDE" w:rsidRDefault="00FE1CDE" w:rsidP="0095748D">
      <w:pPr>
        <w:overflowPunct/>
        <w:autoSpaceDE/>
        <w:autoSpaceDN/>
        <w:adjustRightInd/>
        <w:ind w:left="426"/>
        <w:textAlignment w:val="auto"/>
        <w:rPr>
          <w:rFonts w:ascii="Arial" w:hAnsi="Arial" w:cs="Arial"/>
          <w:sz w:val="22"/>
          <w:szCs w:val="22"/>
        </w:rPr>
      </w:pPr>
    </w:p>
    <w:p w:rsidR="00454D43" w:rsidRPr="00454D43" w:rsidRDefault="00454D43" w:rsidP="00454D43">
      <w:pPr>
        <w:pStyle w:val="Odstavecseseznamem"/>
        <w:numPr>
          <w:ilvl w:val="0"/>
          <w:numId w:val="13"/>
        </w:numPr>
        <w:jc w:val="both"/>
        <w:rPr>
          <w:rFonts w:ascii="Arial" w:hAnsi="Arial" w:cs="Arial"/>
          <w:color w:val="auto"/>
          <w:sz w:val="22"/>
          <w:szCs w:val="22"/>
        </w:rPr>
      </w:pPr>
      <w:r w:rsidRPr="00454D43">
        <w:rPr>
          <w:rFonts w:ascii="Arial" w:hAnsi="Arial" w:cs="Arial"/>
          <w:color w:val="auto"/>
          <w:sz w:val="22"/>
          <w:szCs w:val="22"/>
        </w:rPr>
        <w:t xml:space="preserve">Zhotovitel se zavazuje, že v době ode dne zahájení díla do předání </w:t>
      </w:r>
      <w:r>
        <w:rPr>
          <w:rFonts w:ascii="Arial" w:hAnsi="Arial" w:cs="Arial"/>
          <w:color w:val="auto"/>
          <w:sz w:val="22"/>
          <w:szCs w:val="22"/>
        </w:rPr>
        <w:t>místa plnění</w:t>
      </w:r>
      <w:r w:rsidRPr="00454D43">
        <w:rPr>
          <w:rFonts w:ascii="Arial" w:hAnsi="Arial" w:cs="Arial"/>
          <w:color w:val="auto"/>
          <w:sz w:val="22"/>
          <w:szCs w:val="22"/>
        </w:rPr>
        <w:t>, vynaloží veškeré úsilí k zajištění všech podkladů dle podmínek zadání zakázky nutných pro zahájení realizace provedení díla.</w:t>
      </w:r>
    </w:p>
    <w:p w:rsidR="00454D43" w:rsidRPr="00454D43" w:rsidRDefault="00454D43" w:rsidP="00454D43">
      <w:pPr>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Termín dokončení díla může být po dohodě přiměřeně prodloužen v důsledku mimořádných nepředvídatelných překážek vzniklých nezávisle na vůli stran smlouvy dle §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454D43" w:rsidRPr="00454D43" w:rsidRDefault="00454D43" w:rsidP="00454D43">
      <w:pPr>
        <w:tabs>
          <w:tab w:val="num" w:pos="360"/>
        </w:tabs>
        <w:jc w:val="both"/>
        <w:rPr>
          <w:rFonts w:ascii="Arial" w:hAnsi="Arial" w:cs="Arial"/>
          <w:sz w:val="22"/>
          <w:szCs w:val="22"/>
        </w:rPr>
      </w:pPr>
    </w:p>
    <w:p w:rsidR="00454D43" w:rsidRPr="00454D43" w:rsidRDefault="00454D43" w:rsidP="00454D43">
      <w:pPr>
        <w:pStyle w:val="Odstavecseseznamem"/>
        <w:numPr>
          <w:ilvl w:val="0"/>
          <w:numId w:val="13"/>
        </w:numPr>
        <w:tabs>
          <w:tab w:val="num" w:pos="360"/>
        </w:tabs>
        <w:jc w:val="both"/>
        <w:rPr>
          <w:rFonts w:ascii="Arial" w:hAnsi="Arial" w:cs="Arial"/>
          <w:color w:val="auto"/>
          <w:sz w:val="22"/>
          <w:szCs w:val="22"/>
        </w:rPr>
      </w:pPr>
      <w:r w:rsidRPr="00454D43">
        <w:rPr>
          <w:rFonts w:ascii="Arial" w:hAnsi="Arial" w:cs="Arial"/>
          <w:color w:val="auto"/>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 až</w:t>
      </w:r>
      <w:proofErr w:type="gramEnd"/>
      <w:r w:rsidRPr="00454D43">
        <w:rPr>
          <w:rFonts w:ascii="Arial" w:hAnsi="Arial" w:cs="Arial"/>
          <w:sz w:val="22"/>
          <w:szCs w:val="22"/>
        </w:rPr>
        <w:t xml:space="preserve">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5F1C02" w:rsidRDefault="005F1C02" w:rsidP="005F1C02">
      <w:pPr>
        <w:ind w:left="360"/>
        <w:jc w:val="both"/>
        <w:rPr>
          <w:rFonts w:ascii="Arial" w:hAnsi="Arial" w:cs="Arial"/>
          <w:b/>
          <w:sz w:val="22"/>
          <w:szCs w:val="22"/>
        </w:rPr>
      </w:pPr>
      <w:r w:rsidRPr="00454D43">
        <w:rPr>
          <w:rFonts w:ascii="Arial" w:hAnsi="Arial" w:cs="Arial"/>
          <w:b/>
          <w:sz w:val="22"/>
          <w:szCs w:val="22"/>
        </w:rPr>
        <w:t>Celková smluvní cena za dílo</w:t>
      </w:r>
      <w:r w:rsidR="00522A64">
        <w:rPr>
          <w:rFonts w:ascii="Arial" w:hAnsi="Arial" w:cs="Arial"/>
          <w:b/>
          <w:sz w:val="22"/>
          <w:szCs w:val="22"/>
        </w:rPr>
        <w:t>:</w:t>
      </w:r>
      <w:r w:rsidRPr="00454D43">
        <w:rPr>
          <w:rFonts w:ascii="Arial" w:hAnsi="Arial" w:cs="Arial"/>
          <w:b/>
          <w:sz w:val="22"/>
          <w:szCs w:val="22"/>
        </w:rPr>
        <w:tab/>
      </w:r>
      <w:r w:rsidR="00CE45C5">
        <w:rPr>
          <w:rFonts w:ascii="Arial" w:hAnsi="Arial" w:cs="Arial"/>
          <w:b/>
          <w:sz w:val="22"/>
          <w:szCs w:val="22"/>
        </w:rPr>
        <w:t xml:space="preserve">    </w:t>
      </w:r>
      <w:r w:rsidR="00257507">
        <w:rPr>
          <w:rFonts w:ascii="Arial" w:hAnsi="Arial" w:cs="Arial"/>
          <w:b/>
          <w:sz w:val="22"/>
          <w:szCs w:val="22"/>
        </w:rPr>
        <w:t>84.000</w:t>
      </w:r>
      <w:r w:rsidR="00CE45C5">
        <w:rPr>
          <w:rFonts w:ascii="Arial" w:hAnsi="Arial" w:cs="Arial"/>
          <w:b/>
          <w:sz w:val="22"/>
          <w:szCs w:val="22"/>
        </w:rPr>
        <w:t>,00</w:t>
      </w:r>
      <w:r w:rsidR="008C6C4E">
        <w:rPr>
          <w:rFonts w:ascii="Arial" w:hAnsi="Arial" w:cs="Arial"/>
          <w:b/>
          <w:sz w:val="22"/>
          <w:szCs w:val="22"/>
        </w:rPr>
        <w:t xml:space="preserve"> </w:t>
      </w:r>
      <w:r w:rsidRPr="00454D43">
        <w:rPr>
          <w:rFonts w:ascii="Arial" w:hAnsi="Arial" w:cs="Arial"/>
          <w:b/>
          <w:sz w:val="22"/>
          <w:szCs w:val="22"/>
        </w:rPr>
        <w:t>Kč</w:t>
      </w:r>
    </w:p>
    <w:p w:rsidR="00D950A1" w:rsidRDefault="00D950A1" w:rsidP="005F1C02">
      <w:pPr>
        <w:ind w:left="360"/>
        <w:jc w:val="both"/>
        <w:rPr>
          <w:rFonts w:ascii="Arial" w:hAnsi="Arial" w:cs="Arial"/>
          <w:b/>
          <w:sz w:val="22"/>
          <w:szCs w:val="22"/>
        </w:rPr>
      </w:pPr>
    </w:p>
    <w:p w:rsidR="00D950A1" w:rsidRPr="00454D43" w:rsidRDefault="00D950A1" w:rsidP="00D950A1">
      <w:pPr>
        <w:ind w:left="360"/>
        <w:jc w:val="both"/>
        <w:rPr>
          <w:rFonts w:ascii="Arial" w:hAnsi="Arial" w:cs="Arial"/>
          <w:sz w:val="22"/>
          <w:szCs w:val="22"/>
        </w:rPr>
      </w:pPr>
      <w:r w:rsidRPr="00454D43">
        <w:rPr>
          <w:rFonts w:ascii="Arial" w:hAnsi="Arial" w:cs="Arial"/>
          <w:b/>
          <w:sz w:val="22"/>
          <w:szCs w:val="22"/>
        </w:rPr>
        <w:t>Odkoupení dřevní hmoty</w:t>
      </w:r>
      <w:r w:rsidRPr="00454D43">
        <w:rPr>
          <w:rFonts w:ascii="Arial" w:hAnsi="Arial" w:cs="Arial"/>
          <w:sz w:val="22"/>
          <w:szCs w:val="22"/>
        </w:rPr>
        <w:t xml:space="preserve"> – Vytěženou dřevní hmotu odkoupí zhotovitel</w:t>
      </w:r>
      <w:r>
        <w:rPr>
          <w:rFonts w:ascii="Arial" w:hAnsi="Arial" w:cs="Arial"/>
          <w:sz w:val="22"/>
          <w:szCs w:val="22"/>
        </w:rPr>
        <w:t xml:space="preserve"> od objednatele za cenu </w:t>
      </w:r>
      <w:r w:rsidR="00257507">
        <w:rPr>
          <w:rFonts w:ascii="Arial" w:hAnsi="Arial" w:cs="Arial"/>
          <w:sz w:val="22"/>
          <w:szCs w:val="22"/>
        </w:rPr>
        <w:t>8.484,00</w:t>
      </w:r>
      <w:r>
        <w:rPr>
          <w:rFonts w:ascii="Arial" w:hAnsi="Arial" w:cs="Arial"/>
          <w:sz w:val="22"/>
          <w:szCs w:val="22"/>
        </w:rPr>
        <w:t xml:space="preserve"> </w:t>
      </w:r>
      <w:r w:rsidRPr="00454D43">
        <w:rPr>
          <w:rFonts w:ascii="Arial" w:hAnsi="Arial" w:cs="Arial"/>
          <w:sz w:val="22"/>
          <w:szCs w:val="22"/>
        </w:rPr>
        <w:t xml:space="preserve">Kč bez DPH (výpočet: </w:t>
      </w:r>
      <w:r w:rsidR="00CB2640">
        <w:rPr>
          <w:rFonts w:ascii="Arial" w:hAnsi="Arial" w:cs="Arial"/>
          <w:sz w:val="22"/>
          <w:szCs w:val="22"/>
        </w:rPr>
        <w:t>600</w:t>
      </w:r>
      <w:r w:rsidRPr="00454D43">
        <w:rPr>
          <w:rFonts w:ascii="Arial" w:hAnsi="Arial" w:cs="Arial"/>
          <w:sz w:val="22"/>
          <w:szCs w:val="22"/>
        </w:rPr>
        <w:t xml:space="preserve"> Kč</w:t>
      </w:r>
      <w:r>
        <w:rPr>
          <w:rFonts w:ascii="Arial" w:hAnsi="Arial" w:cs="Arial"/>
          <w:sz w:val="22"/>
          <w:szCs w:val="22"/>
        </w:rPr>
        <w:t xml:space="preserve"> bez DPH</w:t>
      </w:r>
      <w:r w:rsidRPr="00454D43">
        <w:rPr>
          <w:rFonts w:ascii="Arial" w:hAnsi="Arial" w:cs="Arial"/>
          <w:sz w:val="22"/>
          <w:szCs w:val="22"/>
        </w:rPr>
        <w:t xml:space="preserve"> x </w:t>
      </w:r>
      <w:r w:rsidR="00257507">
        <w:rPr>
          <w:rFonts w:ascii="Arial" w:hAnsi="Arial" w:cs="Arial"/>
          <w:sz w:val="22"/>
          <w:szCs w:val="22"/>
        </w:rPr>
        <w:t>14,14</w:t>
      </w:r>
      <w:r>
        <w:rPr>
          <w:rFonts w:ascii="Arial" w:hAnsi="Arial" w:cs="Arial"/>
          <w:sz w:val="22"/>
          <w:szCs w:val="22"/>
        </w:rPr>
        <w:t xml:space="preserve"> </w:t>
      </w:r>
      <w:proofErr w:type="spellStart"/>
      <w:r>
        <w:rPr>
          <w:rFonts w:ascii="Arial" w:hAnsi="Arial" w:cs="Arial"/>
          <w:sz w:val="22"/>
          <w:szCs w:val="22"/>
        </w:rPr>
        <w:t>plm</w:t>
      </w:r>
      <w:proofErr w:type="spellEnd"/>
      <w:r w:rsidRPr="00454D43">
        <w:rPr>
          <w:rFonts w:ascii="Arial" w:hAnsi="Arial" w:cs="Arial"/>
          <w:sz w:val="22"/>
          <w:szCs w:val="22"/>
        </w:rPr>
        <w:t xml:space="preserve">), </w:t>
      </w:r>
      <w:r w:rsidRPr="00454D43">
        <w:rPr>
          <w:rFonts w:ascii="Arial" w:hAnsi="Arial" w:cs="Arial"/>
          <w:sz w:val="22"/>
          <w:szCs w:val="22"/>
        </w:rPr>
        <w:br/>
      </w:r>
      <w:r w:rsidRPr="00454D43">
        <w:rPr>
          <w:rFonts w:ascii="Arial" w:hAnsi="Arial" w:cs="Arial"/>
          <w:b/>
          <w:sz w:val="22"/>
          <w:szCs w:val="22"/>
        </w:rPr>
        <w:t xml:space="preserve">tj. </w:t>
      </w:r>
      <w:r w:rsidR="00257507">
        <w:rPr>
          <w:rFonts w:ascii="Arial" w:hAnsi="Arial" w:cs="Arial"/>
          <w:b/>
          <w:sz w:val="22"/>
          <w:szCs w:val="22"/>
        </w:rPr>
        <w:t xml:space="preserve">10.265,64 </w:t>
      </w:r>
      <w:r w:rsidRPr="00454D43">
        <w:rPr>
          <w:rFonts w:ascii="Arial" w:hAnsi="Arial" w:cs="Arial"/>
          <w:b/>
          <w:sz w:val="22"/>
          <w:szCs w:val="22"/>
        </w:rPr>
        <w:t>Kč včetně 21 % DPH</w:t>
      </w:r>
      <w:r w:rsidRPr="00454D43">
        <w:rPr>
          <w:rFonts w:ascii="Arial" w:hAnsi="Arial" w:cs="Arial"/>
          <w:sz w:val="22"/>
          <w:szCs w:val="22"/>
        </w:rPr>
        <w:t>. Úhrada za odkup dřevní hmoty bude provedena vzájemným zápočtem daňových dokladů při fakturaci prací zhotovitelem.</w:t>
      </w:r>
    </w:p>
    <w:p w:rsidR="00D950A1" w:rsidRPr="00522A64" w:rsidRDefault="00D950A1" w:rsidP="00D950A1">
      <w:pPr>
        <w:ind w:left="360"/>
        <w:jc w:val="both"/>
        <w:rPr>
          <w:rFonts w:ascii="Arial" w:hAnsi="Arial" w:cs="Arial"/>
          <w:b/>
          <w:sz w:val="22"/>
          <w:szCs w:val="22"/>
        </w:rPr>
      </w:pPr>
      <w:r w:rsidRPr="00522A64">
        <w:rPr>
          <w:rFonts w:ascii="Arial" w:hAnsi="Arial" w:cs="Arial"/>
          <w:b/>
          <w:sz w:val="22"/>
          <w:szCs w:val="22"/>
        </w:rPr>
        <w:t>Zhotovitel bere na vědomí, že okamžikem oddělení kmene od pařezu se dřevní hmota stává movitou věcí a vlastnické právo k ní přechází na zhotovitele.</w:t>
      </w:r>
    </w:p>
    <w:p w:rsidR="00D950A1" w:rsidRPr="00454D43" w:rsidRDefault="00D950A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w:t>
      </w:r>
      <w:r w:rsidRPr="00454D43">
        <w:rPr>
          <w:rFonts w:ascii="Arial" w:hAnsi="Arial" w:cs="Arial"/>
          <w:sz w:val="22"/>
          <w:szCs w:val="22"/>
        </w:rPr>
        <w:lastRenderedPageBreak/>
        <w:t xml:space="preserve">není považována za skutečnost tvořící obchodní tajemství ve smyslu ustanovení § </w:t>
      </w:r>
      <w:proofErr w:type="gramStart"/>
      <w:r w:rsidRPr="00454D43">
        <w:rPr>
          <w:rFonts w:ascii="Arial" w:hAnsi="Arial" w:cs="Arial"/>
          <w:sz w:val="22"/>
          <w:szCs w:val="22"/>
        </w:rPr>
        <w:t xml:space="preserve">504 </w:t>
      </w:r>
      <w:proofErr w:type="spellStart"/>
      <w:r w:rsidRPr="00454D43">
        <w:rPr>
          <w:rFonts w:ascii="Arial" w:hAnsi="Arial" w:cs="Arial"/>
          <w:sz w:val="22"/>
          <w:szCs w:val="22"/>
        </w:rPr>
        <w:t>z.č</w:t>
      </w:r>
      <w:proofErr w:type="spellEnd"/>
      <w:r w:rsidRPr="00454D43">
        <w:rPr>
          <w:rFonts w:ascii="Arial" w:hAnsi="Arial" w:cs="Arial"/>
          <w:sz w:val="22"/>
          <w:szCs w:val="22"/>
        </w:rPr>
        <w:t>.</w:t>
      </w:r>
      <w:proofErr w:type="gramEnd"/>
      <w:r w:rsidRPr="00454D43">
        <w:rPr>
          <w:rFonts w:ascii="Arial" w:hAnsi="Arial" w:cs="Arial"/>
          <w:sz w:val="22"/>
          <w:szCs w:val="22"/>
        </w:rPr>
        <w:t xml:space="preserve"> 89/2012 Sb. občanského zákoníku v platném znění.</w:t>
      </w:r>
    </w:p>
    <w:p w:rsidR="00FB7391" w:rsidRDefault="00FB7391" w:rsidP="00C66556">
      <w:pPr>
        <w:ind w:left="360"/>
        <w:jc w:val="both"/>
        <w:rPr>
          <w:rFonts w:ascii="Arial" w:hAnsi="Arial" w:cs="Arial"/>
          <w:sz w:val="22"/>
          <w:szCs w:val="22"/>
        </w:rPr>
      </w:pPr>
    </w:p>
    <w:p w:rsidR="00CE45C5" w:rsidRPr="00454D43" w:rsidRDefault="00CE45C5"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B368E0">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522A64" w:rsidRDefault="00522A64" w:rsidP="00522A64">
      <w:pPr>
        <w:pStyle w:val="Citace1"/>
        <w:numPr>
          <w:ilvl w:val="3"/>
          <w:numId w:val="3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 xml:space="preserve">Cena za dílo bude hrazena průběžně po dokončení uceleně provedených a objednatelem odsouhlasených prací.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dodavatel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r>
        <w:rPr>
          <w:rFonts w:ascii="Arial" w:hAnsi="Arial" w:cs="Arial"/>
          <w:i w:val="0"/>
          <w:color w:val="auto"/>
          <w:sz w:val="22"/>
          <w:szCs w:val="22"/>
        </w:rPr>
        <w:t xml:space="preserve"> </w:t>
      </w:r>
    </w:p>
    <w:p w:rsidR="00522A64" w:rsidRPr="00522A64" w:rsidRDefault="00522A64" w:rsidP="00522A64">
      <w:pPr>
        <w:ind w:firstLine="360"/>
        <w:rPr>
          <w:rFonts w:ascii="Arial" w:hAnsi="Arial" w:cs="Arial"/>
          <w:sz w:val="22"/>
          <w:szCs w:val="22"/>
        </w:rPr>
      </w:pPr>
      <w:r w:rsidRPr="00522A64">
        <w:rPr>
          <w:rFonts w:ascii="Arial" w:hAnsi="Arial" w:cs="Arial"/>
          <w:sz w:val="22"/>
          <w:szCs w:val="22"/>
        </w:rPr>
        <w:t xml:space="preserve">Fakturu lze předat i elektronicky ve formátu PDF na adresu: </w:t>
      </w:r>
      <w:r w:rsidR="000E1701">
        <w:rPr>
          <w:rFonts w:ascii="Arial" w:hAnsi="Arial" w:cs="Arial"/>
          <w:b/>
          <w:sz w:val="22"/>
          <w:szCs w:val="22"/>
        </w:rPr>
        <w:t>……………</w:t>
      </w:r>
    </w:p>
    <w:p w:rsidR="00522A64" w:rsidRPr="00DD6D96" w:rsidRDefault="00522A64" w:rsidP="00522A64"/>
    <w:p w:rsidR="00522A64" w:rsidRDefault="00522A64" w:rsidP="00522A64">
      <w:pPr>
        <w:pStyle w:val="Citace1"/>
        <w:numPr>
          <w:ilvl w:val="3"/>
          <w:numId w:val="3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522A64" w:rsidRPr="00543C51" w:rsidRDefault="00522A64" w:rsidP="00522A64">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522A64" w:rsidRPr="006E2DAF" w:rsidRDefault="00522A64" w:rsidP="00522A64">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522A64" w:rsidRPr="006E2DAF" w:rsidRDefault="00522A64" w:rsidP="00522A64">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306A1E" w:rsidRDefault="00306A1E" w:rsidP="00306A1E">
      <w:pPr>
        <w:jc w:val="both"/>
        <w:rPr>
          <w:rFonts w:ascii="Arial" w:hAnsi="Arial" w:cs="Arial"/>
          <w:sz w:val="22"/>
          <w:szCs w:val="22"/>
        </w:rPr>
      </w:pPr>
    </w:p>
    <w:p w:rsidR="00306A1E" w:rsidRDefault="00306A1E" w:rsidP="00306A1E">
      <w:pPr>
        <w:numPr>
          <w:ilvl w:val="3"/>
          <w:numId w:val="38"/>
        </w:numPr>
        <w:ind w:left="426" w:hanging="426"/>
        <w:jc w:val="both"/>
        <w:rPr>
          <w:rFonts w:ascii="Arial" w:hAnsi="Arial" w:cs="Arial"/>
          <w:sz w:val="22"/>
          <w:szCs w:val="22"/>
        </w:rPr>
      </w:pPr>
      <w:r w:rsidRPr="00306A1E">
        <w:rPr>
          <w:rFonts w:ascii="Arial" w:hAnsi="Arial" w:cs="Arial"/>
          <w:sz w:val="22"/>
          <w:szCs w:val="22"/>
        </w:rPr>
        <w:t>Pokud bude objednatelem výjimečně převzato dílo, které vykazuje ojedinělé drobné vady, které samy o sobě ani ve spojení s jinými nebrání řádnému užívání díla, zhotovitel vystaví dílčí fakturu za provedené práce nejvýše do 95% celkové smluvní ceny, pokud nebude dohodnuto jinak.</w:t>
      </w:r>
    </w:p>
    <w:p w:rsidR="00306A1E" w:rsidRDefault="00306A1E" w:rsidP="00306A1E">
      <w:pPr>
        <w:jc w:val="both"/>
        <w:rPr>
          <w:rFonts w:ascii="Arial" w:hAnsi="Arial" w:cs="Arial"/>
          <w:sz w:val="22"/>
          <w:szCs w:val="22"/>
        </w:rPr>
      </w:pPr>
    </w:p>
    <w:p w:rsidR="00306A1E" w:rsidRPr="00947CB1" w:rsidRDefault="00306A1E" w:rsidP="00306A1E">
      <w:pPr>
        <w:numPr>
          <w:ilvl w:val="3"/>
          <w:numId w:val="38"/>
        </w:numPr>
        <w:ind w:left="426" w:hanging="426"/>
        <w:jc w:val="both"/>
        <w:rPr>
          <w:rFonts w:ascii="Arial" w:hAnsi="Arial" w:cs="Arial"/>
          <w:sz w:val="22"/>
          <w:szCs w:val="22"/>
        </w:rPr>
      </w:pPr>
      <w:r w:rsidRPr="00947CB1">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sz w:val="22"/>
          <w:szCs w:val="22"/>
        </w:rPr>
        <w:t>zhotovitel</w:t>
      </w:r>
      <w:r w:rsidRPr="00947CB1">
        <w:rPr>
          <w:rFonts w:ascii="Arial" w:hAnsi="Arial" w:cs="Arial"/>
          <w:sz w:val="22"/>
          <w:szCs w:val="22"/>
        </w:rPr>
        <w:t xml:space="preserve"> fakturoval. Přílohou konečné faktury bude protokol o předání a převzetí díla bez vad a nedodělků.</w:t>
      </w:r>
    </w:p>
    <w:p w:rsidR="009A3FBD" w:rsidRPr="00454D43" w:rsidRDefault="009A3FBD" w:rsidP="009A3FBD">
      <w:pPr>
        <w:ind w:left="426"/>
        <w:jc w:val="both"/>
        <w:rPr>
          <w:rFonts w:ascii="Arial" w:hAnsi="Arial" w:cs="Arial"/>
          <w:sz w:val="22"/>
          <w:szCs w:val="22"/>
        </w:rPr>
      </w:pPr>
    </w:p>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B368E0">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t xml:space="preserve">Pokud objednatel převezme dílo, na němž se vyskytují ojedinělé drobné </w:t>
      </w:r>
      <w:proofErr w:type="gramStart"/>
      <w:r w:rsidRPr="0094603D">
        <w:rPr>
          <w:rFonts w:ascii="Arial" w:hAnsi="Arial" w:cs="Arial"/>
          <w:color w:val="auto"/>
          <w:sz w:val="22"/>
          <w:szCs w:val="22"/>
        </w:rPr>
        <w:t>vady nebo</w:t>
      </w:r>
      <w:proofErr w:type="gramEnd"/>
      <w:r w:rsidRPr="0094603D">
        <w:rPr>
          <w:rFonts w:ascii="Arial" w:hAnsi="Arial" w:cs="Arial"/>
          <w:color w:val="auto"/>
          <w:sz w:val="22"/>
          <w:szCs w:val="22"/>
        </w:rPr>
        <w:t xml:space="preserve"> ke dni převzetí díla zhotovitel nevyklidil staveniště, zadrží objednatel zhotoviteli platbu ve výši 5 % celkové smluvní ceny díla.</w:t>
      </w:r>
    </w:p>
    <w:p w:rsidR="0094603D" w:rsidRPr="0094603D" w:rsidRDefault="0094603D" w:rsidP="0094603D">
      <w:pPr>
        <w:jc w:val="both"/>
        <w:rPr>
          <w:rFonts w:ascii="Arial" w:hAnsi="Arial" w:cs="Arial"/>
          <w:sz w:val="22"/>
          <w:szCs w:val="22"/>
        </w:rPr>
      </w:pPr>
    </w:p>
    <w:p w:rsidR="0094603D" w:rsidRPr="0094603D" w:rsidRDefault="0094603D" w:rsidP="0094603D">
      <w:pPr>
        <w:pStyle w:val="Odstavecseseznamem"/>
        <w:numPr>
          <w:ilvl w:val="3"/>
          <w:numId w:val="38"/>
        </w:numPr>
        <w:spacing w:after="0" w:line="240" w:lineRule="auto"/>
        <w:ind w:left="360"/>
        <w:jc w:val="both"/>
        <w:rPr>
          <w:rFonts w:ascii="Arial" w:hAnsi="Arial" w:cs="Arial"/>
          <w:color w:val="auto"/>
          <w:sz w:val="22"/>
          <w:szCs w:val="22"/>
        </w:rPr>
      </w:pPr>
      <w:r w:rsidRPr="0094603D">
        <w:rPr>
          <w:rFonts w:ascii="Arial" w:hAnsi="Arial" w:cs="Arial"/>
          <w:color w:val="auto"/>
          <w:sz w:val="22"/>
          <w:szCs w:val="22"/>
        </w:rPr>
        <w:lastRenderedPageBreak/>
        <w:t>Zádržné vyplatí objednatel zhotoviteli do 15 dnů ode dne, kdy bylo protokolárně stvrzeno podpisem obou smluvních stran, že zhotovitel odstranil veškeré vady díla nebo vyklidil staveniště.</w:t>
      </w:r>
    </w:p>
    <w:p w:rsidR="00DE2F13" w:rsidRDefault="00DE2F13" w:rsidP="00864AB4">
      <w:pPr>
        <w:pStyle w:val="Citace1"/>
        <w:spacing w:after="0" w:line="240" w:lineRule="auto"/>
        <w:ind w:left="360"/>
        <w:jc w:val="both"/>
        <w:rPr>
          <w:rFonts w:ascii="Arial" w:hAnsi="Arial" w:cs="Arial"/>
          <w:i w:val="0"/>
          <w:color w:val="auto"/>
          <w:sz w:val="22"/>
          <w:szCs w:val="22"/>
        </w:rPr>
      </w:pPr>
    </w:p>
    <w:p w:rsidR="008C3B41" w:rsidRPr="008C3B41" w:rsidRDefault="008C3B41" w:rsidP="008C3B41"/>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4372A1" w:rsidRDefault="004372A1" w:rsidP="004372A1">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4372A1" w:rsidRDefault="004372A1" w:rsidP="004372A1">
      <w:pPr>
        <w:pStyle w:val="A-odstavecodsazensodrkami"/>
        <w:numPr>
          <w:ilvl w:val="0"/>
          <w:numId w:val="0"/>
        </w:numPr>
        <w:ind w:left="720"/>
      </w:pPr>
    </w:p>
    <w:p w:rsidR="004372A1" w:rsidRDefault="004372A1" w:rsidP="004372A1">
      <w:pPr>
        <w:pStyle w:val="A-odstavecodsazensodrkami"/>
        <w:numPr>
          <w:ilvl w:val="0"/>
          <w:numId w:val="4"/>
        </w:numPr>
      </w:pPr>
      <w:r>
        <w:t>Pokud bude zhotovitel v prodlení proti kterémukoliv smluvně ujednanému dílčímu postupovému termínu plnění díla, je povinen zaplatit objednateli smluvní pokutu ve výši 0,3 % z části ceny díla odpovídajícímu konkrétnímu dílčímu plnění za každý i započatý den prodlení.</w:t>
      </w:r>
    </w:p>
    <w:p w:rsidR="004372A1" w:rsidRDefault="004372A1" w:rsidP="004372A1">
      <w:pPr>
        <w:pStyle w:val="Odstavecseseznamem"/>
      </w:pPr>
    </w:p>
    <w:p w:rsidR="004372A1" w:rsidRDefault="004372A1" w:rsidP="004372A1">
      <w:pPr>
        <w:pStyle w:val="Odstavecseseznamem"/>
        <w:numPr>
          <w:ilvl w:val="0"/>
          <w:numId w:val="4"/>
        </w:numPr>
        <w:rPr>
          <w:rFonts w:ascii="Arial" w:hAnsi="Arial" w:cs="Arial"/>
          <w:color w:val="auto"/>
          <w:sz w:val="22"/>
          <w:szCs w:val="22"/>
        </w:rPr>
      </w:pPr>
      <w:r w:rsidRPr="004372A1">
        <w:rPr>
          <w:rFonts w:ascii="Arial" w:hAnsi="Arial" w:cs="Arial"/>
          <w:color w:val="auto"/>
          <w:sz w:val="22"/>
          <w:szCs w:val="22"/>
        </w:rPr>
        <w:t xml:space="preserve">Pokud bude objednatel v prodlení s úhradou faktury proti sjednanému termínu je povinen zaplatit zhotoviteli úrok z prodlení ve výši 0,3 % z dlužné částky za každý i započatý den prodlení. </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Pro zajištění úhrady oprávněných vyúčtovaných sankcí je objednatel oprávněn provést zápočet vyúčtované sankce proti jakékoliv oprávněné pohledávce, kterou má, nebo bude mít, zhotovitel za objednatelem.</w:t>
      </w:r>
    </w:p>
    <w:p w:rsidR="004372A1" w:rsidRDefault="004372A1" w:rsidP="004372A1">
      <w:pPr>
        <w:pStyle w:val="Odstavecseseznamem"/>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Splatnost sankcí uvedených v této smlouvě nastává okamžikem jejich vzniku.</w:t>
      </w:r>
    </w:p>
    <w:p w:rsidR="0094603D" w:rsidRPr="0094603D" w:rsidRDefault="0094603D" w:rsidP="0094603D">
      <w:pPr>
        <w:pStyle w:val="Odstavecseseznamem"/>
        <w:rPr>
          <w:rFonts w:ascii="Arial" w:hAnsi="Arial" w:cs="Arial"/>
          <w:color w:val="auto"/>
          <w:sz w:val="22"/>
          <w:szCs w:val="22"/>
        </w:rPr>
      </w:pPr>
    </w:p>
    <w:p w:rsidR="0094603D" w:rsidRDefault="0094603D" w:rsidP="0094603D">
      <w:pPr>
        <w:pStyle w:val="Odstavecseseznamem"/>
        <w:numPr>
          <w:ilvl w:val="0"/>
          <w:numId w:val="4"/>
        </w:numPr>
        <w:rPr>
          <w:rFonts w:ascii="Arial" w:hAnsi="Arial" w:cs="Arial"/>
          <w:color w:val="auto"/>
          <w:sz w:val="22"/>
          <w:szCs w:val="22"/>
        </w:rPr>
      </w:pPr>
      <w:r w:rsidRPr="0094603D">
        <w:rPr>
          <w:rFonts w:ascii="Arial" w:hAnsi="Arial" w:cs="Arial"/>
          <w:color w:val="auto"/>
          <w:sz w:val="22"/>
          <w:szCs w:val="22"/>
        </w:rPr>
        <w:t>Zaplacení smluvní pokuty nemá vliv na vznik práva na náhradu škody v důsledku porušení povinností zhotovitele vyplývajících z této smlouvy.</w:t>
      </w:r>
    </w:p>
    <w:p w:rsidR="0094603D" w:rsidRPr="0094603D" w:rsidRDefault="0094603D" w:rsidP="0094603D">
      <w:pPr>
        <w:pStyle w:val="Odstavecseseznamem"/>
        <w:rPr>
          <w:rFonts w:ascii="Arial" w:hAnsi="Arial" w:cs="Arial"/>
          <w:color w:val="auto"/>
          <w:sz w:val="22"/>
          <w:szCs w:val="22"/>
        </w:rPr>
      </w:pPr>
    </w:p>
    <w:p w:rsidR="0094603D" w:rsidRPr="0094603D" w:rsidRDefault="0094603D" w:rsidP="0094603D">
      <w:pPr>
        <w:pStyle w:val="Odstavecseseznamem"/>
        <w:numPr>
          <w:ilvl w:val="0"/>
          <w:numId w:val="4"/>
        </w:numPr>
        <w:jc w:val="both"/>
        <w:rPr>
          <w:rFonts w:ascii="Arial" w:hAnsi="Arial" w:cs="Arial"/>
          <w:color w:val="auto"/>
          <w:sz w:val="22"/>
          <w:szCs w:val="22"/>
        </w:rPr>
      </w:pPr>
      <w:r w:rsidRPr="0094603D">
        <w:rPr>
          <w:rFonts w:ascii="Arial" w:hAnsi="Arial" w:cs="Arial"/>
          <w:color w:val="auto"/>
          <w:sz w:val="22"/>
          <w:szCs w:val="22"/>
        </w:rPr>
        <w:t xml:space="preserve">Objednatel je oprávněn požadovat náhradu škody způsobenou mu zhotovitelem porušením povinností zhotovitele při plnění předmětu díla, taktéž škodu, která vznikne jako důsledek prodlení, vadného plnění, porušení smluvních povinností zhotovitele, nebo porušením zákonných povinností zhotovitele a zhotovitel se zavazuje objednateli požadovanou náhradu škodu zaplatit.  Pokud bude v důsledku porušení povinností (smluvních, </w:t>
      </w:r>
      <w:proofErr w:type="gramStart"/>
      <w:r w:rsidRPr="0094603D">
        <w:rPr>
          <w:rFonts w:ascii="Arial" w:hAnsi="Arial" w:cs="Arial"/>
          <w:color w:val="auto"/>
          <w:sz w:val="22"/>
          <w:szCs w:val="22"/>
        </w:rPr>
        <w:t>zákonných)  zhotovitele</w:t>
      </w:r>
      <w:proofErr w:type="gramEnd"/>
      <w:r w:rsidRPr="0094603D">
        <w:rPr>
          <w:rFonts w:ascii="Arial" w:hAnsi="Arial" w:cs="Arial"/>
          <w:color w:val="auto"/>
          <w:sz w:val="22"/>
          <w:szCs w:val="22"/>
        </w:rPr>
        <w:t>, uložena objednateli sankce ze strany správních či jiných orgánů, zavazuje se zhotovitel zaplatit objednateli  tuto smluvní pokutu v plné výši.</w:t>
      </w:r>
    </w:p>
    <w:p w:rsidR="00DE2F13" w:rsidRPr="00454D43" w:rsidRDefault="00DE2F13"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 ZÁRUKA</w:t>
      </w:r>
    </w:p>
    <w:p w:rsidR="00864AB4" w:rsidRPr="00454D43" w:rsidRDefault="00864AB4" w:rsidP="00864AB4">
      <w:pPr>
        <w:widowControl w:val="0"/>
        <w:jc w:val="both"/>
        <w:rPr>
          <w:rFonts w:ascii="Arial" w:hAnsi="Arial" w:cs="Arial"/>
          <w:b/>
          <w:sz w:val="22"/>
          <w:szCs w:val="22"/>
        </w:rPr>
      </w:pPr>
    </w:p>
    <w:p w:rsidR="00864AB4" w:rsidRPr="00454D43" w:rsidRDefault="00864AB4" w:rsidP="00864AB4">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r w:rsidR="00C079FC" w:rsidRPr="00454D43">
        <w:rPr>
          <w:rFonts w:cs="Arial"/>
          <w:b/>
          <w:color w:val="auto"/>
          <w:sz w:val="22"/>
          <w:szCs w:val="22"/>
        </w:rPr>
        <w:t>Záruční doba se nesjednává.</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864AB4">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864AB4">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Pr="00454D43" w:rsidRDefault="00E97587" w:rsidP="00E97587">
      <w:pPr>
        <w:widowControl w:val="0"/>
        <w:numPr>
          <w:ilvl w:val="0"/>
          <w:numId w:val="22"/>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864AB4" w:rsidRPr="00454D43" w:rsidRDefault="00864AB4" w:rsidP="001D3524">
      <w:pPr>
        <w:widowControl w:val="0"/>
        <w:jc w:val="both"/>
        <w:rPr>
          <w:rFonts w:ascii="Arial" w:hAnsi="Arial" w:cs="Arial"/>
          <w:sz w:val="22"/>
          <w:szCs w:val="22"/>
        </w:rPr>
      </w:pPr>
    </w:p>
    <w:p w:rsidR="00864AB4" w:rsidRPr="00454D43" w:rsidRDefault="00864AB4" w:rsidP="00864AB4">
      <w:pPr>
        <w:pStyle w:val="Zkladntext"/>
        <w:keepNext/>
        <w:widowControl/>
        <w:spacing w:before="120"/>
        <w:jc w:val="center"/>
        <w:rPr>
          <w:rFonts w:cs="Arial"/>
          <w:b/>
          <w:color w:val="auto"/>
          <w:sz w:val="22"/>
          <w:szCs w:val="22"/>
          <w:u w:val="single"/>
        </w:rPr>
      </w:pPr>
      <w:r w:rsidRPr="00454D43">
        <w:rPr>
          <w:rFonts w:cs="Arial"/>
          <w:b/>
          <w:color w:val="auto"/>
          <w:sz w:val="22"/>
          <w:szCs w:val="22"/>
          <w:u w:val="single"/>
        </w:rPr>
        <w:t>Čl. IX. OSTATNÍ USTANOVENÍ</w:t>
      </w:r>
    </w:p>
    <w:p w:rsidR="00864AB4" w:rsidRPr="00454D43" w:rsidRDefault="00864AB4" w:rsidP="00864AB4">
      <w:pPr>
        <w:pStyle w:val="Zkladntext"/>
        <w:keepNext/>
        <w:widowControl/>
        <w:spacing w:before="120"/>
        <w:jc w:val="center"/>
        <w:rPr>
          <w:rFonts w:cs="Arial"/>
          <w:b/>
          <w:color w:val="auto"/>
          <w:sz w:val="22"/>
          <w:szCs w:val="22"/>
          <w:u w:val="single"/>
        </w:rPr>
      </w:pPr>
    </w:p>
    <w:p w:rsidR="00864AB4" w:rsidRPr="00454D43" w:rsidRDefault="00454D43" w:rsidP="00864AB4">
      <w:pPr>
        <w:pStyle w:val="Zkladntext"/>
        <w:keepNext/>
        <w:widowControl/>
        <w:numPr>
          <w:ilvl w:val="0"/>
          <w:numId w:val="6"/>
        </w:numPr>
        <w:tabs>
          <w:tab w:val="left" w:pos="360"/>
        </w:tabs>
        <w:jc w:val="both"/>
        <w:rPr>
          <w:rFonts w:cs="Arial"/>
          <w:color w:val="auto"/>
          <w:sz w:val="22"/>
          <w:szCs w:val="22"/>
        </w:rPr>
      </w:pPr>
      <w:r w:rsidRPr="00454D43">
        <w:rPr>
          <w:rFonts w:cs="Arial"/>
          <w:color w:val="auto"/>
          <w:sz w:val="22"/>
          <w:szCs w:val="22"/>
        </w:rPr>
        <w:t>Zhotovitel</w:t>
      </w:r>
      <w:r w:rsidR="00864AB4" w:rsidRPr="00454D43">
        <w:rPr>
          <w:rFonts w:cs="Arial"/>
          <w:color w:val="auto"/>
          <w:sz w:val="22"/>
          <w:szCs w:val="22"/>
        </w:rPr>
        <w:t xml:space="preserve"> provede dílo samostatně, na svůj náklad a na své nebezpečí. Bez zbytečných odkladů oznámí zjištění překážek, které znemožňují provedení díla.</w:t>
      </w:r>
    </w:p>
    <w:p w:rsidR="00FB7391" w:rsidRPr="00454D43" w:rsidRDefault="00FB7391" w:rsidP="0098025D">
      <w:pPr>
        <w:widowControl w:val="0"/>
        <w:overflowPunct/>
        <w:autoSpaceDE/>
        <w:autoSpaceDN/>
        <w:adjustRightInd/>
        <w:jc w:val="both"/>
        <w:textAlignment w:val="auto"/>
        <w:rPr>
          <w:rFonts w:ascii="Arial" w:hAnsi="Arial" w:cs="Arial"/>
          <w:sz w:val="22"/>
          <w:szCs w:val="22"/>
        </w:rPr>
      </w:pPr>
    </w:p>
    <w:p w:rsidR="00522A64" w:rsidRPr="006B2803" w:rsidRDefault="00522A64" w:rsidP="00522A64">
      <w:pPr>
        <w:pStyle w:val="Zkladntext"/>
        <w:keepNext/>
        <w:widowControl/>
        <w:spacing w:before="120"/>
        <w:jc w:val="center"/>
        <w:rPr>
          <w:rFonts w:cs="Arial"/>
          <w:b/>
          <w:color w:val="auto"/>
          <w:sz w:val="22"/>
          <w:szCs w:val="22"/>
          <w:u w:val="single"/>
        </w:rPr>
      </w:pPr>
      <w:r>
        <w:rPr>
          <w:rFonts w:cs="Arial"/>
          <w:b/>
          <w:color w:val="auto"/>
          <w:sz w:val="22"/>
          <w:szCs w:val="22"/>
          <w:u w:val="single"/>
        </w:rPr>
        <w:t xml:space="preserve">Čl. </w:t>
      </w:r>
      <w:r w:rsidRPr="006B2803">
        <w:rPr>
          <w:rFonts w:cs="Arial"/>
          <w:b/>
          <w:color w:val="auto"/>
          <w:sz w:val="22"/>
          <w:szCs w:val="22"/>
          <w:u w:val="single"/>
        </w:rPr>
        <w:t>X. C</w:t>
      </w:r>
      <w:r>
        <w:rPr>
          <w:rFonts w:cs="Arial"/>
          <w:b/>
          <w:color w:val="auto"/>
          <w:sz w:val="22"/>
          <w:szCs w:val="22"/>
          <w:u w:val="single"/>
        </w:rPr>
        <w:t>OMPLIANCE DOLOŽKA</w:t>
      </w:r>
    </w:p>
    <w:p w:rsidR="00522A64" w:rsidRDefault="00522A64" w:rsidP="00522A64">
      <w:pPr>
        <w:widowControl w:val="0"/>
        <w:overflowPunct/>
        <w:autoSpaceDE/>
        <w:autoSpaceDN/>
        <w:adjustRightInd/>
        <w:ind w:left="2160" w:firstLine="720"/>
        <w:jc w:val="both"/>
        <w:textAlignment w:val="auto"/>
        <w:rPr>
          <w:rFonts w:ascii="Arial" w:hAnsi="Arial" w:cs="Arial"/>
          <w:sz w:val="22"/>
          <w:szCs w:val="22"/>
        </w:rPr>
      </w:pPr>
    </w:p>
    <w:p w:rsidR="00522A64" w:rsidRPr="006B2803" w:rsidRDefault="00522A64" w:rsidP="00522A64">
      <w:pPr>
        <w:pStyle w:val="Zkladntext"/>
        <w:keepNext/>
        <w:widowControl/>
        <w:numPr>
          <w:ilvl w:val="0"/>
          <w:numId w:val="39"/>
        </w:numPr>
        <w:tabs>
          <w:tab w:val="left" w:pos="360"/>
        </w:tabs>
        <w:jc w:val="both"/>
        <w:rPr>
          <w:rFonts w:cs="Arial"/>
          <w:sz w:val="22"/>
          <w:szCs w:val="22"/>
        </w:rPr>
      </w:pPr>
      <w:r w:rsidRPr="006B2803">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22A64" w:rsidRPr="006B2803" w:rsidRDefault="00522A64" w:rsidP="00522A64">
      <w:pPr>
        <w:widowControl w:val="0"/>
        <w:overflowPunct/>
        <w:autoSpaceDE/>
        <w:autoSpaceDN/>
        <w:adjustRightInd/>
        <w:jc w:val="both"/>
        <w:textAlignment w:val="auto"/>
        <w:rPr>
          <w:rFonts w:ascii="Arial" w:hAnsi="Arial" w:cs="Arial"/>
          <w:sz w:val="22"/>
          <w:szCs w:val="22"/>
        </w:rPr>
      </w:pPr>
    </w:p>
    <w:p w:rsidR="00522A64" w:rsidRPr="006B2803" w:rsidRDefault="00522A64" w:rsidP="00522A64">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22A64" w:rsidRPr="006B2803" w:rsidRDefault="00522A64" w:rsidP="00522A64">
      <w:pPr>
        <w:widowControl w:val="0"/>
        <w:overflowPunct/>
        <w:autoSpaceDE/>
        <w:autoSpaceDN/>
        <w:adjustRightInd/>
        <w:jc w:val="both"/>
        <w:textAlignment w:val="auto"/>
        <w:rPr>
          <w:rFonts w:ascii="Arial" w:hAnsi="Arial" w:cs="Arial"/>
          <w:sz w:val="22"/>
          <w:szCs w:val="22"/>
        </w:rPr>
      </w:pPr>
    </w:p>
    <w:p w:rsidR="00522A64" w:rsidRPr="006B2803" w:rsidRDefault="00522A64" w:rsidP="00522A64">
      <w:pPr>
        <w:pStyle w:val="Zkladntext"/>
        <w:keepNext/>
        <w:widowControl/>
        <w:numPr>
          <w:ilvl w:val="0"/>
          <w:numId w:val="39"/>
        </w:numPr>
        <w:tabs>
          <w:tab w:val="left" w:pos="360"/>
        </w:tabs>
        <w:jc w:val="both"/>
        <w:rPr>
          <w:rFonts w:cs="Arial"/>
          <w:sz w:val="22"/>
          <w:szCs w:val="22"/>
        </w:rPr>
      </w:pPr>
      <w:r>
        <w:rPr>
          <w:rFonts w:cs="Arial"/>
          <w:sz w:val="22"/>
          <w:szCs w:val="22"/>
        </w:rPr>
        <w:t>Zhotovitel prohlašuje, že se seznámil</w:t>
      </w:r>
      <w:r w:rsidRPr="006B2803">
        <w:rPr>
          <w:rFonts w:cs="Arial"/>
          <w:sz w:val="22"/>
          <w:szCs w:val="22"/>
        </w:rPr>
        <w:t xml:space="preserve"> se zásadami, hodnotami a cíli </w:t>
      </w:r>
      <w:proofErr w:type="spellStart"/>
      <w:r w:rsidRPr="006B2803">
        <w:rPr>
          <w:rFonts w:cs="Arial"/>
          <w:sz w:val="22"/>
          <w:szCs w:val="22"/>
        </w:rPr>
        <w:t>Compliance</w:t>
      </w:r>
      <w:proofErr w:type="spellEnd"/>
      <w:r>
        <w:rPr>
          <w:rFonts w:cs="Arial"/>
          <w:sz w:val="22"/>
          <w:szCs w:val="22"/>
        </w:rPr>
        <w:t xml:space="preserve"> programu Povodí Ohře, </w:t>
      </w:r>
      <w:proofErr w:type="spellStart"/>
      <w:proofErr w:type="gramStart"/>
      <w:r>
        <w:rPr>
          <w:rFonts w:cs="Arial"/>
          <w:sz w:val="22"/>
          <w:szCs w:val="22"/>
        </w:rPr>
        <w:t>s.p</w:t>
      </w:r>
      <w:proofErr w:type="spellEnd"/>
      <w:r>
        <w:rPr>
          <w:rFonts w:cs="Arial"/>
          <w:sz w:val="22"/>
          <w:szCs w:val="22"/>
        </w:rPr>
        <w:t>.</w:t>
      </w:r>
      <w:proofErr w:type="gramEnd"/>
      <w:r w:rsidRPr="006B2803">
        <w:rPr>
          <w:rFonts w:cs="Arial"/>
          <w:sz w:val="22"/>
          <w:szCs w:val="22"/>
        </w:rPr>
        <w:t xml:space="preserve">(viz </w:t>
      </w:r>
      <w:r w:rsidRPr="00CA3E92">
        <w:rPr>
          <w:rFonts w:cs="Arial"/>
          <w:sz w:val="22"/>
          <w:szCs w:val="22"/>
        </w:rPr>
        <w:t>http://www.poh.cz/protikorupcni-a-compliance-program/d-1346/p1=1458</w:t>
      </w:r>
      <w:r w:rsidRPr="006B2803">
        <w:rPr>
          <w:rFonts w:cs="Arial"/>
          <w:sz w:val="22"/>
          <w:szCs w:val="22"/>
        </w:rPr>
        <w:t xml:space="preserve">), dále s Etickým kodexem Povodí Ohře, státní podnik a Protikorupčním programem Povodí Ohře, státní podnik. </w:t>
      </w:r>
      <w:r>
        <w:rPr>
          <w:rFonts w:cs="Arial"/>
          <w:sz w:val="22"/>
          <w:szCs w:val="22"/>
        </w:rPr>
        <w:t>Zhotovitel</w:t>
      </w:r>
      <w:r w:rsidRPr="006B2803">
        <w:rPr>
          <w:rFonts w:cs="Arial"/>
          <w:sz w:val="22"/>
          <w:szCs w:val="22"/>
        </w:rPr>
        <w:t xml:space="preserve"> se při plnění této Smlouvy zavazuje po celou dobu jejího trvání dodržovat zásady a hodnoty obsažené v uvedených dokumentech, pokud to jejich povaha umožňuje.</w:t>
      </w:r>
    </w:p>
    <w:p w:rsidR="00522A64" w:rsidRPr="006B2803" w:rsidRDefault="00522A64" w:rsidP="00522A64">
      <w:pPr>
        <w:widowControl w:val="0"/>
        <w:overflowPunct/>
        <w:autoSpaceDE/>
        <w:autoSpaceDN/>
        <w:adjustRightInd/>
        <w:jc w:val="both"/>
        <w:textAlignment w:val="auto"/>
        <w:rPr>
          <w:rFonts w:ascii="Arial" w:hAnsi="Arial" w:cs="Arial"/>
          <w:sz w:val="22"/>
          <w:szCs w:val="22"/>
        </w:rPr>
      </w:pPr>
    </w:p>
    <w:p w:rsidR="00522A64" w:rsidRDefault="00522A64" w:rsidP="00522A64">
      <w:pPr>
        <w:pStyle w:val="Zkladntext"/>
        <w:keepNext/>
        <w:widowControl/>
        <w:numPr>
          <w:ilvl w:val="0"/>
          <w:numId w:val="39"/>
        </w:numPr>
        <w:tabs>
          <w:tab w:val="left" w:pos="360"/>
        </w:tabs>
        <w:jc w:val="both"/>
        <w:rPr>
          <w:rFonts w:cs="Arial"/>
          <w:sz w:val="22"/>
          <w:szCs w:val="22"/>
        </w:rPr>
      </w:pPr>
      <w:r w:rsidRPr="006B2803">
        <w:rPr>
          <w:rFonts w:cs="Arial"/>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6B2803">
        <w:rPr>
          <w:rFonts w:cs="Arial"/>
          <w:sz w:val="22"/>
          <w:szCs w:val="22"/>
        </w:rPr>
        <w:lastRenderedPageBreak/>
        <w:t>oznamovací povinnosti; obdobné platí ve vztahu k jednání, které je v rozporu se zásadami vyjádřenými v tomto článku.</w:t>
      </w:r>
    </w:p>
    <w:p w:rsidR="00522A64" w:rsidRDefault="00522A64" w:rsidP="00522A64">
      <w:pPr>
        <w:pStyle w:val="Zkladntext"/>
        <w:widowControl/>
        <w:spacing w:before="120"/>
        <w:jc w:val="center"/>
        <w:rPr>
          <w:rFonts w:cs="Arial"/>
          <w:b/>
          <w:color w:val="auto"/>
          <w:sz w:val="22"/>
          <w:szCs w:val="22"/>
          <w:u w:val="single"/>
        </w:rPr>
      </w:pPr>
    </w:p>
    <w:p w:rsidR="00522A64" w:rsidRPr="009C5A32" w:rsidRDefault="00522A64" w:rsidP="00522A64">
      <w:pPr>
        <w:pStyle w:val="Zkladntext"/>
        <w:widowControl/>
        <w:spacing w:before="120"/>
        <w:jc w:val="center"/>
        <w:rPr>
          <w:rFonts w:cs="Arial"/>
          <w:b/>
          <w:color w:val="auto"/>
          <w:sz w:val="22"/>
          <w:szCs w:val="22"/>
          <w:u w:val="single"/>
        </w:rPr>
      </w:pPr>
      <w:r w:rsidRPr="009C5A32">
        <w:rPr>
          <w:rFonts w:cs="Arial"/>
          <w:b/>
          <w:color w:val="auto"/>
          <w:sz w:val="22"/>
          <w:szCs w:val="22"/>
          <w:u w:val="single"/>
        </w:rPr>
        <w:t>Čl. XI</w:t>
      </w:r>
      <w:r>
        <w:rPr>
          <w:rFonts w:cs="Arial"/>
          <w:b/>
          <w:color w:val="auto"/>
          <w:sz w:val="22"/>
          <w:szCs w:val="22"/>
          <w:u w:val="single"/>
        </w:rPr>
        <w:t xml:space="preserve">. </w:t>
      </w:r>
      <w:r w:rsidRPr="009C5A32">
        <w:rPr>
          <w:rFonts w:cs="Arial"/>
          <w:b/>
          <w:color w:val="auto"/>
          <w:sz w:val="22"/>
          <w:szCs w:val="22"/>
          <w:u w:val="single"/>
        </w:rPr>
        <w:t>OCHRANA A ZPRACOVÁNÍ OSOBNÍCH ÚDAJŮ</w:t>
      </w:r>
    </w:p>
    <w:p w:rsidR="00522A64" w:rsidRPr="009C5A32" w:rsidRDefault="00522A64" w:rsidP="00522A64">
      <w:pPr>
        <w:pStyle w:val="Zkladntext"/>
        <w:keepNext/>
        <w:tabs>
          <w:tab w:val="left" w:pos="360"/>
        </w:tabs>
        <w:jc w:val="both"/>
        <w:rPr>
          <w:rFonts w:cs="Arial"/>
          <w:sz w:val="22"/>
          <w:szCs w:val="22"/>
        </w:rPr>
      </w:pPr>
    </w:p>
    <w:p w:rsidR="00522A64" w:rsidRDefault="00522A64" w:rsidP="00522A64">
      <w:pPr>
        <w:pStyle w:val="Zkladntext"/>
        <w:keepNext/>
        <w:widowControl/>
        <w:tabs>
          <w:tab w:val="left" w:pos="360"/>
        </w:tabs>
        <w:ind w:left="360"/>
        <w:jc w:val="both"/>
        <w:rPr>
          <w:rFonts w:cs="Arial"/>
          <w:sz w:val="22"/>
          <w:szCs w:val="22"/>
        </w:rPr>
      </w:pPr>
      <w:r w:rsidRPr="009C5A32">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w:t>
      </w:r>
      <w:r>
        <w:rPr>
          <w:rFonts w:cs="Arial"/>
          <w:sz w:val="22"/>
          <w:szCs w:val="22"/>
        </w:rPr>
        <w:br/>
      </w:r>
      <w:r w:rsidRPr="009C5A32">
        <w:rPr>
          <w:rFonts w:cs="Arial"/>
          <w:sz w:val="22"/>
          <w:szCs w:val="22"/>
        </w:rPr>
        <w:t xml:space="preserve">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w:t>
      </w:r>
      <w:proofErr w:type="gramStart"/>
      <w:r w:rsidRPr="009C5A32">
        <w:rPr>
          <w:rFonts w:cs="Arial"/>
          <w:sz w:val="22"/>
          <w:szCs w:val="22"/>
        </w:rPr>
        <w:t>na</w:t>
      </w:r>
      <w:proofErr w:type="gramEnd"/>
      <w:r>
        <w:rPr>
          <w:rFonts w:cs="Arial"/>
          <w:sz w:val="22"/>
          <w:szCs w:val="22"/>
        </w:rPr>
        <w:t>:</w:t>
      </w:r>
    </w:p>
    <w:p w:rsidR="00522A64" w:rsidRPr="006B2803" w:rsidRDefault="00522A64" w:rsidP="00522A64">
      <w:pPr>
        <w:pStyle w:val="Zkladntext"/>
        <w:keepNext/>
        <w:widowControl/>
        <w:tabs>
          <w:tab w:val="left" w:pos="360"/>
        </w:tabs>
        <w:ind w:left="360"/>
        <w:jc w:val="both"/>
        <w:rPr>
          <w:rFonts w:cs="Arial"/>
          <w:sz w:val="22"/>
          <w:szCs w:val="22"/>
        </w:rPr>
      </w:pPr>
      <w:r w:rsidRPr="0009785A">
        <w:rPr>
          <w:rFonts w:cs="Arial"/>
          <w:sz w:val="22"/>
          <w:szCs w:val="22"/>
        </w:rPr>
        <w:t>http://</w:t>
      </w:r>
      <w:proofErr w:type="gramStart"/>
      <w:r w:rsidRPr="0009785A">
        <w:rPr>
          <w:rFonts w:cs="Arial"/>
          <w:sz w:val="22"/>
          <w:szCs w:val="22"/>
        </w:rPr>
        <w:t>www</w:t>
      </w:r>
      <w:proofErr w:type="gramEnd"/>
      <w:r w:rsidRPr="0009785A">
        <w:rPr>
          <w:rFonts w:cs="Arial"/>
          <w:sz w:val="22"/>
          <w:szCs w:val="22"/>
        </w:rPr>
        <w:t>.</w:t>
      </w:r>
      <w:proofErr w:type="gramStart"/>
      <w:r w:rsidRPr="0009785A">
        <w:rPr>
          <w:rFonts w:cs="Arial"/>
          <w:sz w:val="22"/>
          <w:szCs w:val="22"/>
        </w:rPr>
        <w:t>poh</w:t>
      </w:r>
      <w:proofErr w:type="gramEnd"/>
      <w:r w:rsidRPr="0009785A">
        <w:rPr>
          <w:rFonts w:cs="Arial"/>
          <w:sz w:val="22"/>
          <w:szCs w:val="22"/>
        </w:rPr>
        <w:t>.cz/informace-o-zpracovani-osobnich-udaju/d-1369/p1=1459</w:t>
      </w:r>
    </w:p>
    <w:p w:rsidR="008C6C4E" w:rsidRDefault="008C6C4E" w:rsidP="00AC3E52">
      <w:pPr>
        <w:widowControl w:val="0"/>
        <w:overflowPunct/>
        <w:autoSpaceDE/>
        <w:autoSpaceDN/>
        <w:adjustRightInd/>
        <w:jc w:val="both"/>
        <w:textAlignment w:val="auto"/>
        <w:rPr>
          <w:rFonts w:ascii="Arial" w:hAnsi="Arial" w:cs="Arial"/>
          <w:sz w:val="22"/>
          <w:szCs w:val="22"/>
        </w:rPr>
      </w:pPr>
    </w:p>
    <w:p w:rsidR="00AC3E52" w:rsidRPr="00454D43" w:rsidRDefault="00AC3E52" w:rsidP="00AC3E52">
      <w:pPr>
        <w:pStyle w:val="Zkladntext"/>
        <w:widowControl/>
        <w:spacing w:before="120"/>
        <w:jc w:val="center"/>
        <w:rPr>
          <w:rFonts w:cs="Arial"/>
          <w:color w:val="auto"/>
          <w:sz w:val="22"/>
          <w:szCs w:val="22"/>
        </w:rPr>
      </w:pPr>
      <w:r w:rsidRPr="00454D43">
        <w:rPr>
          <w:rFonts w:cs="Arial"/>
          <w:b/>
          <w:color w:val="auto"/>
          <w:sz w:val="22"/>
          <w:szCs w:val="22"/>
          <w:u w:val="single"/>
        </w:rPr>
        <w:t>Čl. X</w:t>
      </w:r>
      <w:r>
        <w:rPr>
          <w:rFonts w:cs="Arial"/>
          <w:b/>
          <w:color w:val="auto"/>
          <w:sz w:val="22"/>
          <w:szCs w:val="22"/>
          <w:u w:val="single"/>
        </w:rPr>
        <w:t>I</w:t>
      </w:r>
      <w:r w:rsidR="009C5A32">
        <w:rPr>
          <w:rFonts w:cs="Arial"/>
          <w:b/>
          <w:color w:val="auto"/>
          <w:sz w:val="22"/>
          <w:szCs w:val="22"/>
          <w:u w:val="single"/>
        </w:rPr>
        <w:t>I</w:t>
      </w:r>
      <w:r w:rsidRPr="00454D43">
        <w:rPr>
          <w:rFonts w:cs="Arial"/>
          <w:b/>
          <w:color w:val="auto"/>
          <w:sz w:val="22"/>
          <w:szCs w:val="22"/>
          <w:u w:val="single"/>
        </w:rPr>
        <w:t>. ZÁVĚREČNÁ USTANOVENÍ</w:t>
      </w:r>
    </w:p>
    <w:p w:rsidR="008C6C4E" w:rsidRDefault="008C6C4E" w:rsidP="008C6C4E">
      <w:pPr>
        <w:pStyle w:val="Zkladntext"/>
        <w:keepNext/>
        <w:widowControl/>
        <w:tabs>
          <w:tab w:val="left" w:pos="360"/>
        </w:tabs>
        <w:jc w:val="both"/>
        <w:rPr>
          <w:rFonts w:cs="Arial"/>
          <w:color w:val="auto"/>
          <w:sz w:val="22"/>
          <w:szCs w:val="22"/>
        </w:rPr>
      </w:pP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FA2C74" w:rsidRDefault="00FA2C74" w:rsidP="00FA2C74">
      <w:pPr>
        <w:pStyle w:val="Zkladntext"/>
        <w:keepNext/>
        <w:widowControl/>
        <w:tabs>
          <w:tab w:val="left" w:pos="360"/>
        </w:tabs>
        <w:jc w:val="both"/>
        <w:rPr>
          <w:rFonts w:cs="Arial"/>
          <w:color w:val="auto"/>
          <w:sz w:val="22"/>
          <w:szCs w:val="22"/>
        </w:rPr>
      </w:pPr>
    </w:p>
    <w:p w:rsidR="008C390F" w:rsidRDefault="00FA2C74" w:rsidP="009515EF">
      <w:pPr>
        <w:pStyle w:val="Zkladntext"/>
        <w:keepNext/>
        <w:widowControl/>
        <w:numPr>
          <w:ilvl w:val="0"/>
          <w:numId w:val="40"/>
        </w:numPr>
        <w:tabs>
          <w:tab w:val="left" w:pos="360"/>
        </w:tabs>
        <w:jc w:val="both"/>
        <w:rPr>
          <w:rFonts w:cs="Arial"/>
          <w:color w:val="auto"/>
          <w:sz w:val="22"/>
          <w:szCs w:val="22"/>
        </w:rPr>
      </w:pPr>
      <w:r w:rsidRPr="00FA2C74">
        <w:rPr>
          <w:rFonts w:cs="Arial"/>
          <w:color w:val="auto"/>
          <w:sz w:val="22"/>
          <w:szCs w:val="22"/>
        </w:rPr>
        <w:t xml:space="preserve">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9515EF" w:rsidRPr="009515EF" w:rsidRDefault="009515EF" w:rsidP="009515EF">
      <w:pPr>
        <w:pStyle w:val="Zkladntext"/>
        <w:keepNext/>
        <w:widowControl/>
        <w:tabs>
          <w:tab w:val="left" w:pos="360"/>
        </w:tabs>
        <w:jc w:val="both"/>
        <w:rPr>
          <w:rFonts w:cs="Arial"/>
          <w:color w:val="auto"/>
          <w:sz w:val="22"/>
          <w:szCs w:val="22"/>
        </w:rPr>
      </w:pPr>
    </w:p>
    <w:p w:rsidR="00AC3E52" w:rsidRPr="009515EF" w:rsidRDefault="008C390F" w:rsidP="009515EF">
      <w:pPr>
        <w:pStyle w:val="Odstavecseseznamem"/>
        <w:numPr>
          <w:ilvl w:val="0"/>
          <w:numId w:val="40"/>
        </w:numPr>
        <w:rPr>
          <w:rFonts w:ascii="Arial" w:hAnsi="Arial" w:cs="Arial"/>
          <w:color w:val="auto"/>
          <w:sz w:val="22"/>
          <w:szCs w:val="22"/>
        </w:rPr>
      </w:pPr>
      <w:r w:rsidRPr="008C390F">
        <w:rPr>
          <w:rFonts w:ascii="Arial" w:hAnsi="Arial" w:cs="Arial"/>
          <w:color w:val="auto"/>
          <w:sz w:val="22"/>
          <w:szCs w:val="22"/>
        </w:rPr>
        <w:t>Smluvní strany nepovažují žádné ustanovení smlouvy za obchodní tajemství</w:t>
      </w:r>
    </w:p>
    <w:p w:rsidR="00AC3E52" w:rsidRDefault="00AC3E52" w:rsidP="00AC3E52">
      <w:pPr>
        <w:pStyle w:val="Zkladntext"/>
        <w:keepNext/>
        <w:widowControl/>
        <w:numPr>
          <w:ilvl w:val="0"/>
          <w:numId w:val="40"/>
        </w:numPr>
        <w:tabs>
          <w:tab w:val="left" w:pos="360"/>
        </w:tabs>
        <w:jc w:val="both"/>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AC3E52" w:rsidRDefault="00AC3E52" w:rsidP="00AC3E52">
      <w:pPr>
        <w:pStyle w:val="Zkladntext"/>
        <w:widowControl/>
        <w:tabs>
          <w:tab w:val="left" w:pos="360"/>
        </w:tabs>
        <w:jc w:val="both"/>
        <w:textAlignment w:val="auto"/>
        <w:rPr>
          <w:rFonts w:cs="Arial"/>
          <w:color w:val="auto"/>
          <w:sz w:val="22"/>
          <w:szCs w:val="22"/>
        </w:rPr>
      </w:pPr>
    </w:p>
    <w:p w:rsidR="00AC3E52" w:rsidRPr="00386410"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AC3E52" w:rsidRPr="00386410" w:rsidRDefault="00AC3E52" w:rsidP="00AC3E52">
      <w:pPr>
        <w:pStyle w:val="Zkladntext"/>
        <w:widowControl/>
        <w:numPr>
          <w:ilvl w:val="0"/>
          <w:numId w:val="41"/>
        </w:numPr>
        <w:jc w:val="both"/>
        <w:rPr>
          <w:rFonts w:cs="Arial"/>
          <w:sz w:val="22"/>
          <w:szCs w:val="22"/>
        </w:rPr>
      </w:pP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AC3E52" w:rsidRPr="00386410" w:rsidRDefault="00AC3E52" w:rsidP="00AC3E52">
      <w:pPr>
        <w:pStyle w:val="Zkladntext"/>
        <w:widowControl/>
        <w:numPr>
          <w:ilvl w:val="0"/>
          <w:numId w:val="41"/>
        </w:numPr>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w:t>
      </w:r>
      <w:r>
        <w:rPr>
          <w:rFonts w:cs="Arial"/>
          <w:sz w:val="22"/>
          <w:szCs w:val="22"/>
        </w:rPr>
        <w:t>zhotovitelem</w:t>
      </w:r>
      <w:r w:rsidRPr="00386410">
        <w:rPr>
          <w:rFonts w:cs="Arial"/>
          <w:sz w:val="22"/>
          <w:szCs w:val="22"/>
        </w:rPr>
        <w:t>, které trvá více než 14 dnů,</w:t>
      </w:r>
    </w:p>
    <w:p w:rsidR="00AC3E52" w:rsidRDefault="00AC3E52" w:rsidP="00AC3E52">
      <w:pPr>
        <w:pStyle w:val="Zkladntext"/>
        <w:widowControl/>
        <w:numPr>
          <w:ilvl w:val="0"/>
          <w:numId w:val="41"/>
        </w:numPr>
        <w:tabs>
          <w:tab w:val="left" w:pos="360"/>
        </w:tabs>
        <w:jc w:val="both"/>
        <w:rPr>
          <w:rFonts w:cs="Arial"/>
          <w:sz w:val="22"/>
          <w:szCs w:val="22"/>
        </w:rPr>
      </w:pPr>
      <w:r w:rsidRPr="00386410">
        <w:rPr>
          <w:rFonts w:cs="Arial"/>
          <w:sz w:val="22"/>
          <w:szCs w:val="22"/>
        </w:rPr>
        <w:t xml:space="preserve">zásadním porušení technologické kázně </w:t>
      </w:r>
      <w:r>
        <w:rPr>
          <w:rFonts w:cs="Arial"/>
          <w:sz w:val="22"/>
          <w:szCs w:val="22"/>
        </w:rPr>
        <w:t>zhotovitelem</w:t>
      </w:r>
      <w:r w:rsidRPr="00386410">
        <w:rPr>
          <w:rFonts w:cs="Arial"/>
          <w:sz w:val="22"/>
          <w:szCs w:val="22"/>
        </w:rPr>
        <w:t xml:space="preserve">, zanedbání provádění kontroly kvality </w:t>
      </w:r>
      <w:r>
        <w:rPr>
          <w:rFonts w:cs="Arial"/>
          <w:sz w:val="22"/>
          <w:szCs w:val="22"/>
        </w:rPr>
        <w:t>zhotovitelem</w:t>
      </w:r>
      <w:r w:rsidRPr="00386410">
        <w:rPr>
          <w:rFonts w:cs="Arial"/>
          <w:sz w:val="22"/>
          <w:szCs w:val="22"/>
        </w:rPr>
        <w:t xml:space="preserve"> při realizaci díla</w:t>
      </w:r>
      <w:r>
        <w:rPr>
          <w:rFonts w:cs="Arial"/>
          <w:sz w:val="22"/>
          <w:szCs w:val="22"/>
        </w:rPr>
        <w:t>,</w:t>
      </w:r>
    </w:p>
    <w:p w:rsidR="00AC3E52" w:rsidRDefault="00AC3E52" w:rsidP="00AC3E52">
      <w:pPr>
        <w:pStyle w:val="Zkladntext"/>
        <w:widowControl/>
        <w:numPr>
          <w:ilvl w:val="0"/>
          <w:numId w:val="41"/>
        </w:numPr>
        <w:jc w:val="both"/>
        <w:rPr>
          <w:rFonts w:cs="Arial"/>
          <w:sz w:val="22"/>
          <w:szCs w:val="22"/>
        </w:rPr>
      </w:pPr>
      <w:r>
        <w:rPr>
          <w:rFonts w:cs="Arial"/>
          <w:sz w:val="22"/>
          <w:szCs w:val="22"/>
        </w:rPr>
        <w:t>n</w:t>
      </w:r>
      <w:r w:rsidRPr="00653562">
        <w:rPr>
          <w:rFonts w:cs="Arial"/>
          <w:sz w:val="22"/>
          <w:szCs w:val="22"/>
        </w:rPr>
        <w:t>eplnění</w:t>
      </w:r>
      <w:r>
        <w:rPr>
          <w:rFonts w:cs="Arial"/>
          <w:sz w:val="22"/>
          <w:szCs w:val="22"/>
        </w:rPr>
        <w:t>m</w:t>
      </w:r>
      <w:r w:rsidRPr="00653562">
        <w:rPr>
          <w:rFonts w:cs="Arial"/>
          <w:sz w:val="22"/>
          <w:szCs w:val="22"/>
        </w:rPr>
        <w:t xml:space="preserve"> povinností </w:t>
      </w:r>
      <w:r>
        <w:rPr>
          <w:rFonts w:cs="Arial"/>
          <w:sz w:val="22"/>
          <w:szCs w:val="22"/>
        </w:rPr>
        <w:t>zhotovitele</w:t>
      </w:r>
      <w:r w:rsidRPr="00653562">
        <w:rPr>
          <w:rFonts w:cs="Arial"/>
          <w:sz w:val="22"/>
          <w:szCs w:val="22"/>
        </w:rPr>
        <w:t xml:space="preserve"> vést řádně zápisy do stavebního deníku.</w:t>
      </w:r>
    </w:p>
    <w:p w:rsidR="00AC3E52" w:rsidRPr="00386410" w:rsidRDefault="00AC3E52" w:rsidP="00AC3E52">
      <w:pPr>
        <w:pStyle w:val="Zkladntext"/>
        <w:widowControl/>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AC3E52" w:rsidRDefault="00AC3E52" w:rsidP="00AC3E52">
      <w:pPr>
        <w:pStyle w:val="Zkladntext"/>
        <w:widowControl/>
        <w:tabs>
          <w:tab w:val="left" w:pos="360"/>
        </w:tabs>
        <w:jc w:val="both"/>
        <w:rPr>
          <w:rFonts w:cs="Arial"/>
          <w:sz w:val="22"/>
          <w:szCs w:val="22"/>
        </w:rPr>
      </w:pPr>
    </w:p>
    <w:p w:rsidR="00AC3E52" w:rsidRDefault="00AC3E52" w:rsidP="00AC3E52">
      <w:pPr>
        <w:pStyle w:val="Zkladntext"/>
        <w:keepN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AC3E52" w:rsidRPr="00454D43" w:rsidRDefault="00AC3E52" w:rsidP="00AC3E52">
      <w:pPr>
        <w:pStyle w:val="Zkladntext"/>
        <w:widowControl/>
        <w:tabs>
          <w:tab w:val="left" w:pos="360"/>
        </w:tabs>
        <w:jc w:val="both"/>
        <w:rPr>
          <w:color w:val="auto"/>
          <w:sz w:val="22"/>
          <w:szCs w:val="22"/>
        </w:rPr>
      </w:pP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995E3E" w:rsidRPr="00454D43" w:rsidRDefault="00995E3E" w:rsidP="002D1039">
      <w:pPr>
        <w:keepNext/>
        <w:jc w:val="both"/>
        <w:rPr>
          <w:rFonts w:ascii="Arial" w:hAnsi="Arial" w:cs="Arial"/>
          <w:sz w:val="22"/>
          <w:szCs w:val="22"/>
        </w:rPr>
      </w:pPr>
    </w:p>
    <w:p w:rsidR="00864AB4" w:rsidRPr="00454D43" w:rsidRDefault="00864AB4" w:rsidP="002D1039">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 xml:space="preserve">V Terezíně </w:t>
      </w:r>
      <w:r w:rsidRPr="003145AD">
        <w:rPr>
          <w:rFonts w:ascii="Arial" w:hAnsi="Arial" w:cs="Arial"/>
          <w:sz w:val="22"/>
          <w:szCs w:val="22"/>
        </w:rPr>
        <w:t>dne………</w:t>
      </w:r>
      <w:proofErr w:type="gramStart"/>
      <w:r w:rsidRPr="003145AD">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Pr>
          <w:rFonts w:ascii="Arial" w:hAnsi="Arial" w:cs="Arial"/>
          <w:sz w:val="22"/>
          <w:szCs w:val="22"/>
        </w:rPr>
        <w:tab/>
      </w:r>
      <w:r w:rsidRPr="003145AD">
        <w:rPr>
          <w:rFonts w:ascii="Arial" w:hAnsi="Arial" w:cs="Arial"/>
          <w:sz w:val="22"/>
          <w:szCs w:val="22"/>
        </w:rPr>
        <w:t>V</w:t>
      </w:r>
      <w:r w:rsidR="00D950A1">
        <w:rPr>
          <w:rFonts w:ascii="Arial" w:hAnsi="Arial" w:cs="Arial"/>
          <w:sz w:val="22"/>
          <w:szCs w:val="22"/>
        </w:rPr>
        <w:t> </w:t>
      </w:r>
      <w:r w:rsidR="000E1701">
        <w:rPr>
          <w:rFonts w:ascii="Arial" w:hAnsi="Arial" w:cs="Arial"/>
          <w:sz w:val="22"/>
          <w:szCs w:val="22"/>
        </w:rPr>
        <w:t>…</w:t>
      </w:r>
      <w:proofErr w:type="gramEnd"/>
      <w:r w:rsidR="000E1701">
        <w:rPr>
          <w:rFonts w:ascii="Arial" w:hAnsi="Arial" w:cs="Arial"/>
          <w:sz w:val="22"/>
          <w:szCs w:val="22"/>
        </w:rPr>
        <w:t>…………………</w:t>
      </w:r>
      <w:r>
        <w:rPr>
          <w:rFonts w:ascii="Arial" w:hAnsi="Arial" w:cs="Arial"/>
          <w:sz w:val="22"/>
          <w:szCs w:val="22"/>
        </w:rPr>
        <w:t xml:space="preserve"> </w:t>
      </w:r>
      <w:r w:rsidRPr="003145AD">
        <w:rPr>
          <w:rFonts w:ascii="Arial" w:hAnsi="Arial" w:cs="Arial"/>
          <w:sz w:val="22"/>
          <w:szCs w:val="22"/>
        </w:rPr>
        <w:t>dne…………..</w:t>
      </w: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C6C4E" w:rsidRPr="00432702" w:rsidRDefault="008C6C4E" w:rsidP="008C6C4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D950A1">
        <w:rPr>
          <w:rFonts w:ascii="Arial" w:hAnsi="Arial" w:cs="Arial"/>
          <w:sz w:val="22"/>
          <w:szCs w:val="22"/>
        </w:rPr>
        <w:t>zhotovitel</w:t>
      </w:r>
    </w:p>
    <w:p w:rsidR="008C6C4E" w:rsidRPr="00432702" w:rsidRDefault="008C6C4E" w:rsidP="008C6C4E">
      <w:pPr>
        <w:jc w:val="both"/>
        <w:rPr>
          <w:rFonts w:ascii="Arial" w:hAnsi="Arial" w:cs="Arial"/>
          <w:sz w:val="22"/>
          <w:szCs w:val="22"/>
        </w:rPr>
      </w:pP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000E1701">
        <w:rPr>
          <w:rFonts w:ascii="Arial" w:hAnsi="Arial" w:cs="Arial"/>
          <w:sz w:val="22"/>
          <w:szCs w:val="22"/>
        </w:rPr>
        <w:tab/>
      </w:r>
      <w:r w:rsidR="000E1701">
        <w:rPr>
          <w:rFonts w:ascii="Arial" w:hAnsi="Arial" w:cs="Arial"/>
          <w:sz w:val="22"/>
          <w:szCs w:val="22"/>
        </w:rPr>
        <w:tab/>
      </w:r>
      <w:r w:rsidR="000E1701">
        <w:rPr>
          <w:rFonts w:ascii="Arial" w:hAnsi="Arial" w:cs="Arial"/>
          <w:sz w:val="22"/>
          <w:szCs w:val="22"/>
        </w:rPr>
        <w:tab/>
      </w:r>
      <w:bookmarkStart w:id="0" w:name="_GoBack"/>
      <w:bookmarkEnd w:id="0"/>
      <w:r w:rsidR="00257507">
        <w:rPr>
          <w:rFonts w:ascii="Arial" w:hAnsi="Arial" w:cs="Arial"/>
          <w:sz w:val="22"/>
          <w:szCs w:val="22"/>
        </w:rPr>
        <w:t xml:space="preserve">Pavel </w:t>
      </w:r>
      <w:proofErr w:type="spellStart"/>
      <w:r w:rsidR="00257507">
        <w:rPr>
          <w:rFonts w:ascii="Arial" w:hAnsi="Arial" w:cs="Arial"/>
          <w:sz w:val="22"/>
          <w:szCs w:val="22"/>
        </w:rPr>
        <w:t>Rýva</w:t>
      </w:r>
      <w:proofErr w:type="spellEnd"/>
    </w:p>
    <w:p w:rsidR="008C6C4E" w:rsidRDefault="008C6C4E" w:rsidP="008C6C4E">
      <w:pPr>
        <w:keepNex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C8" w:rsidRDefault="00903AC8">
      <w:r>
        <w:separator/>
      </w:r>
    </w:p>
  </w:endnote>
  <w:endnote w:type="continuationSeparator" w:id="0">
    <w:p w:rsidR="00903AC8" w:rsidRDefault="00903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0E1701">
      <w:rPr>
        <w:rFonts w:ascii="Arial" w:hAnsi="Arial" w:cs="Arial"/>
        <w:b/>
        <w:noProof/>
        <w:sz w:val="18"/>
        <w:szCs w:val="18"/>
      </w:rPr>
      <w:t>8</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0E1701">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C8" w:rsidRDefault="00903AC8">
      <w:r>
        <w:separator/>
      </w:r>
    </w:p>
  </w:footnote>
  <w:footnote w:type="continuationSeparator" w:id="0">
    <w:p w:rsidR="00903AC8" w:rsidRDefault="00903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2F8843BA"/>
    <w:multiLevelType w:val="hybridMultilevel"/>
    <w:tmpl w:val="65E2FFFA"/>
    <w:lvl w:ilvl="0" w:tplc="04050001">
      <w:start w:val="1"/>
      <w:numFmt w:val="bullet"/>
      <w:lvlText w:val=""/>
      <w:lvlJc w:val="left"/>
      <w:pPr>
        <w:ind w:left="1260" w:hanging="360"/>
      </w:pPr>
      <w:rPr>
        <w:rFonts w:ascii="Symbol" w:hAnsi="Symbol" w:hint="default"/>
      </w:rPr>
    </w:lvl>
    <w:lvl w:ilvl="1" w:tplc="04050001">
      <w:start w:val="1"/>
      <w:numFmt w:val="bullet"/>
      <w:lvlText w:val=""/>
      <w:lvlJc w:val="left"/>
      <w:pPr>
        <w:ind w:left="1353" w:hanging="360"/>
      </w:pPr>
      <w:rPr>
        <w:rFonts w:ascii="Symbol" w:hAnsi="Symbol"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11">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3">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7">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3">
    <w:nsid w:val="57F46203"/>
    <w:multiLevelType w:val="hybridMultilevel"/>
    <w:tmpl w:val="B22E2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714F2CFC"/>
    <w:multiLevelType w:val="hybridMultilevel"/>
    <w:tmpl w:val="DB4C6BD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3">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6"/>
  </w:num>
  <w:num w:numId="2">
    <w:abstractNumId w:val="13"/>
  </w:num>
  <w:num w:numId="3">
    <w:abstractNumId w:val="33"/>
  </w:num>
  <w:num w:numId="4">
    <w:abstractNumId w:val="28"/>
  </w:num>
  <w:num w:numId="5">
    <w:abstractNumId w:val="30"/>
  </w:num>
  <w:num w:numId="6">
    <w:abstractNumId w:val="20"/>
  </w:num>
  <w:num w:numId="7">
    <w:abstractNumId w:val="21"/>
  </w:num>
  <w:num w:numId="8">
    <w:abstractNumId w:val="25"/>
  </w:num>
  <w:num w:numId="9">
    <w:abstractNumId w:val="12"/>
  </w:num>
  <w:num w:numId="10">
    <w:abstractNumId w:val="35"/>
  </w:num>
  <w:num w:numId="11">
    <w:abstractNumId w:val="5"/>
  </w:num>
  <w:num w:numId="12">
    <w:abstractNumId w:val="36"/>
  </w:num>
  <w:num w:numId="13">
    <w:abstractNumId w:val="27"/>
  </w:num>
  <w:num w:numId="14">
    <w:abstractNumId w:val="1"/>
  </w:num>
  <w:num w:numId="15">
    <w:abstractNumId w:val="24"/>
  </w:num>
  <w:num w:numId="16">
    <w:abstractNumId w:val="17"/>
  </w:num>
  <w:num w:numId="17">
    <w:abstractNumId w:val="34"/>
  </w:num>
  <w:num w:numId="18">
    <w:abstractNumId w:val="15"/>
  </w:num>
  <w:num w:numId="19">
    <w:abstractNumId w:val="14"/>
  </w:num>
  <w:num w:numId="20">
    <w:abstractNumId w:val="6"/>
  </w:num>
  <w:num w:numId="21">
    <w:abstractNumId w:val="4"/>
  </w:num>
  <w:num w:numId="22">
    <w:abstractNumId w:val="9"/>
  </w:num>
  <w:num w:numId="23">
    <w:abstractNumId w:val="18"/>
  </w:num>
  <w:num w:numId="24">
    <w:abstractNumId w:val="2"/>
  </w:num>
  <w:num w:numId="25">
    <w:abstractNumId w:val="11"/>
  </w:num>
  <w:num w:numId="26">
    <w:abstractNumId w:val="31"/>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29"/>
  </w:num>
  <w:num w:numId="40">
    <w:abstractNumId w:val="3"/>
  </w:num>
  <w:num w:numId="41">
    <w:abstractNumId w:val="8"/>
  </w:num>
  <w:num w:numId="42">
    <w:abstractNumId w:val="7"/>
  </w:num>
  <w:num w:numId="43">
    <w:abstractNumId w:val="7"/>
  </w:num>
  <w:num w:numId="44">
    <w:abstractNumId w:val="7"/>
  </w:num>
  <w:num w:numId="45">
    <w:abstractNumId w:val="10"/>
  </w:num>
  <w:num w:numId="46">
    <w:abstractNumId w:val="2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0D61"/>
    <w:rsid w:val="00001473"/>
    <w:rsid w:val="00013DF1"/>
    <w:rsid w:val="0001739A"/>
    <w:rsid w:val="00032AD0"/>
    <w:rsid w:val="000456A7"/>
    <w:rsid w:val="00053346"/>
    <w:rsid w:val="000706EC"/>
    <w:rsid w:val="000903EA"/>
    <w:rsid w:val="00091338"/>
    <w:rsid w:val="000914C6"/>
    <w:rsid w:val="000927E7"/>
    <w:rsid w:val="00093AD2"/>
    <w:rsid w:val="000A10CD"/>
    <w:rsid w:val="000B0E7E"/>
    <w:rsid w:val="000B2E4B"/>
    <w:rsid w:val="000B3C0B"/>
    <w:rsid w:val="000E1701"/>
    <w:rsid w:val="000F53B1"/>
    <w:rsid w:val="001059B7"/>
    <w:rsid w:val="0011076F"/>
    <w:rsid w:val="00114CFD"/>
    <w:rsid w:val="00115540"/>
    <w:rsid w:val="0012186F"/>
    <w:rsid w:val="00123974"/>
    <w:rsid w:val="00123B05"/>
    <w:rsid w:val="00133429"/>
    <w:rsid w:val="001431E3"/>
    <w:rsid w:val="00145445"/>
    <w:rsid w:val="00151C33"/>
    <w:rsid w:val="00152D2A"/>
    <w:rsid w:val="001556E2"/>
    <w:rsid w:val="00191A3B"/>
    <w:rsid w:val="001B07ED"/>
    <w:rsid w:val="001C04BD"/>
    <w:rsid w:val="001C2360"/>
    <w:rsid w:val="001D3524"/>
    <w:rsid w:val="001D6BE7"/>
    <w:rsid w:val="001F12DA"/>
    <w:rsid w:val="001F7612"/>
    <w:rsid w:val="002001D9"/>
    <w:rsid w:val="0020184F"/>
    <w:rsid w:val="002044E5"/>
    <w:rsid w:val="002113D7"/>
    <w:rsid w:val="002157FE"/>
    <w:rsid w:val="002175F9"/>
    <w:rsid w:val="00222E29"/>
    <w:rsid w:val="00233602"/>
    <w:rsid w:val="002371A3"/>
    <w:rsid w:val="00240DEE"/>
    <w:rsid w:val="00241CC6"/>
    <w:rsid w:val="00255B29"/>
    <w:rsid w:val="00257507"/>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5399"/>
    <w:rsid w:val="00346C0D"/>
    <w:rsid w:val="003516F9"/>
    <w:rsid w:val="003618B2"/>
    <w:rsid w:val="00385D85"/>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472BC"/>
    <w:rsid w:val="00451D8C"/>
    <w:rsid w:val="00454D43"/>
    <w:rsid w:val="00466A78"/>
    <w:rsid w:val="004765B5"/>
    <w:rsid w:val="00492DC3"/>
    <w:rsid w:val="004943EB"/>
    <w:rsid w:val="004A2984"/>
    <w:rsid w:val="004B1199"/>
    <w:rsid w:val="004B2043"/>
    <w:rsid w:val="004E0521"/>
    <w:rsid w:val="004E7D23"/>
    <w:rsid w:val="00512F40"/>
    <w:rsid w:val="00516E1F"/>
    <w:rsid w:val="00520647"/>
    <w:rsid w:val="00522A64"/>
    <w:rsid w:val="005247CA"/>
    <w:rsid w:val="005256B6"/>
    <w:rsid w:val="005302CD"/>
    <w:rsid w:val="00550068"/>
    <w:rsid w:val="0055364E"/>
    <w:rsid w:val="00563146"/>
    <w:rsid w:val="005668D0"/>
    <w:rsid w:val="00566F54"/>
    <w:rsid w:val="00581592"/>
    <w:rsid w:val="0058483B"/>
    <w:rsid w:val="00595DCE"/>
    <w:rsid w:val="005A52EE"/>
    <w:rsid w:val="005B1728"/>
    <w:rsid w:val="005B53AA"/>
    <w:rsid w:val="005B63A2"/>
    <w:rsid w:val="005C10DB"/>
    <w:rsid w:val="005C6983"/>
    <w:rsid w:val="005F1C02"/>
    <w:rsid w:val="005F1C85"/>
    <w:rsid w:val="005F217B"/>
    <w:rsid w:val="005F34D9"/>
    <w:rsid w:val="00602394"/>
    <w:rsid w:val="0060531F"/>
    <w:rsid w:val="006137F7"/>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7317"/>
    <w:rsid w:val="00771122"/>
    <w:rsid w:val="007712CB"/>
    <w:rsid w:val="00785E48"/>
    <w:rsid w:val="00787C27"/>
    <w:rsid w:val="00790434"/>
    <w:rsid w:val="0079435D"/>
    <w:rsid w:val="007A041D"/>
    <w:rsid w:val="007B15C4"/>
    <w:rsid w:val="007C743D"/>
    <w:rsid w:val="007D44FB"/>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44FF1"/>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C3B41"/>
    <w:rsid w:val="008C6C4E"/>
    <w:rsid w:val="008D07D7"/>
    <w:rsid w:val="008D36CC"/>
    <w:rsid w:val="008F3607"/>
    <w:rsid w:val="00903AC8"/>
    <w:rsid w:val="009177F7"/>
    <w:rsid w:val="00917F5B"/>
    <w:rsid w:val="00921CCC"/>
    <w:rsid w:val="009231A4"/>
    <w:rsid w:val="0092548D"/>
    <w:rsid w:val="0094603D"/>
    <w:rsid w:val="009515EF"/>
    <w:rsid w:val="0095255A"/>
    <w:rsid w:val="009545B1"/>
    <w:rsid w:val="0095748D"/>
    <w:rsid w:val="0096148E"/>
    <w:rsid w:val="00963F3F"/>
    <w:rsid w:val="0098025D"/>
    <w:rsid w:val="009843E0"/>
    <w:rsid w:val="00985301"/>
    <w:rsid w:val="00985B9D"/>
    <w:rsid w:val="00991B86"/>
    <w:rsid w:val="00995E3E"/>
    <w:rsid w:val="00996588"/>
    <w:rsid w:val="009A120B"/>
    <w:rsid w:val="009A39F9"/>
    <w:rsid w:val="009A3FBD"/>
    <w:rsid w:val="009C5A32"/>
    <w:rsid w:val="009D2E1E"/>
    <w:rsid w:val="009D4120"/>
    <w:rsid w:val="009D500B"/>
    <w:rsid w:val="009D5612"/>
    <w:rsid w:val="009E623B"/>
    <w:rsid w:val="00A1328C"/>
    <w:rsid w:val="00A2023D"/>
    <w:rsid w:val="00A43B3A"/>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B0309E"/>
    <w:rsid w:val="00B20CF7"/>
    <w:rsid w:val="00B34EBF"/>
    <w:rsid w:val="00B368E0"/>
    <w:rsid w:val="00B6310F"/>
    <w:rsid w:val="00B63BF5"/>
    <w:rsid w:val="00B640F3"/>
    <w:rsid w:val="00B75368"/>
    <w:rsid w:val="00B76C65"/>
    <w:rsid w:val="00B83DD7"/>
    <w:rsid w:val="00B92AF5"/>
    <w:rsid w:val="00BA2D7C"/>
    <w:rsid w:val="00BB5F46"/>
    <w:rsid w:val="00BB77F0"/>
    <w:rsid w:val="00BC6B58"/>
    <w:rsid w:val="00BD5E01"/>
    <w:rsid w:val="00BF1B3F"/>
    <w:rsid w:val="00BF3D9B"/>
    <w:rsid w:val="00C0154D"/>
    <w:rsid w:val="00C01972"/>
    <w:rsid w:val="00C079FC"/>
    <w:rsid w:val="00C1063F"/>
    <w:rsid w:val="00C14290"/>
    <w:rsid w:val="00C20C4F"/>
    <w:rsid w:val="00C21116"/>
    <w:rsid w:val="00C233E2"/>
    <w:rsid w:val="00C516BF"/>
    <w:rsid w:val="00C56345"/>
    <w:rsid w:val="00C66556"/>
    <w:rsid w:val="00C7519E"/>
    <w:rsid w:val="00C754D6"/>
    <w:rsid w:val="00C9156E"/>
    <w:rsid w:val="00C9633B"/>
    <w:rsid w:val="00CA3CFE"/>
    <w:rsid w:val="00CB2640"/>
    <w:rsid w:val="00CC0E56"/>
    <w:rsid w:val="00CE45C5"/>
    <w:rsid w:val="00CF35ED"/>
    <w:rsid w:val="00D1104C"/>
    <w:rsid w:val="00D276F7"/>
    <w:rsid w:val="00D41B2F"/>
    <w:rsid w:val="00D533AF"/>
    <w:rsid w:val="00D56190"/>
    <w:rsid w:val="00D642B9"/>
    <w:rsid w:val="00D74CA0"/>
    <w:rsid w:val="00D75EBF"/>
    <w:rsid w:val="00D83C7B"/>
    <w:rsid w:val="00D87104"/>
    <w:rsid w:val="00D94469"/>
    <w:rsid w:val="00D950A1"/>
    <w:rsid w:val="00D968F8"/>
    <w:rsid w:val="00DC10D8"/>
    <w:rsid w:val="00DC579B"/>
    <w:rsid w:val="00DC6ACE"/>
    <w:rsid w:val="00DD0E1B"/>
    <w:rsid w:val="00DE2F13"/>
    <w:rsid w:val="00DE675A"/>
    <w:rsid w:val="00DF0B5E"/>
    <w:rsid w:val="00DF41F7"/>
    <w:rsid w:val="00E06371"/>
    <w:rsid w:val="00E10428"/>
    <w:rsid w:val="00E2169D"/>
    <w:rsid w:val="00E327CE"/>
    <w:rsid w:val="00E437CA"/>
    <w:rsid w:val="00E44420"/>
    <w:rsid w:val="00E44E9E"/>
    <w:rsid w:val="00E56266"/>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1B6C"/>
    <w:rsid w:val="00EE43D6"/>
    <w:rsid w:val="00EF1AB7"/>
    <w:rsid w:val="00EF1E4B"/>
    <w:rsid w:val="00EF2804"/>
    <w:rsid w:val="00EF744B"/>
    <w:rsid w:val="00F05460"/>
    <w:rsid w:val="00F14C69"/>
    <w:rsid w:val="00F22DC0"/>
    <w:rsid w:val="00F24E79"/>
    <w:rsid w:val="00F25381"/>
    <w:rsid w:val="00F27BE3"/>
    <w:rsid w:val="00F352E0"/>
    <w:rsid w:val="00F52D0A"/>
    <w:rsid w:val="00F54D46"/>
    <w:rsid w:val="00F5552E"/>
    <w:rsid w:val="00F67B02"/>
    <w:rsid w:val="00F72329"/>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A-odstavecodsazen">
    <w:name w:val="A-odstavec odsazený"/>
    <w:basedOn w:val="Export0"/>
    <w:link w:val="A-odstavecodsazenChar"/>
    <w:rsid w:val="008C3B41"/>
    <w:pPr>
      <w:ind w:left="720"/>
      <w:jc w:val="both"/>
    </w:pPr>
    <w:rPr>
      <w:rFonts w:ascii="Arial" w:hAnsi="Arial" w:cs="Arial"/>
      <w:sz w:val="22"/>
      <w:szCs w:val="22"/>
      <w:lang w:val="cs-CZ"/>
    </w:rPr>
  </w:style>
  <w:style w:type="character" w:customStyle="1" w:styleId="A-odstavecodsazenChar">
    <w:name w:val="A-odstavec odsazený Char"/>
    <w:link w:val="A-odstavecodsazen"/>
    <w:rsid w:val="008C3B4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customStyle="1" w:styleId="A-odstavecodsazen">
    <w:name w:val="A-odstavec odsazený"/>
    <w:basedOn w:val="Export0"/>
    <w:link w:val="A-odstavecodsazenChar"/>
    <w:rsid w:val="008C3B41"/>
    <w:pPr>
      <w:ind w:left="720"/>
      <w:jc w:val="both"/>
    </w:pPr>
    <w:rPr>
      <w:rFonts w:ascii="Arial" w:hAnsi="Arial" w:cs="Arial"/>
      <w:sz w:val="22"/>
      <w:szCs w:val="22"/>
      <w:lang w:val="cs-CZ"/>
    </w:rPr>
  </w:style>
  <w:style w:type="character" w:customStyle="1" w:styleId="A-odstavecodsazenChar">
    <w:name w:val="A-odstavec odsazený Char"/>
    <w:link w:val="A-odstavecodsazen"/>
    <w:rsid w:val="008C3B4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71109893">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C5648-C03E-46B6-BF35-67A42EDA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1</TotalTime>
  <Pages>8</Pages>
  <Words>2520</Words>
  <Characters>14874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Starek Petr</cp:lastModifiedBy>
  <cp:revision>3</cp:revision>
  <cp:lastPrinted>2005-07-18T05:22:00Z</cp:lastPrinted>
  <dcterms:created xsi:type="dcterms:W3CDTF">2019-04-05T12:18:00Z</dcterms:created>
  <dcterms:modified xsi:type="dcterms:W3CDTF">2019-04-05T12:19:00Z</dcterms:modified>
</cp:coreProperties>
</file>