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22" w:rsidRPr="00047492" w:rsidRDefault="00047492" w:rsidP="004265FF">
      <w:pPr>
        <w:pStyle w:val="Zklad3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047492">
        <w:rPr>
          <w:rFonts w:asciiTheme="minorHAnsi" w:hAnsiTheme="minorHAnsi" w:cstheme="minorHAnsi"/>
          <w:b/>
        </w:rPr>
        <w:t xml:space="preserve">Příloha </w:t>
      </w:r>
      <w:r w:rsidR="006F596A"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Pr="00047492">
        <w:rPr>
          <w:rFonts w:asciiTheme="minorHAnsi" w:hAnsiTheme="minorHAnsi" w:cstheme="minorHAnsi"/>
          <w:b/>
        </w:rPr>
        <w:t xml:space="preserve"> - SLA pro zajištění provozu a služeb </w:t>
      </w:r>
    </w:p>
    <w:p w:rsidR="00047492" w:rsidRPr="00047492" w:rsidRDefault="00047492" w:rsidP="004265FF">
      <w:pPr>
        <w:pStyle w:val="Zklad3"/>
        <w:numPr>
          <w:ilvl w:val="0"/>
          <w:numId w:val="0"/>
        </w:numPr>
        <w:rPr>
          <w:rFonts w:asciiTheme="minorHAnsi" w:hAnsiTheme="minorHAnsi" w:cstheme="minorHAnsi"/>
        </w:rPr>
      </w:pPr>
      <w:r w:rsidRPr="00047492">
        <w:rPr>
          <w:rFonts w:asciiTheme="minorHAnsi" w:hAnsiTheme="minorHAnsi" w:cstheme="minorHAnsi"/>
        </w:rPr>
        <w:t>SLA pro zajištění provozu a služeb specifikovaných v Etapě 1</w:t>
      </w:r>
    </w:p>
    <w:p w:rsidR="004265FF" w:rsidRPr="00047492" w:rsidRDefault="004265FF">
      <w:pPr>
        <w:rPr>
          <w:rFonts w:cstheme="minorHAnsi"/>
        </w:rPr>
      </w:pPr>
    </w:p>
    <w:tbl>
      <w:tblPr>
        <w:tblpPr w:leftFromText="141" w:rightFromText="141" w:vertAnchor="text" w:horzAnchor="margin" w:tblpY="93"/>
        <w:tblW w:w="86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980"/>
        <w:gridCol w:w="1980"/>
        <w:gridCol w:w="2025"/>
      </w:tblGrid>
      <w:tr w:rsidR="00047492" w:rsidRPr="00047492" w:rsidTr="00047492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047492">
              <w:rPr>
                <w:rFonts w:cstheme="minorHAnsi"/>
                <w:b/>
                <w:bCs/>
                <w:sz w:val="21"/>
                <w:szCs w:val="21"/>
              </w:rPr>
              <w:t>Garance SLA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047492">
              <w:rPr>
                <w:rFonts w:cstheme="minorHAnsi"/>
                <w:b/>
                <w:bCs/>
                <w:sz w:val="21"/>
                <w:szCs w:val="21"/>
              </w:rPr>
              <w:t>Vada kategorie 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047492">
              <w:rPr>
                <w:rFonts w:cstheme="minorHAnsi"/>
                <w:b/>
                <w:bCs/>
                <w:sz w:val="21"/>
                <w:szCs w:val="21"/>
              </w:rPr>
              <w:t>Vada kategorie B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047492">
              <w:rPr>
                <w:rFonts w:cstheme="minorHAnsi"/>
                <w:b/>
                <w:bCs/>
                <w:sz w:val="21"/>
                <w:szCs w:val="21"/>
              </w:rPr>
              <w:t>Vada kategorie C</w:t>
            </w:r>
          </w:p>
        </w:tc>
      </w:tr>
      <w:tr w:rsidR="00047492" w:rsidRPr="00047492" w:rsidTr="00047492">
        <w:trPr>
          <w:trHeight w:val="900"/>
        </w:trPr>
        <w:tc>
          <w:tcPr>
            <w:tcW w:w="2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</w:rPr>
            </w:pPr>
            <w:r w:rsidRPr="00047492">
              <w:rPr>
                <w:rFonts w:cstheme="minorHAnsi"/>
                <w:sz w:val="21"/>
                <w:szCs w:val="21"/>
              </w:rPr>
              <w:t>Zahájení řešení vady a reakce vč. poskytnutí informace Objednateli, jakým způsobem bude Poskytovatel vadu řešit.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</w:rPr>
            </w:pPr>
            <w:r w:rsidRPr="00047492">
              <w:rPr>
                <w:rFonts w:cstheme="minorHAnsi"/>
                <w:sz w:val="21"/>
                <w:szCs w:val="21"/>
              </w:rPr>
              <w:t>Do 4 pracovních hodin od okamžiku nahlášení vady.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</w:rPr>
            </w:pPr>
            <w:r w:rsidRPr="00047492">
              <w:rPr>
                <w:rFonts w:cstheme="minorHAnsi"/>
                <w:sz w:val="21"/>
                <w:szCs w:val="21"/>
              </w:rPr>
              <w:t>Do 16 pracovních hodin od okamžiku nahlášení vady.</w:t>
            </w:r>
          </w:p>
        </w:tc>
        <w:tc>
          <w:tcPr>
            <w:tcW w:w="20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</w:rPr>
            </w:pPr>
            <w:r w:rsidRPr="00047492">
              <w:rPr>
                <w:rFonts w:cstheme="minorHAnsi"/>
                <w:sz w:val="21"/>
                <w:szCs w:val="21"/>
              </w:rPr>
              <w:t>Do 24 pracovních hodin od okamžiku nahlášení vady.</w:t>
            </w:r>
          </w:p>
        </w:tc>
      </w:tr>
      <w:tr w:rsidR="00047492" w:rsidRPr="00047492" w:rsidTr="00047492">
        <w:trPr>
          <w:trHeight w:val="9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</w:rPr>
            </w:pPr>
            <w:r w:rsidRPr="00047492">
              <w:rPr>
                <w:rFonts w:cstheme="minorHAnsi"/>
                <w:sz w:val="21"/>
                <w:szCs w:val="21"/>
              </w:rPr>
              <w:t>Zprovoznění alespoň náhradním způsobem pro zajištění základních funkcí (tj. prozatímní, ne úplné odstranění vady).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</w:rPr>
            </w:pPr>
            <w:r w:rsidRPr="00047492">
              <w:rPr>
                <w:rFonts w:cstheme="minorHAnsi"/>
                <w:sz w:val="21"/>
                <w:szCs w:val="21"/>
              </w:rPr>
              <w:t>Do 24 pracovních hodin od okamžiku nahlášení vady.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  <w:highlight w:val="green"/>
              </w:rPr>
            </w:pPr>
            <w:r w:rsidRPr="00047492">
              <w:rPr>
                <w:rFonts w:cstheme="minorHAnsi"/>
                <w:sz w:val="21"/>
                <w:szCs w:val="21"/>
              </w:rPr>
              <w:t xml:space="preserve">-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  <w:highlight w:val="green"/>
              </w:rPr>
            </w:pPr>
            <w:r w:rsidRPr="00047492">
              <w:rPr>
                <w:rFonts w:cstheme="minorHAnsi"/>
                <w:sz w:val="21"/>
                <w:szCs w:val="21"/>
              </w:rPr>
              <w:t xml:space="preserve">- </w:t>
            </w:r>
          </w:p>
        </w:tc>
      </w:tr>
      <w:tr w:rsidR="00047492" w:rsidRPr="00047492" w:rsidTr="00047492">
        <w:trPr>
          <w:trHeight w:val="9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</w:rPr>
            </w:pPr>
            <w:r w:rsidRPr="00047492">
              <w:rPr>
                <w:rFonts w:cstheme="minorHAnsi"/>
                <w:sz w:val="21"/>
                <w:szCs w:val="21"/>
              </w:rPr>
              <w:t>Úplné odstranění vady.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</w:rPr>
            </w:pPr>
            <w:proofErr w:type="gramStart"/>
            <w:r w:rsidRPr="00047492">
              <w:rPr>
                <w:rFonts w:cstheme="minorHAnsi"/>
                <w:sz w:val="21"/>
                <w:szCs w:val="21"/>
              </w:rPr>
              <w:t>Do 5-ti</w:t>
            </w:r>
            <w:proofErr w:type="gramEnd"/>
            <w:r w:rsidRPr="00047492">
              <w:rPr>
                <w:rFonts w:cstheme="minorHAnsi"/>
                <w:sz w:val="21"/>
                <w:szCs w:val="21"/>
              </w:rPr>
              <w:t xml:space="preserve"> Pracovních dnů od okamžiku nahlášení vady.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</w:rPr>
            </w:pPr>
            <w:r w:rsidRPr="00047492">
              <w:rPr>
                <w:rFonts w:cstheme="minorHAnsi"/>
                <w:sz w:val="21"/>
                <w:szCs w:val="21"/>
              </w:rPr>
              <w:t xml:space="preserve">Do </w:t>
            </w:r>
            <w:proofErr w:type="gramStart"/>
            <w:r w:rsidRPr="00047492">
              <w:rPr>
                <w:rFonts w:cstheme="minorHAnsi"/>
                <w:sz w:val="21"/>
                <w:szCs w:val="21"/>
              </w:rPr>
              <w:t>10-ti</w:t>
            </w:r>
            <w:proofErr w:type="gramEnd"/>
            <w:r w:rsidRPr="00047492">
              <w:rPr>
                <w:rFonts w:cstheme="minorHAnsi"/>
                <w:sz w:val="21"/>
                <w:szCs w:val="21"/>
              </w:rPr>
              <w:t xml:space="preserve"> Pracovních dnů od okamžiku nahlášení vady.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92" w:rsidRPr="00047492" w:rsidRDefault="00047492" w:rsidP="00047492">
            <w:pPr>
              <w:widowControl w:val="0"/>
              <w:spacing w:before="60" w:after="60"/>
              <w:rPr>
                <w:rFonts w:cstheme="minorHAnsi"/>
                <w:sz w:val="21"/>
                <w:szCs w:val="21"/>
              </w:rPr>
            </w:pPr>
            <w:r w:rsidRPr="00047492">
              <w:rPr>
                <w:rFonts w:cstheme="minorHAnsi"/>
                <w:sz w:val="21"/>
                <w:szCs w:val="21"/>
              </w:rPr>
              <w:t xml:space="preserve">Do </w:t>
            </w:r>
            <w:proofErr w:type="gramStart"/>
            <w:r w:rsidRPr="00047492">
              <w:rPr>
                <w:rFonts w:cstheme="minorHAnsi"/>
                <w:sz w:val="21"/>
                <w:szCs w:val="21"/>
              </w:rPr>
              <w:t>20-ti</w:t>
            </w:r>
            <w:proofErr w:type="gramEnd"/>
            <w:r w:rsidRPr="00047492">
              <w:rPr>
                <w:rFonts w:cstheme="minorHAnsi"/>
                <w:sz w:val="21"/>
                <w:szCs w:val="21"/>
              </w:rPr>
              <w:t xml:space="preserve"> Pracovních dnů od okamžiku nahlášení vady </w:t>
            </w:r>
          </w:p>
        </w:tc>
      </w:tr>
    </w:tbl>
    <w:p w:rsidR="00047492" w:rsidRPr="00047492" w:rsidRDefault="00047492">
      <w:pPr>
        <w:rPr>
          <w:rFonts w:cstheme="minorHAnsi"/>
        </w:rPr>
      </w:pPr>
    </w:p>
    <w:p w:rsidR="00047492" w:rsidRDefault="00047492">
      <w:pPr>
        <w:rPr>
          <w:rFonts w:cstheme="minorHAnsi"/>
          <w:b/>
        </w:rPr>
      </w:pPr>
    </w:p>
    <w:p w:rsidR="00047492" w:rsidRPr="00047492" w:rsidRDefault="00047492">
      <w:pPr>
        <w:rPr>
          <w:rFonts w:cstheme="minorHAnsi"/>
          <w:b/>
        </w:rPr>
      </w:pPr>
      <w:r w:rsidRPr="00047492">
        <w:rPr>
          <w:rFonts w:cstheme="minorHAnsi"/>
          <w:b/>
        </w:rPr>
        <w:t>Specifikace vad</w:t>
      </w:r>
    </w:p>
    <w:p w:rsidR="00047492" w:rsidRPr="00047492" w:rsidRDefault="00047492">
      <w:pPr>
        <w:rPr>
          <w:rFonts w:cstheme="minorHAnsi"/>
        </w:rPr>
      </w:pPr>
    </w:p>
    <w:p w:rsidR="00047492" w:rsidRPr="00047492" w:rsidRDefault="00047492" w:rsidP="00047492">
      <w:pPr>
        <w:pStyle w:val="Zklad3"/>
        <w:numPr>
          <w:ilvl w:val="0"/>
          <w:numId w:val="0"/>
        </w:numPr>
        <w:rPr>
          <w:rFonts w:asciiTheme="minorHAnsi" w:hAnsiTheme="minorHAnsi" w:cstheme="minorHAnsi"/>
        </w:rPr>
      </w:pPr>
      <w:r w:rsidRPr="00047492">
        <w:rPr>
          <w:rFonts w:asciiTheme="minorHAnsi" w:hAnsiTheme="minorHAnsi" w:cstheme="minorHAnsi"/>
        </w:rPr>
        <w:t>Vad</w:t>
      </w:r>
      <w:r w:rsidR="00144069">
        <w:rPr>
          <w:rFonts w:asciiTheme="minorHAnsi" w:hAnsiTheme="minorHAnsi" w:cstheme="minorHAnsi"/>
        </w:rPr>
        <w:t>a</w:t>
      </w:r>
      <w:r w:rsidRPr="00047492">
        <w:rPr>
          <w:rFonts w:asciiTheme="minorHAnsi" w:hAnsiTheme="minorHAnsi" w:cstheme="minorHAnsi"/>
        </w:rPr>
        <w:t xml:space="preserve"> kategorie A:</w:t>
      </w:r>
    </w:p>
    <w:p w:rsidR="00047492" w:rsidRPr="00047492" w:rsidRDefault="00047492" w:rsidP="00047492">
      <w:pPr>
        <w:pStyle w:val="Zklad3"/>
        <w:numPr>
          <w:ilvl w:val="0"/>
          <w:numId w:val="0"/>
        </w:numPr>
        <w:rPr>
          <w:rFonts w:asciiTheme="minorHAnsi" w:hAnsiTheme="minorHAnsi" w:cstheme="minorHAnsi"/>
        </w:rPr>
      </w:pPr>
      <w:r w:rsidRPr="00047492">
        <w:rPr>
          <w:rFonts w:asciiTheme="minorHAnsi" w:hAnsiTheme="minorHAnsi" w:cstheme="minorHAnsi"/>
        </w:rPr>
        <w:t>Jedná se o stav, kdy jsou více než jednomu uživateli nedostupné funkce systému nebo jeho částí, nebo hrozí ztráta dat.</w:t>
      </w:r>
    </w:p>
    <w:p w:rsidR="00047492" w:rsidRPr="00047492" w:rsidRDefault="00047492" w:rsidP="00047492">
      <w:pPr>
        <w:pStyle w:val="Zklad3"/>
        <w:numPr>
          <w:ilvl w:val="0"/>
          <w:numId w:val="0"/>
        </w:numPr>
        <w:ind w:left="1214" w:hanging="504"/>
        <w:rPr>
          <w:rFonts w:asciiTheme="minorHAnsi" w:hAnsiTheme="minorHAnsi" w:cstheme="minorHAnsi"/>
        </w:rPr>
      </w:pPr>
    </w:p>
    <w:p w:rsidR="00047492" w:rsidRPr="00047492" w:rsidRDefault="00047492" w:rsidP="00047492">
      <w:pPr>
        <w:pStyle w:val="Zklad3"/>
        <w:numPr>
          <w:ilvl w:val="0"/>
          <w:numId w:val="0"/>
        </w:numPr>
        <w:rPr>
          <w:rFonts w:asciiTheme="minorHAnsi" w:hAnsiTheme="minorHAnsi" w:cstheme="minorHAnsi"/>
        </w:rPr>
      </w:pPr>
      <w:r w:rsidRPr="00047492">
        <w:rPr>
          <w:rFonts w:asciiTheme="minorHAnsi" w:hAnsiTheme="minorHAnsi" w:cstheme="minorHAnsi"/>
        </w:rPr>
        <w:t>Vad</w:t>
      </w:r>
      <w:r w:rsidR="00144069">
        <w:rPr>
          <w:rFonts w:asciiTheme="minorHAnsi" w:hAnsiTheme="minorHAnsi" w:cstheme="minorHAnsi"/>
        </w:rPr>
        <w:t>a</w:t>
      </w:r>
      <w:r w:rsidRPr="00047492">
        <w:rPr>
          <w:rFonts w:asciiTheme="minorHAnsi" w:hAnsiTheme="minorHAnsi" w:cstheme="minorHAnsi"/>
        </w:rPr>
        <w:t xml:space="preserve"> kategorie B: </w:t>
      </w:r>
    </w:p>
    <w:p w:rsidR="00047492" w:rsidRPr="00047492" w:rsidRDefault="00047492" w:rsidP="00047492">
      <w:pPr>
        <w:pStyle w:val="Zklad3"/>
        <w:numPr>
          <w:ilvl w:val="0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47492">
        <w:rPr>
          <w:rFonts w:asciiTheme="minorHAnsi" w:hAnsiTheme="minorHAnsi" w:cstheme="minorHAnsi"/>
          <w:sz w:val="21"/>
          <w:szCs w:val="21"/>
        </w:rPr>
        <w:t>Jedná se o vadu, jejíž povaha neodpovídá podmínkám kategorie A nebo C.</w:t>
      </w:r>
    </w:p>
    <w:p w:rsidR="00047492" w:rsidRPr="00047492" w:rsidRDefault="00047492" w:rsidP="00047492">
      <w:pPr>
        <w:pStyle w:val="Zklad3"/>
        <w:numPr>
          <w:ilvl w:val="0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047492" w:rsidRPr="00047492" w:rsidRDefault="00047492" w:rsidP="00047492">
      <w:pPr>
        <w:pStyle w:val="Zklad3"/>
        <w:numPr>
          <w:ilvl w:val="0"/>
          <w:numId w:val="0"/>
        </w:numPr>
        <w:rPr>
          <w:rFonts w:asciiTheme="minorHAnsi" w:hAnsiTheme="minorHAnsi" w:cstheme="minorHAnsi"/>
        </w:rPr>
      </w:pPr>
      <w:r w:rsidRPr="00047492">
        <w:rPr>
          <w:rFonts w:asciiTheme="minorHAnsi" w:hAnsiTheme="minorHAnsi" w:cstheme="minorHAnsi"/>
        </w:rPr>
        <w:t>Vad</w:t>
      </w:r>
      <w:r w:rsidR="00144069">
        <w:rPr>
          <w:rFonts w:asciiTheme="minorHAnsi" w:hAnsiTheme="minorHAnsi" w:cstheme="minorHAnsi"/>
        </w:rPr>
        <w:t>a</w:t>
      </w:r>
      <w:r w:rsidRPr="00047492">
        <w:rPr>
          <w:rFonts w:asciiTheme="minorHAnsi" w:hAnsiTheme="minorHAnsi" w:cstheme="minorHAnsi"/>
        </w:rPr>
        <w:t xml:space="preserve"> kategorie C: </w:t>
      </w:r>
    </w:p>
    <w:p w:rsidR="00047492" w:rsidRPr="00047492" w:rsidRDefault="00047492" w:rsidP="00047492">
      <w:pPr>
        <w:pStyle w:val="Zklad3"/>
        <w:numPr>
          <w:ilvl w:val="0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047492">
        <w:rPr>
          <w:rFonts w:asciiTheme="minorHAnsi" w:hAnsiTheme="minorHAnsi" w:cstheme="minorHAnsi"/>
        </w:rPr>
        <w:t>Systém vykazuje drobnější vady nebo je podezření na vadu, ale základní funkčnost systému nebo jeho dílčí části je zachována.</w:t>
      </w:r>
    </w:p>
    <w:p w:rsidR="004265FF" w:rsidRDefault="004265FF"/>
    <w:p w:rsidR="004265FF" w:rsidRDefault="004265FF"/>
    <w:p w:rsidR="004265FF" w:rsidRDefault="004265FF"/>
    <w:sectPr w:rsidR="004265FF" w:rsidSect="004265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4A45"/>
    <w:multiLevelType w:val="hybridMultilevel"/>
    <w:tmpl w:val="1D3018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70EDC"/>
    <w:multiLevelType w:val="multilevel"/>
    <w:tmpl w:val="EE76CCEA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Georgia" w:hAnsi="Georgia" w:hint="default"/>
        <w:b w:val="0"/>
        <w:sz w:val="21"/>
        <w:szCs w:val="21"/>
      </w:rPr>
    </w:lvl>
    <w:lvl w:ilvl="2">
      <w:start w:val="1"/>
      <w:numFmt w:val="decimal"/>
      <w:pStyle w:val="Zklad3"/>
      <w:lvlText w:val="%1.%2.%3."/>
      <w:lvlJc w:val="left"/>
      <w:pPr>
        <w:ind w:left="1214" w:hanging="504"/>
      </w:pPr>
      <w:rPr>
        <w:rFonts w:ascii="Georgia" w:hAnsi="Georgia"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8848F8"/>
    <w:multiLevelType w:val="hybridMultilevel"/>
    <w:tmpl w:val="4E56D2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FF"/>
    <w:rsid w:val="00047492"/>
    <w:rsid w:val="00144069"/>
    <w:rsid w:val="00191E38"/>
    <w:rsid w:val="003C6D22"/>
    <w:rsid w:val="004265FF"/>
    <w:rsid w:val="006F596A"/>
    <w:rsid w:val="00767897"/>
    <w:rsid w:val="008E02C9"/>
    <w:rsid w:val="00975025"/>
    <w:rsid w:val="00C2465D"/>
    <w:rsid w:val="00E1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3341-6547-FB4A-ACC3-F72A1D8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5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1">
    <w:name w:val="Základ 1"/>
    <w:basedOn w:val="Normln"/>
    <w:uiPriority w:val="99"/>
    <w:qFormat/>
    <w:rsid w:val="004265FF"/>
    <w:pPr>
      <w:numPr>
        <w:numId w:val="1"/>
      </w:numPr>
      <w:spacing w:before="240" w:after="120"/>
      <w:jc w:val="both"/>
    </w:pPr>
    <w:rPr>
      <w:rFonts w:ascii="Times New Roman" w:eastAsia="Times New Roman" w:hAnsi="Times New Roman" w:cs="Times New Roman"/>
      <w:b/>
      <w:bCs/>
      <w:smallCaps/>
      <w:lang w:eastAsia="cs-CZ"/>
    </w:rPr>
  </w:style>
  <w:style w:type="paragraph" w:customStyle="1" w:styleId="Zklad2">
    <w:name w:val="Základ 2"/>
    <w:basedOn w:val="Normln"/>
    <w:uiPriority w:val="99"/>
    <w:qFormat/>
    <w:rsid w:val="004265FF"/>
    <w:pPr>
      <w:numPr>
        <w:ilvl w:val="1"/>
        <w:numId w:val="1"/>
      </w:numPr>
      <w:spacing w:after="120"/>
      <w:jc w:val="both"/>
    </w:pPr>
    <w:rPr>
      <w:rFonts w:ascii="Times New Roman" w:eastAsia="Times New Roman" w:hAnsi="Times New Roman" w:cs="Times New Roman"/>
      <w:bCs/>
      <w:lang w:eastAsia="cs-CZ"/>
    </w:rPr>
  </w:style>
  <w:style w:type="paragraph" w:customStyle="1" w:styleId="Zklad3">
    <w:name w:val="Základ 3"/>
    <w:basedOn w:val="Normln"/>
    <w:uiPriority w:val="99"/>
    <w:qFormat/>
    <w:rsid w:val="004265FF"/>
    <w:pPr>
      <w:numPr>
        <w:ilvl w:val="2"/>
        <w:numId w:val="1"/>
      </w:numPr>
      <w:spacing w:after="120"/>
      <w:jc w:val="both"/>
    </w:pPr>
    <w:rPr>
      <w:rFonts w:ascii="Times New Roman" w:eastAsia="Times New Roman" w:hAnsi="Times New Roman" w:cs="Times New Roman"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Lebr</dc:creator>
  <cp:keywords/>
  <dc:description/>
  <cp:lastModifiedBy>Vávrová Eva Ing. (SPR/VEZ)</cp:lastModifiedBy>
  <cp:revision>4</cp:revision>
  <dcterms:created xsi:type="dcterms:W3CDTF">2019-02-11T14:02:00Z</dcterms:created>
  <dcterms:modified xsi:type="dcterms:W3CDTF">2019-03-21T09:00:00Z</dcterms:modified>
</cp:coreProperties>
</file>