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3" w:rsidRDefault="00200593">
      <w:bookmarkStart w:id="0" w:name="_GoBack"/>
      <w:bookmarkEnd w:id="0"/>
    </w:p>
    <w:p w:rsidR="00A97BEC" w:rsidRDefault="00A97BEC"/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A97BEC">
      <w:pPr>
        <w:jc w:val="center"/>
      </w:pPr>
      <w:r>
        <w:t>IČO: 005 51 023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6C3826">
        <w:t>Ing. Ladou Hlaváčkovou</w:t>
      </w:r>
      <w:r w:rsidR="00D530C3">
        <w:t>, ředitel</w:t>
      </w:r>
      <w:r w:rsidR="006C3826">
        <w:t>kou odboru řízení projektů</w:t>
      </w:r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423F8C" w:rsidP="00A97BEC">
      <w:pPr>
        <w:jc w:val="center"/>
        <w:rPr>
          <w:b/>
        </w:rPr>
      </w:pPr>
      <w:r>
        <w:rPr>
          <w:b/>
        </w:rPr>
        <w:t xml:space="preserve">ALWIL </w:t>
      </w:r>
      <w:proofErr w:type="spellStart"/>
      <w:r>
        <w:rPr>
          <w:b/>
        </w:rPr>
        <w:t>Trade</w:t>
      </w:r>
      <w:proofErr w:type="spellEnd"/>
      <w:r>
        <w:rPr>
          <w:b/>
        </w:rPr>
        <w:t>,</w:t>
      </w:r>
      <w:r w:rsidR="00176B25" w:rsidRPr="00176B25">
        <w:rPr>
          <w:b/>
        </w:rPr>
        <w:t xml:space="preserve"> s.r.o.</w:t>
      </w:r>
    </w:p>
    <w:p w:rsidR="00423F8C" w:rsidRDefault="00A97BEC" w:rsidP="00A97BEC">
      <w:pPr>
        <w:jc w:val="center"/>
      </w:pPr>
      <w:r>
        <w:t xml:space="preserve">Se sídlem: </w:t>
      </w:r>
      <w:r w:rsidR="00423F8C">
        <w:t xml:space="preserve">Průběžná </w:t>
      </w:r>
      <w:r w:rsidR="00CB1B6B">
        <w:t>76</w:t>
      </w:r>
      <w:r w:rsidR="00423F8C">
        <w:t>, Praha 10 PSČ: 100 00</w:t>
      </w:r>
    </w:p>
    <w:p w:rsidR="00A97BEC" w:rsidRDefault="00A97BEC" w:rsidP="00A97BEC">
      <w:pPr>
        <w:jc w:val="center"/>
      </w:pPr>
      <w:r>
        <w:t xml:space="preserve">IČO: </w:t>
      </w:r>
      <w:r w:rsidR="00423F8C">
        <w:t>16188641</w:t>
      </w:r>
    </w:p>
    <w:p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</w:t>
      </w:r>
      <w:r w:rsidR="00423F8C">
        <w:t>dodávk</w:t>
      </w:r>
      <w:r w:rsidR="00AB6148">
        <w:t>y</w:t>
      </w:r>
      <w:r w:rsidR="00423F8C">
        <w:t xml:space="preserve"> notebooků, a to na základě objednávky č. </w:t>
      </w:r>
      <w:r w:rsidR="00424365">
        <w:t>2018300700</w:t>
      </w:r>
      <w:r w:rsidR="00423F8C">
        <w:t xml:space="preserve"> ze dne </w:t>
      </w:r>
      <w:r w:rsidR="00424365">
        <w:t>30</w:t>
      </w:r>
      <w:r w:rsidR="00423F8C">
        <w:t xml:space="preserve">. 7. 2018. Notebooky byly dodány na základě potřeb objednatele, v </w:t>
      </w:r>
      <w:r w:rsidR="00455AAD">
        <w:t xml:space="preserve">celkové výši </w:t>
      </w:r>
      <w:r w:rsidR="00423F8C">
        <w:t>84 700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lastRenderedPageBreak/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doručení předmětné objednávky objednatele do sídla poskytovatele,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</w:t>
      </w:r>
      <w:r w:rsidR="00E50B03">
        <w:t>dodal notebooky dle ob</w:t>
      </w:r>
      <w:r>
        <w:t xml:space="preserve">jednávky, uvedené sub. I. </w:t>
      </w:r>
      <w:r w:rsidR="00860DCC">
        <w:t>t</w:t>
      </w:r>
      <w:r>
        <w:t xml:space="preserve">éto Dohody a on dle fakturace poskytovatele mu za tyto </w:t>
      </w:r>
      <w:r w:rsidR="00AB6148">
        <w:t>notebooky</w:t>
      </w:r>
      <w:r>
        <w:t xml:space="preserve"> řádně a včas </w:t>
      </w:r>
      <w:r w:rsidR="00E50B03">
        <w:t>zaplati</w:t>
      </w:r>
      <w:r w:rsidR="00B56373">
        <w:t>l</w:t>
      </w:r>
      <w:r>
        <w:t>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E50B03">
              <w:rPr>
                <w:szCs w:val="22"/>
              </w:rPr>
              <w:t>14. 2. 2019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E50B03" w:rsidRPr="00203C6B" w:rsidRDefault="00E50B03" w:rsidP="00E50B03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>
              <w:rPr>
                <w:szCs w:val="22"/>
              </w:rPr>
              <w:t>14. 2. 2019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Pr="00203C6B" w:rsidRDefault="000B0913" w:rsidP="00651082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E50B03" w:rsidP="009A34B1">
            <w:pPr>
              <w:pStyle w:val="RLdajeosmluvnstran"/>
              <w:rPr>
                <w:b/>
              </w:rPr>
            </w:pPr>
            <w:r>
              <w:rPr>
                <w:b/>
              </w:rPr>
              <w:t xml:space="preserve">ALWIL </w:t>
            </w:r>
            <w:proofErr w:type="spellStart"/>
            <w:r>
              <w:rPr>
                <w:b/>
              </w:rPr>
              <w:t>Trade</w:t>
            </w:r>
            <w:proofErr w:type="spellEnd"/>
            <w:r>
              <w:rPr>
                <w:b/>
              </w:rPr>
              <w:t>, s.r.o.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1703E"/>
    <w:rsid w:val="000337E6"/>
    <w:rsid w:val="000B0913"/>
    <w:rsid w:val="00176B25"/>
    <w:rsid w:val="001B6893"/>
    <w:rsid w:val="00200593"/>
    <w:rsid w:val="00225E67"/>
    <w:rsid w:val="0032094F"/>
    <w:rsid w:val="00423F8C"/>
    <w:rsid w:val="00424365"/>
    <w:rsid w:val="00455AAD"/>
    <w:rsid w:val="004A398A"/>
    <w:rsid w:val="00510D99"/>
    <w:rsid w:val="00651082"/>
    <w:rsid w:val="006C3826"/>
    <w:rsid w:val="006E11AD"/>
    <w:rsid w:val="006E416B"/>
    <w:rsid w:val="007337C2"/>
    <w:rsid w:val="007C39A2"/>
    <w:rsid w:val="00860DCC"/>
    <w:rsid w:val="00936D70"/>
    <w:rsid w:val="00A65473"/>
    <w:rsid w:val="00A76008"/>
    <w:rsid w:val="00A97BEC"/>
    <w:rsid w:val="00AB6148"/>
    <w:rsid w:val="00AC19D4"/>
    <w:rsid w:val="00AC3F63"/>
    <w:rsid w:val="00AE7A58"/>
    <w:rsid w:val="00B56373"/>
    <w:rsid w:val="00B8383F"/>
    <w:rsid w:val="00BD47DA"/>
    <w:rsid w:val="00C03F72"/>
    <w:rsid w:val="00C81CB8"/>
    <w:rsid w:val="00CB1B6B"/>
    <w:rsid w:val="00D530C3"/>
    <w:rsid w:val="00E50B0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2A822-849B-465E-8798-ED8B69A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Kaiser Robert (MPSV)</cp:lastModifiedBy>
  <cp:revision>2</cp:revision>
  <cp:lastPrinted>2019-02-14T08:59:00Z</cp:lastPrinted>
  <dcterms:created xsi:type="dcterms:W3CDTF">2019-02-18T11:21:00Z</dcterms:created>
  <dcterms:modified xsi:type="dcterms:W3CDTF">2019-02-18T11:21:00Z</dcterms:modified>
</cp:coreProperties>
</file>