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</w:t>
      </w:r>
      <w:r w:rsidR="001B428C">
        <w:rPr>
          <w:rFonts w:asciiTheme="minorHAnsi" w:hAnsiTheme="minorHAnsi"/>
          <w:b/>
        </w:rPr>
        <w:t>n</w:t>
      </w:r>
      <w:r w:rsidRPr="00CB59CD">
        <w:rPr>
          <w:rFonts w:asciiTheme="minorHAnsi" w:hAnsiTheme="minorHAnsi"/>
          <w:b/>
        </w:rPr>
        <w:t>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B0737B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F699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CF6991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CF699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CF6991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CF6991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AE24DB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4E0F6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0584B">
              <w:rPr>
                <w:rFonts w:asciiTheme="minorHAnsi" w:hAnsiTheme="minorHAnsi"/>
                <w:b/>
              </w:rPr>
            </w:r>
            <w:r w:rsidR="00F0584B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1C47BA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1C47BA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E1" w:rsidRDefault="009D3FE1" w:rsidP="00E26E3A">
      <w:pPr>
        <w:spacing w:line="240" w:lineRule="auto"/>
      </w:pPr>
      <w:r>
        <w:separator/>
      </w:r>
    </w:p>
  </w:endnote>
  <w:endnote w:type="continuationSeparator" w:id="0">
    <w:p w:rsidR="009D3FE1" w:rsidRDefault="009D3FE1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B" w:rsidRDefault="00F058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0584B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4E0F6A">
      <w:rPr>
        <w:noProof/>
      </w:rPr>
      <w:fldChar w:fldCharType="begin"/>
    </w:r>
    <w:r w:rsidR="004E0F6A">
      <w:rPr>
        <w:noProof/>
      </w:rPr>
      <w:instrText xml:space="preserve"> NUMPAGES  \* Arabic  \* MERGEFORMAT </w:instrText>
    </w:r>
    <w:r w:rsidR="004E0F6A">
      <w:rPr>
        <w:noProof/>
      </w:rPr>
      <w:fldChar w:fldCharType="separate"/>
    </w:r>
    <w:r w:rsidR="00F0584B">
      <w:rPr>
        <w:noProof/>
      </w:rPr>
      <w:t>3</w:t>
    </w:r>
    <w:r w:rsidR="004E0F6A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B" w:rsidRDefault="00F05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E1" w:rsidRDefault="009D3FE1" w:rsidP="00E26E3A">
      <w:pPr>
        <w:spacing w:line="240" w:lineRule="auto"/>
      </w:pPr>
      <w:r>
        <w:separator/>
      </w:r>
    </w:p>
  </w:footnote>
  <w:footnote w:type="continuationSeparator" w:id="0">
    <w:p w:rsidR="009D3FE1" w:rsidRDefault="009D3FE1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B" w:rsidRDefault="00F058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3120" behindDoc="1" locked="0" layoutInCell="1" allowOverlap="1" wp14:anchorId="45BF0254" wp14:editId="4BC929A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F50EEE5" wp14:editId="5EE9BC9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9504" behindDoc="1" locked="0" layoutInCell="1" allowOverlap="1" wp14:anchorId="47F55210" wp14:editId="2959FBC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AE24DB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AE24DB">
      <w:rPr>
        <w:rFonts w:cs="Arial"/>
        <w:b/>
        <w:color w:val="0070C0"/>
        <w:sz w:val="20"/>
        <w:szCs w:val="20"/>
        <w:lang w:val="cs-CZ"/>
      </w:rPr>
      <w:t xml:space="preserve"> </w:t>
    </w:r>
    <w:r w:rsidR="005947CB">
      <w:rPr>
        <w:rFonts w:cs="Arial"/>
        <w:b/>
        <w:color w:val="0070C0"/>
        <w:sz w:val="20"/>
        <w:szCs w:val="20"/>
      </w:rPr>
      <w:t>(P_</w:t>
    </w:r>
    <w:r w:rsidR="005947CB">
      <w:rPr>
        <w:rFonts w:cs="Arial"/>
        <w:b/>
        <w:color w:val="0070C0"/>
        <w:sz w:val="20"/>
        <w:szCs w:val="20"/>
        <w:lang w:val="cs-CZ"/>
      </w:rPr>
      <w:t>20</w:t>
    </w:r>
    <w:r w:rsidR="005947CB">
      <w:rPr>
        <w:rFonts w:cs="Arial"/>
        <w:b/>
        <w:color w:val="0070C0"/>
        <w:sz w:val="20"/>
        <w:szCs w:val="20"/>
      </w:rPr>
      <w:t>) od 1.</w:t>
    </w:r>
    <w:r w:rsidR="004E0F6A">
      <w:rPr>
        <w:rFonts w:cs="Arial"/>
        <w:b/>
        <w:color w:val="0070C0"/>
        <w:sz w:val="20"/>
        <w:szCs w:val="20"/>
        <w:lang w:val="cs-CZ"/>
      </w:rPr>
      <w:t>02</w:t>
    </w:r>
    <w:r w:rsidR="005947CB">
      <w:rPr>
        <w:rFonts w:cs="Arial"/>
        <w:b/>
        <w:color w:val="0070C0"/>
        <w:sz w:val="20"/>
        <w:szCs w:val="20"/>
      </w:rPr>
      <w:t>.201</w:t>
    </w:r>
    <w:r w:rsidR="004E0F6A">
      <w:rPr>
        <w:rFonts w:cs="Arial"/>
        <w:b/>
        <w:color w:val="0070C0"/>
        <w:sz w:val="20"/>
        <w:szCs w:val="20"/>
        <w:lang w:val="cs-CZ"/>
      </w:rPr>
      <w:t>9</w:t>
    </w:r>
    <w:r w:rsidR="005947CB">
      <w:rPr>
        <w:rFonts w:cs="Arial"/>
        <w:b/>
        <w:color w:val="0070C0"/>
        <w:sz w:val="20"/>
        <w:szCs w:val="20"/>
      </w:rPr>
      <w:t xml:space="preserve">        </w:t>
    </w:r>
    <w:r w:rsidR="004E0F6A">
      <w:rPr>
        <w:rFonts w:cs="Arial"/>
        <w:b/>
        <w:color w:val="0070C0"/>
        <w:sz w:val="20"/>
        <w:szCs w:val="20"/>
        <w:lang w:val="cs-CZ"/>
      </w:rPr>
      <w:t xml:space="preserve">   </w:t>
    </w:r>
    <w:bookmarkStart w:id="3" w:name="_GoBack"/>
    <w:bookmarkEnd w:id="3"/>
    <w:r w:rsidR="004E0F6A">
      <w:rPr>
        <w:rFonts w:cs="Arial"/>
        <w:b/>
        <w:color w:val="0070C0"/>
        <w:sz w:val="20"/>
        <w:szCs w:val="20"/>
        <w:lang w:val="cs-CZ"/>
      </w:rPr>
      <w:t xml:space="preserve">           </w:t>
    </w:r>
    <w:r w:rsidR="005947CB">
      <w:rPr>
        <w:rFonts w:cs="Arial"/>
        <w:b/>
        <w:color w:val="0070C0"/>
        <w:sz w:val="20"/>
        <w:szCs w:val="20"/>
      </w:rPr>
      <w:t xml:space="preserve"> </w:t>
    </w:r>
    <w:r w:rsidR="005947CB">
      <w:rPr>
        <w:rFonts w:cs="Arial"/>
        <w:b/>
        <w:color w:val="0070C0"/>
        <w:sz w:val="20"/>
        <w:szCs w:val="20"/>
        <w:lang w:val="cs-CZ"/>
      </w:rPr>
      <w:t>partner -</w:t>
    </w:r>
    <w:r w:rsidR="00CF6991">
      <w:rPr>
        <w:rFonts w:cs="Arial"/>
        <w:b/>
        <w:color w:val="0070C0"/>
        <w:sz w:val="20"/>
        <w:szCs w:val="20"/>
        <w:lang w:val="cs-CZ"/>
      </w:rPr>
      <w:t xml:space="preserve"> Hrádek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B" w:rsidRDefault="00F058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03E3"/>
    <w:rsid w:val="001A1791"/>
    <w:rsid w:val="001B428C"/>
    <w:rsid w:val="001B66CF"/>
    <w:rsid w:val="001C16A5"/>
    <w:rsid w:val="001C2005"/>
    <w:rsid w:val="001C47BA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0F6A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3063"/>
    <w:rsid w:val="0057521C"/>
    <w:rsid w:val="005766D5"/>
    <w:rsid w:val="00577CD6"/>
    <w:rsid w:val="00581C40"/>
    <w:rsid w:val="0059032A"/>
    <w:rsid w:val="00590882"/>
    <w:rsid w:val="00592AFD"/>
    <w:rsid w:val="005947CB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3FE1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24DB"/>
    <w:rsid w:val="00AE38CE"/>
    <w:rsid w:val="00AE7AA0"/>
    <w:rsid w:val="00AF25C2"/>
    <w:rsid w:val="00AF6F2E"/>
    <w:rsid w:val="00B04496"/>
    <w:rsid w:val="00B064A4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3AAA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B6990"/>
    <w:rsid w:val="00CC15ED"/>
    <w:rsid w:val="00CC16A5"/>
    <w:rsid w:val="00CC7903"/>
    <w:rsid w:val="00CD3D70"/>
    <w:rsid w:val="00CD631C"/>
    <w:rsid w:val="00CD777F"/>
    <w:rsid w:val="00CF1CB2"/>
    <w:rsid w:val="00CF6991"/>
    <w:rsid w:val="00D00C32"/>
    <w:rsid w:val="00D049F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F00D46"/>
    <w:rsid w:val="00F01D57"/>
    <w:rsid w:val="00F03C4F"/>
    <w:rsid w:val="00F0584B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72490986"/>
  <w15:docId w15:val="{2A8C6941-2D3C-4F69-B3D2-D7543C1E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2671-0EBE-46D3-B8C9-A1401F53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3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2018-10-25T11:06:00Z</cp:lastPrinted>
  <dcterms:created xsi:type="dcterms:W3CDTF">2018-03-09T09:44:00Z</dcterms:created>
  <dcterms:modified xsi:type="dcterms:W3CDTF">2018-11-29T09:49:00Z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