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0A" w:rsidRDefault="00E24F65">
      <w:pPr>
        <w:pStyle w:val="Nadpis4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</w:p>
    <w:p w:rsidR="00E24F65" w:rsidRDefault="00E24F65" w:rsidP="00E24F65">
      <w:pPr>
        <w:pStyle w:val="Zkladntext3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bookmarkStart w:id="1" w:name="bookmark1"/>
      <w:r>
        <w:tab/>
      </w:r>
    </w:p>
    <w:p w:rsidR="00BC370A" w:rsidRDefault="00E24F65" w:rsidP="00E24F65">
      <w:pPr>
        <w:pStyle w:val="Zkladntext30"/>
        <w:shd w:val="clear" w:color="auto" w:fill="auto"/>
        <w:spacing w:line="190" w:lineRule="exact"/>
        <w:rPr>
          <w:rStyle w:val="Nadpis4dkovn4pt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Nadpis4dkovn4pt"/>
          <w:b/>
          <w:bCs/>
        </w:rPr>
        <w:t>OBJEDNÁVKA</w:t>
      </w:r>
      <w:bookmarkEnd w:id="1"/>
    </w:p>
    <w:p w:rsidR="00E24F65" w:rsidRDefault="00E24F65" w:rsidP="00E24F65">
      <w:pPr>
        <w:pStyle w:val="Nadpis50"/>
        <w:keepNext/>
        <w:keepLines/>
        <w:shd w:val="clear" w:color="auto" w:fill="auto"/>
        <w:spacing w:line="190" w:lineRule="exact"/>
        <w:ind w:left="4956"/>
      </w:pPr>
      <w:bookmarkStart w:id="2" w:name="bookmark2"/>
    </w:p>
    <w:p w:rsidR="00E24F65" w:rsidRPr="00E24F65" w:rsidRDefault="00E24F65" w:rsidP="00E24F65">
      <w:pPr>
        <w:pStyle w:val="Nadpis50"/>
        <w:keepNext/>
        <w:keepLines/>
        <w:shd w:val="clear" w:color="auto" w:fill="auto"/>
        <w:spacing w:line="190" w:lineRule="exact"/>
        <w:ind w:left="4956"/>
        <w:rPr>
          <w:sz w:val="22"/>
          <w:szCs w:val="22"/>
        </w:rPr>
      </w:pPr>
      <w:r w:rsidRPr="00E24F65">
        <w:rPr>
          <w:sz w:val="22"/>
          <w:szCs w:val="22"/>
        </w:rPr>
        <w:t>Číslo objednávky:</w:t>
      </w:r>
      <w:bookmarkEnd w:id="2"/>
      <w:r w:rsidRPr="00E24F65">
        <w:rPr>
          <w:sz w:val="22"/>
          <w:szCs w:val="22"/>
        </w:rPr>
        <w:t xml:space="preserve">  250136</w:t>
      </w:r>
    </w:p>
    <w:p w:rsidR="00E24F65" w:rsidRDefault="00E24F65" w:rsidP="00E24F65">
      <w:pPr>
        <w:pStyle w:val="Zkladntext20"/>
        <w:shd w:val="clear" w:color="auto" w:fill="auto"/>
        <w:spacing w:line="170" w:lineRule="exact"/>
        <w:ind w:left="4956" w:firstLine="0"/>
      </w:pPr>
      <w:r>
        <w:t>K požadavku č.: 251127</w:t>
      </w:r>
    </w:p>
    <w:p w:rsidR="00E24F65" w:rsidRDefault="00E24F65" w:rsidP="00E24F65">
      <w:pPr>
        <w:pStyle w:val="Nadpis50"/>
        <w:keepNext/>
        <w:keepLines/>
        <w:shd w:val="clear" w:color="auto" w:fill="auto"/>
        <w:spacing w:line="190" w:lineRule="exact"/>
        <w:ind w:left="4956"/>
      </w:pPr>
      <w:bookmarkStart w:id="3" w:name="bookmark3"/>
      <w:r>
        <w:t>Za objednatele:</w:t>
      </w:r>
      <w:bookmarkEnd w:id="3"/>
    </w:p>
    <w:p w:rsidR="00E24F65" w:rsidRDefault="00E24F65" w:rsidP="00E24F65">
      <w:pPr>
        <w:pStyle w:val="Zkladntext20"/>
        <w:shd w:val="clear" w:color="auto" w:fill="auto"/>
        <w:spacing w:line="170" w:lineRule="exact"/>
        <w:ind w:left="4956" w:firstLine="0"/>
      </w:pPr>
      <w:r>
        <w:t>(jméno a příjmení příkazce operace)</w:t>
      </w:r>
    </w:p>
    <w:p w:rsidR="00E24F65" w:rsidRDefault="00E24F65" w:rsidP="00E24F65">
      <w:pPr>
        <w:pStyle w:val="Zkladntext40"/>
        <w:shd w:val="clear" w:color="auto" w:fill="auto"/>
        <w:spacing w:line="200" w:lineRule="exact"/>
        <w:ind w:left="4956"/>
      </w:pPr>
      <w:proofErr w:type="spellStart"/>
      <w:r w:rsidRPr="00E24F65">
        <w:rPr>
          <w:highlight w:val="black"/>
        </w:rPr>
        <w:t>xxxxxxxxxxxxxxxxxxxxxxxxx</w:t>
      </w:r>
      <w:proofErr w:type="spellEnd"/>
    </w:p>
    <w:p w:rsidR="00E24F65" w:rsidRDefault="00E24F65" w:rsidP="00E24F65">
      <w:pPr>
        <w:pStyle w:val="Zkladntext20"/>
        <w:shd w:val="clear" w:color="auto" w:fill="auto"/>
        <w:spacing w:line="170" w:lineRule="exact"/>
        <w:ind w:left="4956" w:firstLine="0"/>
      </w:pPr>
      <w:r>
        <w:t>Podpis objednatele (příkazce operace):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8"/>
        <w:gridCol w:w="3038"/>
      </w:tblGrid>
      <w:tr w:rsidR="00BC370A">
        <w:trPr>
          <w:trHeight w:val="69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70A" w:rsidRDefault="00E24F65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"/>
              </w:rPr>
              <w:t>Dodavatel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370A" w:rsidRDefault="00E24F65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Tun"/>
                <w:rFonts w:eastAsia="Tahoma"/>
              </w:rPr>
              <w:t>ABBOTT, s.r.o.</w:t>
            </w:r>
          </w:p>
        </w:tc>
      </w:tr>
      <w:tr w:rsidR="00BC370A">
        <w:trPr>
          <w:trHeight w:val="69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Sídlo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70A" w:rsidRDefault="00E24F65">
            <w:pPr>
              <w:pStyle w:val="Zkladntext20"/>
              <w:shd w:val="clear" w:color="auto" w:fill="auto"/>
              <w:spacing w:line="227" w:lineRule="exact"/>
              <w:ind w:firstLine="0"/>
            </w:pPr>
            <w:r>
              <w:rPr>
                <w:rStyle w:val="Zkladntext2TimesNewRoman95ptTun"/>
                <w:rFonts w:eastAsia="Tahoma"/>
              </w:rPr>
              <w:t>Hadovka Office Park Evropská 2590/33d 160 00 Praha 6</w:t>
            </w:r>
          </w:p>
        </w:tc>
      </w:tr>
      <w:tr w:rsidR="00BC370A">
        <w:trPr>
          <w:trHeight w:val="2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70A" w:rsidRDefault="00E24F65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25095145</w:t>
            </w:r>
          </w:p>
        </w:tc>
      </w:tr>
      <w:tr w:rsidR="00BC370A">
        <w:trPr>
          <w:trHeight w:val="25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DIČ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70A" w:rsidRDefault="00E24F65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Tun"/>
                <w:rFonts w:eastAsia="Tahoma"/>
              </w:rPr>
              <w:t>CZ25095145</w:t>
            </w:r>
          </w:p>
        </w:tc>
      </w:tr>
      <w:tr w:rsidR="00BC370A">
        <w:trPr>
          <w:trHeight w:val="25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Zapsán v OR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70A" w:rsidRDefault="00E24F65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 xml:space="preserve">C/48372/Měst. </w:t>
            </w:r>
            <w:r>
              <w:rPr>
                <w:rStyle w:val="Zkladntext2TimesNewRoman9pt"/>
                <w:rFonts w:eastAsia="Tahoma"/>
              </w:rPr>
              <w:t>Soud Praha</w:t>
            </w:r>
          </w:p>
        </w:tc>
      </w:tr>
      <w:tr w:rsidR="00BC370A">
        <w:trPr>
          <w:trHeight w:val="50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Jednající</w:t>
            </w:r>
          </w:p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(zastoupen)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70A" w:rsidRDefault="00BC370A">
            <w:pPr>
              <w:rPr>
                <w:sz w:val="10"/>
                <w:szCs w:val="10"/>
              </w:rPr>
            </w:pPr>
          </w:p>
        </w:tc>
      </w:tr>
      <w:tr w:rsidR="00BC370A">
        <w:trPr>
          <w:trHeight w:val="50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Kontaktní</w:t>
            </w:r>
          </w:p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adresa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70A" w:rsidRDefault="00BC370A">
            <w:pPr>
              <w:rPr>
                <w:sz w:val="10"/>
                <w:szCs w:val="10"/>
              </w:rPr>
            </w:pPr>
          </w:p>
        </w:tc>
      </w:tr>
      <w:tr w:rsidR="00BC370A">
        <w:trPr>
          <w:trHeight w:val="50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Kontaktní</w:t>
            </w:r>
          </w:p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osoba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70A" w:rsidRDefault="00E24F65" w:rsidP="00E24F65">
            <w:pPr>
              <w:pStyle w:val="Zkladntext20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TimesNewRoman95ptTun"/>
                <w:rFonts w:eastAsia="Tahoma"/>
                <w:highlight w:val="black"/>
              </w:rPr>
              <w:t>xxxxx</w:t>
            </w:r>
            <w:r w:rsidRPr="00E24F65">
              <w:rPr>
                <w:rStyle w:val="Zkladntext2TimesNewRoman95ptTun"/>
                <w:rFonts w:eastAsia="Tahoma"/>
                <w:highlight w:val="black"/>
              </w:rPr>
              <w:t>xxxxxxxxxxxxxxxxxxx</w:t>
            </w:r>
            <w:proofErr w:type="spellEnd"/>
          </w:p>
        </w:tc>
      </w:tr>
      <w:tr w:rsidR="00BC370A">
        <w:trPr>
          <w:trHeight w:val="25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e-mail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70A" w:rsidRDefault="00E24F65" w:rsidP="00E24F65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t xml:space="preserve"> </w:t>
            </w:r>
            <w:proofErr w:type="spellStart"/>
            <w:r w:rsidRPr="00E24F65">
              <w:rPr>
                <w:highlight w:val="black"/>
              </w:rPr>
              <w:t>xx</w:t>
            </w:r>
            <w:proofErr w:type="spellEnd"/>
            <w:r w:rsidR="00F30A3B" w:rsidRPr="00E24F65">
              <w:rPr>
                <w:highlight w:val="black"/>
              </w:rPr>
              <w:fldChar w:fldCharType="begin"/>
            </w:r>
            <w:r w:rsidRPr="00E24F65">
              <w:rPr>
                <w:rStyle w:val="Zkladntext2TimesNewRoman95ptTun"/>
                <w:rFonts w:eastAsia="Tahoma"/>
                <w:highlight w:val="black"/>
              </w:rPr>
              <w:instrText>HYPERLINK "mailto:czobjednavky@abbott.com"</w:instrText>
            </w:r>
            <w:r w:rsidR="00F30A3B" w:rsidRPr="00E24F65">
              <w:rPr>
                <w:highlight w:val="black"/>
              </w:rPr>
              <w:fldChar w:fldCharType="separate"/>
            </w:r>
            <w:r w:rsidRPr="00E24F65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F30A3B" w:rsidRPr="00E24F65">
              <w:rPr>
                <w:highlight w:val="black"/>
              </w:rPr>
              <w:fldChar w:fldCharType="end"/>
            </w:r>
            <w:proofErr w:type="spellStart"/>
            <w:r w:rsidRPr="00E24F65">
              <w:rPr>
                <w:highlight w:val="black"/>
              </w:rPr>
              <w:t>xxxxxxxxxxxxxxxxxxxxxxx</w:t>
            </w:r>
            <w:proofErr w:type="spellEnd"/>
          </w:p>
        </w:tc>
      </w:tr>
      <w:tr w:rsidR="00BC370A">
        <w:trPr>
          <w:trHeight w:val="26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tel./mobil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70A" w:rsidRDefault="00E24F65" w:rsidP="00E24F65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95ptTun"/>
              </w:rPr>
              <w:t xml:space="preserve"> </w:t>
            </w:r>
            <w:proofErr w:type="spellStart"/>
            <w:r w:rsidRPr="00E24F65">
              <w:rPr>
                <w:rStyle w:val="Zkladntext295ptTun"/>
                <w:highlight w:val="black"/>
              </w:rPr>
              <w:t>xxxxxxxxxxxxxxx</w:t>
            </w:r>
            <w:proofErr w:type="spellEnd"/>
          </w:p>
        </w:tc>
      </w:tr>
    </w:tbl>
    <w:p w:rsidR="00E24F65" w:rsidRDefault="00E24F65" w:rsidP="00E24F65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E24F65">
        <w:rPr>
          <w:highlight w:val="black"/>
        </w:rPr>
        <w:t>xxxxxxxxxxxxxxx</w:t>
      </w:r>
      <w:proofErr w:type="spellEnd"/>
      <w:r>
        <w:t xml:space="preserve"> </w:t>
      </w:r>
    </w:p>
    <w:p w:rsidR="00E24F65" w:rsidRDefault="00E24F65" w:rsidP="00E24F65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E24F65">
        <w:rPr>
          <w:highlight w:val="black"/>
        </w:rPr>
        <w:t>xxxxxxxxxxxxxxxxxxxxx</w:t>
      </w:r>
      <w:proofErr w:type="spellEnd"/>
      <w:r>
        <w:rPr>
          <w:lang w:val="en-US" w:eastAsia="en-US" w:bidi="en-US"/>
        </w:rPr>
        <w:t xml:space="preserve"> </w:t>
      </w:r>
    </w:p>
    <w:p w:rsidR="00BC370A" w:rsidRDefault="00E24F65" w:rsidP="00E24F65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18.7.2025</w:t>
      </w:r>
      <w:proofErr w:type="gramEnd"/>
    </w:p>
    <w:p w:rsidR="00E24F65" w:rsidRDefault="00E24F65" w:rsidP="00E24F65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62"/>
        <w:gridCol w:w="6581"/>
      </w:tblGrid>
      <w:tr w:rsidR="00BC370A">
        <w:trPr>
          <w:trHeight w:val="346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Předmět objednávky</w:t>
            </w:r>
          </w:p>
          <w:p w:rsidR="00BC370A" w:rsidRDefault="00E24F65">
            <w:pPr>
              <w:pStyle w:val="Zkladntext20"/>
              <w:shd w:val="clear" w:color="auto" w:fill="auto"/>
              <w:spacing w:line="252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70A" w:rsidRDefault="00E24F65">
            <w:pPr>
              <w:pStyle w:val="Zkladntext20"/>
              <w:shd w:val="clear" w:color="auto" w:fill="auto"/>
              <w:spacing w:line="288" w:lineRule="exact"/>
              <w:ind w:firstLine="0"/>
            </w:pPr>
            <w:r>
              <w:rPr>
                <w:rStyle w:val="Zkladntext210pt"/>
              </w:rPr>
              <w:t>Objednáváme u vás: Dle přílohy</w:t>
            </w:r>
          </w:p>
        </w:tc>
      </w:tr>
      <w:tr w:rsidR="00BC370A">
        <w:trPr>
          <w:trHeight w:val="623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Upřesnění</w:t>
            </w:r>
          </w:p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(Množství, popis apod.)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70A" w:rsidRDefault="00BC370A">
            <w:pPr>
              <w:rPr>
                <w:sz w:val="10"/>
                <w:szCs w:val="10"/>
              </w:rPr>
            </w:pPr>
          </w:p>
        </w:tc>
      </w:tr>
      <w:tr w:rsidR="00BC370A">
        <w:trPr>
          <w:trHeight w:val="472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Celková cena bez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45 300 Kč</w:t>
            </w:r>
          </w:p>
        </w:tc>
      </w:tr>
      <w:tr w:rsidR="00BC370A">
        <w:trPr>
          <w:trHeight w:val="576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Výše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21 %</w:t>
            </w:r>
          </w:p>
        </w:tc>
      </w:tr>
      <w:tr w:rsidR="00BC370A">
        <w:trPr>
          <w:trHeight w:val="472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Celková cena s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70A" w:rsidRDefault="00E24F65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54 813 Kč</w:t>
            </w:r>
          </w:p>
        </w:tc>
      </w:tr>
      <w:tr w:rsidR="00BC370A">
        <w:trPr>
          <w:trHeight w:val="637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Termín dodání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70A" w:rsidRDefault="00E24F6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 xml:space="preserve">Viz bod 3. na </w:t>
            </w:r>
            <w:proofErr w:type="gramStart"/>
            <w:r>
              <w:rPr>
                <w:rStyle w:val="Zkladntext210pt"/>
              </w:rPr>
              <w:t>str.2 této</w:t>
            </w:r>
            <w:proofErr w:type="gramEnd"/>
            <w:r>
              <w:rPr>
                <w:rStyle w:val="Zkladntext210pt"/>
              </w:rPr>
              <w:t xml:space="preserve"> objednávky</w:t>
            </w:r>
          </w:p>
        </w:tc>
      </w:tr>
    </w:tbl>
    <w:p w:rsidR="00E24F65" w:rsidRDefault="00E24F65">
      <w:pPr>
        <w:pStyle w:val="Zkladntext20"/>
        <w:shd w:val="clear" w:color="auto" w:fill="auto"/>
        <w:spacing w:line="170" w:lineRule="exact"/>
        <w:ind w:firstLine="0"/>
        <w:rPr>
          <w:rStyle w:val="Zkladntext22"/>
        </w:rPr>
      </w:pPr>
    </w:p>
    <w:p w:rsidR="00E24F65" w:rsidRDefault="00E24F65">
      <w:pPr>
        <w:pStyle w:val="Zkladntext20"/>
        <w:shd w:val="clear" w:color="auto" w:fill="auto"/>
        <w:spacing w:line="170" w:lineRule="exact"/>
        <w:ind w:firstLine="0"/>
        <w:rPr>
          <w:rStyle w:val="Zkladntext22"/>
        </w:rPr>
      </w:pPr>
    </w:p>
    <w:p w:rsidR="00E24F65" w:rsidRDefault="00E24F65">
      <w:pPr>
        <w:pStyle w:val="Zkladntext20"/>
        <w:shd w:val="clear" w:color="auto" w:fill="auto"/>
        <w:spacing w:line="170" w:lineRule="exact"/>
        <w:ind w:firstLine="0"/>
        <w:rPr>
          <w:rStyle w:val="Zkladntext22"/>
        </w:rPr>
      </w:pPr>
    </w:p>
    <w:p w:rsidR="00E241C5" w:rsidRDefault="00E241C5">
      <w:pPr>
        <w:pStyle w:val="Zkladntext20"/>
        <w:shd w:val="clear" w:color="auto" w:fill="auto"/>
        <w:spacing w:line="170" w:lineRule="exact"/>
        <w:ind w:firstLine="0"/>
        <w:rPr>
          <w:rStyle w:val="Zkladntext22"/>
        </w:rPr>
      </w:pPr>
    </w:p>
    <w:p w:rsidR="00E241C5" w:rsidRDefault="00E241C5">
      <w:pPr>
        <w:pStyle w:val="Zkladntext20"/>
        <w:shd w:val="clear" w:color="auto" w:fill="auto"/>
        <w:spacing w:line="170" w:lineRule="exact"/>
        <w:ind w:firstLine="0"/>
        <w:rPr>
          <w:rStyle w:val="Zkladntext22"/>
        </w:rPr>
      </w:pPr>
    </w:p>
    <w:p w:rsidR="00E241C5" w:rsidRDefault="00E241C5">
      <w:pPr>
        <w:pStyle w:val="Zkladntext20"/>
        <w:shd w:val="clear" w:color="auto" w:fill="auto"/>
        <w:spacing w:line="170" w:lineRule="exact"/>
        <w:ind w:firstLine="0"/>
        <w:rPr>
          <w:rStyle w:val="Zkladntext22"/>
        </w:rPr>
      </w:pPr>
    </w:p>
    <w:p w:rsidR="00E24F65" w:rsidRDefault="00E24F65">
      <w:pPr>
        <w:pStyle w:val="Zkladntext20"/>
        <w:shd w:val="clear" w:color="auto" w:fill="auto"/>
        <w:spacing w:line="170" w:lineRule="exact"/>
        <w:ind w:firstLine="0"/>
        <w:rPr>
          <w:rStyle w:val="Zkladntext22"/>
        </w:rPr>
      </w:pPr>
    </w:p>
    <w:p w:rsidR="00E24F65" w:rsidRDefault="00E24F65">
      <w:pPr>
        <w:pStyle w:val="Zkladntext20"/>
        <w:shd w:val="clear" w:color="auto" w:fill="auto"/>
        <w:spacing w:line="170" w:lineRule="exact"/>
        <w:ind w:firstLine="0"/>
        <w:rPr>
          <w:rStyle w:val="Zkladntext22"/>
        </w:rPr>
      </w:pPr>
    </w:p>
    <w:p w:rsidR="00E24F65" w:rsidRDefault="00E24F65">
      <w:pPr>
        <w:pStyle w:val="Zkladntext20"/>
        <w:shd w:val="clear" w:color="auto" w:fill="auto"/>
        <w:spacing w:line="170" w:lineRule="exact"/>
        <w:ind w:firstLine="0"/>
        <w:rPr>
          <w:rStyle w:val="Zkladntext22"/>
        </w:rPr>
      </w:pPr>
    </w:p>
    <w:p w:rsidR="00BC370A" w:rsidRDefault="00E24F65">
      <w:pPr>
        <w:pStyle w:val="Zkladntext20"/>
        <w:shd w:val="clear" w:color="auto" w:fill="auto"/>
        <w:spacing w:line="170" w:lineRule="exact"/>
        <w:ind w:firstLine="0"/>
      </w:pPr>
      <w:r>
        <w:rPr>
          <w:rStyle w:val="Zkladntext22"/>
        </w:rPr>
        <w:lastRenderedPageBreak/>
        <w:t>Číslo objednávky</w:t>
      </w:r>
    </w:p>
    <w:p w:rsidR="00BC370A" w:rsidRDefault="00E24F65">
      <w:pPr>
        <w:pStyle w:val="Zkladntext20"/>
        <w:numPr>
          <w:ilvl w:val="0"/>
          <w:numId w:val="1"/>
        </w:numPr>
        <w:shd w:val="clear" w:color="auto" w:fill="auto"/>
        <w:tabs>
          <w:tab w:val="left" w:pos="340"/>
        </w:tabs>
        <w:spacing w:line="259" w:lineRule="exact"/>
        <w:ind w:left="360" w:hanging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Pr="00E24F65">
        <w:rPr>
          <w:highlight w:val="black"/>
        </w:rPr>
        <w:t>xxxxxxxxxxxxxxxxxxxxsssssssssssssssssssss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BC370A" w:rsidRDefault="00E24F65">
      <w:pPr>
        <w:pStyle w:val="Zkladntext20"/>
        <w:numPr>
          <w:ilvl w:val="0"/>
          <w:numId w:val="1"/>
        </w:numPr>
        <w:shd w:val="clear" w:color="auto" w:fill="auto"/>
        <w:tabs>
          <w:tab w:val="left" w:pos="340"/>
        </w:tabs>
        <w:spacing w:line="259" w:lineRule="exact"/>
        <w:ind w:left="360" w:hanging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8" w:history="1">
        <w:r w:rsidRPr="00A10B07">
          <w:rPr>
            <w:rStyle w:val="Hypertextovodkaz"/>
          </w:rPr>
          <w:t>https://sml</w:t>
        </w:r>
      </w:hyperlink>
      <w:r>
        <w:rPr>
          <w:rStyle w:val="Zkladntext24"/>
        </w:rPr>
        <w:t>o</w:t>
      </w:r>
      <w:r>
        <w:rPr>
          <w:rStyle w:val="Zkladntext23"/>
        </w:rPr>
        <w:t>uvy.gov.cz/,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BC370A" w:rsidRDefault="00E24F65">
      <w:pPr>
        <w:pStyle w:val="Zkladntext20"/>
        <w:numPr>
          <w:ilvl w:val="0"/>
          <w:numId w:val="1"/>
        </w:numPr>
        <w:shd w:val="clear" w:color="auto" w:fill="auto"/>
        <w:tabs>
          <w:tab w:val="left" w:pos="340"/>
        </w:tabs>
        <w:spacing w:line="259" w:lineRule="exact"/>
        <w:ind w:left="360" w:hanging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BC370A" w:rsidRDefault="00E24F65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 w:hanging="360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BC370A" w:rsidRDefault="00E24F65">
      <w:pPr>
        <w:pStyle w:val="Zkladntext20"/>
        <w:numPr>
          <w:ilvl w:val="0"/>
          <w:numId w:val="1"/>
        </w:numPr>
        <w:shd w:val="clear" w:color="auto" w:fill="auto"/>
        <w:tabs>
          <w:tab w:val="left" w:pos="340"/>
        </w:tabs>
        <w:spacing w:line="259" w:lineRule="exact"/>
        <w:ind w:left="360" w:hanging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BC370A" w:rsidRDefault="00E24F65">
      <w:pPr>
        <w:pStyle w:val="Zkladntext20"/>
        <w:numPr>
          <w:ilvl w:val="0"/>
          <w:numId w:val="1"/>
        </w:numPr>
        <w:shd w:val="clear" w:color="auto" w:fill="auto"/>
        <w:tabs>
          <w:tab w:val="left" w:pos="340"/>
        </w:tabs>
        <w:spacing w:line="259" w:lineRule="exact"/>
        <w:ind w:left="360" w:hanging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BC370A" w:rsidRDefault="00E24F65">
      <w:pPr>
        <w:pStyle w:val="Zkladntext20"/>
        <w:numPr>
          <w:ilvl w:val="0"/>
          <w:numId w:val="1"/>
        </w:numPr>
        <w:shd w:val="clear" w:color="auto" w:fill="auto"/>
        <w:tabs>
          <w:tab w:val="left" w:pos="340"/>
        </w:tabs>
        <w:spacing w:line="259" w:lineRule="exact"/>
        <w:ind w:left="360" w:hanging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BC370A" w:rsidRDefault="00E24F65">
      <w:pPr>
        <w:pStyle w:val="Zkladntext20"/>
        <w:numPr>
          <w:ilvl w:val="0"/>
          <w:numId w:val="1"/>
        </w:numPr>
        <w:shd w:val="clear" w:color="auto" w:fill="auto"/>
        <w:tabs>
          <w:tab w:val="left" w:pos="340"/>
        </w:tabs>
        <w:spacing w:line="259" w:lineRule="exact"/>
        <w:ind w:left="360" w:hanging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7 dnů ode dne oznámení vady; jde-li o vadu, která činí dodávku neupotřebitelnou, má též právo odstoupit od potvrzené objednávky (smlouvy) a požadovat úhradu vynaložených nákladů.</w:t>
      </w:r>
    </w:p>
    <w:p w:rsidR="00BC370A" w:rsidRDefault="00E24F65">
      <w:pPr>
        <w:pStyle w:val="Zkladntext20"/>
        <w:numPr>
          <w:ilvl w:val="0"/>
          <w:numId w:val="1"/>
        </w:numPr>
        <w:shd w:val="clear" w:color="auto" w:fill="auto"/>
        <w:tabs>
          <w:tab w:val="left" w:pos="340"/>
        </w:tabs>
        <w:spacing w:line="259" w:lineRule="exact"/>
        <w:ind w:left="360" w:hanging="360"/>
      </w:pPr>
      <w:r>
        <w:t>Nebude-li vada odstraněna, je objednatel oprávněn účtovat dodavateli náhradu škody.</w:t>
      </w:r>
    </w:p>
    <w:p w:rsidR="00BC370A" w:rsidRDefault="00E24F65">
      <w:pPr>
        <w:pStyle w:val="Zkladntext50"/>
        <w:numPr>
          <w:ilvl w:val="0"/>
          <w:numId w:val="1"/>
        </w:numPr>
        <w:shd w:val="clear" w:color="auto" w:fill="auto"/>
        <w:tabs>
          <w:tab w:val="left" w:pos="378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E24F65" w:rsidRDefault="00E24F65" w:rsidP="00E24F65">
      <w:pPr>
        <w:pStyle w:val="Zkladntext50"/>
        <w:shd w:val="clear" w:color="auto" w:fill="auto"/>
        <w:tabs>
          <w:tab w:val="left" w:pos="378"/>
        </w:tabs>
        <w:ind w:firstLine="0"/>
        <w:jc w:val="left"/>
      </w:pPr>
    </w:p>
    <w:p w:rsidR="00E24F65" w:rsidRDefault="00E24F65">
      <w:pPr>
        <w:pStyle w:val="Zkladntext60"/>
        <w:shd w:val="clear" w:color="auto" w:fill="auto"/>
      </w:pPr>
    </w:p>
    <w:p w:rsidR="00E24F65" w:rsidRDefault="00E24F65">
      <w:pPr>
        <w:pStyle w:val="Zkladntext60"/>
        <w:shd w:val="clear" w:color="auto" w:fill="auto"/>
      </w:pPr>
    </w:p>
    <w:p w:rsidR="00E24F65" w:rsidRDefault="00E24F65">
      <w:pPr>
        <w:pStyle w:val="Zkladntext60"/>
        <w:shd w:val="clear" w:color="auto" w:fill="auto"/>
      </w:pPr>
    </w:p>
    <w:p w:rsidR="00E24F65" w:rsidRDefault="00E24F65">
      <w:pPr>
        <w:pStyle w:val="Zkladntext60"/>
        <w:shd w:val="clear" w:color="auto" w:fill="auto"/>
      </w:pPr>
    </w:p>
    <w:p w:rsidR="00E24F65" w:rsidRDefault="00E24F65">
      <w:pPr>
        <w:pStyle w:val="Zkladntext60"/>
        <w:shd w:val="clear" w:color="auto" w:fill="auto"/>
      </w:pPr>
      <w:r>
        <w:t xml:space="preserve">Prim. MUDr. Filip </w:t>
      </w:r>
      <w:proofErr w:type="spellStart"/>
      <w:r>
        <w:t>Vrtek</w:t>
      </w:r>
      <w:proofErr w:type="spellEnd"/>
    </w:p>
    <w:p w:rsidR="00E24F65" w:rsidRDefault="00E24F65">
      <w:pPr>
        <w:pStyle w:val="Zkladntext60"/>
        <w:shd w:val="clear" w:color="auto" w:fill="auto"/>
      </w:pPr>
      <w:r>
        <w:t>Náměstek ředitele pro LPP</w:t>
      </w:r>
    </w:p>
    <w:p w:rsidR="00E24F65" w:rsidRDefault="00E24F65">
      <w:pPr>
        <w:rPr>
          <w:rFonts w:ascii="Tahoma" w:eastAsia="Tahoma" w:hAnsi="Tahoma" w:cs="Tahoma"/>
          <w:sz w:val="15"/>
          <w:szCs w:val="15"/>
        </w:rPr>
      </w:pPr>
      <w:r>
        <w:br w:type="page"/>
      </w:r>
    </w:p>
    <w:p w:rsidR="00E24F65" w:rsidRDefault="00E24F65">
      <w:pPr>
        <w:pStyle w:val="Zkladntext60"/>
        <w:shd w:val="clear" w:color="auto" w:fill="auto"/>
      </w:pPr>
    </w:p>
    <w:p w:rsidR="00E24F65" w:rsidRDefault="00E24F65">
      <w:pPr>
        <w:pStyle w:val="Zkladntext60"/>
        <w:shd w:val="clear" w:color="auto" w:fill="auto"/>
      </w:pPr>
    </w:p>
    <w:p w:rsidR="00E24F65" w:rsidRDefault="00E24F65">
      <w:pPr>
        <w:pStyle w:val="Zkladntext60"/>
        <w:shd w:val="clear" w:color="auto" w:fill="auto"/>
      </w:pPr>
    </w:p>
    <w:p w:rsidR="00BC370A" w:rsidRDefault="00E24F65">
      <w:pPr>
        <w:pStyle w:val="Zkladntext71"/>
        <w:shd w:val="clear" w:color="auto" w:fill="auto"/>
        <w:spacing w:line="260" w:lineRule="exact"/>
        <w:jc w:val="left"/>
      </w:pPr>
      <w:r>
        <w:rPr>
          <w:rStyle w:val="Zkladntext7"/>
        </w:rPr>
        <w:t>Příloha objednávky č</w:t>
      </w:r>
    </w:p>
    <w:p w:rsidR="00E24F65" w:rsidRDefault="00E24F65">
      <w:pPr>
        <w:pStyle w:val="Nadpis20"/>
        <w:keepNext/>
        <w:keepLines/>
        <w:shd w:val="clear" w:color="auto" w:fill="auto"/>
        <w:spacing w:line="340" w:lineRule="exact"/>
      </w:pPr>
      <w:bookmarkStart w:id="4" w:name="bookmark5"/>
    </w:p>
    <w:p w:rsidR="00BC370A" w:rsidRDefault="00E24F65">
      <w:pPr>
        <w:pStyle w:val="Nadpis30"/>
        <w:keepNext/>
        <w:keepLines/>
        <w:shd w:val="clear" w:color="auto" w:fill="auto"/>
        <w:jc w:val="left"/>
      </w:pPr>
      <w:bookmarkStart w:id="5" w:name="bookmark6"/>
      <w:bookmarkEnd w:id="4"/>
      <w:r>
        <w:t>Hospodářskému oddělení: OKBH žádá zakoupení</w:t>
      </w:r>
      <w:bookmarkEnd w:id="5"/>
    </w:p>
    <w:p w:rsidR="00E24F65" w:rsidRDefault="00E24F65">
      <w:pPr>
        <w:pStyle w:val="Zkladntext71"/>
        <w:shd w:val="clear" w:color="auto" w:fill="auto"/>
        <w:tabs>
          <w:tab w:val="left" w:pos="7187"/>
        </w:tabs>
        <w:jc w:val="left"/>
      </w:pPr>
    </w:p>
    <w:p w:rsidR="00BC370A" w:rsidRDefault="00E24F65">
      <w:pPr>
        <w:pStyle w:val="Zkladntext71"/>
        <w:shd w:val="clear" w:color="auto" w:fill="auto"/>
        <w:tabs>
          <w:tab w:val="left" w:pos="7187"/>
        </w:tabs>
        <w:jc w:val="left"/>
      </w:pPr>
      <w:r>
        <w:t xml:space="preserve">2G2225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HBsAg</w:t>
      </w:r>
      <w:proofErr w:type="spellEnd"/>
      <w:r>
        <w:t xml:space="preserve"> </w:t>
      </w:r>
      <w:proofErr w:type="spellStart"/>
      <w:r>
        <w:t>Qualitative</w:t>
      </w:r>
      <w:proofErr w:type="spellEnd"/>
      <w:r>
        <w:t xml:space="preserve"> II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3x</w:t>
      </w:r>
    </w:p>
    <w:p w:rsidR="00BC370A" w:rsidRDefault="00E24F65">
      <w:pPr>
        <w:pStyle w:val="Zkladntext71"/>
        <w:shd w:val="clear" w:color="auto" w:fill="auto"/>
        <w:tabs>
          <w:tab w:val="left" w:pos="7187"/>
        </w:tabs>
        <w:jc w:val="left"/>
      </w:pPr>
      <w:r>
        <w:t xml:space="preserve">6C3727 </w:t>
      </w:r>
      <w:proofErr w:type="spellStart"/>
      <w:r>
        <w:t>Architect</w:t>
      </w:r>
      <w:proofErr w:type="spellEnd"/>
      <w:r>
        <w:t xml:space="preserve"> </w:t>
      </w:r>
      <w:proofErr w:type="spellStart"/>
      <w:r>
        <w:t>Anti</w:t>
      </w:r>
      <w:proofErr w:type="spellEnd"/>
      <w:r>
        <w:t xml:space="preserve">-HCV </w:t>
      </w:r>
      <w:proofErr w:type="spellStart"/>
      <w:r>
        <w:t>Reagent</w:t>
      </w:r>
      <w:proofErr w:type="spellEnd"/>
      <w:r>
        <w:t xml:space="preserve"> </w:t>
      </w:r>
      <w:proofErr w:type="spellStart"/>
      <w:r>
        <w:t>Kit</w:t>
      </w:r>
      <w:proofErr w:type="spellEnd"/>
      <w:r>
        <w:tab/>
        <w:t>5x</w:t>
      </w:r>
    </w:p>
    <w:sectPr w:rsidR="00BC370A" w:rsidSect="00BC370A">
      <w:headerReference w:type="default" r:id="rId10"/>
      <w:pgSz w:w="11909" w:h="16840"/>
      <w:pgMar w:top="910" w:right="1440" w:bottom="910" w:left="10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F65" w:rsidRDefault="00E24F65" w:rsidP="00BC370A">
      <w:r>
        <w:separator/>
      </w:r>
    </w:p>
  </w:endnote>
  <w:endnote w:type="continuationSeparator" w:id="0">
    <w:p w:rsidR="00E24F65" w:rsidRDefault="00E24F65" w:rsidP="00BC3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F65" w:rsidRDefault="00E24F65"/>
  </w:footnote>
  <w:footnote w:type="continuationSeparator" w:id="0">
    <w:p w:rsidR="00E24F65" w:rsidRDefault="00E24F6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70A" w:rsidRDefault="00BC370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E30E8"/>
    <w:multiLevelType w:val="multilevel"/>
    <w:tmpl w:val="B1A22A7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C370A"/>
    <w:rsid w:val="00BC370A"/>
    <w:rsid w:val="00E241C5"/>
    <w:rsid w:val="00E24F65"/>
    <w:rsid w:val="00F3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C370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C370A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BC370A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5ptTun">
    <w:name w:val="Základní text (2) + 9;5 pt;Tučné"/>
    <w:basedOn w:val="Zkladntext2"/>
    <w:rsid w:val="00BC370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imesNewRoman95ptTun">
    <w:name w:val="Základní text (2) + Times New Roman;9;5 pt;Tučné"/>
    <w:basedOn w:val="Zkladntext2"/>
    <w:rsid w:val="00BC370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">
    <w:name w:val="Základní text (2) + 10 pt"/>
    <w:basedOn w:val="Zkladntext2"/>
    <w:rsid w:val="00BC370A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BC370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imesNewRoman9pt">
    <w:name w:val="Základní text (2) + Times New Roman;9 pt"/>
    <w:basedOn w:val="Zkladntext2"/>
    <w:rsid w:val="00BC370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2">
    <w:name w:val="Základní text (2)"/>
    <w:basedOn w:val="Standardnpsmoodstavce"/>
    <w:rsid w:val="00BC370A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sid w:val="00BC370A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BC37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BC370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C370A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dkovn1pt">
    <w:name w:val="Základní text (3) + Řádkování 1 pt"/>
    <w:basedOn w:val="Zkladntext3"/>
    <w:rsid w:val="00BC370A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4dkovn4pt">
    <w:name w:val="Nadpis #4 + Řádkování 4 pt"/>
    <w:basedOn w:val="Nadpis4"/>
    <w:rsid w:val="00BC370A"/>
    <w:rPr>
      <w:color w:val="000000"/>
      <w:spacing w:val="8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BC370A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BC370A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BC370A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w w:val="100"/>
      <w:sz w:val="46"/>
      <w:szCs w:val="46"/>
      <w:u w:val="none"/>
    </w:rPr>
  </w:style>
  <w:style w:type="character" w:customStyle="1" w:styleId="Zkladntext2Tun">
    <w:name w:val="Základní text (2) + Tučné"/>
    <w:basedOn w:val="Zkladntext2"/>
    <w:rsid w:val="00BC370A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3">
    <w:name w:val="Základní text (2)"/>
    <w:basedOn w:val="Zkladntext2"/>
    <w:rsid w:val="00BC370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BC370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BC370A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Netun">
    <w:name w:val="Základní text (5) + Ne tučné"/>
    <w:basedOn w:val="Zkladntext5"/>
    <w:rsid w:val="00BC370A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C370A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"/>
    <w:basedOn w:val="Standardnpsmoodstavce"/>
    <w:rsid w:val="00BC37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">
    <w:name w:val="Základní text (8)_"/>
    <w:basedOn w:val="Standardnpsmoodstavce"/>
    <w:link w:val="Zkladntext80"/>
    <w:rsid w:val="00BC370A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sid w:val="00BC370A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sid w:val="00BC37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70">
    <w:name w:val="Základní text (7)_"/>
    <w:basedOn w:val="Standardnpsmoodstavce"/>
    <w:link w:val="Zkladntext71"/>
    <w:rsid w:val="00BC37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rsid w:val="00BC370A"/>
    <w:pPr>
      <w:shd w:val="clear" w:color="auto" w:fill="FFFFFF"/>
      <w:spacing w:line="0" w:lineRule="atLeast"/>
      <w:ind w:hanging="400"/>
    </w:pPr>
    <w:rPr>
      <w:rFonts w:ascii="Tahoma" w:eastAsia="Tahoma" w:hAnsi="Tahoma" w:cs="Tahoma"/>
      <w:sz w:val="17"/>
      <w:szCs w:val="17"/>
    </w:rPr>
  </w:style>
  <w:style w:type="paragraph" w:customStyle="1" w:styleId="Nadpis40">
    <w:name w:val="Nadpis #4"/>
    <w:basedOn w:val="Normln"/>
    <w:link w:val="Nadpis4"/>
    <w:rsid w:val="00BC370A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BC370A"/>
    <w:pPr>
      <w:shd w:val="clear" w:color="auto" w:fill="FFFFFF"/>
      <w:spacing w:line="227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BC370A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Nadpis50">
    <w:name w:val="Nadpis #5"/>
    <w:basedOn w:val="Normln"/>
    <w:link w:val="Nadpis5"/>
    <w:rsid w:val="00BC370A"/>
    <w:pPr>
      <w:shd w:val="clear" w:color="auto" w:fill="FFFFFF"/>
      <w:spacing w:line="0" w:lineRule="atLeast"/>
      <w:outlineLvl w:val="4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BC370A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rsid w:val="00BC370A"/>
    <w:pPr>
      <w:shd w:val="clear" w:color="auto" w:fill="FFFFFF"/>
      <w:spacing w:line="0" w:lineRule="atLeast"/>
      <w:outlineLvl w:val="0"/>
    </w:pPr>
    <w:rPr>
      <w:rFonts w:ascii="Garamond" w:eastAsia="Garamond" w:hAnsi="Garamond" w:cs="Garamond"/>
      <w:i/>
      <w:iCs/>
      <w:sz w:val="46"/>
      <w:szCs w:val="46"/>
    </w:rPr>
  </w:style>
  <w:style w:type="paragraph" w:customStyle="1" w:styleId="Zkladntext50">
    <w:name w:val="Základní text (5)"/>
    <w:basedOn w:val="Normln"/>
    <w:link w:val="Zkladntext5"/>
    <w:rsid w:val="00BC370A"/>
    <w:pPr>
      <w:shd w:val="clear" w:color="auto" w:fill="FFFFFF"/>
      <w:spacing w:line="259" w:lineRule="exact"/>
      <w:ind w:hanging="400"/>
      <w:jc w:val="both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BC370A"/>
    <w:pPr>
      <w:shd w:val="clear" w:color="auto" w:fill="FFFFFF"/>
      <w:spacing w:line="176" w:lineRule="exact"/>
    </w:pPr>
    <w:rPr>
      <w:rFonts w:ascii="Tahoma" w:eastAsia="Tahoma" w:hAnsi="Tahoma" w:cs="Tahoma"/>
      <w:sz w:val="15"/>
      <w:szCs w:val="15"/>
    </w:rPr>
  </w:style>
  <w:style w:type="paragraph" w:customStyle="1" w:styleId="Zkladntext71">
    <w:name w:val="Základní text (7)"/>
    <w:basedOn w:val="Normln"/>
    <w:link w:val="Zkladntext70"/>
    <w:rsid w:val="00BC370A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80">
    <w:name w:val="Základní text (8)"/>
    <w:basedOn w:val="Normln"/>
    <w:link w:val="Zkladntext8"/>
    <w:rsid w:val="00BC370A"/>
    <w:pPr>
      <w:shd w:val="clear" w:color="auto" w:fill="FFFFFF"/>
      <w:spacing w:line="346" w:lineRule="exact"/>
    </w:pPr>
    <w:rPr>
      <w:rFonts w:ascii="Tahoma" w:eastAsia="Tahoma" w:hAnsi="Tahoma" w:cs="Tahoma"/>
      <w:sz w:val="13"/>
      <w:szCs w:val="13"/>
    </w:rPr>
  </w:style>
  <w:style w:type="paragraph" w:customStyle="1" w:styleId="Nadpis20">
    <w:name w:val="Nadpis #2"/>
    <w:basedOn w:val="Normln"/>
    <w:link w:val="Nadpis2"/>
    <w:rsid w:val="00BC370A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40"/>
      <w:sz w:val="34"/>
      <w:szCs w:val="34"/>
    </w:rPr>
  </w:style>
  <w:style w:type="paragraph" w:customStyle="1" w:styleId="Nadpis30">
    <w:name w:val="Nadpis #3"/>
    <w:basedOn w:val="Normln"/>
    <w:link w:val="Nadpis3"/>
    <w:rsid w:val="00BC370A"/>
    <w:pPr>
      <w:shd w:val="clear" w:color="auto" w:fill="FFFFFF"/>
      <w:spacing w:line="346" w:lineRule="exact"/>
      <w:jc w:val="both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8E7C3-6827-4892-AB6B-D49063D6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KM_horak-20250722153913</dc:title>
  <dc:creator>horak</dc:creator>
  <cp:lastModifiedBy>horak</cp:lastModifiedBy>
  <cp:revision>2</cp:revision>
  <dcterms:created xsi:type="dcterms:W3CDTF">2025-07-22T12:40:00Z</dcterms:created>
  <dcterms:modified xsi:type="dcterms:W3CDTF">2025-07-22T12:53:00Z</dcterms:modified>
</cp:coreProperties>
</file>