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DD4C" w14:textId="77777777" w:rsidR="00751152" w:rsidRDefault="00751152" w:rsidP="00C84272">
      <w:pPr>
        <w:spacing w:before="18" w:after="0" w:line="240" w:lineRule="auto"/>
        <w:ind w:left="3557" w:right="3536"/>
        <w:jc w:val="center"/>
        <w:rPr>
          <w:rFonts w:ascii="Arial" w:eastAsia="Arial" w:hAnsi="Arial" w:cs="Arial"/>
          <w:b/>
          <w:bCs/>
          <w:sz w:val="32"/>
          <w:szCs w:val="32"/>
          <w:lang w:val="cs-CZ"/>
        </w:rPr>
      </w:pPr>
    </w:p>
    <w:p w14:paraId="69C481E0" w14:textId="004D2630" w:rsidR="00C84272" w:rsidRPr="00A076C3" w:rsidRDefault="00C84272" w:rsidP="00C84272">
      <w:pPr>
        <w:spacing w:before="18" w:after="0" w:line="240" w:lineRule="auto"/>
        <w:ind w:left="3557" w:right="3536"/>
        <w:jc w:val="center"/>
        <w:rPr>
          <w:rFonts w:ascii="Arial" w:eastAsia="Arial" w:hAnsi="Arial" w:cs="Arial"/>
          <w:sz w:val="32"/>
          <w:szCs w:val="32"/>
          <w:lang w:val="cs-CZ"/>
        </w:rPr>
      </w:pP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D</w:t>
      </w:r>
      <w:r w:rsidRPr="00A076C3">
        <w:rPr>
          <w:rFonts w:ascii="Arial" w:eastAsia="Arial" w:hAnsi="Arial" w:cs="Arial"/>
          <w:b/>
          <w:bCs/>
          <w:spacing w:val="-2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O</w:t>
      </w:r>
      <w:r w:rsidRPr="00A076C3">
        <w:rPr>
          <w:rFonts w:ascii="Arial" w:eastAsia="Arial" w:hAnsi="Arial" w:cs="Arial"/>
          <w:b/>
          <w:bCs/>
          <w:spacing w:val="-3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D</w:t>
      </w:r>
      <w:r w:rsidRPr="00A076C3">
        <w:rPr>
          <w:rFonts w:ascii="Arial" w:eastAsia="Arial" w:hAnsi="Arial" w:cs="Arial"/>
          <w:b/>
          <w:bCs/>
          <w:spacing w:val="5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A</w:t>
      </w:r>
      <w:r w:rsidRPr="00A076C3">
        <w:rPr>
          <w:rFonts w:ascii="Arial" w:eastAsia="Arial" w:hAnsi="Arial" w:cs="Arial"/>
          <w:b/>
          <w:bCs/>
          <w:spacing w:val="-7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T</w:t>
      </w:r>
      <w:r w:rsidRPr="00A076C3">
        <w:rPr>
          <w:rFonts w:ascii="Arial" w:eastAsia="Arial" w:hAnsi="Arial" w:cs="Arial"/>
          <w:b/>
          <w:bCs/>
          <w:spacing w:val="-2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E</w:t>
      </w:r>
      <w:r w:rsidRPr="00A076C3">
        <w:rPr>
          <w:rFonts w:ascii="Arial" w:eastAsia="Arial" w:hAnsi="Arial" w:cs="Arial"/>
          <w:b/>
          <w:bCs/>
          <w:spacing w:val="1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K</w:t>
      </w:r>
      <w:r w:rsidRPr="00A076C3">
        <w:rPr>
          <w:rFonts w:ascii="Arial" w:eastAsia="Arial" w:hAnsi="Arial" w:cs="Arial"/>
          <w:b/>
          <w:bCs/>
          <w:spacing w:val="-2"/>
          <w:sz w:val="32"/>
          <w:szCs w:val="32"/>
          <w:lang w:val="cs-CZ"/>
        </w:rPr>
        <w:t xml:space="preserve"> </w:t>
      </w:r>
      <w:r w:rsidRPr="00A076C3">
        <w:rPr>
          <w:rFonts w:ascii="Arial" w:eastAsia="Arial" w:hAnsi="Arial" w:cs="Arial"/>
          <w:spacing w:val="3"/>
          <w:sz w:val="32"/>
          <w:szCs w:val="32"/>
          <w:lang w:val="cs-CZ"/>
        </w:rPr>
        <w:t>č</w:t>
      </w:r>
      <w:r w:rsidRPr="00A076C3">
        <w:rPr>
          <w:rFonts w:ascii="Arial" w:eastAsia="Arial" w:hAnsi="Arial" w:cs="Arial"/>
          <w:b/>
          <w:bCs/>
          <w:sz w:val="32"/>
          <w:szCs w:val="32"/>
          <w:lang w:val="cs-CZ"/>
        </w:rPr>
        <w:t>.</w:t>
      </w:r>
      <w:r w:rsidRPr="00A076C3">
        <w:rPr>
          <w:rFonts w:ascii="Arial" w:eastAsia="Arial" w:hAnsi="Arial" w:cs="Arial"/>
          <w:b/>
          <w:bCs/>
          <w:spacing w:val="15"/>
          <w:sz w:val="32"/>
          <w:szCs w:val="32"/>
          <w:lang w:val="cs-CZ"/>
        </w:rPr>
        <w:t xml:space="preserve"> </w:t>
      </w:r>
      <w:r w:rsidR="000B6A5D">
        <w:rPr>
          <w:rFonts w:ascii="Arial" w:eastAsia="Arial" w:hAnsi="Arial" w:cs="Arial"/>
          <w:b/>
          <w:bCs/>
          <w:w w:val="99"/>
          <w:sz w:val="32"/>
          <w:szCs w:val="32"/>
          <w:lang w:val="cs-CZ"/>
        </w:rPr>
        <w:t>2</w:t>
      </w:r>
    </w:p>
    <w:p w14:paraId="32B76357" w14:textId="5CB6ABDE" w:rsidR="00C84272" w:rsidRPr="00A076C3" w:rsidRDefault="00C84272" w:rsidP="00C84272">
      <w:pPr>
        <w:spacing w:after="0" w:line="240" w:lineRule="auto"/>
        <w:ind w:left="2814" w:right="2788"/>
        <w:jc w:val="center"/>
        <w:rPr>
          <w:rFonts w:ascii="Arial" w:eastAsia="Arial" w:hAnsi="Arial" w:cs="Arial"/>
          <w:sz w:val="28"/>
          <w:szCs w:val="28"/>
          <w:lang w:val="cs-CZ"/>
        </w:rPr>
      </w:pP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>sm</w:t>
      </w:r>
      <w:r w:rsidRPr="00A076C3">
        <w:rPr>
          <w:rFonts w:ascii="Arial" w:eastAsia="Arial" w:hAnsi="Arial" w:cs="Arial"/>
          <w:b/>
          <w:bCs/>
          <w:spacing w:val="1"/>
          <w:sz w:val="28"/>
          <w:szCs w:val="28"/>
          <w:lang w:val="cs-CZ"/>
        </w:rPr>
        <w:t>l</w:t>
      </w:r>
      <w:r w:rsidRPr="00A076C3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ou</w:t>
      </w:r>
      <w:r w:rsidRPr="00A076C3">
        <w:rPr>
          <w:rFonts w:ascii="Arial" w:eastAsia="Arial" w:hAnsi="Arial" w:cs="Arial"/>
          <w:b/>
          <w:bCs/>
          <w:spacing w:val="2"/>
          <w:sz w:val="28"/>
          <w:szCs w:val="28"/>
          <w:lang w:val="cs-CZ"/>
        </w:rPr>
        <w:t>v</w:t>
      </w: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>y</w:t>
      </w:r>
      <w:r w:rsidRPr="00A076C3">
        <w:rPr>
          <w:rFonts w:ascii="Arial" w:eastAsia="Arial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o </w:t>
      </w:r>
      <w:r w:rsidRPr="00A076C3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d</w:t>
      </w:r>
      <w:r w:rsidRPr="00A076C3">
        <w:rPr>
          <w:rFonts w:ascii="Arial" w:eastAsia="Arial" w:hAnsi="Arial" w:cs="Arial"/>
          <w:b/>
          <w:bCs/>
          <w:spacing w:val="1"/>
          <w:sz w:val="28"/>
          <w:szCs w:val="28"/>
          <w:lang w:val="cs-CZ"/>
        </w:rPr>
        <w:t>íl</w:t>
      </w: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o </w:t>
      </w:r>
      <w:r w:rsidRPr="00A076C3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z</w:t>
      </w: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>e</w:t>
      </w:r>
      <w:r w:rsidRPr="00A076C3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 xml:space="preserve"> dn</w:t>
      </w:r>
      <w:r w:rsidRPr="00A076C3">
        <w:rPr>
          <w:rFonts w:ascii="Arial" w:eastAsia="Arial" w:hAnsi="Arial" w:cs="Arial"/>
          <w:b/>
          <w:bCs/>
          <w:sz w:val="28"/>
          <w:szCs w:val="28"/>
          <w:lang w:val="cs-CZ"/>
        </w:rPr>
        <w:t>e</w:t>
      </w:r>
      <w:r w:rsidRPr="00A076C3">
        <w:rPr>
          <w:rFonts w:ascii="Arial" w:eastAsia="Arial" w:hAnsi="Arial" w:cs="Arial"/>
          <w:b/>
          <w:bCs/>
          <w:spacing w:val="1"/>
          <w:sz w:val="28"/>
          <w:szCs w:val="28"/>
          <w:lang w:val="cs-CZ"/>
        </w:rPr>
        <w:t xml:space="preserve"> </w:t>
      </w:r>
      <w:r w:rsidR="00900018">
        <w:rPr>
          <w:rFonts w:ascii="Arial" w:eastAsia="Arial" w:hAnsi="Arial" w:cs="Arial"/>
          <w:b/>
          <w:bCs/>
          <w:sz w:val="28"/>
          <w:szCs w:val="28"/>
          <w:lang w:val="cs-CZ"/>
        </w:rPr>
        <w:t>26. 7. 2024</w:t>
      </w:r>
    </w:p>
    <w:p w14:paraId="406AC8D6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5BA7977A" w14:textId="77777777" w:rsidR="00C84272" w:rsidRPr="00A076C3" w:rsidRDefault="00C84272" w:rsidP="00C84272">
      <w:pPr>
        <w:spacing w:before="19" w:after="0" w:line="240" w:lineRule="exact"/>
        <w:rPr>
          <w:sz w:val="24"/>
          <w:szCs w:val="24"/>
          <w:lang w:val="cs-CZ"/>
        </w:rPr>
      </w:pPr>
    </w:p>
    <w:p w14:paraId="476B0613" w14:textId="77777777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ákla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dn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šk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la</w:t>
      </w:r>
      <w:r w:rsidRPr="00A076C3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pacing w:val="4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,</w:t>
      </w:r>
      <w:r w:rsidRPr="00A076C3">
        <w:rPr>
          <w:rFonts w:ascii="Arial" w:eastAsia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ř</w:t>
      </w:r>
      <w:r w:rsidRPr="00A076C3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g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ace</w:t>
      </w:r>
    </w:p>
    <w:p w14:paraId="6FD4F02D" w14:textId="77777777" w:rsidR="00C84272" w:rsidRPr="00A076C3" w:rsidRDefault="00C84272" w:rsidP="00C84272">
      <w:pPr>
        <w:tabs>
          <w:tab w:val="left" w:pos="2260"/>
        </w:tabs>
        <w:spacing w:before="3"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no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rs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spacing w:val="-1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304,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3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6</w:t>
      </w:r>
      <w:r w:rsidRPr="00A076C3">
        <w:rPr>
          <w:rFonts w:ascii="Arial" w:eastAsia="Arial" w:hAnsi="Arial" w:cs="Arial"/>
          <w:sz w:val="20"/>
          <w:szCs w:val="20"/>
          <w:lang w:val="cs-CZ"/>
        </w:rPr>
        <w:t>3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0</w:t>
      </w:r>
      <w:r w:rsidRPr="00A076C3">
        <w:rPr>
          <w:rFonts w:ascii="Arial" w:eastAsia="Arial" w:hAnsi="Arial" w:cs="Arial"/>
          <w:sz w:val="20"/>
          <w:szCs w:val="20"/>
          <w:lang w:val="cs-CZ"/>
        </w:rPr>
        <w:t xml:space="preserve">1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Os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ov</w:t>
      </w:r>
    </w:p>
    <w:p w14:paraId="570ED00E" w14:textId="77777777" w:rsidR="00C84272" w:rsidRPr="00A076C3" w:rsidRDefault="00C84272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IČ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  <w:t>708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3</w:t>
      </w:r>
      <w:r w:rsidRPr="00A076C3">
        <w:rPr>
          <w:rFonts w:ascii="Arial" w:eastAsia="Arial" w:hAnsi="Arial" w:cs="Arial"/>
          <w:sz w:val="20"/>
          <w:szCs w:val="20"/>
          <w:lang w:val="cs-CZ"/>
        </w:rPr>
        <w:t>90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0</w:t>
      </w:r>
      <w:r w:rsidRPr="00A076C3">
        <w:rPr>
          <w:rFonts w:ascii="Arial" w:eastAsia="Arial" w:hAnsi="Arial" w:cs="Arial"/>
          <w:sz w:val="20"/>
          <w:szCs w:val="20"/>
          <w:lang w:val="cs-CZ"/>
        </w:rPr>
        <w:t>0</w:t>
      </w:r>
    </w:p>
    <w:p w14:paraId="6E507D87" w14:textId="77777777" w:rsidR="00C84272" w:rsidRPr="00A076C3" w:rsidRDefault="00C84272" w:rsidP="00C84272">
      <w:pPr>
        <w:tabs>
          <w:tab w:val="left" w:pos="2260"/>
        </w:tabs>
        <w:spacing w:after="0" w:line="228" w:lineRule="exact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ban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ení: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ban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a,</w:t>
      </w:r>
      <w:r w:rsidRPr="00A076C3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a.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</w:p>
    <w:p w14:paraId="20EC9915" w14:textId="77777777" w:rsidR="00C84272" w:rsidRPr="00A076C3" w:rsidRDefault="00C84272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ú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tu: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F340D4">
        <w:rPr>
          <w:rFonts w:ascii="Arial" w:eastAsia="Arial" w:hAnsi="Arial" w:cs="Arial"/>
          <w:sz w:val="20"/>
          <w:szCs w:val="20"/>
          <w:lang w:val="cs-CZ"/>
        </w:rPr>
        <w:t>107-1404500217/0100</w:t>
      </w:r>
    </w:p>
    <w:p w14:paraId="2FB989FB" w14:textId="77777777" w:rsidR="00C84272" w:rsidRPr="00A076C3" w:rsidRDefault="00C84272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up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ná: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  <w:t>Mg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ap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et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ou</w:t>
      </w:r>
      <w:r w:rsidRPr="00A076C3">
        <w:rPr>
          <w:rFonts w:ascii="Arial" w:eastAsia="Arial" w:hAnsi="Arial" w:cs="Arial"/>
          <w:sz w:val="20"/>
          <w:szCs w:val="20"/>
          <w:lang w:val="cs-CZ"/>
        </w:rPr>
        <w:t>,</w:t>
      </w:r>
      <w:r w:rsidRPr="00A076C3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Pr="00A076C3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</w:p>
    <w:p w14:paraId="7BEF235E" w14:textId="77777777" w:rsidR="00C84272" w:rsidRPr="00A076C3" w:rsidRDefault="00C84272" w:rsidP="00C84272">
      <w:pPr>
        <w:spacing w:before="8" w:after="0" w:line="220" w:lineRule="exact"/>
        <w:rPr>
          <w:lang w:val="cs-CZ"/>
        </w:rPr>
      </w:pPr>
    </w:p>
    <w:p w14:paraId="202CCE67" w14:textId="77777777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na</w:t>
      </w:r>
      <w:r w:rsidRPr="00A076C3">
        <w:rPr>
          <w:rFonts w:ascii="Arial" w:eastAsia="Arial" w:hAnsi="Arial" w:cs="Arial"/>
          <w:i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é</w:t>
      </w:r>
      <w:r w:rsidRPr="00A076C3">
        <w:rPr>
          <w:rFonts w:ascii="Arial" w:eastAsia="Arial" w:hAnsi="Arial" w:cs="Arial"/>
          <w:i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ed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nat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pacing w:val="-10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(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pacing w:val="-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 xml:space="preserve"> „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na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“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)</w:t>
      </w:r>
    </w:p>
    <w:p w14:paraId="71F705A1" w14:textId="77777777" w:rsidR="00C84272" w:rsidRPr="00A076C3" w:rsidRDefault="00C84272" w:rsidP="00C84272">
      <w:pPr>
        <w:spacing w:before="11" w:after="0" w:line="220" w:lineRule="exact"/>
        <w:rPr>
          <w:lang w:val="cs-CZ"/>
        </w:rPr>
      </w:pPr>
    </w:p>
    <w:p w14:paraId="2C9FE4E1" w14:textId="77777777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</w:p>
    <w:p w14:paraId="0D1C5B17" w14:textId="77777777" w:rsidR="00C84272" w:rsidRPr="00A076C3" w:rsidRDefault="00C84272" w:rsidP="00C84272">
      <w:pPr>
        <w:spacing w:before="8" w:after="0" w:line="220" w:lineRule="exact"/>
        <w:rPr>
          <w:lang w:val="cs-CZ"/>
        </w:rPr>
      </w:pPr>
    </w:p>
    <w:p w14:paraId="31A72357" w14:textId="77777777" w:rsidR="00D85CAA" w:rsidRDefault="00D85CAA" w:rsidP="00C84272">
      <w:pPr>
        <w:tabs>
          <w:tab w:val="left" w:pos="2260"/>
        </w:tabs>
        <w:spacing w:before="3" w:after="0" w:line="240" w:lineRule="auto"/>
        <w:ind w:left="153" w:right="-20"/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</w:pPr>
      <w:r w:rsidRPr="00D85CAA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SOVA stavební s.r.o.</w:t>
      </w:r>
    </w:p>
    <w:p w14:paraId="7708A962" w14:textId="1C0A01DB" w:rsidR="00C84272" w:rsidRPr="00A076C3" w:rsidRDefault="00C84272" w:rsidP="00C84272">
      <w:pPr>
        <w:tabs>
          <w:tab w:val="left" w:pos="2260"/>
        </w:tabs>
        <w:spacing w:before="3"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85CAA" w:rsidRPr="00D85CAA">
        <w:rPr>
          <w:rFonts w:ascii="Arial" w:eastAsia="Arial" w:hAnsi="Arial" w:cs="Arial"/>
          <w:spacing w:val="-1"/>
          <w:sz w:val="20"/>
          <w:szCs w:val="20"/>
          <w:lang w:val="cs-CZ"/>
        </w:rPr>
        <w:t>U Chaloupek 14/13, 182 00 Praha 8</w:t>
      </w:r>
      <w:r w:rsidR="00D750F2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- Ďáblice</w:t>
      </w:r>
    </w:p>
    <w:p w14:paraId="2256FB1B" w14:textId="7986D7C2" w:rsidR="00C84272" w:rsidRPr="00A076C3" w:rsidRDefault="00C84272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IČ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85CAA" w:rsidRPr="00D85CAA">
        <w:rPr>
          <w:rFonts w:ascii="Arial" w:eastAsia="Arial" w:hAnsi="Arial" w:cs="Arial"/>
          <w:sz w:val="20"/>
          <w:szCs w:val="20"/>
          <w:lang w:val="cs-CZ"/>
        </w:rPr>
        <w:t>29162360</w:t>
      </w:r>
    </w:p>
    <w:p w14:paraId="7DEC00DD" w14:textId="4D1FF02B" w:rsidR="00C84272" w:rsidRDefault="00C84272" w:rsidP="00C84272">
      <w:pPr>
        <w:tabs>
          <w:tab w:val="left" w:pos="2260"/>
        </w:tabs>
        <w:spacing w:after="0" w:line="228" w:lineRule="exact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DIČ: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  <w:t>C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Z</w:t>
      </w:r>
      <w:r w:rsidR="00D85CAA" w:rsidRPr="00D85CAA">
        <w:rPr>
          <w:rFonts w:ascii="Arial" w:eastAsia="Arial" w:hAnsi="Arial" w:cs="Arial"/>
          <w:sz w:val="20"/>
          <w:szCs w:val="20"/>
          <w:lang w:val="cs-CZ"/>
        </w:rPr>
        <w:t>29162360</w:t>
      </w:r>
    </w:p>
    <w:p w14:paraId="61EA181E" w14:textId="4175D4F4" w:rsidR="00C84272" w:rsidRPr="00A076C3" w:rsidRDefault="00C84272" w:rsidP="00C84272">
      <w:pPr>
        <w:tabs>
          <w:tab w:val="left" w:pos="2260"/>
        </w:tabs>
        <w:spacing w:after="0" w:line="228" w:lineRule="exact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ban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ení: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85CAA">
        <w:rPr>
          <w:rFonts w:ascii="Arial" w:eastAsia="Arial" w:hAnsi="Arial" w:cs="Arial"/>
          <w:spacing w:val="-1"/>
          <w:sz w:val="20"/>
          <w:szCs w:val="20"/>
          <w:lang w:val="cs-CZ"/>
        </w:rPr>
        <w:t>Moneta Money Bank, a.s.</w:t>
      </w:r>
    </w:p>
    <w:p w14:paraId="6CAC1E39" w14:textId="5C1293F2" w:rsidR="00C84272" w:rsidRPr="00A076C3" w:rsidRDefault="00C84272" w:rsidP="00C84272">
      <w:pPr>
        <w:tabs>
          <w:tab w:val="left" w:pos="2260"/>
        </w:tabs>
        <w:spacing w:after="0" w:line="227" w:lineRule="exact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ú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tu: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85CAA">
        <w:rPr>
          <w:rFonts w:ascii="Arial" w:eastAsia="Arial" w:hAnsi="Arial" w:cs="Arial"/>
          <w:sz w:val="20"/>
          <w:szCs w:val="20"/>
          <w:lang w:val="cs-CZ"/>
        </w:rPr>
        <w:t>208753378/0600</w:t>
      </w:r>
    </w:p>
    <w:p w14:paraId="22105D0E" w14:textId="0909A9BF" w:rsidR="00C84272" w:rsidRDefault="00C84272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up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en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85CAA">
        <w:rPr>
          <w:rFonts w:ascii="Arial" w:eastAsia="Arial" w:hAnsi="Arial" w:cs="Arial"/>
          <w:sz w:val="20"/>
          <w:szCs w:val="20"/>
          <w:lang w:val="cs-CZ"/>
        </w:rPr>
        <w:t>Petrem Soukupem, Jednatelem, případně Ing. Pavlem Stejskalem na základě plné moci</w:t>
      </w:r>
    </w:p>
    <w:p w14:paraId="52C1B4F0" w14:textId="77777777" w:rsidR="00D85CAA" w:rsidRPr="00A076C3" w:rsidRDefault="00D85CAA" w:rsidP="00C84272">
      <w:pPr>
        <w:tabs>
          <w:tab w:val="left" w:pos="2260"/>
        </w:tabs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</w:p>
    <w:p w14:paraId="68CEAEBC" w14:textId="5CEFCC45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Helvetica" w:hAnsi="Helvetica" w:cs="Helvetica"/>
          <w:sz w:val="20"/>
          <w:szCs w:val="20"/>
          <w:lang w:val="cs-CZ"/>
        </w:rPr>
        <w:t xml:space="preserve">zapsaný v </w:t>
      </w:r>
      <w:r>
        <w:rPr>
          <w:rFonts w:ascii="ArialMT" w:hAnsi="ArialMT" w:cs="ArialMT"/>
          <w:sz w:val="20"/>
          <w:szCs w:val="20"/>
          <w:lang w:val="cs-CZ"/>
        </w:rPr>
        <w:t xml:space="preserve">obchodním rejstříku vedeném Městským soudem </w:t>
      </w:r>
      <w:r>
        <w:rPr>
          <w:rFonts w:ascii="Helvetica" w:hAnsi="Helvetica" w:cs="Helvetica"/>
          <w:sz w:val="20"/>
          <w:szCs w:val="20"/>
          <w:lang w:val="cs-CZ"/>
        </w:rPr>
        <w:t xml:space="preserve">v Praze, oddíl C, vložka </w:t>
      </w:r>
      <w:r w:rsidR="00D85CAA">
        <w:rPr>
          <w:rFonts w:ascii="Helvetica" w:hAnsi="Helvetica" w:cs="Helvetica"/>
          <w:sz w:val="20"/>
          <w:szCs w:val="20"/>
          <w:lang w:val="cs-CZ"/>
        </w:rPr>
        <w:t>242709</w:t>
      </w:r>
    </w:p>
    <w:p w14:paraId="5C125B88" w14:textId="77777777" w:rsidR="00C84272" w:rsidRPr="00A076C3" w:rsidRDefault="00C84272" w:rsidP="00C84272">
      <w:pPr>
        <w:spacing w:before="6" w:after="0" w:line="220" w:lineRule="exact"/>
        <w:rPr>
          <w:lang w:val="cs-CZ"/>
        </w:rPr>
      </w:pPr>
    </w:p>
    <w:p w14:paraId="474E4633" w14:textId="77777777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na</w:t>
      </w:r>
      <w:r w:rsidRPr="00A076C3">
        <w:rPr>
          <w:rFonts w:ascii="Arial" w:eastAsia="Arial" w:hAnsi="Arial" w:cs="Arial"/>
          <w:i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é</w:t>
      </w:r>
      <w:r w:rsidRPr="00A076C3">
        <w:rPr>
          <w:rFonts w:ascii="Arial" w:eastAsia="Arial" w:hAnsi="Arial" w:cs="Arial"/>
          <w:i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-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tel</w:t>
      </w:r>
      <w:r w:rsidRPr="00A076C3">
        <w:rPr>
          <w:rFonts w:ascii="Arial" w:eastAsia="Arial" w:hAnsi="Arial" w:cs="Arial"/>
          <w:i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(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en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„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ho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“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)</w:t>
      </w:r>
    </w:p>
    <w:p w14:paraId="20E7EB8B" w14:textId="77777777" w:rsidR="00C84272" w:rsidRPr="00A076C3" w:rsidRDefault="00C84272" w:rsidP="00C84272">
      <w:pPr>
        <w:spacing w:before="11" w:after="0" w:line="220" w:lineRule="exact"/>
        <w:rPr>
          <w:lang w:val="cs-CZ"/>
        </w:rPr>
      </w:pPr>
    </w:p>
    <w:p w14:paraId="7C44053D" w14:textId="77777777" w:rsidR="00C84272" w:rsidRPr="00A076C3" w:rsidRDefault="00C84272" w:rsidP="00C84272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(k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ž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dý</w:t>
      </w:r>
      <w:r w:rsidRPr="00A076C3">
        <w:rPr>
          <w:rFonts w:ascii="Arial" w:eastAsia="Arial" w:hAnsi="Arial" w:cs="Arial"/>
          <w:i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amo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atn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é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ž</w:t>
      </w:r>
      <w:r w:rsidRPr="00A076C3">
        <w:rPr>
          <w:rFonts w:ascii="Arial" w:eastAsia="Arial" w:hAnsi="Arial" w:cs="Arial"/>
          <w:i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 xml:space="preserve">o </w:t>
      </w:r>
      <w:r w:rsidRPr="00A076C3">
        <w:rPr>
          <w:rFonts w:ascii="Arial" w:eastAsia="Arial" w:hAnsi="Arial" w:cs="Arial"/>
          <w:i/>
          <w:spacing w:val="-4"/>
          <w:sz w:val="20"/>
          <w:szCs w:val="20"/>
          <w:lang w:val="cs-CZ"/>
        </w:rPr>
        <w:t>„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i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“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,</w:t>
      </w:r>
      <w:r w:rsidRPr="00A076C3">
        <w:rPr>
          <w:rFonts w:ascii="Arial" w:eastAsia="Arial" w:hAnsi="Arial" w:cs="Arial"/>
          <w:i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i/>
          <w:spacing w:val="-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„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i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i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i/>
          <w:spacing w:val="2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i/>
          <w:spacing w:val="1"/>
          <w:sz w:val="20"/>
          <w:szCs w:val="20"/>
          <w:lang w:val="cs-CZ"/>
        </w:rPr>
        <w:t>y“</w:t>
      </w:r>
      <w:r w:rsidRPr="00A076C3">
        <w:rPr>
          <w:rFonts w:ascii="Arial" w:eastAsia="Arial" w:hAnsi="Arial" w:cs="Arial"/>
          <w:i/>
          <w:sz w:val="20"/>
          <w:szCs w:val="20"/>
          <w:lang w:val="cs-CZ"/>
        </w:rPr>
        <w:t>)</w:t>
      </w:r>
    </w:p>
    <w:p w14:paraId="5889FBE1" w14:textId="77777777" w:rsidR="00C84272" w:rsidRPr="00A076C3" w:rsidRDefault="00C84272" w:rsidP="00C84272">
      <w:pPr>
        <w:spacing w:before="5" w:after="0" w:line="150" w:lineRule="exact"/>
        <w:rPr>
          <w:sz w:val="15"/>
          <w:szCs w:val="15"/>
          <w:lang w:val="cs-CZ"/>
        </w:rPr>
      </w:pPr>
    </w:p>
    <w:p w14:paraId="4090D75B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0FA29820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6BB2C3D6" w14:textId="537CC4E8" w:rsidR="00C84272" w:rsidRPr="00A076C3" w:rsidRDefault="00C84272" w:rsidP="00C84272">
      <w:pPr>
        <w:spacing w:after="0" w:line="240" w:lineRule="auto"/>
        <w:ind w:left="155" w:right="-20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>
        <w:rPr>
          <w:rFonts w:ascii="Arial" w:eastAsia="Arial" w:hAnsi="Arial" w:cs="Arial"/>
          <w:sz w:val="20"/>
          <w:szCs w:val="20"/>
          <w:lang w:val="cs-CZ"/>
        </w:rPr>
        <w:t>se</w:t>
      </w:r>
      <w:proofErr w:type="gramEnd"/>
      <w:r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s u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ením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ona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89/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2</w:t>
      </w:r>
      <w:r w:rsidRPr="00A076C3">
        <w:rPr>
          <w:rFonts w:ascii="Arial" w:eastAsia="Arial" w:hAnsi="Arial" w:cs="Arial"/>
          <w:sz w:val="20"/>
          <w:szCs w:val="20"/>
          <w:lang w:val="cs-CZ"/>
        </w:rPr>
        <w:t>012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b.,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ý</w:t>
      </w:r>
      <w:r w:rsidRPr="00A076C3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oní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,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ném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ění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an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</w:p>
    <w:p w14:paraId="440FDC22" w14:textId="77777777" w:rsidR="00C84272" w:rsidRPr="00A076C3" w:rsidRDefault="00C84272" w:rsidP="00C84272">
      <w:pPr>
        <w:spacing w:after="0" w:line="240" w:lineRule="auto"/>
        <w:ind w:left="2184" w:right="216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dí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oh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>to</w:t>
      </w:r>
      <w:r w:rsidRPr="00A076C3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>oto</w:t>
      </w:r>
    </w:p>
    <w:p w14:paraId="2F7CD3B4" w14:textId="77777777" w:rsidR="00C84272" w:rsidRPr="00A076C3" w:rsidRDefault="00C84272" w:rsidP="00C84272">
      <w:pPr>
        <w:spacing w:before="3" w:after="0" w:line="130" w:lineRule="exact"/>
        <w:rPr>
          <w:sz w:val="13"/>
          <w:szCs w:val="13"/>
          <w:lang w:val="cs-CZ"/>
        </w:rPr>
      </w:pPr>
    </w:p>
    <w:p w14:paraId="3BF645A7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71DAFE2B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7955A40A" w14:textId="2ABEAAAC" w:rsidR="00C84272" w:rsidRPr="001D66E2" w:rsidRDefault="00C84272" w:rsidP="00C84272">
      <w:pPr>
        <w:spacing w:after="0" w:line="240" w:lineRule="auto"/>
        <w:ind w:left="4099" w:right="4078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D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O</w:t>
      </w:r>
      <w:r w:rsidRPr="001D66E2">
        <w:rPr>
          <w:rFonts w:ascii="Arial" w:eastAsia="Arial" w:hAnsi="Arial" w:cs="Arial"/>
          <w:b/>
          <w:bCs/>
          <w:spacing w:val="2"/>
          <w:sz w:val="24"/>
          <w:szCs w:val="24"/>
          <w:lang w:val="cs-CZ"/>
        </w:rPr>
        <w:t>D</w:t>
      </w:r>
      <w:r w:rsidRPr="001D66E2">
        <w:rPr>
          <w:rFonts w:ascii="Arial" w:eastAsia="Arial" w:hAnsi="Arial" w:cs="Arial"/>
          <w:b/>
          <w:bCs/>
          <w:spacing w:val="-5"/>
          <w:sz w:val="24"/>
          <w:szCs w:val="24"/>
          <w:lang w:val="cs-CZ"/>
        </w:rPr>
        <w:t>A</w:t>
      </w:r>
      <w:r w:rsidRPr="001D66E2">
        <w:rPr>
          <w:rFonts w:ascii="Arial" w:eastAsia="Arial" w:hAnsi="Arial" w:cs="Arial"/>
          <w:b/>
          <w:bCs/>
          <w:spacing w:val="2"/>
          <w:sz w:val="24"/>
          <w:szCs w:val="24"/>
          <w:lang w:val="cs-CZ"/>
        </w:rPr>
        <w:t>T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KU</w:t>
      </w:r>
      <w:r w:rsidRPr="001D66E2">
        <w:rPr>
          <w:rFonts w:ascii="Arial" w:eastAsia="Arial" w:hAnsi="Arial" w:cs="Arial"/>
          <w:b/>
          <w:bCs/>
          <w:spacing w:val="-12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spacing w:val="1"/>
          <w:sz w:val="24"/>
          <w:szCs w:val="24"/>
          <w:lang w:val="cs-CZ"/>
        </w:rPr>
        <w:t>č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.</w:t>
      </w:r>
      <w:r w:rsidRPr="001D66E2">
        <w:rPr>
          <w:rFonts w:ascii="Arial" w:eastAsia="Arial" w:hAnsi="Arial" w:cs="Arial"/>
          <w:b/>
          <w:bCs/>
          <w:spacing w:val="14"/>
          <w:sz w:val="24"/>
          <w:szCs w:val="24"/>
          <w:lang w:val="cs-CZ"/>
        </w:rPr>
        <w:t xml:space="preserve"> </w:t>
      </w:r>
      <w:r w:rsidR="000B6A5D">
        <w:rPr>
          <w:rFonts w:ascii="Arial" w:eastAsia="Arial" w:hAnsi="Arial" w:cs="Arial"/>
          <w:b/>
          <w:bCs/>
          <w:w w:val="99"/>
          <w:sz w:val="24"/>
          <w:szCs w:val="24"/>
          <w:lang w:val="cs-CZ"/>
        </w:rPr>
        <w:t>2</w:t>
      </w:r>
    </w:p>
    <w:p w14:paraId="65830D8A" w14:textId="77777777" w:rsidR="00C84272" w:rsidRPr="001D66E2" w:rsidRDefault="00C84272" w:rsidP="00C84272">
      <w:pPr>
        <w:spacing w:after="0" w:line="240" w:lineRule="auto"/>
        <w:ind w:left="2292" w:right="2271"/>
        <w:jc w:val="center"/>
        <w:rPr>
          <w:rFonts w:ascii="Arial" w:eastAsia="Arial" w:hAnsi="Arial" w:cs="Arial"/>
          <w:b/>
          <w:sz w:val="24"/>
          <w:szCs w:val="24"/>
          <w:lang w:val="cs-CZ"/>
        </w:rPr>
      </w:pP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KE</w:t>
      </w:r>
      <w:r w:rsidRPr="001D66E2">
        <w:rPr>
          <w:rFonts w:ascii="Arial" w:eastAsia="Arial" w:hAnsi="Arial" w:cs="Arial"/>
          <w:b/>
          <w:bCs/>
          <w:spacing w:val="-2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S</w:t>
      </w:r>
      <w:r w:rsidRPr="001D66E2">
        <w:rPr>
          <w:rFonts w:ascii="Arial" w:eastAsia="Arial" w:hAnsi="Arial" w:cs="Arial"/>
          <w:b/>
          <w:bCs/>
          <w:spacing w:val="-1"/>
          <w:sz w:val="24"/>
          <w:szCs w:val="24"/>
          <w:lang w:val="cs-CZ"/>
        </w:rPr>
        <w:t>M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L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O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U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V</w:t>
      </w:r>
      <w:r w:rsidRPr="001D66E2">
        <w:rPr>
          <w:rFonts w:ascii="Arial" w:eastAsia="Arial" w:hAnsi="Arial" w:cs="Arial"/>
          <w:b/>
          <w:sz w:val="24"/>
          <w:szCs w:val="24"/>
          <w:lang w:val="cs-CZ"/>
        </w:rPr>
        <w:t>Ě</w:t>
      </w:r>
      <w:r w:rsidRPr="001D66E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O</w:t>
      </w:r>
      <w:r w:rsidRPr="001D66E2">
        <w:rPr>
          <w:rFonts w:ascii="Arial" w:eastAsia="Arial" w:hAnsi="Arial" w:cs="Arial"/>
          <w:b/>
          <w:bCs/>
          <w:spacing w:val="-1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D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Í</w:t>
      </w:r>
      <w:r w:rsidRPr="001D66E2">
        <w:rPr>
          <w:rFonts w:ascii="Arial" w:eastAsia="Arial" w:hAnsi="Arial" w:cs="Arial"/>
          <w:b/>
          <w:bCs/>
          <w:spacing w:val="-3"/>
          <w:sz w:val="24"/>
          <w:szCs w:val="24"/>
          <w:lang w:val="cs-CZ"/>
        </w:rPr>
        <w:t>L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O</w:t>
      </w:r>
      <w:r w:rsidRPr="001D66E2">
        <w:rPr>
          <w:rFonts w:ascii="Arial" w:eastAsia="Arial" w:hAnsi="Arial" w:cs="Arial"/>
          <w:b/>
          <w:bCs/>
          <w:spacing w:val="-5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pacing w:val="2"/>
          <w:sz w:val="24"/>
          <w:szCs w:val="24"/>
          <w:lang w:val="cs-CZ"/>
        </w:rPr>
        <w:t>N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A</w:t>
      </w:r>
      <w:r w:rsidRPr="001D66E2">
        <w:rPr>
          <w:rFonts w:ascii="Arial" w:eastAsia="Arial" w:hAnsi="Arial" w:cs="Arial"/>
          <w:b/>
          <w:bCs/>
          <w:spacing w:val="-8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R</w:t>
      </w:r>
      <w:r w:rsidRPr="001D66E2">
        <w:rPr>
          <w:rFonts w:ascii="Arial" w:eastAsia="Arial" w:hAnsi="Arial" w:cs="Arial"/>
          <w:b/>
          <w:bCs/>
          <w:spacing w:val="6"/>
          <w:sz w:val="24"/>
          <w:szCs w:val="24"/>
          <w:lang w:val="cs-CZ"/>
        </w:rPr>
        <w:t>E</w:t>
      </w:r>
      <w:r w:rsidRPr="001D66E2">
        <w:rPr>
          <w:rFonts w:ascii="Arial" w:eastAsia="Arial" w:hAnsi="Arial" w:cs="Arial"/>
          <w:b/>
          <w:bCs/>
          <w:spacing w:val="-5"/>
          <w:sz w:val="24"/>
          <w:szCs w:val="24"/>
          <w:lang w:val="cs-CZ"/>
        </w:rPr>
        <w:t>A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L</w:t>
      </w:r>
      <w:r w:rsidRPr="001D66E2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>I</w:t>
      </w:r>
      <w:r w:rsidRPr="001D66E2">
        <w:rPr>
          <w:rFonts w:ascii="Arial" w:eastAsia="Arial" w:hAnsi="Arial" w:cs="Arial"/>
          <w:b/>
          <w:bCs/>
          <w:spacing w:val="5"/>
          <w:sz w:val="24"/>
          <w:szCs w:val="24"/>
          <w:lang w:val="cs-CZ"/>
        </w:rPr>
        <w:t>Z</w:t>
      </w:r>
      <w:r w:rsidRPr="001D66E2">
        <w:rPr>
          <w:rFonts w:ascii="Arial" w:eastAsia="Arial" w:hAnsi="Arial" w:cs="Arial"/>
          <w:b/>
          <w:bCs/>
          <w:spacing w:val="-5"/>
          <w:sz w:val="24"/>
          <w:szCs w:val="24"/>
          <w:lang w:val="cs-CZ"/>
        </w:rPr>
        <w:t>A</w:t>
      </w:r>
      <w:r w:rsidRPr="001D66E2">
        <w:rPr>
          <w:rFonts w:ascii="Arial" w:eastAsia="Arial" w:hAnsi="Arial" w:cs="Arial"/>
          <w:b/>
          <w:bCs/>
          <w:sz w:val="24"/>
          <w:szCs w:val="24"/>
          <w:lang w:val="cs-CZ"/>
        </w:rPr>
        <w:t>CI</w:t>
      </w:r>
      <w:r w:rsidRPr="001D66E2">
        <w:rPr>
          <w:rFonts w:ascii="Arial" w:eastAsia="Arial" w:hAnsi="Arial" w:cs="Arial"/>
          <w:b/>
          <w:bCs/>
          <w:spacing w:val="-12"/>
          <w:sz w:val="24"/>
          <w:szCs w:val="24"/>
          <w:lang w:val="cs-CZ"/>
        </w:rPr>
        <w:t xml:space="preserve"> </w:t>
      </w:r>
      <w:r w:rsidRPr="001D66E2">
        <w:rPr>
          <w:rFonts w:ascii="Arial" w:eastAsia="Arial" w:hAnsi="Arial" w:cs="Arial"/>
          <w:b/>
          <w:bCs/>
          <w:spacing w:val="1"/>
          <w:w w:val="99"/>
          <w:sz w:val="24"/>
          <w:szCs w:val="24"/>
          <w:lang w:val="cs-CZ"/>
        </w:rPr>
        <w:t>S</w:t>
      </w:r>
      <w:r w:rsidRPr="001D66E2">
        <w:rPr>
          <w:rFonts w:ascii="Arial" w:eastAsia="Arial" w:hAnsi="Arial" w:cs="Arial"/>
          <w:b/>
          <w:bCs/>
          <w:spacing w:val="2"/>
          <w:w w:val="99"/>
          <w:sz w:val="24"/>
          <w:szCs w:val="24"/>
          <w:lang w:val="cs-CZ"/>
        </w:rPr>
        <w:t>T</w:t>
      </w:r>
      <w:r w:rsidRPr="001D66E2">
        <w:rPr>
          <w:rFonts w:ascii="Arial" w:eastAsia="Arial" w:hAnsi="Arial" w:cs="Arial"/>
          <w:b/>
          <w:bCs/>
          <w:spacing w:val="-5"/>
          <w:w w:val="99"/>
          <w:sz w:val="24"/>
          <w:szCs w:val="24"/>
          <w:lang w:val="cs-CZ"/>
        </w:rPr>
        <w:t>A</w:t>
      </w:r>
      <w:r w:rsidRPr="001D66E2">
        <w:rPr>
          <w:rFonts w:ascii="Arial" w:eastAsia="Arial" w:hAnsi="Arial" w:cs="Arial"/>
          <w:b/>
          <w:bCs/>
          <w:spacing w:val="3"/>
          <w:w w:val="99"/>
          <w:sz w:val="24"/>
          <w:szCs w:val="24"/>
          <w:lang w:val="cs-CZ"/>
        </w:rPr>
        <w:t>V</w:t>
      </w:r>
      <w:r w:rsidRPr="001D66E2">
        <w:rPr>
          <w:rFonts w:ascii="Arial" w:eastAsia="Arial" w:hAnsi="Arial" w:cs="Arial"/>
          <w:b/>
          <w:bCs/>
          <w:spacing w:val="2"/>
          <w:w w:val="99"/>
          <w:sz w:val="24"/>
          <w:szCs w:val="24"/>
          <w:lang w:val="cs-CZ"/>
        </w:rPr>
        <w:t>B</w:t>
      </w:r>
      <w:r w:rsidRPr="001D66E2">
        <w:rPr>
          <w:rFonts w:ascii="Arial" w:eastAsia="Arial" w:hAnsi="Arial" w:cs="Arial"/>
          <w:b/>
          <w:bCs/>
          <w:w w:val="99"/>
          <w:sz w:val="24"/>
          <w:szCs w:val="24"/>
          <w:lang w:val="cs-CZ"/>
        </w:rPr>
        <w:t>Y</w:t>
      </w:r>
    </w:p>
    <w:p w14:paraId="6FAB555A" w14:textId="77777777" w:rsidR="00C84272" w:rsidRPr="001D66E2" w:rsidRDefault="00C84272" w:rsidP="00C84272">
      <w:pPr>
        <w:spacing w:after="0" w:line="200" w:lineRule="exact"/>
        <w:rPr>
          <w:b/>
          <w:sz w:val="20"/>
          <w:szCs w:val="20"/>
          <w:lang w:val="cs-CZ"/>
        </w:rPr>
      </w:pPr>
    </w:p>
    <w:p w14:paraId="1AF63EF4" w14:textId="77777777" w:rsidR="00C84272" w:rsidRPr="001D66E2" w:rsidRDefault="00C84272" w:rsidP="00C84272">
      <w:pPr>
        <w:spacing w:after="0" w:line="200" w:lineRule="exact"/>
        <w:rPr>
          <w:b/>
          <w:sz w:val="20"/>
          <w:szCs w:val="20"/>
          <w:lang w:val="cs-CZ"/>
        </w:rPr>
      </w:pPr>
    </w:p>
    <w:p w14:paraId="11963A23" w14:textId="41412D6E" w:rsidR="00C84272" w:rsidRPr="001D66E2" w:rsidRDefault="00C84272" w:rsidP="00C84272">
      <w:pPr>
        <w:spacing w:after="0" w:line="322" w:lineRule="exact"/>
        <w:ind w:left="772" w:right="748"/>
        <w:jc w:val="center"/>
        <w:rPr>
          <w:rFonts w:ascii="Arial" w:eastAsia="Arial" w:hAnsi="Arial" w:cs="Arial"/>
          <w:b/>
          <w:sz w:val="28"/>
          <w:szCs w:val="28"/>
          <w:lang w:val="cs-CZ"/>
        </w:rPr>
      </w:pPr>
      <w:r w:rsidRPr="001D66E2">
        <w:rPr>
          <w:rFonts w:ascii="Arial" w:eastAsia="Arial" w:hAnsi="Arial" w:cs="Arial"/>
          <w:b/>
          <w:bCs/>
          <w:spacing w:val="1"/>
          <w:sz w:val="28"/>
          <w:szCs w:val="28"/>
          <w:lang w:val="cs-CZ"/>
        </w:rPr>
        <w:t>„</w:t>
      </w:r>
      <w:r w:rsidR="00900018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Oprava tělocvičny ZŠ Ostrov</w:t>
      </w:r>
      <w:r w:rsidRPr="001D66E2">
        <w:rPr>
          <w:rFonts w:ascii="Arial" w:eastAsia="Arial" w:hAnsi="Arial" w:cs="Arial"/>
          <w:b/>
          <w:bCs/>
          <w:sz w:val="28"/>
          <w:szCs w:val="28"/>
          <w:lang w:val="cs-CZ"/>
        </w:rPr>
        <w:t>“</w:t>
      </w:r>
    </w:p>
    <w:p w14:paraId="4B411114" w14:textId="6FA65AE8" w:rsidR="00C84272" w:rsidRPr="00A076C3" w:rsidRDefault="00C84272" w:rsidP="00C84272">
      <w:pPr>
        <w:spacing w:after="0" w:line="270" w:lineRule="exact"/>
        <w:ind w:left="3667" w:right="3642"/>
        <w:jc w:val="center"/>
        <w:rPr>
          <w:rFonts w:ascii="Arial" w:eastAsia="Arial" w:hAnsi="Arial" w:cs="Arial"/>
          <w:sz w:val="24"/>
          <w:szCs w:val="24"/>
          <w:lang w:val="cs-CZ"/>
        </w:rPr>
      </w:pPr>
      <w:r w:rsidRPr="00A076C3">
        <w:rPr>
          <w:rFonts w:ascii="Arial" w:eastAsia="Arial" w:hAnsi="Arial" w:cs="Arial"/>
          <w:i/>
          <w:spacing w:val="-1"/>
          <w:sz w:val="24"/>
          <w:szCs w:val="24"/>
          <w:lang w:val="cs-CZ"/>
        </w:rPr>
        <w:t>(</w:t>
      </w:r>
      <w:r w:rsidRPr="00A076C3">
        <w:rPr>
          <w:rFonts w:ascii="Arial" w:eastAsia="Arial" w:hAnsi="Arial" w:cs="Arial"/>
          <w:i/>
          <w:spacing w:val="1"/>
          <w:sz w:val="24"/>
          <w:szCs w:val="24"/>
          <w:lang w:val="cs-CZ"/>
        </w:rPr>
        <w:t>dá</w:t>
      </w:r>
      <w:r w:rsidRPr="00A076C3">
        <w:rPr>
          <w:rFonts w:ascii="Arial" w:eastAsia="Arial" w:hAnsi="Arial" w:cs="Arial"/>
          <w:i/>
          <w:sz w:val="24"/>
          <w:szCs w:val="24"/>
          <w:lang w:val="cs-CZ"/>
        </w:rPr>
        <w:t>le</w:t>
      </w:r>
      <w:r w:rsidRPr="00A076C3">
        <w:rPr>
          <w:rFonts w:ascii="Arial" w:eastAsia="Arial" w:hAnsi="Arial" w:cs="Arial"/>
          <w:i/>
          <w:spacing w:val="-3"/>
          <w:sz w:val="24"/>
          <w:szCs w:val="24"/>
          <w:lang w:val="cs-CZ"/>
        </w:rPr>
        <w:t xml:space="preserve"> </w:t>
      </w:r>
      <w:r w:rsidRPr="00A076C3">
        <w:rPr>
          <w:rFonts w:ascii="Arial" w:eastAsia="Arial" w:hAnsi="Arial" w:cs="Arial"/>
          <w:i/>
          <w:sz w:val="24"/>
          <w:szCs w:val="24"/>
          <w:lang w:val="cs-CZ"/>
        </w:rPr>
        <w:t>j</w:t>
      </w:r>
      <w:r w:rsidRPr="00A076C3">
        <w:rPr>
          <w:rFonts w:ascii="Arial" w:eastAsia="Arial" w:hAnsi="Arial" w:cs="Arial"/>
          <w:i/>
          <w:spacing w:val="1"/>
          <w:sz w:val="24"/>
          <w:szCs w:val="24"/>
          <w:lang w:val="cs-CZ"/>
        </w:rPr>
        <w:t>e</w:t>
      </w:r>
      <w:r w:rsidRPr="00A076C3">
        <w:rPr>
          <w:rFonts w:ascii="Arial" w:eastAsia="Arial" w:hAnsi="Arial" w:cs="Arial"/>
          <w:i/>
          <w:sz w:val="24"/>
          <w:szCs w:val="24"/>
          <w:lang w:val="cs-CZ"/>
        </w:rPr>
        <w:t>n</w:t>
      </w:r>
      <w:r w:rsidRPr="00A076C3">
        <w:rPr>
          <w:rFonts w:ascii="Arial" w:eastAsia="Arial" w:hAnsi="Arial" w:cs="Arial"/>
          <w:i/>
          <w:spacing w:val="-4"/>
          <w:sz w:val="24"/>
          <w:szCs w:val="24"/>
          <w:lang w:val="cs-CZ"/>
        </w:rPr>
        <w:t xml:space="preserve"> </w:t>
      </w:r>
      <w:r w:rsidRPr="00A076C3">
        <w:rPr>
          <w:rFonts w:ascii="Arial" w:eastAsia="Arial" w:hAnsi="Arial" w:cs="Arial"/>
          <w:i/>
          <w:spacing w:val="-3"/>
          <w:sz w:val="24"/>
          <w:szCs w:val="24"/>
          <w:lang w:val="cs-CZ"/>
        </w:rPr>
        <w:t>„</w:t>
      </w:r>
      <w:r w:rsidRPr="00A076C3">
        <w:rPr>
          <w:rFonts w:ascii="Arial" w:eastAsia="Arial" w:hAnsi="Arial" w:cs="Arial"/>
          <w:i/>
          <w:spacing w:val="1"/>
          <w:sz w:val="24"/>
          <w:szCs w:val="24"/>
          <w:lang w:val="cs-CZ"/>
        </w:rPr>
        <w:t>dodate</w:t>
      </w:r>
      <w:r w:rsidRPr="00A076C3">
        <w:rPr>
          <w:rFonts w:ascii="Arial" w:eastAsia="Arial" w:hAnsi="Arial" w:cs="Arial"/>
          <w:i/>
          <w:sz w:val="24"/>
          <w:szCs w:val="24"/>
          <w:lang w:val="cs-CZ"/>
        </w:rPr>
        <w:t>k</w:t>
      </w:r>
      <w:r w:rsidRPr="00A076C3">
        <w:rPr>
          <w:rFonts w:ascii="Arial" w:eastAsia="Arial" w:hAnsi="Arial" w:cs="Arial"/>
          <w:i/>
          <w:spacing w:val="-11"/>
          <w:sz w:val="24"/>
          <w:szCs w:val="24"/>
          <w:lang w:val="cs-CZ"/>
        </w:rPr>
        <w:t xml:space="preserve"> </w:t>
      </w:r>
      <w:r w:rsidRPr="00A076C3">
        <w:rPr>
          <w:rFonts w:ascii="Arial" w:eastAsia="Arial" w:hAnsi="Arial" w:cs="Arial"/>
          <w:sz w:val="24"/>
          <w:szCs w:val="24"/>
          <w:lang w:val="cs-CZ"/>
        </w:rPr>
        <w:t>č</w:t>
      </w:r>
      <w:r w:rsidRPr="00A076C3">
        <w:rPr>
          <w:rFonts w:ascii="Arial" w:eastAsia="Arial" w:hAnsi="Arial" w:cs="Arial"/>
          <w:i/>
          <w:sz w:val="24"/>
          <w:szCs w:val="24"/>
          <w:lang w:val="cs-CZ"/>
        </w:rPr>
        <w:t>.</w:t>
      </w:r>
      <w:r w:rsidRPr="00A076C3">
        <w:rPr>
          <w:rFonts w:ascii="Arial" w:eastAsia="Arial" w:hAnsi="Arial" w:cs="Arial"/>
          <w:i/>
          <w:spacing w:val="-1"/>
          <w:sz w:val="24"/>
          <w:szCs w:val="24"/>
          <w:lang w:val="cs-CZ"/>
        </w:rPr>
        <w:t xml:space="preserve"> </w:t>
      </w:r>
      <w:r w:rsidR="00420903">
        <w:rPr>
          <w:rFonts w:ascii="Arial" w:eastAsia="Arial" w:hAnsi="Arial" w:cs="Arial"/>
          <w:i/>
          <w:spacing w:val="1"/>
          <w:w w:val="99"/>
          <w:sz w:val="24"/>
          <w:szCs w:val="24"/>
          <w:lang w:val="cs-CZ"/>
        </w:rPr>
        <w:t>2</w:t>
      </w:r>
      <w:r w:rsidRPr="00A076C3">
        <w:rPr>
          <w:rFonts w:ascii="Arial" w:eastAsia="Arial" w:hAnsi="Arial" w:cs="Arial"/>
          <w:i/>
          <w:spacing w:val="-3"/>
          <w:w w:val="99"/>
          <w:sz w:val="24"/>
          <w:szCs w:val="24"/>
          <w:lang w:val="cs-CZ"/>
        </w:rPr>
        <w:t>“</w:t>
      </w:r>
      <w:r w:rsidRPr="00A076C3">
        <w:rPr>
          <w:rFonts w:ascii="Arial" w:eastAsia="Arial" w:hAnsi="Arial" w:cs="Arial"/>
          <w:i/>
          <w:w w:val="99"/>
          <w:sz w:val="24"/>
          <w:szCs w:val="24"/>
          <w:lang w:val="cs-CZ"/>
        </w:rPr>
        <w:t>)</w:t>
      </w:r>
    </w:p>
    <w:p w14:paraId="1A39073B" w14:textId="77777777" w:rsidR="00C84272" w:rsidRPr="00A076C3" w:rsidRDefault="00C84272" w:rsidP="00C84272">
      <w:pPr>
        <w:spacing w:before="9" w:after="0" w:line="160" w:lineRule="exact"/>
        <w:rPr>
          <w:sz w:val="16"/>
          <w:szCs w:val="16"/>
          <w:lang w:val="cs-CZ"/>
        </w:rPr>
      </w:pPr>
    </w:p>
    <w:p w14:paraId="36A3C647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43FA5B99" w14:textId="139ADA07" w:rsidR="0073061C" w:rsidRDefault="00751152" w:rsidP="00751152">
      <w:pPr>
        <w:spacing w:after="0" w:line="240" w:lineRule="auto"/>
        <w:ind w:left="567" w:right="88" w:hanging="567"/>
        <w:jc w:val="both"/>
        <w:rPr>
          <w:rFonts w:ascii="Arial" w:eastAsia="Arial" w:hAnsi="Arial" w:cs="Arial"/>
          <w:spacing w:val="-1"/>
          <w:sz w:val="20"/>
          <w:szCs w:val="20"/>
          <w:lang w:val="cs-CZ"/>
        </w:rPr>
      </w:pPr>
      <w:r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z w:val="20"/>
          <w:szCs w:val="20"/>
          <w:lang w:val="cs-CZ"/>
        </w:rPr>
        <w:t xml:space="preserve">)  </w:t>
      </w:r>
      <w:r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>
        <w:rPr>
          <w:rFonts w:ascii="Arial" w:eastAsia="Arial" w:hAnsi="Arial" w:cs="Arial"/>
          <w:sz w:val="20"/>
          <w:szCs w:val="20"/>
          <w:lang w:val="cs-CZ"/>
        </w:rPr>
        <w:tab/>
      </w:r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Smluvní strany uzavřely dne </w:t>
      </w:r>
      <w:proofErr w:type="gramStart"/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="00D85CAA">
        <w:rPr>
          <w:rFonts w:ascii="Arial" w:eastAsia="Arial" w:hAnsi="Arial" w:cs="Arial"/>
          <w:spacing w:val="-1"/>
          <w:sz w:val="20"/>
          <w:szCs w:val="20"/>
          <w:lang w:val="cs-CZ"/>
        </w:rPr>
        <w:t>6</w:t>
      </w:r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  <w:r w:rsidR="00D85CAA">
        <w:rPr>
          <w:rFonts w:ascii="Arial" w:eastAsia="Arial" w:hAnsi="Arial" w:cs="Arial"/>
          <w:spacing w:val="-1"/>
          <w:sz w:val="20"/>
          <w:szCs w:val="20"/>
          <w:lang w:val="cs-CZ"/>
        </w:rPr>
        <w:t>7</w:t>
      </w:r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>.202</w:t>
      </w:r>
      <w:r w:rsidR="00D85CAA">
        <w:rPr>
          <w:rFonts w:ascii="Arial" w:eastAsia="Arial" w:hAnsi="Arial" w:cs="Arial"/>
          <w:spacing w:val="-1"/>
          <w:sz w:val="20"/>
          <w:szCs w:val="20"/>
          <w:lang w:val="cs-CZ"/>
        </w:rPr>
        <w:t>4</w:t>
      </w:r>
      <w:proofErr w:type="gramEnd"/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smlouvu o dílo na realizaci stavby „</w:t>
      </w:r>
      <w:r w:rsidR="00D85CAA" w:rsidRPr="00D85CAA">
        <w:rPr>
          <w:rFonts w:ascii="Arial" w:eastAsia="Arial" w:hAnsi="Arial" w:cs="Arial"/>
          <w:spacing w:val="-1"/>
          <w:sz w:val="20"/>
          <w:szCs w:val="20"/>
          <w:lang w:val="cs-CZ"/>
        </w:rPr>
        <w:t>REKONSTRUKCE TĚLOCVIČNY“</w:t>
      </w:r>
      <w:r w:rsidR="000A6454" w:rsidRPr="00CB0506">
        <w:rPr>
          <w:rFonts w:ascii="Arial" w:eastAsia="Arial" w:hAnsi="Arial" w:cs="Arial"/>
          <w:spacing w:val="-1"/>
          <w:sz w:val="20"/>
          <w:szCs w:val="20"/>
          <w:lang w:val="cs-CZ"/>
        </w:rPr>
        <w:t>“ (dále jen „smlouva o dílo“).</w:t>
      </w:r>
    </w:p>
    <w:p w14:paraId="7698D332" w14:textId="77777777" w:rsidR="0073061C" w:rsidRDefault="0073061C" w:rsidP="00751152">
      <w:pPr>
        <w:spacing w:after="0" w:line="240" w:lineRule="auto"/>
        <w:ind w:left="567" w:right="88" w:hanging="567"/>
        <w:jc w:val="both"/>
        <w:rPr>
          <w:rFonts w:ascii="Arial" w:eastAsia="Arial" w:hAnsi="Arial" w:cs="Arial"/>
          <w:spacing w:val="-1"/>
          <w:sz w:val="20"/>
          <w:szCs w:val="20"/>
          <w:lang w:val="cs-CZ"/>
        </w:rPr>
      </w:pPr>
    </w:p>
    <w:p w14:paraId="5FEB2477" w14:textId="2DE8FB1D" w:rsidR="00C84272" w:rsidRPr="0073061C" w:rsidRDefault="00C84272" w:rsidP="0073061C">
      <w:pPr>
        <w:spacing w:after="0" w:line="240" w:lineRule="auto"/>
        <w:ind w:left="567" w:right="88" w:hanging="567"/>
        <w:jc w:val="both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73061C">
        <w:rPr>
          <w:rFonts w:ascii="Arial" w:eastAsia="Arial" w:hAnsi="Arial" w:cs="Arial"/>
          <w:spacing w:val="-1"/>
          <w:sz w:val="20"/>
          <w:szCs w:val="20"/>
          <w:lang w:val="cs-CZ"/>
        </w:rPr>
        <w:t>)</w:t>
      </w:r>
      <w:r w:rsidR="0073061C">
        <w:rPr>
          <w:rFonts w:ascii="Arial" w:eastAsia="Arial" w:hAnsi="Arial" w:cs="Arial"/>
          <w:spacing w:val="-1"/>
          <w:sz w:val="20"/>
          <w:szCs w:val="20"/>
          <w:lang w:val="cs-CZ"/>
        </w:rPr>
        <w:tab/>
      </w:r>
      <w:r w:rsidR="0073061C" w:rsidRPr="0073061C">
        <w:rPr>
          <w:rFonts w:ascii="Arial" w:eastAsia="Arial" w:hAnsi="Arial" w:cs="Arial"/>
          <w:spacing w:val="-1"/>
          <w:sz w:val="20"/>
          <w:szCs w:val="20"/>
          <w:lang w:val="cs-CZ"/>
        </w:rPr>
        <w:t>Ke smlouvě</w:t>
      </w:r>
      <w:r w:rsidR="0073061C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o dílo</w:t>
      </w:r>
      <w:r w:rsidR="0073061C" w:rsidRPr="0073061C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73061C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uzavírají smluvní strany dodatek č. </w:t>
      </w:r>
      <w:r w:rsidR="000B6A5D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="0073061C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, a to z důvodů </w:t>
      </w:r>
      <w:r w:rsidR="0030648A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>nepředvídaných změn, které zadavatel jednající s náležitou péčí nemohl předvídat.</w:t>
      </w:r>
      <w:r w:rsidR="0073061C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Dodatek č. </w:t>
      </w:r>
      <w:r w:rsidR="000B6A5D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="000B6A5D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>nemění celkovou povahu veřejné zakázky</w:t>
      </w:r>
      <w:r w:rsidR="0030648A" w:rsidRPr="0030648A"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</w:p>
    <w:p w14:paraId="5AE2DA72" w14:textId="77777777" w:rsidR="00C84272" w:rsidRDefault="00C84272" w:rsidP="00C84272">
      <w:pPr>
        <w:spacing w:before="1" w:after="0" w:line="260" w:lineRule="exact"/>
        <w:rPr>
          <w:sz w:val="26"/>
          <w:szCs w:val="26"/>
          <w:lang w:val="cs-CZ"/>
        </w:rPr>
      </w:pPr>
    </w:p>
    <w:p w14:paraId="4BE332DC" w14:textId="5DF64606" w:rsidR="00DE0C5E" w:rsidRPr="00DE0C5E" w:rsidRDefault="00DE0C5E" w:rsidP="00DE0C5E">
      <w:pPr>
        <w:spacing w:after="0" w:line="240" w:lineRule="auto"/>
        <w:ind w:left="567" w:right="88" w:hanging="567"/>
        <w:jc w:val="both"/>
        <w:rPr>
          <w:rFonts w:ascii="Arial" w:eastAsia="Arial" w:hAnsi="Arial" w:cs="Arial"/>
          <w:spacing w:val="-1"/>
          <w:sz w:val="20"/>
          <w:szCs w:val="20"/>
          <w:lang w:val="cs-CZ"/>
        </w:rPr>
      </w:pPr>
      <w:r>
        <w:rPr>
          <w:rFonts w:ascii="Arial" w:eastAsia="Arial" w:hAnsi="Arial" w:cs="Arial"/>
          <w:spacing w:val="-1"/>
          <w:sz w:val="20"/>
          <w:szCs w:val="20"/>
          <w:lang w:val="cs-CZ"/>
        </w:rPr>
        <w:t>C)</w:t>
      </w:r>
      <w:r>
        <w:rPr>
          <w:rFonts w:ascii="Arial" w:eastAsia="Arial" w:hAnsi="Arial" w:cs="Arial"/>
          <w:spacing w:val="-1"/>
          <w:sz w:val="20"/>
          <w:szCs w:val="20"/>
          <w:lang w:val="cs-CZ"/>
        </w:rPr>
        <w:tab/>
      </w:r>
      <w:r w:rsidRPr="00DE0C5E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Čl. II. Specifikace díla odst. 2.1 </w:t>
      </w:r>
      <w:r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DE0C5E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mlouvy o dílo s ohledem na výše uvedené doplňuje o vícepráce a méně práce specifikované ve změnovém listě č. </w:t>
      </w:r>
      <w:r w:rsidR="000B6A5D">
        <w:rPr>
          <w:rFonts w:ascii="Arial" w:eastAsia="Arial" w:hAnsi="Arial" w:cs="Arial"/>
          <w:spacing w:val="-1"/>
          <w:sz w:val="20"/>
          <w:szCs w:val="20"/>
          <w:lang w:val="cs-CZ"/>
        </w:rPr>
        <w:t>3</w:t>
      </w:r>
      <w:r w:rsidRPr="00DE0C5E">
        <w:rPr>
          <w:rFonts w:ascii="Arial" w:eastAsia="Arial" w:hAnsi="Arial" w:cs="Arial"/>
          <w:spacing w:val="-1"/>
          <w:sz w:val="20"/>
          <w:szCs w:val="20"/>
          <w:lang w:val="cs-CZ"/>
        </w:rPr>
        <w:t>, ze kterého vyplývá:</w:t>
      </w:r>
    </w:p>
    <w:p w14:paraId="7D55A91E" w14:textId="77777777" w:rsidR="00290FC4" w:rsidRPr="00290FC4" w:rsidRDefault="00290FC4" w:rsidP="00C84272">
      <w:pPr>
        <w:spacing w:before="13" w:after="0" w:line="220" w:lineRule="exact"/>
        <w:rPr>
          <w:rFonts w:ascii="Arial" w:hAnsi="Arial" w:cs="Arial"/>
          <w:sz w:val="20"/>
          <w:szCs w:val="20"/>
          <w:lang w:val="cs-CZ"/>
        </w:rPr>
      </w:pPr>
    </w:p>
    <w:tbl>
      <w:tblPr>
        <w:tblW w:w="9244" w:type="dxa"/>
        <w:tblInd w:w="8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678"/>
        <w:gridCol w:w="1417"/>
        <w:gridCol w:w="993"/>
        <w:gridCol w:w="1612"/>
      </w:tblGrid>
      <w:tr w:rsidR="00B23F55" w:rsidRPr="00290FC4" w14:paraId="5BE7097A" w14:textId="77777777" w:rsidTr="00E8258B">
        <w:trPr>
          <w:trHeight w:val="8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/>
          </w:tcPr>
          <w:p w14:paraId="315EC7EF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ZL č.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14:paraId="1C28F823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Popis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</w:t>
            </w: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změny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CC2E5"/>
          </w:tcPr>
          <w:p w14:paraId="2DDE6364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Rozšíření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</w:t>
            </w:r>
          </w:p>
          <w:p w14:paraId="4797D110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Kč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bez DPH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</w:tcPr>
          <w:p w14:paraId="263C3592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Zúžení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</w:t>
            </w:r>
          </w:p>
          <w:p w14:paraId="6EDFE4F3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Kč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bez DPH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</w:tcPr>
          <w:p w14:paraId="1E5F1FFC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  <w:u w:val="single"/>
              </w:rPr>
              <w:t>ZL</w:t>
            </w:r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(</w:t>
            </w: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vícepráce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(+) /</w:t>
            </w:r>
          </w:p>
          <w:p w14:paraId="425ADAFE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méněpráce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(-)</w:t>
            </w:r>
          </w:p>
          <w:p w14:paraId="329010F3" w14:textId="77777777" w:rsidR="00B23F55" w:rsidRPr="008577A6" w:rsidRDefault="00B23F55">
            <w:pPr>
              <w:spacing w:before="60" w:after="60" w:line="240" w:lineRule="auto"/>
              <w:textAlignment w:val="baseline"/>
              <w:rPr>
                <w:rFonts w:ascii="Arial" w:hAnsi="Arial" w:cs="Arial"/>
                <w:kern w:val="1"/>
                <w:sz w:val="16"/>
                <w:szCs w:val="20"/>
              </w:rPr>
            </w:pPr>
            <w:proofErr w:type="spellStart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>Kč</w:t>
            </w:r>
            <w:proofErr w:type="spellEnd"/>
            <w:r w:rsidRPr="008577A6">
              <w:rPr>
                <w:rFonts w:ascii="Arial" w:hAnsi="Arial" w:cs="Arial"/>
                <w:b/>
                <w:bCs/>
                <w:kern w:val="1"/>
                <w:sz w:val="16"/>
                <w:szCs w:val="20"/>
              </w:rPr>
              <w:t xml:space="preserve"> bez DPH</w:t>
            </w:r>
          </w:p>
        </w:tc>
      </w:tr>
      <w:tr w:rsidR="00B23F55" w:rsidRPr="00290FC4" w14:paraId="503E4426" w14:textId="77777777" w:rsidTr="00E8258B">
        <w:trPr>
          <w:trHeight w:val="286"/>
        </w:trPr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6366EF" w14:textId="4BE940C0" w:rsidR="00B23F55" w:rsidRPr="00290FC4" w:rsidRDefault="000B6A5D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0C1F5" w14:textId="4E65E728" w:rsidR="00B23F55" w:rsidRPr="00290FC4" w:rsidRDefault="00D445D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45D3">
              <w:rPr>
                <w:rFonts w:ascii="Arial" w:hAnsi="Arial" w:cs="Arial"/>
                <w:sz w:val="20"/>
                <w:szCs w:val="20"/>
              </w:rPr>
              <w:t>Sanace</w:t>
            </w:r>
            <w:proofErr w:type="spellEnd"/>
            <w:r w:rsidRPr="00D445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5D3">
              <w:rPr>
                <w:rFonts w:ascii="Arial" w:hAnsi="Arial" w:cs="Arial"/>
                <w:sz w:val="20"/>
                <w:szCs w:val="20"/>
              </w:rPr>
              <w:t>odkrytého</w:t>
            </w:r>
            <w:proofErr w:type="spellEnd"/>
            <w:r w:rsidRPr="00D445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5D3">
              <w:rPr>
                <w:rFonts w:ascii="Arial" w:hAnsi="Arial" w:cs="Arial"/>
                <w:sz w:val="20"/>
                <w:szCs w:val="20"/>
              </w:rPr>
              <w:t>dutého</w:t>
            </w:r>
            <w:proofErr w:type="spellEnd"/>
            <w:r w:rsidRPr="00D445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45D3">
              <w:rPr>
                <w:rFonts w:ascii="Arial" w:hAnsi="Arial" w:cs="Arial"/>
                <w:sz w:val="20"/>
                <w:szCs w:val="20"/>
              </w:rPr>
              <w:t>prostoru</w:t>
            </w:r>
            <w:proofErr w:type="spellEnd"/>
            <w:r w:rsidRPr="00D445D3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spellStart"/>
            <w:r w:rsidRPr="00D445D3">
              <w:rPr>
                <w:rFonts w:ascii="Arial" w:hAnsi="Arial" w:cs="Arial"/>
                <w:sz w:val="20"/>
                <w:szCs w:val="20"/>
              </w:rPr>
              <w:t>nářaďovně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A8010" w14:textId="3661C877" w:rsidR="00B23F55" w:rsidRPr="00290FC4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445D3">
              <w:rPr>
                <w:rFonts w:ascii="Arial" w:hAnsi="Arial" w:cs="Arial"/>
                <w:sz w:val="20"/>
                <w:szCs w:val="20"/>
                <w:lang w:eastAsia="cs-CZ"/>
              </w:rPr>
              <w:t>125 804,31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CFC93D" w14:textId="1F693608" w:rsidR="00B23F55" w:rsidRPr="00290FC4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682AC9" w14:textId="224A923F" w:rsidR="00B23F55" w:rsidRPr="00290FC4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445D3">
              <w:rPr>
                <w:rFonts w:ascii="Arial" w:hAnsi="Arial" w:cs="Arial"/>
                <w:sz w:val="20"/>
                <w:szCs w:val="20"/>
                <w:lang w:eastAsia="cs-CZ"/>
              </w:rPr>
              <w:t>125 804,31</w:t>
            </w:r>
          </w:p>
        </w:tc>
      </w:tr>
      <w:tr w:rsidR="00B23F55" w:rsidRPr="00290FC4" w14:paraId="2A2EEA74" w14:textId="77777777" w:rsidTr="00E8258B">
        <w:trPr>
          <w:trHeight w:val="275"/>
        </w:trPr>
        <w:tc>
          <w:tcPr>
            <w:tcW w:w="5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C94BA1" w14:textId="77777777" w:rsidR="00B23F55" w:rsidRPr="00290FC4" w:rsidRDefault="00B23F5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FC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759EB" w14:textId="77777777" w:rsidR="00B23F55" w:rsidRPr="00D32815" w:rsidRDefault="00B23F55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32815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0163A" w14:textId="4FFA5706" w:rsidR="00B23F55" w:rsidRPr="00D32815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D445D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125 804,31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17E31" w14:textId="4A3B3E38" w:rsidR="00D445D3" w:rsidRPr="00D32815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2316D0" w14:textId="2527EF2C" w:rsidR="00B23F55" w:rsidRPr="00D32815" w:rsidRDefault="00D445D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D445D3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125 804,31</w:t>
            </w:r>
          </w:p>
        </w:tc>
      </w:tr>
    </w:tbl>
    <w:p w14:paraId="4469A0EB" w14:textId="77777777" w:rsidR="00290FC4" w:rsidRDefault="00290FC4" w:rsidP="00C84272">
      <w:pPr>
        <w:spacing w:before="13" w:after="0" w:line="220" w:lineRule="exact"/>
        <w:rPr>
          <w:lang w:val="cs-CZ"/>
        </w:rPr>
      </w:pPr>
    </w:p>
    <w:p w14:paraId="1C7A9D1D" w14:textId="77777777" w:rsidR="00C84272" w:rsidRDefault="00C84272" w:rsidP="008577A6">
      <w:pPr>
        <w:spacing w:after="0" w:line="240" w:lineRule="auto"/>
        <w:ind w:left="580" w:right="93" w:hanging="427"/>
        <w:jc w:val="both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A076C3">
        <w:rPr>
          <w:rFonts w:ascii="Arial" w:eastAsia="Arial" w:hAnsi="Arial" w:cs="Arial"/>
          <w:sz w:val="20"/>
          <w:szCs w:val="20"/>
          <w:lang w:val="cs-CZ"/>
        </w:rPr>
        <w:lastRenderedPageBreak/>
        <w:t xml:space="preserve">C) </w:t>
      </w:r>
      <w:r w:rsidRPr="00A076C3">
        <w:rPr>
          <w:rFonts w:ascii="Arial" w:eastAsia="Arial" w:hAnsi="Arial" w:cs="Arial"/>
          <w:spacing w:val="3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proofErr w:type="gramEnd"/>
      <w:r w:rsidRPr="00A076C3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do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na</w:t>
      </w:r>
      <w:r w:rsidRPr="00A076C3">
        <w:rPr>
          <w:rFonts w:ascii="Arial" w:eastAsia="Arial" w:hAnsi="Arial" w:cs="Arial"/>
          <w:spacing w:val="3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ěně</w:t>
      </w:r>
      <w:r w:rsidRPr="00A076C3">
        <w:rPr>
          <w:rFonts w:ascii="Times New Roman" w:eastAsia="Times New Roman" w:hAnsi="Times New Roman" w:cs="Times New Roman"/>
          <w:spacing w:val="3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án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spacing w:val="3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Ce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3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3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ů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ob</w:t>
      </w:r>
      <w:r w:rsidRPr="00A076C3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úh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ý</w:t>
      </w:r>
      <w:r w:rsidRPr="00A076C3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ek</w:t>
      </w:r>
      <w:r w:rsidRPr="00A076C3">
        <w:rPr>
          <w:rFonts w:ascii="Arial" w:eastAsia="Arial" w:hAnsi="Arial" w:cs="Arial"/>
          <w:spacing w:val="3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spacing w:val="3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Cena</w:t>
      </w:r>
      <w:r w:rsidRPr="00A076C3">
        <w:rPr>
          <w:rFonts w:ascii="Arial" w:eastAsia="Arial" w:hAnsi="Arial" w:cs="Arial"/>
          <w:spacing w:val="3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pů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úh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ad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od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t.</w:t>
      </w:r>
      <w:r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5.1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ění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ta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to:</w:t>
      </w:r>
    </w:p>
    <w:p w14:paraId="26EA268C" w14:textId="77777777" w:rsidR="00156AFF" w:rsidRDefault="00156AFF" w:rsidP="00C84272">
      <w:pPr>
        <w:spacing w:after="0" w:line="240" w:lineRule="auto"/>
        <w:ind w:left="513" w:right="-20"/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</w:pPr>
    </w:p>
    <w:p w14:paraId="7FD5877F" w14:textId="77777777" w:rsidR="00C84272" w:rsidRPr="00A076C3" w:rsidRDefault="00C84272" w:rsidP="00C84272">
      <w:pPr>
        <w:spacing w:after="0" w:line="240" w:lineRule="auto"/>
        <w:ind w:left="51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.</w:t>
      </w:r>
      <w:r w:rsidRPr="00A076C3">
        <w:rPr>
          <w:rFonts w:ascii="Arial" w:eastAsia="Arial" w:hAnsi="Arial" w:cs="Arial"/>
          <w:b/>
          <w:bCs/>
          <w:spacing w:val="5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C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 xml:space="preserve"> zp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ů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b/>
          <w:bCs/>
          <w:spacing w:val="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její</w:t>
      </w:r>
      <w:r w:rsidRPr="00A076C3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ú</w:t>
      </w:r>
      <w:r w:rsidRPr="00A076C3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b/>
          <w:bCs/>
          <w:sz w:val="20"/>
          <w:szCs w:val="20"/>
          <w:lang w:val="cs-CZ"/>
        </w:rPr>
        <w:t>y</w:t>
      </w:r>
    </w:p>
    <w:p w14:paraId="3DBC0DA5" w14:textId="25F610BA" w:rsidR="00C84272" w:rsidRPr="00A076C3" w:rsidRDefault="00C84272" w:rsidP="00C84272">
      <w:pPr>
        <w:tabs>
          <w:tab w:val="left" w:pos="2980"/>
        </w:tabs>
        <w:spacing w:after="0" w:line="460" w:lineRule="atLeast"/>
        <w:ind w:left="513" w:right="2537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5.1.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S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 d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oh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od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x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ní,</w:t>
      </w:r>
      <w:r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 p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A076C3">
        <w:rPr>
          <w:rFonts w:ascii="Arial" w:eastAsia="Arial" w:hAnsi="Arial" w:cs="Arial"/>
          <w:sz w:val="20"/>
          <w:szCs w:val="20"/>
          <w:lang w:val="cs-CZ"/>
        </w:rPr>
        <w:t>: Cena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445D3" w:rsidRPr="00D445D3">
        <w:rPr>
          <w:rFonts w:ascii="Arial" w:eastAsia="Arial" w:hAnsi="Arial" w:cs="Arial"/>
          <w:sz w:val="20"/>
          <w:szCs w:val="20"/>
          <w:lang w:val="cs-CZ"/>
        </w:rPr>
        <w:t>2 171 330,63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č</w:t>
      </w:r>
    </w:p>
    <w:p w14:paraId="72644C2E" w14:textId="3D30D864" w:rsidR="00C84272" w:rsidRPr="00A076C3" w:rsidRDefault="00C84272" w:rsidP="00C84272">
      <w:pPr>
        <w:tabs>
          <w:tab w:val="left" w:pos="2980"/>
        </w:tabs>
        <w:spacing w:before="1" w:after="0" w:line="239" w:lineRule="auto"/>
        <w:ind w:left="513" w:right="2238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5975CC">
        <w:rPr>
          <w:rFonts w:ascii="Arial" w:eastAsia="Arial" w:hAnsi="Arial" w:cs="Arial"/>
          <w:sz w:val="20"/>
          <w:szCs w:val="20"/>
          <w:lang w:val="cs-CZ"/>
        </w:rPr>
        <w:t xml:space="preserve">  </w:t>
      </w:r>
      <w:r w:rsidR="00D32815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D445D3" w:rsidRPr="00D445D3">
        <w:rPr>
          <w:rFonts w:ascii="Arial" w:eastAsia="Arial" w:hAnsi="Arial" w:cs="Arial"/>
          <w:sz w:val="20"/>
          <w:szCs w:val="20"/>
          <w:lang w:val="cs-CZ"/>
        </w:rPr>
        <w:t>455 979,43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č</w:t>
      </w:r>
      <w:r w:rsidRPr="00A076C3">
        <w:rPr>
          <w:rFonts w:ascii="Times New Roman" w:eastAsia="Times New Roman" w:hAnsi="Times New Roman" w:cs="Times New Roman"/>
          <w:sz w:val="20"/>
          <w:szCs w:val="20"/>
          <w:lang w:val="cs-CZ"/>
        </w:rPr>
        <w:t xml:space="preserve"> </w:t>
      </w:r>
    </w:p>
    <w:p w14:paraId="0CCB675E" w14:textId="77777777" w:rsidR="00C84272" w:rsidRDefault="00C84272" w:rsidP="00C84272">
      <w:pPr>
        <w:tabs>
          <w:tab w:val="left" w:pos="2980"/>
        </w:tabs>
        <w:spacing w:after="0" w:line="240" w:lineRule="auto"/>
        <w:ind w:left="513" w:right="2039"/>
        <w:rPr>
          <w:rFonts w:ascii="Arial" w:eastAsia="Arial" w:hAnsi="Arial" w:cs="Arial"/>
          <w:w w:val="99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---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-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--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 xml:space="preserve">- </w:t>
      </w:r>
    </w:p>
    <w:p w14:paraId="72492EED" w14:textId="7C1710A3" w:rsidR="00C84272" w:rsidRPr="00A076C3" w:rsidRDefault="00C84272" w:rsidP="00EE32BC">
      <w:pPr>
        <w:tabs>
          <w:tab w:val="left" w:pos="2980"/>
        </w:tabs>
        <w:spacing w:after="0" w:line="240" w:lineRule="auto"/>
        <w:ind w:left="513" w:right="886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z w:val="20"/>
          <w:szCs w:val="20"/>
          <w:lang w:val="cs-CZ"/>
        </w:rPr>
        <w:t>Cena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ně</w:t>
      </w:r>
      <w:r w:rsidRPr="00A076C3">
        <w:rPr>
          <w:rFonts w:ascii="Times New Roman" w:eastAsia="Times New Roman" w:hAnsi="Times New Roman" w:cs="Times New Roman"/>
          <w:spacing w:val="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D445D3" w:rsidRPr="00D445D3">
        <w:rPr>
          <w:rFonts w:ascii="Arial" w:eastAsia="Arial" w:hAnsi="Arial" w:cs="Arial"/>
          <w:sz w:val="20"/>
          <w:szCs w:val="20"/>
          <w:lang w:val="cs-CZ"/>
        </w:rPr>
        <w:t>2 627 310,06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A076C3">
        <w:rPr>
          <w:rFonts w:ascii="Arial" w:eastAsia="Arial" w:hAnsi="Arial" w:cs="Arial"/>
          <w:sz w:val="20"/>
          <w:szCs w:val="20"/>
          <w:lang w:val="cs-CZ"/>
        </w:rPr>
        <w:t>č</w:t>
      </w:r>
      <w:r w:rsidRPr="00A076C3">
        <w:rPr>
          <w:rFonts w:ascii="Times New Roman" w:eastAsia="Times New Roman" w:hAnsi="Times New Roman" w:cs="Times New Roman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(s</w:t>
      </w:r>
      <w:r w:rsidRPr="00A076C3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4"/>
          <w:w w:val="99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4"/>
          <w:w w:val="99"/>
          <w:sz w:val="20"/>
          <w:szCs w:val="20"/>
          <w:lang w:val="cs-CZ"/>
        </w:rPr>
        <w:t>y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>:</w:t>
      </w:r>
      <w:r w:rsidR="00FC1E34">
        <w:rPr>
          <w:rFonts w:ascii="Arial" w:eastAsia="Arial" w:hAnsi="Arial" w:cs="Arial"/>
          <w:w w:val="99"/>
          <w:sz w:val="20"/>
          <w:szCs w:val="20"/>
          <w:lang w:val="cs-CZ"/>
        </w:rPr>
        <w:t xml:space="preserve"> </w:t>
      </w:r>
      <w:r w:rsidR="00D32815">
        <w:rPr>
          <w:rFonts w:ascii="Arial" w:eastAsia="Arial" w:hAnsi="Arial" w:cs="Arial"/>
          <w:w w:val="99"/>
          <w:sz w:val="20"/>
          <w:szCs w:val="20"/>
          <w:lang w:val="cs-CZ"/>
        </w:rPr>
        <w:t>dva</w:t>
      </w:r>
      <w:r w:rsidR="005975CC">
        <w:rPr>
          <w:rFonts w:ascii="Arial" w:eastAsia="Arial" w:hAnsi="Arial" w:cs="Arial"/>
          <w:w w:val="99"/>
          <w:sz w:val="20"/>
          <w:szCs w:val="20"/>
          <w:lang w:val="cs-CZ"/>
        </w:rPr>
        <w:t xml:space="preserve"> milion</w:t>
      </w:r>
      <w:r w:rsidR="00D32815">
        <w:rPr>
          <w:rFonts w:ascii="Arial" w:eastAsia="Arial" w:hAnsi="Arial" w:cs="Arial"/>
          <w:w w:val="99"/>
          <w:sz w:val="20"/>
          <w:szCs w:val="20"/>
          <w:lang w:val="cs-CZ"/>
        </w:rPr>
        <w:t>y</w:t>
      </w:r>
      <w:r w:rsidR="00EE32BC">
        <w:rPr>
          <w:rFonts w:ascii="Arial" w:eastAsia="Arial" w:hAnsi="Arial" w:cs="Arial"/>
          <w:w w:val="99"/>
          <w:sz w:val="20"/>
          <w:szCs w:val="20"/>
          <w:lang w:val="cs-CZ"/>
        </w:rPr>
        <w:t xml:space="preserve"> </w:t>
      </w:r>
      <w:r w:rsidR="00D445D3">
        <w:rPr>
          <w:rFonts w:ascii="Arial" w:eastAsia="Arial" w:hAnsi="Arial" w:cs="Arial"/>
          <w:w w:val="99"/>
          <w:sz w:val="20"/>
          <w:szCs w:val="20"/>
          <w:lang w:val="cs-CZ"/>
        </w:rPr>
        <w:t xml:space="preserve">šest set dvacet </w:t>
      </w:r>
      <w:r w:rsidR="00420903">
        <w:rPr>
          <w:rFonts w:ascii="Arial" w:eastAsia="Arial" w:hAnsi="Arial" w:cs="Arial"/>
          <w:w w:val="99"/>
          <w:sz w:val="20"/>
          <w:szCs w:val="20"/>
          <w:lang w:val="cs-CZ"/>
        </w:rPr>
        <w:t xml:space="preserve">sedm </w:t>
      </w:r>
      <w:r w:rsidR="00EE32BC">
        <w:rPr>
          <w:rFonts w:ascii="Arial" w:eastAsia="Arial" w:hAnsi="Arial" w:cs="Arial"/>
          <w:w w:val="99"/>
          <w:sz w:val="20"/>
          <w:szCs w:val="20"/>
          <w:lang w:val="cs-CZ"/>
        </w:rPr>
        <w:t xml:space="preserve">tisíc </w:t>
      </w:r>
      <w:r w:rsidR="00D445D3">
        <w:rPr>
          <w:rFonts w:ascii="Arial" w:eastAsia="Arial" w:hAnsi="Arial" w:cs="Arial"/>
          <w:w w:val="99"/>
          <w:sz w:val="20"/>
          <w:szCs w:val="20"/>
          <w:lang w:val="cs-CZ"/>
        </w:rPr>
        <w:t>tři</w:t>
      </w:r>
      <w:r w:rsidR="00420903">
        <w:rPr>
          <w:rFonts w:ascii="Arial" w:eastAsia="Arial" w:hAnsi="Arial" w:cs="Arial"/>
          <w:w w:val="99"/>
          <w:sz w:val="20"/>
          <w:szCs w:val="20"/>
          <w:lang w:val="cs-CZ"/>
        </w:rPr>
        <w:t xml:space="preserve"> </w:t>
      </w:r>
      <w:r w:rsidR="00D445D3">
        <w:rPr>
          <w:rFonts w:ascii="Arial" w:eastAsia="Arial" w:hAnsi="Arial" w:cs="Arial"/>
          <w:w w:val="99"/>
          <w:sz w:val="20"/>
          <w:szCs w:val="20"/>
          <w:lang w:val="cs-CZ"/>
        </w:rPr>
        <w:t xml:space="preserve">sta </w:t>
      </w:r>
      <w:r w:rsidR="00420903">
        <w:rPr>
          <w:rFonts w:ascii="Arial" w:eastAsia="Arial" w:hAnsi="Arial" w:cs="Arial"/>
          <w:w w:val="99"/>
          <w:sz w:val="20"/>
          <w:szCs w:val="20"/>
          <w:lang w:val="cs-CZ"/>
        </w:rPr>
        <w:t>deset</w:t>
      </w:r>
      <w:r w:rsidR="00D445D3">
        <w:rPr>
          <w:rFonts w:ascii="Arial" w:eastAsia="Arial" w:hAnsi="Arial" w:cs="Arial"/>
          <w:w w:val="99"/>
          <w:sz w:val="20"/>
          <w:szCs w:val="20"/>
          <w:lang w:val="cs-CZ"/>
        </w:rPr>
        <w:t xml:space="preserve"> </w:t>
      </w:r>
      <w:r w:rsidR="00EE32BC">
        <w:rPr>
          <w:rFonts w:ascii="Arial" w:eastAsia="Arial" w:hAnsi="Arial" w:cs="Arial"/>
          <w:w w:val="99"/>
          <w:sz w:val="20"/>
          <w:szCs w:val="20"/>
          <w:lang w:val="cs-CZ"/>
        </w:rPr>
        <w:t xml:space="preserve">korun </w:t>
      </w:r>
      <w:r w:rsidR="00D445D3">
        <w:rPr>
          <w:rFonts w:ascii="Arial" w:eastAsia="Arial" w:hAnsi="Arial" w:cs="Arial"/>
          <w:w w:val="99"/>
          <w:sz w:val="20"/>
          <w:szCs w:val="20"/>
          <w:lang w:val="cs-CZ"/>
        </w:rPr>
        <w:t>šest</w:t>
      </w:r>
      <w:r w:rsidR="00EE32BC">
        <w:rPr>
          <w:rFonts w:ascii="Arial" w:eastAsia="Arial" w:hAnsi="Arial" w:cs="Arial"/>
          <w:w w:val="99"/>
          <w:sz w:val="20"/>
          <w:szCs w:val="20"/>
          <w:lang w:val="cs-CZ"/>
        </w:rPr>
        <w:t xml:space="preserve"> haléřů</w:t>
      </w:r>
      <w:r w:rsidRPr="00A076C3">
        <w:rPr>
          <w:rFonts w:ascii="Arial" w:eastAsia="Arial" w:hAnsi="Arial" w:cs="Arial"/>
          <w:w w:val="99"/>
          <w:sz w:val="20"/>
          <w:szCs w:val="20"/>
          <w:lang w:val="cs-CZ"/>
        </w:rPr>
        <w:t>)</w:t>
      </w:r>
    </w:p>
    <w:p w14:paraId="7C9A399F" w14:textId="77777777" w:rsidR="00156AFF" w:rsidRDefault="00C84272" w:rsidP="00264552">
      <w:pPr>
        <w:spacing w:after="0" w:line="240" w:lineRule="auto"/>
        <w:ind w:left="513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(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dá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„c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ena“</w:t>
      </w:r>
      <w:r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ne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b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„c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ena</w:t>
      </w:r>
      <w:r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 p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z w:val="20"/>
          <w:szCs w:val="20"/>
          <w:lang w:val="cs-CZ"/>
        </w:rPr>
        <w:t>dí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“</w:t>
      </w:r>
      <w:r w:rsidRPr="00A076C3">
        <w:rPr>
          <w:rFonts w:ascii="Arial" w:eastAsia="Arial" w:hAnsi="Arial" w:cs="Arial"/>
          <w:sz w:val="20"/>
          <w:szCs w:val="20"/>
          <w:lang w:val="cs-CZ"/>
        </w:rPr>
        <w:t>)</w:t>
      </w:r>
    </w:p>
    <w:p w14:paraId="0B09AD28" w14:textId="77777777" w:rsidR="005820BC" w:rsidRDefault="005820BC" w:rsidP="00264552">
      <w:pPr>
        <w:spacing w:after="0" w:line="240" w:lineRule="auto"/>
        <w:ind w:left="513" w:right="-20"/>
        <w:rPr>
          <w:rFonts w:ascii="Arial" w:eastAsia="Arial" w:hAnsi="Arial" w:cs="Arial"/>
          <w:sz w:val="20"/>
          <w:szCs w:val="20"/>
          <w:lang w:val="cs-CZ"/>
        </w:rPr>
      </w:pPr>
    </w:p>
    <w:p w14:paraId="7B79C9C0" w14:textId="77777777" w:rsidR="005532D4" w:rsidRPr="00420903" w:rsidRDefault="005532D4" w:rsidP="005532D4">
      <w:pPr>
        <w:spacing w:after="0" w:line="240" w:lineRule="auto"/>
        <w:ind w:left="513" w:right="94" w:hanging="360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420903">
        <w:rPr>
          <w:rFonts w:ascii="Arial" w:eastAsia="Arial" w:hAnsi="Arial" w:cs="Arial"/>
          <w:sz w:val="20"/>
          <w:szCs w:val="20"/>
          <w:lang w:val="cs-CZ"/>
        </w:rPr>
        <w:t xml:space="preserve">D) </w:t>
      </w:r>
      <w:r w:rsidRPr="00420903">
        <w:rPr>
          <w:rFonts w:ascii="Arial" w:eastAsia="Arial" w:hAnsi="Arial" w:cs="Arial"/>
          <w:spacing w:val="36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42090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z w:val="20"/>
          <w:szCs w:val="20"/>
          <w:lang w:val="cs-CZ"/>
        </w:rPr>
        <w:t>u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420903">
        <w:rPr>
          <w:rFonts w:ascii="Arial" w:eastAsia="Arial" w:hAnsi="Arial" w:cs="Arial"/>
          <w:sz w:val="20"/>
          <w:szCs w:val="20"/>
          <w:lang w:val="cs-CZ"/>
        </w:rPr>
        <w:t>ní</w:t>
      </w:r>
      <w:proofErr w:type="gramEnd"/>
      <w:r w:rsidRPr="0042090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420903">
        <w:rPr>
          <w:rFonts w:ascii="Arial" w:eastAsia="Arial" w:hAnsi="Arial" w:cs="Arial"/>
          <w:sz w:val="20"/>
          <w:szCs w:val="20"/>
          <w:lang w:val="cs-CZ"/>
        </w:rPr>
        <w:t>t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420903">
        <w:rPr>
          <w:rFonts w:ascii="Arial" w:eastAsia="Arial" w:hAnsi="Arial" w:cs="Arial"/>
          <w:sz w:val="20"/>
          <w:szCs w:val="20"/>
          <w:lang w:val="cs-CZ"/>
        </w:rPr>
        <w:t>a</w:t>
      </w:r>
      <w:r w:rsidRPr="00420903">
        <w:rPr>
          <w:rFonts w:ascii="Arial" w:eastAsia="Arial" w:hAnsi="Arial" w:cs="Arial"/>
          <w:spacing w:val="5"/>
          <w:sz w:val="20"/>
          <w:szCs w:val="20"/>
          <w:lang w:val="cs-CZ"/>
        </w:rPr>
        <w:t>n</w:t>
      </w:r>
      <w:r w:rsidRPr="00420903">
        <w:rPr>
          <w:rFonts w:ascii="Arial" w:eastAsia="Arial" w:hAnsi="Arial" w:cs="Arial"/>
          <w:sz w:val="20"/>
          <w:szCs w:val="20"/>
          <w:lang w:val="cs-CZ"/>
        </w:rPr>
        <w:t>y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420903">
        <w:rPr>
          <w:rFonts w:ascii="Arial" w:eastAsia="Arial" w:hAnsi="Arial" w:cs="Arial"/>
          <w:sz w:val="20"/>
          <w:szCs w:val="20"/>
          <w:lang w:val="cs-CZ"/>
        </w:rPr>
        <w:t>e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d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420903">
        <w:rPr>
          <w:rFonts w:ascii="Arial" w:eastAsia="Arial" w:hAnsi="Arial" w:cs="Arial"/>
          <w:sz w:val="20"/>
          <w:szCs w:val="20"/>
          <w:lang w:val="cs-CZ"/>
        </w:rPr>
        <w:t>ho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z w:val="20"/>
          <w:szCs w:val="20"/>
          <w:lang w:val="cs-CZ"/>
        </w:rPr>
        <w:t>y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na</w:t>
      </w:r>
      <w:r w:rsidRPr="0042090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42090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420903">
        <w:rPr>
          <w:rFonts w:ascii="Arial" w:eastAsia="Arial" w:hAnsi="Arial" w:cs="Arial"/>
          <w:sz w:val="20"/>
          <w:szCs w:val="20"/>
          <w:lang w:val="cs-CZ"/>
        </w:rPr>
        <w:t>ěně</w:t>
      </w:r>
      <w:r w:rsidRPr="00420903">
        <w:rPr>
          <w:rFonts w:ascii="Times New Roman" w:eastAsia="Times New Roman" w:hAnsi="Times New Roman" w:cs="Times New Roman"/>
          <w:spacing w:val="4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z w:val="20"/>
          <w:szCs w:val="20"/>
          <w:lang w:val="cs-CZ"/>
        </w:rPr>
        <w:t>án</w:t>
      </w:r>
      <w:r w:rsidRPr="0042090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420903">
        <w:rPr>
          <w:rFonts w:ascii="Arial" w:eastAsia="Arial" w:hAnsi="Arial" w:cs="Arial"/>
          <w:sz w:val="20"/>
          <w:szCs w:val="20"/>
          <w:lang w:val="cs-CZ"/>
        </w:rPr>
        <w:t>u</w:t>
      </w:r>
      <w:r w:rsidRPr="0042090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III.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D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420903">
        <w:rPr>
          <w:rFonts w:ascii="Arial" w:eastAsia="Arial" w:hAnsi="Arial" w:cs="Arial"/>
          <w:sz w:val="20"/>
          <w:szCs w:val="20"/>
          <w:lang w:val="cs-CZ"/>
        </w:rPr>
        <w:t>ba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p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420903">
        <w:rPr>
          <w:rFonts w:ascii="Arial" w:eastAsia="Arial" w:hAnsi="Arial" w:cs="Arial"/>
          <w:sz w:val="20"/>
          <w:szCs w:val="20"/>
          <w:lang w:val="cs-CZ"/>
        </w:rPr>
        <w:t>ění.</w:t>
      </w:r>
      <w:r w:rsidRPr="0042090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3"/>
          <w:sz w:val="20"/>
          <w:szCs w:val="20"/>
          <w:lang w:val="cs-CZ"/>
        </w:rPr>
        <w:t>N</w:t>
      </w:r>
      <w:r w:rsidRPr="00420903">
        <w:rPr>
          <w:rFonts w:ascii="Arial" w:eastAsia="Arial" w:hAnsi="Arial" w:cs="Arial"/>
          <w:sz w:val="20"/>
          <w:szCs w:val="20"/>
          <w:lang w:val="cs-CZ"/>
        </w:rPr>
        <w:t>o</w:t>
      </w:r>
      <w:r w:rsidRPr="0042090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Pr="00420903">
        <w:rPr>
          <w:rFonts w:ascii="Arial" w:eastAsia="Arial" w:hAnsi="Arial" w:cs="Arial"/>
          <w:sz w:val="20"/>
          <w:szCs w:val="20"/>
          <w:lang w:val="cs-CZ"/>
        </w:rPr>
        <w:t>ý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420903">
        <w:rPr>
          <w:rFonts w:ascii="Arial" w:eastAsia="Arial" w:hAnsi="Arial" w:cs="Arial"/>
          <w:sz w:val="20"/>
          <w:szCs w:val="20"/>
          <w:lang w:val="cs-CZ"/>
        </w:rPr>
        <w:t>nek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III.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D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420903">
        <w:rPr>
          <w:rFonts w:ascii="Arial" w:eastAsia="Arial" w:hAnsi="Arial" w:cs="Arial"/>
          <w:sz w:val="20"/>
          <w:szCs w:val="20"/>
          <w:lang w:val="cs-CZ"/>
        </w:rPr>
        <w:t>ba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p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420903">
        <w:rPr>
          <w:rFonts w:ascii="Arial" w:eastAsia="Arial" w:hAnsi="Arial" w:cs="Arial"/>
          <w:sz w:val="20"/>
          <w:szCs w:val="20"/>
          <w:lang w:val="cs-CZ"/>
        </w:rPr>
        <w:t>ně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420903">
        <w:rPr>
          <w:rFonts w:ascii="Arial" w:eastAsia="Arial" w:hAnsi="Arial" w:cs="Arial"/>
          <w:sz w:val="20"/>
          <w:szCs w:val="20"/>
          <w:lang w:val="cs-CZ"/>
        </w:rPr>
        <w:t>í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proofErr w:type="spellStart"/>
      <w:r w:rsidRPr="00420903">
        <w:rPr>
          <w:rFonts w:ascii="Arial" w:eastAsia="Arial" w:hAnsi="Arial" w:cs="Arial"/>
          <w:sz w:val="20"/>
          <w:szCs w:val="20"/>
          <w:lang w:val="cs-CZ"/>
        </w:rPr>
        <w:t>od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420903">
        <w:rPr>
          <w:rFonts w:ascii="Arial" w:eastAsia="Arial" w:hAnsi="Arial" w:cs="Arial"/>
          <w:sz w:val="20"/>
          <w:szCs w:val="20"/>
          <w:lang w:val="cs-CZ"/>
        </w:rPr>
        <w:t>t</w:t>
      </w:r>
      <w:proofErr w:type="spellEnd"/>
      <w:r w:rsidRPr="00420903">
        <w:rPr>
          <w:rFonts w:ascii="Arial" w:eastAsia="Arial" w:hAnsi="Arial" w:cs="Arial"/>
          <w:sz w:val="20"/>
          <w:szCs w:val="20"/>
          <w:lang w:val="cs-CZ"/>
        </w:rPr>
        <w:t xml:space="preserve"> 3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.</w:t>
      </w:r>
      <w:r w:rsidRPr="00420903">
        <w:rPr>
          <w:rFonts w:ascii="Arial" w:eastAsia="Arial" w:hAnsi="Arial" w:cs="Arial"/>
          <w:sz w:val="20"/>
          <w:szCs w:val="20"/>
          <w:lang w:val="cs-CZ"/>
        </w:rPr>
        <w:t>1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a</w:t>
      </w:r>
      <w:r w:rsidRPr="00420903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3</w:t>
      </w:r>
      <w:r w:rsidRPr="00420903">
        <w:rPr>
          <w:rFonts w:ascii="Arial" w:eastAsia="Arial" w:hAnsi="Arial" w:cs="Arial"/>
          <w:spacing w:val="2"/>
          <w:sz w:val="20"/>
          <w:szCs w:val="20"/>
          <w:lang w:val="cs-CZ"/>
        </w:rPr>
        <w:t>.</w:t>
      </w:r>
      <w:r w:rsidRPr="00420903">
        <w:rPr>
          <w:rFonts w:ascii="Arial" w:eastAsia="Arial" w:hAnsi="Arial" w:cs="Arial"/>
          <w:sz w:val="20"/>
          <w:szCs w:val="20"/>
          <w:lang w:val="cs-CZ"/>
        </w:rPr>
        <w:t xml:space="preserve">2 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420903">
        <w:rPr>
          <w:rFonts w:ascii="Arial" w:eastAsia="Arial" w:hAnsi="Arial" w:cs="Arial"/>
          <w:sz w:val="20"/>
          <w:szCs w:val="20"/>
          <w:lang w:val="cs-CZ"/>
        </w:rPr>
        <w:t>e</w:t>
      </w:r>
      <w:r w:rsidRPr="0042090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Pr="00420903">
        <w:rPr>
          <w:rFonts w:ascii="Arial" w:eastAsia="Arial" w:hAnsi="Arial" w:cs="Arial"/>
          <w:sz w:val="20"/>
          <w:szCs w:val="20"/>
          <w:lang w:val="cs-CZ"/>
        </w:rPr>
        <w:t>ění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a</w:t>
      </w:r>
      <w:r w:rsidRPr="0042090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420903">
        <w:rPr>
          <w:rFonts w:ascii="Arial" w:eastAsia="Arial" w:hAnsi="Arial" w:cs="Arial"/>
          <w:sz w:val="20"/>
          <w:szCs w:val="20"/>
          <w:lang w:val="cs-CZ"/>
        </w:rPr>
        <w:t>ní</w:t>
      </w:r>
      <w:r w:rsidRPr="0042090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420903">
        <w:rPr>
          <w:rFonts w:ascii="Arial" w:eastAsia="Arial" w:hAnsi="Arial" w:cs="Arial"/>
          <w:sz w:val="20"/>
          <w:szCs w:val="20"/>
          <w:lang w:val="cs-CZ"/>
        </w:rPr>
        <w:t>ta</w:t>
      </w:r>
      <w:r w:rsidRPr="0042090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Pr="00420903">
        <w:rPr>
          <w:rFonts w:ascii="Arial" w:eastAsia="Arial" w:hAnsi="Arial" w:cs="Arial"/>
          <w:sz w:val="20"/>
          <w:szCs w:val="20"/>
          <w:lang w:val="cs-CZ"/>
        </w:rPr>
        <w:t>to:</w:t>
      </w:r>
    </w:p>
    <w:p w14:paraId="0A3DC782" w14:textId="77777777" w:rsidR="005532D4" w:rsidRPr="00E8258B" w:rsidRDefault="005532D4" w:rsidP="005532D4">
      <w:pPr>
        <w:spacing w:before="8" w:after="0" w:line="220" w:lineRule="exact"/>
        <w:rPr>
          <w:highlight w:val="yellow"/>
          <w:lang w:val="cs-CZ"/>
        </w:rPr>
      </w:pPr>
    </w:p>
    <w:p w14:paraId="7F1B8A55" w14:textId="77777777" w:rsidR="005532D4" w:rsidRPr="00E8258B" w:rsidRDefault="005532D4" w:rsidP="00E8258B">
      <w:pPr>
        <w:spacing w:after="60" w:line="240" w:lineRule="auto"/>
        <w:ind w:left="513" w:right="-20" w:firstLine="54"/>
        <w:rPr>
          <w:rFonts w:ascii="Arial" w:eastAsia="Arial" w:hAnsi="Arial" w:cs="Arial"/>
          <w:b/>
          <w:bCs/>
          <w:spacing w:val="4"/>
          <w:sz w:val="20"/>
          <w:szCs w:val="20"/>
          <w:lang w:val="cs-CZ"/>
        </w:rPr>
      </w:pPr>
      <w:r w:rsidRPr="00E8258B">
        <w:rPr>
          <w:rFonts w:ascii="Arial" w:eastAsia="Arial" w:hAnsi="Arial" w:cs="Arial"/>
          <w:b/>
          <w:bCs/>
          <w:spacing w:val="4"/>
          <w:sz w:val="20"/>
          <w:szCs w:val="20"/>
          <w:lang w:val="cs-CZ"/>
        </w:rPr>
        <w:t>III. Doba plnění</w:t>
      </w:r>
    </w:p>
    <w:p w14:paraId="5E96E35A" w14:textId="77777777" w:rsidR="005532D4" w:rsidRPr="00E8258B" w:rsidRDefault="005532D4" w:rsidP="00E8258B">
      <w:pPr>
        <w:spacing w:after="60" w:line="240" w:lineRule="auto"/>
        <w:rPr>
          <w:highlight w:val="yellow"/>
          <w:lang w:val="cs-CZ"/>
        </w:rPr>
      </w:pPr>
    </w:p>
    <w:p w14:paraId="0A82E975" w14:textId="2772A461" w:rsidR="00D00A98" w:rsidRPr="00E8258B" w:rsidRDefault="00D00A98" w:rsidP="00E8258B">
      <w:pPr>
        <w:tabs>
          <w:tab w:val="left" w:pos="2980"/>
        </w:tabs>
        <w:spacing w:after="60" w:line="240" w:lineRule="auto"/>
        <w:ind w:left="513" w:right="744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>3.1</w:t>
      </w:r>
      <w:r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Zhotovitel se zavazuje dílo řádně provést ve lhůtě nejpozději do </w:t>
      </w:r>
      <w:r w:rsidR="002F0268">
        <w:rPr>
          <w:rFonts w:ascii="Arial" w:eastAsia="Arial" w:hAnsi="Arial" w:cs="Arial"/>
          <w:spacing w:val="-1"/>
          <w:sz w:val="20"/>
          <w:szCs w:val="20"/>
          <w:lang w:val="cs-CZ"/>
        </w:rPr>
        <w:t>31. 1. 2025</w:t>
      </w: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</w:p>
    <w:p w14:paraId="5B42E33A" w14:textId="6E12EAD9" w:rsidR="00D00A98" w:rsidRPr="00E8258B" w:rsidRDefault="00D00A98" w:rsidP="00E8258B">
      <w:pPr>
        <w:tabs>
          <w:tab w:val="left" w:pos="2980"/>
        </w:tabs>
        <w:spacing w:after="60" w:line="240" w:lineRule="auto"/>
        <w:ind w:left="513" w:right="744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>3.2</w:t>
      </w:r>
      <w:r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Smluvní strany se dohodly, že dílo bude provedeno jako celek, a to v následujících termínech: </w:t>
      </w:r>
    </w:p>
    <w:p w14:paraId="30140AFA" w14:textId="77777777" w:rsidR="00D00A98" w:rsidRPr="00E8258B" w:rsidRDefault="00D00A98" w:rsidP="00E8258B">
      <w:pPr>
        <w:tabs>
          <w:tab w:val="left" w:pos="2980"/>
        </w:tabs>
        <w:spacing w:after="60" w:line="240" w:lineRule="auto"/>
        <w:ind w:left="992" w:right="743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>termín předání staveniště a zahájení prací: do 5 dnů od účinnosti smlouvy</w:t>
      </w:r>
    </w:p>
    <w:p w14:paraId="0BF5E9AC" w14:textId="77777777" w:rsidR="00D00A98" w:rsidRPr="00E8258B" w:rsidRDefault="00D00A98" w:rsidP="00E8258B">
      <w:pPr>
        <w:tabs>
          <w:tab w:val="left" w:pos="2980"/>
        </w:tabs>
        <w:spacing w:after="60" w:line="240" w:lineRule="auto"/>
        <w:ind w:left="992" w:right="743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>zahájení provádění díla: dnem předání staveniště zhotoviteli</w:t>
      </w:r>
    </w:p>
    <w:p w14:paraId="74121E95" w14:textId="0DA32793" w:rsidR="00D00A98" w:rsidRPr="00E8258B" w:rsidRDefault="00D00A98" w:rsidP="00E8258B">
      <w:pPr>
        <w:tabs>
          <w:tab w:val="left" w:pos="2980"/>
        </w:tabs>
        <w:spacing w:after="60" w:line="240" w:lineRule="auto"/>
        <w:ind w:left="992" w:right="743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protokolární předání řádně provedeného díla: </w:t>
      </w:r>
      <w:r w:rsidR="002F0268">
        <w:rPr>
          <w:rFonts w:ascii="Arial" w:eastAsia="Arial" w:hAnsi="Arial" w:cs="Arial"/>
          <w:spacing w:val="-1"/>
          <w:sz w:val="20"/>
          <w:szCs w:val="20"/>
          <w:lang w:val="cs-CZ"/>
        </w:rPr>
        <w:t>31. 1. 2025</w:t>
      </w:r>
    </w:p>
    <w:p w14:paraId="762C35AF" w14:textId="77777777" w:rsidR="00D00A98" w:rsidRPr="00E8258B" w:rsidRDefault="00D00A98" w:rsidP="00E8258B">
      <w:pPr>
        <w:tabs>
          <w:tab w:val="left" w:pos="2980"/>
        </w:tabs>
        <w:spacing w:after="60" w:line="240" w:lineRule="auto"/>
        <w:ind w:left="992" w:right="743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E8258B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Provedením díla se rozumí úplné dokončení díla prostého všech vad a současně řádné protokolární předání díla zhotovitelem objednateli dle čl. X. smlouvy bez vad a nedodělků. </w:t>
      </w:r>
    </w:p>
    <w:p w14:paraId="140C6014" w14:textId="77777777" w:rsidR="00D00A98" w:rsidRPr="00E8258B" w:rsidRDefault="00D00A98" w:rsidP="00E8258B">
      <w:pPr>
        <w:spacing w:after="0" w:line="240" w:lineRule="auto"/>
        <w:ind w:left="993" w:right="88"/>
        <w:jc w:val="both"/>
        <w:rPr>
          <w:rFonts w:ascii="Arial" w:eastAsia="Arial" w:hAnsi="Arial" w:cs="Arial"/>
          <w:spacing w:val="-1"/>
          <w:sz w:val="20"/>
          <w:szCs w:val="20"/>
          <w:lang w:val="cs-CZ"/>
        </w:rPr>
      </w:pPr>
    </w:p>
    <w:p w14:paraId="27F63322" w14:textId="7EB46197" w:rsidR="00C84272" w:rsidRPr="00A076C3" w:rsidRDefault="00BE7306" w:rsidP="008577A6">
      <w:pPr>
        <w:spacing w:after="0" w:line="240" w:lineRule="auto"/>
        <w:ind w:left="580" w:right="93" w:hanging="427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8258B">
        <w:rPr>
          <w:rFonts w:ascii="Arial" w:eastAsia="Arial" w:hAnsi="Arial" w:cs="Arial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z w:val="20"/>
          <w:szCs w:val="20"/>
          <w:lang w:val="cs-CZ"/>
        </w:rPr>
        <w:t xml:space="preserve">) </w:t>
      </w:r>
      <w:r>
        <w:rPr>
          <w:rFonts w:ascii="Arial" w:eastAsia="Arial" w:hAnsi="Arial" w:cs="Arial"/>
          <w:sz w:val="20"/>
          <w:szCs w:val="20"/>
          <w:lang w:val="cs-CZ"/>
        </w:rPr>
        <w:tab/>
      </w:r>
      <w:r w:rsidRPr="00E8258B">
        <w:rPr>
          <w:rFonts w:ascii="Arial" w:eastAsia="Arial" w:hAnsi="Arial" w:cs="Arial"/>
          <w:sz w:val="20"/>
          <w:szCs w:val="20"/>
          <w:lang w:val="cs-CZ"/>
        </w:rPr>
        <w:t>Ostatní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ov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sml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dí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ů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áv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bez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E8258B">
        <w:rPr>
          <w:rFonts w:ascii="Arial" w:eastAsia="Arial" w:hAnsi="Arial" w:cs="Arial"/>
          <w:sz w:val="20"/>
          <w:szCs w:val="20"/>
          <w:lang w:val="cs-CZ"/>
        </w:rPr>
        <w:t xml:space="preserve"> zm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ěn.</w:t>
      </w:r>
    </w:p>
    <w:p w14:paraId="2B1468EF" w14:textId="77777777" w:rsidR="00C84272" w:rsidRPr="00A076C3" w:rsidRDefault="00C84272" w:rsidP="00C84272">
      <w:pPr>
        <w:spacing w:before="1" w:after="0" w:line="260" w:lineRule="exact"/>
        <w:rPr>
          <w:sz w:val="26"/>
          <w:szCs w:val="26"/>
          <w:lang w:val="cs-CZ"/>
        </w:rPr>
      </w:pPr>
    </w:p>
    <w:p w14:paraId="490A5A89" w14:textId="12E201CC" w:rsidR="00C84272" w:rsidRPr="00A076C3" w:rsidRDefault="005532D4" w:rsidP="008577A6">
      <w:pPr>
        <w:spacing w:after="0" w:line="240" w:lineRule="auto"/>
        <w:ind w:left="580" w:right="93" w:hanging="427"/>
        <w:jc w:val="both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  <w:lang w:val="cs-CZ"/>
        </w:rPr>
        <w:t>F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)  </w:t>
      </w:r>
      <w:r w:rsidR="008577A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8577A6">
        <w:rPr>
          <w:rFonts w:ascii="Arial" w:eastAsia="Arial" w:hAnsi="Arial" w:cs="Arial"/>
          <w:sz w:val="20"/>
          <w:szCs w:val="20"/>
          <w:lang w:val="cs-CZ"/>
        </w:rPr>
        <w:t>Tento</w:t>
      </w:r>
      <w:proofErr w:type="gramEnd"/>
      <w:r w:rsidR="00C84272" w:rsidRPr="00A076C3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atek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0B6A5D">
        <w:rPr>
          <w:rFonts w:ascii="Arial" w:eastAsia="Arial" w:hAnsi="Arial" w:cs="Arial"/>
          <w:sz w:val="20"/>
          <w:szCs w:val="20"/>
          <w:lang w:val="cs-CZ"/>
        </w:rPr>
        <w:t>2</w:t>
      </w:r>
      <w:r w:rsidR="000B6A5D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b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atno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en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ího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ně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bou</w:t>
      </w:r>
      <w:r w:rsidR="00C84272" w:rsidRPr="00A076C3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an</w:t>
      </w:r>
      <w:r w:rsidR="00C84272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 ú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ti</w:t>
      </w:r>
      <w:r w:rsidR="00C84272"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nem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ě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</w:p>
    <w:p w14:paraId="2D401F13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0FF4E58F" w14:textId="1108FE4E" w:rsidR="00C84272" w:rsidRPr="00A076C3" w:rsidRDefault="005532D4" w:rsidP="00C84272">
      <w:pPr>
        <w:spacing w:after="0" w:line="240" w:lineRule="auto"/>
        <w:ind w:left="580" w:right="93" w:hanging="427"/>
        <w:jc w:val="both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)  </w:t>
      </w:r>
      <w:r w:rsidR="008577A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Doda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ek</w:t>
      </w:r>
      <w:proofErr w:type="gramEnd"/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0B6A5D">
        <w:rPr>
          <w:rFonts w:ascii="Arial" w:eastAsia="Arial" w:hAnsi="Arial" w:cs="Arial"/>
          <w:sz w:val="20"/>
          <w:szCs w:val="20"/>
          <w:lang w:val="cs-CZ"/>
        </w:rPr>
        <w:t>2</w:t>
      </w:r>
      <w:r w:rsidR="000B6A5D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h,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ic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vi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el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obd</w:t>
      </w:r>
      <w:r w:rsidR="00C84272"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b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l d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ý</w:t>
      </w:r>
      <w:r w:rsidR="00C84272" w:rsidRPr="00A076C3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oho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odat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u.</w:t>
      </w:r>
    </w:p>
    <w:p w14:paraId="411767A1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053AA91E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36768A1D" w14:textId="754DE826" w:rsidR="00C84272" w:rsidRPr="00A076C3" w:rsidRDefault="00264552" w:rsidP="008577A6">
      <w:pPr>
        <w:spacing w:after="0" w:line="240" w:lineRule="auto"/>
        <w:ind w:left="580" w:right="93" w:hanging="427"/>
        <w:jc w:val="both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)  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4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pacing w:val="4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,</w:t>
      </w:r>
      <w:r w:rsidR="00C84272" w:rsidRPr="00A076C3">
        <w:rPr>
          <w:rFonts w:ascii="Arial" w:eastAsia="Arial" w:hAnsi="Arial" w:cs="Arial"/>
          <w:spacing w:val="4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ě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3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y</w:t>
      </w:r>
      <w:r w:rsidR="00C84272" w:rsidRPr="00A076C3">
        <w:rPr>
          <w:rFonts w:ascii="Arial" w:eastAsia="Arial" w:hAnsi="Arial" w:cs="Arial"/>
          <w:spacing w:val="4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4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uv</w:t>
      </w:r>
      <w:r w:rsidR="00C84272" w:rsidRPr="00A076C3">
        <w:rPr>
          <w:rFonts w:ascii="Arial" w:eastAsia="Arial" w:hAnsi="Arial" w:cs="Arial"/>
          <w:spacing w:val="4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ede</w:t>
      </w:r>
      <w:r w:rsidR="00C84272" w:rsidRPr="00A076C3">
        <w:rPr>
          <w:rFonts w:ascii="Arial" w:eastAsia="Arial" w:hAnsi="Arial" w:cs="Arial"/>
          <w:spacing w:val="4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ob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,</w:t>
      </w:r>
      <w:r w:rsidR="00C84272" w:rsidRPr="00A076C3">
        <w:rPr>
          <w:rFonts w:ascii="Arial" w:eastAsia="Arial" w:hAnsi="Arial" w:cs="Arial"/>
          <w:spacing w:val="3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onta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4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na </w:t>
      </w:r>
      <w:r w:rsidR="008577A6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ení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ení</w:t>
      </w:r>
      <w:r w:rsidR="00C84272"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adu</w:t>
      </w:r>
      <w:r w:rsidR="00C84272"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ě:</w:t>
      </w:r>
      <w:r w:rsidR="00C84272" w:rsidRPr="00A076C3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da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sc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án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900018">
        <w:rPr>
          <w:rFonts w:ascii="Arial" w:eastAsia="Arial" w:hAnsi="Arial" w:cs="Arial"/>
          <w:sz w:val="20"/>
          <w:szCs w:val="20"/>
          <w:lang w:val="cs-CZ"/>
        </w:rPr>
        <w:t xml:space="preserve"> ZŠ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900018" w:rsidRPr="00DF0D54">
        <w:rPr>
          <w:b/>
          <w:lang w:val="cs-CZ"/>
        </w:rPr>
        <w:t xml:space="preserve">sm4tddw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-l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z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tel</w:t>
      </w:r>
      <w:r w:rsidR="00C84272"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ah 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ění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uv</w:t>
      </w:r>
      <w:r w:rsidR="00C84272" w:rsidRPr="00A076C3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,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ní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na</w:t>
      </w:r>
      <w:r w:rsidR="00C84272" w:rsidRPr="00A076C3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uto</w:t>
      </w:r>
      <w:r w:rsidR="00C84272" w:rsidRPr="00A076C3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ob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e.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3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-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i ob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1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ené</w:t>
      </w:r>
      <w:r w:rsidR="00C84272" w:rsidRPr="00A076C3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hů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tě</w:t>
      </w:r>
      <w:r w:rsidR="00C84272" w:rsidRPr="00A076C3">
        <w:rPr>
          <w:rFonts w:ascii="Times New Roman" w:eastAsia="Times New Roman" w:hAnsi="Times New Roman" w:cs="Times New Roman"/>
          <w:spacing w:val="2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u,</w:t>
      </w:r>
      <w:r w:rsidR="00C84272" w:rsidRPr="00A076C3">
        <w:rPr>
          <w:rFonts w:ascii="Arial" w:eastAsia="Arial" w:hAnsi="Arial" w:cs="Arial"/>
          <w:spacing w:val="1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hot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ěn</w:t>
      </w:r>
      <w:r w:rsidR="00C84272" w:rsidRPr="00A076C3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uv</w:t>
      </w:r>
      <w:r w:rsidR="00C84272" w:rsidRPr="00A076C3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ím p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ném</w:t>
      </w:r>
      <w:r w:rsidR="00C84272"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ahu.</w:t>
      </w:r>
    </w:p>
    <w:p w14:paraId="7C9D466F" w14:textId="77777777" w:rsidR="00C84272" w:rsidRPr="00A076C3" w:rsidRDefault="00C84272" w:rsidP="00C84272">
      <w:pPr>
        <w:spacing w:before="18" w:after="0" w:line="240" w:lineRule="exact"/>
        <w:rPr>
          <w:sz w:val="24"/>
          <w:szCs w:val="24"/>
          <w:lang w:val="cs-CZ"/>
        </w:rPr>
      </w:pPr>
    </w:p>
    <w:p w14:paraId="38A4109A" w14:textId="2110AA57" w:rsidR="00C84272" w:rsidRDefault="00264552" w:rsidP="00C84272">
      <w:pPr>
        <w:tabs>
          <w:tab w:val="left" w:pos="580"/>
          <w:tab w:val="left" w:pos="2260"/>
        </w:tabs>
        <w:spacing w:after="0" w:line="240" w:lineRule="auto"/>
        <w:ind w:left="580" w:right="6005" w:hanging="427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)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ab/>
        <w:t>Ned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ou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á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tí</w:t>
      </w:r>
      <w:r w:rsidR="00C84272" w:rsidRPr="00A076C3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do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u</w:t>
      </w:r>
      <w:r w:rsidR="00C84272"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a: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ha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 1</w:t>
      </w:r>
      <w:r w:rsidR="00C84272"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: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C84272" w:rsidRPr="00A076C3">
        <w:rPr>
          <w:rFonts w:ascii="Arial" w:eastAsia="Arial" w:hAnsi="Arial" w:cs="Arial"/>
          <w:spacing w:val="-2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5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ěno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ý</w:t>
      </w:r>
      <w:r w:rsidR="00C84272" w:rsidRPr="00A076C3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="000B6A5D">
        <w:rPr>
          <w:rFonts w:ascii="Arial" w:eastAsia="Arial" w:hAnsi="Arial" w:cs="Arial"/>
          <w:sz w:val="20"/>
          <w:szCs w:val="20"/>
          <w:lang w:val="cs-CZ"/>
        </w:rPr>
        <w:t>3</w:t>
      </w:r>
    </w:p>
    <w:p w14:paraId="38FDD0B6" w14:textId="0C7D1B6A" w:rsidR="00D85CAA" w:rsidRPr="00A076C3" w:rsidRDefault="00D85CAA" w:rsidP="00C84272">
      <w:pPr>
        <w:tabs>
          <w:tab w:val="left" w:pos="580"/>
          <w:tab w:val="left" w:pos="2260"/>
        </w:tabs>
        <w:spacing w:after="0" w:line="240" w:lineRule="auto"/>
        <w:ind w:left="580" w:right="6005" w:hanging="427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pacing w:val="-1"/>
          <w:sz w:val="20"/>
          <w:szCs w:val="20"/>
          <w:lang w:val="cs-CZ"/>
        </w:rPr>
        <w:tab/>
      </w:r>
    </w:p>
    <w:p w14:paraId="091DBC97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  <w:bookmarkStart w:id="0" w:name="_GoBack"/>
      <w:bookmarkEnd w:id="0"/>
    </w:p>
    <w:p w14:paraId="54D89BC2" w14:textId="77777777" w:rsidR="00C84272" w:rsidRPr="00A076C3" w:rsidRDefault="00C84272" w:rsidP="00C84272">
      <w:pPr>
        <w:spacing w:before="9" w:after="0" w:line="280" w:lineRule="exact"/>
        <w:rPr>
          <w:sz w:val="28"/>
          <w:szCs w:val="28"/>
          <w:lang w:val="cs-CZ"/>
        </w:rPr>
      </w:pPr>
    </w:p>
    <w:p w14:paraId="14DC5671" w14:textId="5A51B37D" w:rsidR="00C84272" w:rsidRPr="00A076C3" w:rsidRDefault="00C84272" w:rsidP="00C84272">
      <w:pPr>
        <w:tabs>
          <w:tab w:val="left" w:pos="6320"/>
        </w:tabs>
        <w:spacing w:after="0" w:line="225" w:lineRule="exact"/>
        <w:ind w:left="875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V</w:t>
      </w:r>
      <w:r w:rsidR="00900018">
        <w:rPr>
          <w:rFonts w:ascii="Arial" w:eastAsia="Arial" w:hAnsi="Arial" w:cs="Arial"/>
          <w:spacing w:val="-2"/>
          <w:position w:val="-1"/>
          <w:sz w:val="20"/>
          <w:szCs w:val="20"/>
          <w:lang w:val="cs-CZ"/>
        </w:rPr>
        <w:t> </w:t>
      </w:r>
      <w:r w:rsidR="00900018">
        <w:rPr>
          <w:rFonts w:ascii="Arial" w:eastAsia="Arial" w:hAnsi="Arial" w:cs="Arial"/>
          <w:position w:val="-1"/>
          <w:sz w:val="20"/>
          <w:szCs w:val="20"/>
          <w:lang w:val="cs-CZ"/>
        </w:rPr>
        <w:t xml:space="preserve">Ostrově </w:t>
      </w:r>
      <w:r w:rsidR="00156AFF"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d</w:t>
      </w:r>
      <w:r w:rsidRPr="00A076C3">
        <w:rPr>
          <w:rFonts w:ascii="Arial" w:eastAsia="Arial" w:hAnsi="Arial" w:cs="Arial"/>
          <w:spacing w:val="2"/>
          <w:position w:val="-1"/>
          <w:sz w:val="20"/>
          <w:szCs w:val="20"/>
          <w:lang w:val="cs-CZ"/>
        </w:rPr>
        <w:t>n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 xml:space="preserve"> </w:t>
      </w:r>
      <w:proofErr w:type="gramStart"/>
      <w:r w:rsidR="0063748A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>26.10</w:t>
      </w:r>
      <w:proofErr w:type="gramEnd"/>
      <w:r w:rsidR="0063748A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>. 2024</w:t>
      </w:r>
      <w:r w:rsidR="0042294D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 xml:space="preserve">                                               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spacing w:val="-2"/>
          <w:position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Os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t</w:t>
      </w:r>
      <w:r w:rsidRPr="00A076C3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r</w:t>
      </w:r>
      <w:r w:rsidRPr="00A076C3">
        <w:rPr>
          <w:rFonts w:ascii="Arial" w:eastAsia="Arial" w:hAnsi="Arial" w:cs="Arial"/>
          <w:spacing w:val="2"/>
          <w:position w:val="-1"/>
          <w:sz w:val="20"/>
          <w:szCs w:val="20"/>
          <w:lang w:val="cs-CZ"/>
        </w:rPr>
        <w:t>o</w:t>
      </w:r>
      <w:r w:rsidRPr="00A076C3">
        <w:rPr>
          <w:rFonts w:ascii="Arial" w:eastAsia="Arial" w:hAnsi="Arial" w:cs="Arial"/>
          <w:spacing w:val="-1"/>
          <w:position w:val="-1"/>
          <w:sz w:val="20"/>
          <w:szCs w:val="20"/>
          <w:lang w:val="cs-CZ"/>
        </w:rPr>
        <w:t>v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ě</w:t>
      </w:r>
      <w:r w:rsidRPr="00A076C3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cs-CZ"/>
        </w:rPr>
        <w:t xml:space="preserve"> </w:t>
      </w:r>
      <w:r w:rsidRPr="00A076C3">
        <w:rPr>
          <w:rFonts w:ascii="Arial" w:eastAsia="Arial" w:hAnsi="Arial" w:cs="Arial"/>
          <w:spacing w:val="2"/>
          <w:position w:val="-1"/>
          <w:sz w:val="20"/>
          <w:szCs w:val="20"/>
          <w:lang w:val="cs-CZ"/>
        </w:rPr>
        <w:t>dn</w:t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>e</w:t>
      </w:r>
      <w:r w:rsidRPr="00A076C3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 xml:space="preserve"> </w:t>
      </w:r>
      <w:r w:rsidR="0063748A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>26. 10. 2024</w:t>
      </w:r>
    </w:p>
    <w:p w14:paraId="63ECF548" w14:textId="77777777" w:rsidR="00C84272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148AA8E5" w14:textId="77777777" w:rsidR="00C5680C" w:rsidRDefault="00C5680C" w:rsidP="00C84272">
      <w:pPr>
        <w:spacing w:after="0" w:line="200" w:lineRule="exact"/>
        <w:rPr>
          <w:sz w:val="20"/>
          <w:szCs w:val="20"/>
          <w:lang w:val="cs-CZ"/>
        </w:rPr>
      </w:pPr>
    </w:p>
    <w:p w14:paraId="267E1596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4E0EDE67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2B76F720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0DF35B13" w14:textId="77777777" w:rsidR="00C84272" w:rsidRPr="00A076C3" w:rsidRDefault="00C84272" w:rsidP="00C84272">
      <w:pPr>
        <w:spacing w:after="0" w:line="200" w:lineRule="exact"/>
        <w:rPr>
          <w:sz w:val="20"/>
          <w:szCs w:val="20"/>
          <w:lang w:val="cs-CZ"/>
        </w:rPr>
      </w:pPr>
    </w:p>
    <w:p w14:paraId="4BF99037" w14:textId="77777777" w:rsidR="00C84272" w:rsidRPr="00A076C3" w:rsidRDefault="00C84272" w:rsidP="00C84272">
      <w:pPr>
        <w:spacing w:before="12" w:after="0" w:line="200" w:lineRule="exact"/>
        <w:rPr>
          <w:sz w:val="20"/>
          <w:szCs w:val="20"/>
          <w:lang w:val="cs-CZ"/>
        </w:rPr>
      </w:pPr>
    </w:p>
    <w:p w14:paraId="401E5D2E" w14:textId="4ABE10E7" w:rsidR="00C84272" w:rsidRPr="00A076C3" w:rsidRDefault="00C84272" w:rsidP="00C84272">
      <w:pPr>
        <w:tabs>
          <w:tab w:val="left" w:pos="3640"/>
          <w:tab w:val="left" w:pos="5820"/>
          <w:tab w:val="left" w:pos="8140"/>
          <w:tab w:val="left" w:pos="9600"/>
        </w:tabs>
        <w:spacing w:before="34" w:after="0" w:line="225" w:lineRule="exact"/>
        <w:ind w:left="539" w:right="-20"/>
        <w:rPr>
          <w:rFonts w:ascii="Arial" w:eastAsia="Arial" w:hAnsi="Arial" w:cs="Arial"/>
          <w:sz w:val="20"/>
          <w:szCs w:val="20"/>
          <w:lang w:val="cs-CZ"/>
        </w:rPr>
      </w:pPr>
      <w:r w:rsidRPr="00A076C3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cs-CZ"/>
        </w:rPr>
        <w:t>_</w:t>
      </w:r>
      <w:r w:rsidRPr="00A076C3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cs-CZ"/>
        </w:rPr>
        <w:t xml:space="preserve"> </w:t>
      </w:r>
      <w:r w:rsidRPr="00A076C3">
        <w:rPr>
          <w:rFonts w:ascii="Arial" w:eastAsia="Arial" w:hAnsi="Arial" w:cs="Arial"/>
          <w:position w:val="-1"/>
          <w:sz w:val="20"/>
          <w:szCs w:val="20"/>
          <w:u w:val="single" w:color="000000"/>
          <w:lang w:val="cs-CZ"/>
        </w:rPr>
        <w:tab/>
      </w:r>
      <w:r w:rsidRPr="00A076C3">
        <w:rPr>
          <w:rFonts w:ascii="Arial" w:eastAsia="Arial" w:hAnsi="Arial" w:cs="Arial"/>
          <w:position w:val="-1"/>
          <w:sz w:val="20"/>
          <w:szCs w:val="20"/>
          <w:lang w:val="cs-CZ"/>
        </w:rPr>
        <w:tab/>
      </w:r>
      <w:r w:rsidRPr="00A076C3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cs-CZ"/>
        </w:rPr>
        <w:t xml:space="preserve"> </w:t>
      </w:r>
      <w:r w:rsidRPr="00A076C3">
        <w:rPr>
          <w:rFonts w:ascii="Arial" w:eastAsia="Arial" w:hAnsi="Arial" w:cs="Arial"/>
          <w:position w:val="-1"/>
          <w:sz w:val="20"/>
          <w:szCs w:val="20"/>
          <w:u w:val="single" w:color="000000"/>
          <w:lang w:val="cs-CZ"/>
        </w:rPr>
        <w:tab/>
      </w:r>
      <w:r w:rsidR="00EE32BC">
        <w:rPr>
          <w:rFonts w:ascii="Arial" w:eastAsia="Arial" w:hAnsi="Arial" w:cs="Arial"/>
          <w:position w:val="-1"/>
          <w:sz w:val="20"/>
          <w:szCs w:val="20"/>
          <w:u w:val="single" w:color="000000"/>
          <w:lang w:val="cs-CZ"/>
        </w:rPr>
        <w:t>______</w:t>
      </w:r>
    </w:p>
    <w:p w14:paraId="67E98753" w14:textId="77777777" w:rsidR="00C84272" w:rsidRPr="00A076C3" w:rsidRDefault="00C84272" w:rsidP="00C84272">
      <w:pPr>
        <w:spacing w:before="13" w:after="0" w:line="220" w:lineRule="exact"/>
        <w:rPr>
          <w:lang w:val="cs-CZ"/>
        </w:rPr>
      </w:pPr>
    </w:p>
    <w:p w14:paraId="79D2E39A" w14:textId="5E01B3E0" w:rsidR="00D85CAA" w:rsidRDefault="00D85CAA" w:rsidP="00C84272">
      <w:pPr>
        <w:tabs>
          <w:tab w:val="left" w:pos="6540"/>
          <w:tab w:val="left" w:pos="7020"/>
        </w:tabs>
        <w:spacing w:before="34" w:after="0" w:line="240" w:lineRule="auto"/>
        <w:ind w:left="1540" w:right="1131" w:hanging="406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 xml:space="preserve">        </w:t>
      </w:r>
      <w:r w:rsidRPr="00D85CAA">
        <w:rPr>
          <w:rFonts w:ascii="Arial" w:eastAsia="Arial" w:hAnsi="Arial" w:cs="Arial"/>
          <w:sz w:val="20"/>
          <w:szCs w:val="20"/>
          <w:lang w:val="cs-CZ"/>
        </w:rPr>
        <w:t>Petr Soukup</w:t>
      </w:r>
      <w:r>
        <w:rPr>
          <w:rFonts w:ascii="Arial" w:eastAsia="Arial" w:hAnsi="Arial" w:cs="Arial"/>
          <w:sz w:val="20"/>
          <w:szCs w:val="20"/>
          <w:lang w:val="cs-CZ"/>
        </w:rPr>
        <w:t xml:space="preserve">                                                              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M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g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.</w:t>
      </w:r>
      <w:r w:rsidR="00C84272" w:rsidRPr="00A076C3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í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Z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p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ta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 xml:space="preserve">á </w:t>
      </w:r>
    </w:p>
    <w:p w14:paraId="04F95E49" w14:textId="025E6F72" w:rsidR="00C84272" w:rsidRPr="00A61E1F" w:rsidRDefault="00D85CAA" w:rsidP="00D85CAA">
      <w:pPr>
        <w:tabs>
          <w:tab w:val="left" w:pos="6540"/>
          <w:tab w:val="left" w:pos="7020"/>
        </w:tabs>
        <w:spacing w:before="34" w:after="0" w:line="240" w:lineRule="auto"/>
        <w:ind w:right="1131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              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ed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at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l</w:t>
      </w:r>
      <w:r>
        <w:rPr>
          <w:rFonts w:ascii="Arial" w:eastAsia="Arial" w:hAnsi="Arial" w:cs="Arial"/>
          <w:sz w:val="20"/>
          <w:szCs w:val="20"/>
          <w:lang w:val="cs-CZ"/>
        </w:rPr>
        <w:t xml:space="preserve"> SOVA stavební s.r.o.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ab/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C84272" w:rsidRPr="00A076C3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e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a</w:t>
      </w:r>
      <w:r w:rsidR="00C84272" w:rsidRPr="00A076C3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="00C84272" w:rsidRPr="00A076C3">
        <w:rPr>
          <w:rFonts w:ascii="Arial" w:eastAsia="Arial" w:hAnsi="Arial" w:cs="Arial"/>
          <w:spacing w:val="-1"/>
          <w:sz w:val="20"/>
          <w:szCs w:val="20"/>
          <w:lang w:val="cs-CZ"/>
        </w:rPr>
        <w:t>š</w:t>
      </w:r>
      <w:r w:rsidR="00C84272" w:rsidRPr="00A076C3">
        <w:rPr>
          <w:rFonts w:ascii="Arial" w:eastAsia="Arial" w:hAnsi="Arial" w:cs="Arial"/>
          <w:spacing w:val="4"/>
          <w:sz w:val="20"/>
          <w:szCs w:val="20"/>
          <w:lang w:val="cs-CZ"/>
        </w:rPr>
        <w:t>k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o</w:t>
      </w:r>
      <w:r w:rsidR="00C84272" w:rsidRPr="00A076C3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C84272" w:rsidRPr="00A076C3">
        <w:rPr>
          <w:rFonts w:ascii="Arial" w:eastAsia="Arial" w:hAnsi="Arial" w:cs="Arial"/>
          <w:sz w:val="20"/>
          <w:szCs w:val="20"/>
          <w:lang w:val="cs-CZ"/>
        </w:rPr>
        <w:t>y</w:t>
      </w:r>
    </w:p>
    <w:sectPr w:rsidR="00C84272" w:rsidRPr="00A61E1F" w:rsidSect="00751152">
      <w:headerReference w:type="default" r:id="rId8"/>
      <w:footerReference w:type="default" r:id="rId9"/>
      <w:pgSz w:w="11900" w:h="16840"/>
      <w:pgMar w:top="1104" w:right="620" w:bottom="851" w:left="1180" w:header="567" w:footer="33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EAA39" w14:textId="77777777" w:rsidR="003468E6" w:rsidRDefault="003468E6" w:rsidP="00C84272">
      <w:pPr>
        <w:spacing w:after="0" w:line="240" w:lineRule="auto"/>
      </w:pPr>
      <w:r>
        <w:separator/>
      </w:r>
    </w:p>
  </w:endnote>
  <w:endnote w:type="continuationSeparator" w:id="0">
    <w:p w14:paraId="52FD2162" w14:textId="77777777" w:rsidR="003468E6" w:rsidRDefault="003468E6" w:rsidP="00C8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1F1CD" w14:textId="07396D74" w:rsidR="00751152" w:rsidRPr="00D470ED" w:rsidRDefault="00D470ED" w:rsidP="00D470ED">
    <w:pPr>
      <w:pStyle w:val="Zkladntextodsazen"/>
      <w:pBdr>
        <w:top w:val="single" w:sz="4" w:space="1" w:color="auto"/>
      </w:pBdr>
      <w:ind w:firstLine="0"/>
    </w:pPr>
    <w:r w:rsidRPr="006A1EEA">
      <w:rPr>
        <w:rFonts w:ascii="Arial" w:hAnsi="Arial" w:cs="Arial"/>
        <w:b w:val="0"/>
        <w:color w:val="auto"/>
        <w:sz w:val="16"/>
        <w:szCs w:val="16"/>
      </w:rPr>
      <w:t xml:space="preserve">strana </w: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begin"/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instrText xml:space="preserve"> PAGE </w:instrTex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separate"/>
    </w:r>
    <w:r w:rsidR="008268EE">
      <w:rPr>
        <w:rStyle w:val="slostrnky"/>
        <w:rFonts w:ascii="Arial" w:hAnsi="Arial" w:cs="Arial"/>
        <w:b w:val="0"/>
        <w:noProof/>
        <w:color w:val="auto"/>
        <w:sz w:val="16"/>
        <w:szCs w:val="16"/>
      </w:rPr>
      <w:t>2</w: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end"/>
    </w:r>
    <w:r w:rsidRPr="006A1EEA">
      <w:rPr>
        <w:rFonts w:ascii="Arial" w:hAnsi="Arial" w:cs="Arial"/>
        <w:b w:val="0"/>
        <w:color w:val="auto"/>
        <w:sz w:val="16"/>
        <w:szCs w:val="16"/>
      </w:rPr>
      <w:t xml:space="preserve"> z </w: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begin"/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instrText xml:space="preserve"> NUMPAGES </w:instrTex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separate"/>
    </w:r>
    <w:r w:rsidR="008268EE">
      <w:rPr>
        <w:rStyle w:val="slostrnky"/>
        <w:rFonts w:ascii="Arial" w:hAnsi="Arial" w:cs="Arial"/>
        <w:b w:val="0"/>
        <w:noProof/>
        <w:color w:val="auto"/>
        <w:sz w:val="16"/>
        <w:szCs w:val="16"/>
      </w:rPr>
      <w:t>2</w:t>
    </w:r>
    <w:r w:rsidRPr="006A1EEA">
      <w:rPr>
        <w:rStyle w:val="slostrnky"/>
        <w:rFonts w:ascii="Arial" w:hAnsi="Arial" w:cs="Arial"/>
        <w:b w:val="0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37D1" w14:textId="77777777" w:rsidR="003468E6" w:rsidRDefault="003468E6" w:rsidP="00C84272">
      <w:pPr>
        <w:spacing w:after="0" w:line="240" w:lineRule="auto"/>
      </w:pPr>
      <w:r>
        <w:separator/>
      </w:r>
    </w:p>
  </w:footnote>
  <w:footnote w:type="continuationSeparator" w:id="0">
    <w:p w14:paraId="3C541CC4" w14:textId="77777777" w:rsidR="003468E6" w:rsidRDefault="003468E6" w:rsidP="00C8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A38CC" w14:textId="01DEF49A" w:rsidR="00B8715C" w:rsidRDefault="00751152">
    <w:pPr>
      <w:spacing w:after="0" w:line="0" w:lineRule="atLeast"/>
      <w:rPr>
        <w:rFonts w:ascii="Arial" w:eastAsia="Arial" w:hAnsi="Arial" w:cs="Arial"/>
        <w:sz w:val="16"/>
        <w:szCs w:val="16"/>
      </w:rPr>
    </w:pPr>
    <w:r w:rsidRPr="00751152">
      <w:rPr>
        <w:rFonts w:ascii="Arial" w:eastAsia="Arial" w:hAnsi="Arial" w:cs="Arial"/>
        <w:sz w:val="16"/>
        <w:szCs w:val="16"/>
      </w:rPr>
      <w:t>D</w:t>
    </w:r>
    <w:r>
      <w:rPr>
        <w:rFonts w:ascii="Arial" w:eastAsia="Arial" w:hAnsi="Arial" w:cs="Arial"/>
        <w:sz w:val="16"/>
        <w:szCs w:val="16"/>
      </w:rPr>
      <w:t>O</w:t>
    </w:r>
    <w:r w:rsidRPr="00751152">
      <w:rPr>
        <w:rFonts w:ascii="Arial" w:eastAsia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>T</w:t>
    </w:r>
    <w:r w:rsidRPr="00751152"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z w:val="16"/>
        <w:szCs w:val="16"/>
      </w:rPr>
      <w:t xml:space="preserve">K </w:t>
    </w:r>
    <w:r w:rsidRPr="00751152">
      <w:rPr>
        <w:rFonts w:ascii="Arial" w:eastAsia="Arial" w:hAnsi="Arial" w:cs="Arial"/>
        <w:sz w:val="16"/>
        <w:szCs w:val="16"/>
      </w:rPr>
      <w:t>č</w:t>
    </w:r>
    <w:r>
      <w:rPr>
        <w:rFonts w:ascii="Arial" w:eastAsia="Arial" w:hAnsi="Arial" w:cs="Arial"/>
        <w:sz w:val="16"/>
        <w:szCs w:val="16"/>
      </w:rPr>
      <w:t xml:space="preserve">. </w:t>
    </w:r>
    <w:r w:rsidR="000B6A5D">
      <w:rPr>
        <w:rFonts w:ascii="Arial" w:eastAsia="Arial" w:hAnsi="Arial" w:cs="Arial"/>
        <w:sz w:val="16"/>
        <w:szCs w:val="16"/>
      </w:rPr>
      <w:t>2</w:t>
    </w:r>
    <w:r w:rsidR="000B6A5D" w:rsidRPr="00751152"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-</w:t>
    </w:r>
    <w:r w:rsidRPr="00751152">
      <w:rPr>
        <w:rFonts w:ascii="Arial" w:eastAsia="Arial" w:hAnsi="Arial" w:cs="Arial"/>
        <w:sz w:val="16"/>
        <w:szCs w:val="16"/>
      </w:rPr>
      <w:t xml:space="preserve"> K</w:t>
    </w:r>
    <w:r>
      <w:rPr>
        <w:rFonts w:ascii="Arial" w:eastAsia="Arial" w:hAnsi="Arial" w:cs="Arial"/>
        <w:sz w:val="16"/>
        <w:szCs w:val="16"/>
      </w:rPr>
      <w:t xml:space="preserve">E </w:t>
    </w:r>
    <w:r w:rsidRPr="00751152">
      <w:rPr>
        <w:rFonts w:ascii="Arial" w:eastAsia="Arial" w:hAnsi="Arial" w:cs="Arial"/>
        <w:sz w:val="16"/>
        <w:szCs w:val="16"/>
      </w:rPr>
      <w:t>SML</w:t>
    </w:r>
    <w:r>
      <w:rPr>
        <w:rFonts w:ascii="Arial" w:eastAsia="Arial" w:hAnsi="Arial" w:cs="Arial"/>
        <w:sz w:val="16"/>
        <w:szCs w:val="16"/>
      </w:rPr>
      <w:t>O</w:t>
    </w:r>
    <w:r w:rsidRPr="00751152">
      <w:rPr>
        <w:rFonts w:ascii="Arial" w:eastAsia="Arial" w:hAnsi="Arial" w:cs="Arial"/>
        <w:sz w:val="16"/>
        <w:szCs w:val="16"/>
      </w:rPr>
      <w:t>UV</w:t>
    </w:r>
    <w:r>
      <w:rPr>
        <w:rFonts w:ascii="Arial" w:eastAsia="Arial" w:hAnsi="Arial" w:cs="Arial"/>
        <w:sz w:val="16"/>
        <w:szCs w:val="16"/>
      </w:rPr>
      <w:t>Ě</w:t>
    </w:r>
    <w:r w:rsidRPr="00751152"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O</w:t>
    </w:r>
    <w:r w:rsidRPr="00751152">
      <w:rPr>
        <w:rFonts w:ascii="Arial" w:eastAsia="Arial" w:hAnsi="Arial" w:cs="Arial"/>
        <w:sz w:val="16"/>
        <w:szCs w:val="16"/>
      </w:rPr>
      <w:t xml:space="preserve"> DÍL</w:t>
    </w:r>
    <w:r>
      <w:rPr>
        <w:rFonts w:ascii="Arial" w:eastAsia="Arial" w:hAnsi="Arial" w:cs="Arial"/>
        <w:sz w:val="16"/>
        <w:szCs w:val="16"/>
      </w:rPr>
      <w:t>O</w:t>
    </w:r>
    <w:r w:rsidRPr="00751152">
      <w:rPr>
        <w:rFonts w:ascii="Arial" w:eastAsia="Arial" w:hAnsi="Arial" w:cs="Arial"/>
        <w:sz w:val="16"/>
        <w:szCs w:val="16"/>
      </w:rPr>
      <w:t xml:space="preserve"> N</w:t>
    </w:r>
    <w:r>
      <w:rPr>
        <w:rFonts w:ascii="Arial" w:eastAsia="Arial" w:hAnsi="Arial" w:cs="Arial"/>
        <w:sz w:val="16"/>
        <w:szCs w:val="16"/>
      </w:rPr>
      <w:t>A</w:t>
    </w:r>
    <w:r w:rsidRPr="00751152">
      <w:rPr>
        <w:rFonts w:ascii="Arial" w:eastAsia="Arial" w:hAnsi="Arial" w:cs="Arial"/>
        <w:sz w:val="16"/>
        <w:szCs w:val="16"/>
      </w:rPr>
      <w:t xml:space="preserve"> REALI</w:t>
    </w:r>
    <w:r>
      <w:rPr>
        <w:rFonts w:ascii="Arial" w:eastAsia="Arial" w:hAnsi="Arial" w:cs="Arial"/>
        <w:sz w:val="16"/>
        <w:szCs w:val="16"/>
      </w:rPr>
      <w:t>Z</w:t>
    </w:r>
    <w:r w:rsidRPr="00751152">
      <w:rPr>
        <w:rFonts w:ascii="Arial" w:eastAsia="Arial" w:hAnsi="Arial" w:cs="Arial"/>
        <w:sz w:val="16"/>
        <w:szCs w:val="16"/>
      </w:rPr>
      <w:t>AC</w:t>
    </w:r>
    <w:r>
      <w:rPr>
        <w:rFonts w:ascii="Arial" w:eastAsia="Arial" w:hAnsi="Arial" w:cs="Arial"/>
        <w:sz w:val="16"/>
        <w:szCs w:val="16"/>
      </w:rPr>
      <w:t xml:space="preserve">I </w:t>
    </w:r>
    <w:r w:rsidRPr="00751152">
      <w:rPr>
        <w:rFonts w:ascii="Arial" w:eastAsia="Arial" w:hAnsi="Arial" w:cs="Arial"/>
        <w:sz w:val="16"/>
        <w:szCs w:val="16"/>
      </w:rPr>
      <w:t>S</w:t>
    </w:r>
    <w:r>
      <w:rPr>
        <w:rFonts w:ascii="Arial" w:eastAsia="Arial" w:hAnsi="Arial" w:cs="Arial"/>
        <w:sz w:val="16"/>
        <w:szCs w:val="16"/>
      </w:rPr>
      <w:t>T</w:t>
    </w:r>
    <w:r w:rsidRPr="00751152">
      <w:rPr>
        <w:rFonts w:ascii="Arial" w:eastAsia="Arial" w:hAnsi="Arial" w:cs="Arial"/>
        <w:sz w:val="16"/>
        <w:szCs w:val="16"/>
      </w:rPr>
      <w:t>AVB</w:t>
    </w:r>
    <w:r>
      <w:rPr>
        <w:rFonts w:ascii="Arial" w:eastAsia="Arial" w:hAnsi="Arial" w:cs="Arial"/>
        <w:sz w:val="16"/>
        <w:szCs w:val="16"/>
      </w:rPr>
      <w:t>Y</w:t>
    </w:r>
  </w:p>
  <w:p w14:paraId="4591B20A" w14:textId="56651CA0" w:rsidR="00751152" w:rsidRDefault="00751152" w:rsidP="00751152">
    <w:pPr>
      <w:pBdr>
        <w:bottom w:val="single" w:sz="4" w:space="1" w:color="auto"/>
      </w:pBdr>
      <w:spacing w:after="0" w:line="0" w:lineRule="atLeast"/>
      <w:rPr>
        <w:sz w:val="0"/>
        <w:szCs w:val="0"/>
      </w:rPr>
    </w:pPr>
    <w:r w:rsidRPr="00751152">
      <w:rPr>
        <w:rFonts w:ascii="Arial" w:eastAsia="Arial" w:hAnsi="Arial" w:cs="Arial"/>
        <w:sz w:val="16"/>
        <w:szCs w:val="16"/>
      </w:rPr>
      <w:t>„</w:t>
    </w:r>
    <w:r w:rsidR="00D85CAA" w:rsidRPr="00D85CAA">
      <w:t xml:space="preserve"> </w:t>
    </w:r>
    <w:r w:rsidR="00D85CAA" w:rsidRPr="00D85CAA">
      <w:rPr>
        <w:rFonts w:ascii="Arial" w:eastAsia="Arial" w:hAnsi="Arial" w:cs="Arial"/>
        <w:sz w:val="16"/>
        <w:szCs w:val="16"/>
      </w:rPr>
      <w:t xml:space="preserve">REKONSTRUKCE TĚLOCVIČNY </w:t>
    </w:r>
    <w:r w:rsidRPr="00751152">
      <w:rPr>
        <w:rFonts w:ascii="Arial" w:eastAsia="Arial" w:hAnsi="Arial" w:cs="Arial"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4CF"/>
    <w:multiLevelType w:val="hybridMultilevel"/>
    <w:tmpl w:val="782A5556"/>
    <w:lvl w:ilvl="0" w:tplc="574EAD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E7C1E"/>
    <w:multiLevelType w:val="hybridMultilevel"/>
    <w:tmpl w:val="B14069D6"/>
    <w:lvl w:ilvl="0" w:tplc="5CBE62DA">
      <w:start w:val="1"/>
      <w:numFmt w:val="upperLetter"/>
      <w:lvlText w:val="%1)"/>
      <w:lvlJc w:val="left"/>
      <w:pPr>
        <w:ind w:left="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3CAF4E4A"/>
    <w:multiLevelType w:val="hybridMultilevel"/>
    <w:tmpl w:val="6E7AB290"/>
    <w:lvl w:ilvl="0" w:tplc="E6F047BE">
      <w:start w:val="1"/>
      <w:numFmt w:val="upperLetter"/>
      <w:lvlText w:val="%1)"/>
      <w:lvlJc w:val="left"/>
      <w:pPr>
        <w:ind w:left="2988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3708" w:hanging="360"/>
      </w:pPr>
    </w:lvl>
    <w:lvl w:ilvl="2" w:tplc="0405001B" w:tentative="1">
      <w:start w:val="1"/>
      <w:numFmt w:val="lowerRoman"/>
      <w:lvlText w:val="%3."/>
      <w:lvlJc w:val="right"/>
      <w:pPr>
        <w:ind w:left="4428" w:hanging="180"/>
      </w:pPr>
    </w:lvl>
    <w:lvl w:ilvl="3" w:tplc="0405000F" w:tentative="1">
      <w:start w:val="1"/>
      <w:numFmt w:val="decimal"/>
      <w:lvlText w:val="%4."/>
      <w:lvlJc w:val="left"/>
      <w:pPr>
        <w:ind w:left="5148" w:hanging="360"/>
      </w:p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</w:lvl>
    <w:lvl w:ilvl="6" w:tplc="0405000F" w:tentative="1">
      <w:start w:val="1"/>
      <w:numFmt w:val="decimal"/>
      <w:lvlText w:val="%7."/>
      <w:lvlJc w:val="left"/>
      <w:pPr>
        <w:ind w:left="7308" w:hanging="360"/>
      </w:p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146CAF"/>
    <w:multiLevelType w:val="hybridMultilevel"/>
    <w:tmpl w:val="2EF028C0"/>
    <w:lvl w:ilvl="0" w:tplc="A95A5F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57EA8"/>
    <w:multiLevelType w:val="hybridMultilevel"/>
    <w:tmpl w:val="B5D89F06"/>
    <w:lvl w:ilvl="0" w:tplc="0A40A8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C34CD"/>
    <w:multiLevelType w:val="hybridMultilevel"/>
    <w:tmpl w:val="6AE0B380"/>
    <w:lvl w:ilvl="0" w:tplc="B936D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pík Miroslav">
    <w15:presenceInfo w15:providerId="AD" w15:userId="S-1-5-21-1734154049-1292792158-1480540978-11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72"/>
    <w:rsid w:val="000A6454"/>
    <w:rsid w:val="000B6A5D"/>
    <w:rsid w:val="00156AFF"/>
    <w:rsid w:val="00162812"/>
    <w:rsid w:val="001A723A"/>
    <w:rsid w:val="00264552"/>
    <w:rsid w:val="00277882"/>
    <w:rsid w:val="00290FC4"/>
    <w:rsid w:val="002F0268"/>
    <w:rsid w:val="0030648A"/>
    <w:rsid w:val="00334FB8"/>
    <w:rsid w:val="00343ABB"/>
    <w:rsid w:val="003468E6"/>
    <w:rsid w:val="00361762"/>
    <w:rsid w:val="00365007"/>
    <w:rsid w:val="00420903"/>
    <w:rsid w:val="0042294D"/>
    <w:rsid w:val="004418CF"/>
    <w:rsid w:val="004C3327"/>
    <w:rsid w:val="00523007"/>
    <w:rsid w:val="005532D4"/>
    <w:rsid w:val="005820BC"/>
    <w:rsid w:val="00587AFA"/>
    <w:rsid w:val="005975CC"/>
    <w:rsid w:val="0063748A"/>
    <w:rsid w:val="0067736A"/>
    <w:rsid w:val="0073061C"/>
    <w:rsid w:val="00751152"/>
    <w:rsid w:val="00820E89"/>
    <w:rsid w:val="008268EE"/>
    <w:rsid w:val="008577A6"/>
    <w:rsid w:val="00900018"/>
    <w:rsid w:val="009A163A"/>
    <w:rsid w:val="00A2677D"/>
    <w:rsid w:val="00A95317"/>
    <w:rsid w:val="00AE13D1"/>
    <w:rsid w:val="00B053BD"/>
    <w:rsid w:val="00B23F55"/>
    <w:rsid w:val="00BE7306"/>
    <w:rsid w:val="00C54173"/>
    <w:rsid w:val="00C5680C"/>
    <w:rsid w:val="00C84272"/>
    <w:rsid w:val="00CA44F1"/>
    <w:rsid w:val="00D00A98"/>
    <w:rsid w:val="00D32815"/>
    <w:rsid w:val="00D445D3"/>
    <w:rsid w:val="00D470ED"/>
    <w:rsid w:val="00D54C4B"/>
    <w:rsid w:val="00D750F2"/>
    <w:rsid w:val="00D85CAA"/>
    <w:rsid w:val="00DC1B9D"/>
    <w:rsid w:val="00DE0C5E"/>
    <w:rsid w:val="00DF0D54"/>
    <w:rsid w:val="00E456E2"/>
    <w:rsid w:val="00E8258B"/>
    <w:rsid w:val="00EE32BC"/>
    <w:rsid w:val="00EF11A5"/>
    <w:rsid w:val="00F340D4"/>
    <w:rsid w:val="00FC1E34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4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272"/>
    <w:pPr>
      <w:widowControl w:val="0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272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272"/>
    <w:rPr>
      <w:lang w:val="en-US"/>
    </w:rPr>
  </w:style>
  <w:style w:type="paragraph" w:styleId="Odstavecseseznamem">
    <w:name w:val="List Paragraph"/>
    <w:basedOn w:val="Normln"/>
    <w:uiPriority w:val="34"/>
    <w:qFormat/>
    <w:rsid w:val="00C842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72"/>
    <w:rPr>
      <w:rFonts w:ascii="Tahoma" w:hAnsi="Tahoma" w:cs="Tahoma"/>
      <w:sz w:val="16"/>
      <w:szCs w:val="16"/>
      <w:lang w:val="en-US"/>
    </w:rPr>
  </w:style>
  <w:style w:type="paragraph" w:customStyle="1" w:styleId="Normal">
    <w:name w:val="[Normal]"/>
    <w:rsid w:val="00C84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C84272"/>
  </w:style>
  <w:style w:type="paragraph" w:customStyle="1" w:styleId="CharChar">
    <w:name w:val="Char Char"/>
    <w:basedOn w:val="Normln"/>
    <w:rsid w:val="00C84272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C84272"/>
  </w:style>
  <w:style w:type="paragraph" w:styleId="Zkladntextodsazen">
    <w:name w:val="Body Text Indent"/>
    <w:basedOn w:val="Normln"/>
    <w:link w:val="ZkladntextodsazenChar"/>
    <w:rsid w:val="00D470ED"/>
    <w:pPr>
      <w:widowControl/>
      <w:spacing w:after="0" w:line="240" w:lineRule="auto"/>
      <w:ind w:firstLine="3"/>
      <w:jc w:val="center"/>
    </w:pPr>
    <w:rPr>
      <w:rFonts w:ascii="Tahoma" w:eastAsia="Times New Roman" w:hAnsi="Tahoma" w:cs="Times New Roman"/>
      <w:b/>
      <w:color w:val="0000FF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470ED"/>
    <w:rPr>
      <w:rFonts w:ascii="Tahoma" w:eastAsia="Times New Roman" w:hAnsi="Tahoma" w:cs="Times New Roman"/>
      <w:b/>
      <w:color w:val="0000FF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45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552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552"/>
    <w:rPr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0F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0FC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272"/>
    <w:pPr>
      <w:widowControl w:val="0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272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8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272"/>
    <w:rPr>
      <w:lang w:val="en-US"/>
    </w:rPr>
  </w:style>
  <w:style w:type="paragraph" w:styleId="Odstavecseseznamem">
    <w:name w:val="List Paragraph"/>
    <w:basedOn w:val="Normln"/>
    <w:uiPriority w:val="34"/>
    <w:qFormat/>
    <w:rsid w:val="00C842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72"/>
    <w:rPr>
      <w:rFonts w:ascii="Tahoma" w:hAnsi="Tahoma" w:cs="Tahoma"/>
      <w:sz w:val="16"/>
      <w:szCs w:val="16"/>
      <w:lang w:val="en-US"/>
    </w:rPr>
  </w:style>
  <w:style w:type="paragraph" w:customStyle="1" w:styleId="Normal">
    <w:name w:val="[Normal]"/>
    <w:rsid w:val="00C84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C84272"/>
  </w:style>
  <w:style w:type="paragraph" w:customStyle="1" w:styleId="CharChar">
    <w:name w:val="Char Char"/>
    <w:basedOn w:val="Normln"/>
    <w:rsid w:val="00C84272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C84272"/>
  </w:style>
  <w:style w:type="paragraph" w:styleId="Zkladntextodsazen">
    <w:name w:val="Body Text Indent"/>
    <w:basedOn w:val="Normln"/>
    <w:link w:val="ZkladntextodsazenChar"/>
    <w:rsid w:val="00D470ED"/>
    <w:pPr>
      <w:widowControl/>
      <w:spacing w:after="0" w:line="240" w:lineRule="auto"/>
      <w:ind w:firstLine="3"/>
      <w:jc w:val="center"/>
    </w:pPr>
    <w:rPr>
      <w:rFonts w:ascii="Tahoma" w:eastAsia="Times New Roman" w:hAnsi="Tahoma" w:cs="Times New Roman"/>
      <w:b/>
      <w:color w:val="0000FF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470ED"/>
    <w:rPr>
      <w:rFonts w:ascii="Tahoma" w:eastAsia="Times New Roman" w:hAnsi="Tahoma" w:cs="Times New Roman"/>
      <w:b/>
      <w:color w:val="0000FF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45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552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552"/>
    <w:rPr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0F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0F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CF</cp:lastModifiedBy>
  <cp:revision>4</cp:revision>
  <cp:lastPrinted>2024-11-15T08:11:00Z</cp:lastPrinted>
  <dcterms:created xsi:type="dcterms:W3CDTF">2024-11-15T08:11:00Z</dcterms:created>
  <dcterms:modified xsi:type="dcterms:W3CDTF">2024-11-15T08:11:00Z</dcterms:modified>
</cp:coreProperties>
</file>